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24" w:type="dxa"/>
        <w:tblLayout w:type="fixed"/>
        <w:tblLook w:val="00A0"/>
      </w:tblPr>
      <w:tblGrid>
        <w:gridCol w:w="5637"/>
        <w:gridCol w:w="567"/>
        <w:gridCol w:w="283"/>
        <w:gridCol w:w="567"/>
        <w:gridCol w:w="284"/>
        <w:gridCol w:w="1275"/>
        <w:gridCol w:w="426"/>
        <w:gridCol w:w="985"/>
      </w:tblGrid>
      <w:tr w:rsidR="00704FD2" w:rsidRPr="00E530F2" w:rsidTr="00E8736E">
        <w:tc>
          <w:tcPr>
            <w:tcW w:w="5637" w:type="dxa"/>
          </w:tcPr>
          <w:p w:rsidR="00704FD2" w:rsidRPr="00F84ED5" w:rsidRDefault="00704FD2" w:rsidP="00E8736E">
            <w:pPr>
              <w:rPr>
                <w:sz w:val="28"/>
                <w:szCs w:val="28"/>
              </w:rPr>
            </w:pPr>
          </w:p>
        </w:tc>
        <w:tc>
          <w:tcPr>
            <w:tcW w:w="4387" w:type="dxa"/>
            <w:gridSpan w:val="7"/>
          </w:tcPr>
          <w:p w:rsidR="00704FD2" w:rsidRPr="00105231" w:rsidRDefault="00704FD2" w:rsidP="00E8736E">
            <w:pPr>
              <w:spacing w:before="0" w:beforeAutospacing="0" w:after="0" w:afterAutospacing="0"/>
              <w:rPr>
                <w:rFonts w:ascii="Times New Roman" w:hAnsi="Times New Roman"/>
                <w:sz w:val="28"/>
                <w:szCs w:val="28"/>
                <w:lang w:val="ru-RU"/>
              </w:rPr>
            </w:pPr>
          </w:p>
        </w:tc>
      </w:tr>
      <w:tr w:rsidR="00704FD2" w:rsidRPr="002E48FC" w:rsidTr="00E8736E">
        <w:tc>
          <w:tcPr>
            <w:tcW w:w="5637" w:type="dxa"/>
          </w:tcPr>
          <w:p w:rsidR="00704FD2" w:rsidRPr="00E530F2" w:rsidRDefault="00704FD2" w:rsidP="00E8736E">
            <w:pPr>
              <w:spacing w:before="40"/>
              <w:rPr>
                <w:sz w:val="28"/>
                <w:szCs w:val="28"/>
                <w:lang w:val="ru-RU"/>
              </w:rPr>
            </w:pPr>
          </w:p>
        </w:tc>
        <w:tc>
          <w:tcPr>
            <w:tcW w:w="567" w:type="dxa"/>
          </w:tcPr>
          <w:p w:rsidR="00704FD2" w:rsidRPr="00105231" w:rsidRDefault="00704FD2" w:rsidP="00E8736E">
            <w:pPr>
              <w:spacing w:before="40"/>
              <w:rPr>
                <w:rFonts w:ascii="Times New Roman" w:hAnsi="Times New Roman"/>
                <w:sz w:val="28"/>
                <w:szCs w:val="28"/>
              </w:rPr>
            </w:pPr>
          </w:p>
        </w:tc>
        <w:tc>
          <w:tcPr>
            <w:tcW w:w="283" w:type="dxa"/>
          </w:tcPr>
          <w:p w:rsidR="00704FD2" w:rsidRPr="00105231" w:rsidRDefault="00704FD2" w:rsidP="00E8736E">
            <w:pPr>
              <w:spacing w:before="40"/>
              <w:rPr>
                <w:rFonts w:ascii="Times New Roman" w:hAnsi="Times New Roman"/>
                <w:sz w:val="28"/>
                <w:szCs w:val="28"/>
              </w:rPr>
            </w:pPr>
          </w:p>
        </w:tc>
        <w:tc>
          <w:tcPr>
            <w:tcW w:w="567" w:type="dxa"/>
          </w:tcPr>
          <w:p w:rsidR="00704FD2" w:rsidRPr="00105231" w:rsidRDefault="00704FD2" w:rsidP="00E8736E">
            <w:pPr>
              <w:spacing w:before="40"/>
              <w:rPr>
                <w:rFonts w:ascii="Times New Roman" w:hAnsi="Times New Roman"/>
                <w:sz w:val="28"/>
                <w:szCs w:val="28"/>
              </w:rPr>
            </w:pPr>
          </w:p>
        </w:tc>
        <w:tc>
          <w:tcPr>
            <w:tcW w:w="284" w:type="dxa"/>
          </w:tcPr>
          <w:p w:rsidR="00704FD2" w:rsidRPr="00105231" w:rsidRDefault="00704FD2" w:rsidP="00E8736E">
            <w:pPr>
              <w:spacing w:before="40"/>
              <w:rPr>
                <w:rFonts w:ascii="Times New Roman" w:hAnsi="Times New Roman"/>
                <w:sz w:val="28"/>
                <w:szCs w:val="28"/>
              </w:rPr>
            </w:pPr>
          </w:p>
        </w:tc>
        <w:tc>
          <w:tcPr>
            <w:tcW w:w="1275" w:type="dxa"/>
          </w:tcPr>
          <w:p w:rsidR="00704FD2" w:rsidRPr="00105231" w:rsidRDefault="00704FD2" w:rsidP="00E8736E">
            <w:pPr>
              <w:spacing w:before="40"/>
              <w:rPr>
                <w:rFonts w:ascii="Times New Roman" w:hAnsi="Times New Roman"/>
                <w:sz w:val="28"/>
                <w:szCs w:val="28"/>
              </w:rPr>
            </w:pPr>
          </w:p>
        </w:tc>
        <w:tc>
          <w:tcPr>
            <w:tcW w:w="426" w:type="dxa"/>
          </w:tcPr>
          <w:p w:rsidR="00704FD2" w:rsidRPr="00105231" w:rsidRDefault="00704FD2" w:rsidP="00E8736E">
            <w:pPr>
              <w:spacing w:before="40"/>
              <w:rPr>
                <w:rFonts w:ascii="Times New Roman" w:hAnsi="Times New Roman"/>
                <w:sz w:val="28"/>
                <w:szCs w:val="28"/>
              </w:rPr>
            </w:pPr>
          </w:p>
        </w:tc>
        <w:tc>
          <w:tcPr>
            <w:tcW w:w="985" w:type="dxa"/>
          </w:tcPr>
          <w:p w:rsidR="00704FD2" w:rsidRPr="00105231" w:rsidRDefault="00704FD2" w:rsidP="00E8736E">
            <w:pPr>
              <w:spacing w:before="40"/>
              <w:rPr>
                <w:rFonts w:ascii="Times New Roman" w:hAnsi="Times New Roman"/>
                <w:sz w:val="28"/>
                <w:szCs w:val="28"/>
              </w:rPr>
            </w:pPr>
          </w:p>
        </w:tc>
      </w:tr>
      <w:tr w:rsidR="00704FD2" w:rsidRPr="002E48FC" w:rsidTr="00E8736E">
        <w:tc>
          <w:tcPr>
            <w:tcW w:w="10024" w:type="dxa"/>
            <w:gridSpan w:val="8"/>
          </w:tcPr>
          <w:p w:rsidR="00704FD2" w:rsidRPr="002E48FC" w:rsidRDefault="00704FD2" w:rsidP="00E8736E">
            <w:pPr>
              <w:spacing w:before="40"/>
              <w:jc w:val="center"/>
              <w:rPr>
                <w:sz w:val="28"/>
                <w:szCs w:val="28"/>
              </w:rPr>
            </w:pPr>
          </w:p>
        </w:tc>
      </w:tr>
      <w:tr w:rsidR="00704FD2" w:rsidRPr="00E8736E" w:rsidTr="00E8736E">
        <w:tc>
          <w:tcPr>
            <w:tcW w:w="10024" w:type="dxa"/>
            <w:gridSpan w:val="8"/>
          </w:tcPr>
          <w:p w:rsidR="00704FD2" w:rsidRPr="00324313" w:rsidRDefault="00704FD2" w:rsidP="00E8736E">
            <w:pPr>
              <w:jc w:val="center"/>
              <w:rPr>
                <w:rFonts w:ascii="Times New Roman" w:hAnsi="Times New Roman"/>
                <w:b/>
                <w:bCs/>
                <w:sz w:val="28"/>
                <w:szCs w:val="28"/>
                <w:lang w:val="ru-RU"/>
              </w:rPr>
            </w:pPr>
            <w:r w:rsidRPr="00324313">
              <w:rPr>
                <w:rFonts w:ascii="Times New Roman" w:hAnsi="Times New Roman"/>
                <w:b/>
                <w:bCs/>
                <w:sz w:val="28"/>
                <w:szCs w:val="28"/>
                <w:lang w:val="ru-RU"/>
              </w:rPr>
              <w:t>АДМИНИСТРАТИВНЫЙ РЕГЛАМЕНТ</w:t>
            </w:r>
          </w:p>
          <w:p w:rsidR="00704FD2" w:rsidRPr="00324313" w:rsidRDefault="00704FD2" w:rsidP="00E8736E">
            <w:pPr>
              <w:jc w:val="center"/>
              <w:rPr>
                <w:rFonts w:ascii="Times New Roman" w:hAnsi="Times New Roman"/>
                <w:b/>
                <w:bCs/>
                <w:sz w:val="28"/>
                <w:szCs w:val="28"/>
                <w:lang w:val="ru-RU"/>
              </w:rPr>
            </w:pPr>
            <w:r w:rsidRPr="00324313">
              <w:rPr>
                <w:rFonts w:ascii="Times New Roman" w:hAnsi="Times New Roman"/>
                <w:b/>
                <w:bCs/>
                <w:sz w:val="28"/>
                <w:szCs w:val="28"/>
                <w:lang w:val="ru-RU"/>
              </w:rPr>
              <w:t xml:space="preserve">муниципальной функции </w:t>
            </w:r>
          </w:p>
          <w:p w:rsidR="00704FD2" w:rsidRPr="00324313" w:rsidRDefault="00704FD2" w:rsidP="00E8736E">
            <w:pPr>
              <w:jc w:val="center"/>
              <w:rPr>
                <w:rFonts w:ascii="Times New Roman" w:hAnsi="Times New Roman"/>
                <w:b/>
                <w:bCs/>
                <w:sz w:val="28"/>
                <w:szCs w:val="28"/>
                <w:lang w:val="ru-RU"/>
              </w:rPr>
            </w:pPr>
            <w:r w:rsidRPr="00324313">
              <w:rPr>
                <w:rFonts w:ascii="Times New Roman" w:hAnsi="Times New Roman"/>
                <w:b/>
                <w:bCs/>
                <w:sz w:val="28"/>
                <w:szCs w:val="28"/>
                <w:lang w:val="ru-RU"/>
              </w:rPr>
              <w:t xml:space="preserve">«Осуществление муниципального лесного контроля </w:t>
            </w:r>
            <w:r>
              <w:rPr>
                <w:rFonts w:ascii="Times New Roman" w:hAnsi="Times New Roman"/>
                <w:b/>
                <w:bCs/>
                <w:sz w:val="28"/>
                <w:szCs w:val="28"/>
                <w:lang w:val="ru-RU"/>
              </w:rPr>
              <w:t xml:space="preserve">на территории </w:t>
            </w:r>
            <w:r w:rsidRPr="00324313">
              <w:rPr>
                <w:rFonts w:ascii="Times New Roman" w:hAnsi="Times New Roman"/>
                <w:b/>
                <w:bCs/>
                <w:sz w:val="28"/>
                <w:szCs w:val="28"/>
                <w:lang w:val="ru-RU"/>
              </w:rPr>
              <w:t>муниципального образования «</w:t>
            </w:r>
            <w:proofErr w:type="spellStart"/>
            <w:r>
              <w:rPr>
                <w:rFonts w:ascii="Times New Roman" w:hAnsi="Times New Roman"/>
                <w:b/>
                <w:bCs/>
                <w:sz w:val="28"/>
                <w:szCs w:val="28"/>
                <w:lang w:val="ru-RU"/>
              </w:rPr>
              <w:t>Тлюстенхабльское</w:t>
            </w:r>
            <w:proofErr w:type="spellEnd"/>
            <w:r>
              <w:rPr>
                <w:rFonts w:ascii="Times New Roman" w:hAnsi="Times New Roman"/>
                <w:b/>
                <w:bCs/>
                <w:sz w:val="28"/>
                <w:szCs w:val="28"/>
                <w:lang w:val="ru-RU"/>
              </w:rPr>
              <w:t xml:space="preserve"> городское поселение</w:t>
            </w:r>
            <w:r w:rsidRPr="00324313">
              <w:rPr>
                <w:rFonts w:ascii="Times New Roman" w:hAnsi="Times New Roman"/>
                <w:b/>
                <w:bCs/>
                <w:sz w:val="28"/>
                <w:szCs w:val="28"/>
                <w:lang w:val="ru-RU"/>
              </w:rPr>
              <w:t>»</w:t>
            </w:r>
          </w:p>
          <w:p w:rsidR="00704FD2" w:rsidRPr="00E530F2" w:rsidRDefault="00704FD2" w:rsidP="00E8736E">
            <w:pPr>
              <w:jc w:val="center"/>
              <w:rPr>
                <w:sz w:val="28"/>
                <w:szCs w:val="28"/>
                <w:lang w:val="ru-RU"/>
              </w:rPr>
            </w:pPr>
          </w:p>
          <w:p w:rsidR="00704FD2" w:rsidRPr="00E530F2" w:rsidRDefault="00704FD2" w:rsidP="00E8736E">
            <w:pPr>
              <w:spacing w:before="40"/>
              <w:jc w:val="center"/>
              <w:rPr>
                <w:sz w:val="28"/>
                <w:szCs w:val="28"/>
                <w:lang w:val="ru-RU"/>
              </w:rPr>
            </w:pPr>
          </w:p>
        </w:tc>
      </w:tr>
      <w:tr w:rsidR="00704FD2" w:rsidRPr="00E8736E" w:rsidTr="00E8736E">
        <w:tc>
          <w:tcPr>
            <w:tcW w:w="10024" w:type="dxa"/>
            <w:gridSpan w:val="8"/>
          </w:tcPr>
          <w:p w:rsidR="00704FD2" w:rsidRPr="00E530F2" w:rsidRDefault="00704FD2" w:rsidP="00E8736E">
            <w:pPr>
              <w:spacing w:before="40"/>
              <w:jc w:val="center"/>
              <w:rPr>
                <w:sz w:val="28"/>
                <w:szCs w:val="28"/>
                <w:lang w:val="ru-RU"/>
              </w:rPr>
            </w:pPr>
          </w:p>
          <w:p w:rsidR="00704FD2" w:rsidRDefault="00704FD2" w:rsidP="00E8736E">
            <w:pPr>
              <w:spacing w:before="40"/>
              <w:jc w:val="center"/>
              <w:rPr>
                <w:sz w:val="28"/>
                <w:szCs w:val="28"/>
                <w:lang w:val="ru-RU"/>
              </w:rPr>
            </w:pPr>
          </w:p>
          <w:p w:rsidR="00704FD2" w:rsidRDefault="00704FD2" w:rsidP="00E8736E">
            <w:pPr>
              <w:spacing w:before="40"/>
              <w:jc w:val="center"/>
              <w:rPr>
                <w:sz w:val="28"/>
                <w:szCs w:val="28"/>
                <w:lang w:val="ru-RU"/>
              </w:rPr>
            </w:pPr>
          </w:p>
          <w:p w:rsidR="00704FD2" w:rsidRDefault="00704FD2" w:rsidP="00E8736E">
            <w:pPr>
              <w:spacing w:before="40"/>
              <w:jc w:val="center"/>
              <w:rPr>
                <w:sz w:val="28"/>
                <w:szCs w:val="28"/>
                <w:lang w:val="ru-RU"/>
              </w:rPr>
            </w:pPr>
          </w:p>
          <w:p w:rsidR="00704FD2" w:rsidRPr="00E530F2" w:rsidRDefault="00704FD2" w:rsidP="00E8736E">
            <w:pPr>
              <w:spacing w:before="40"/>
              <w:rPr>
                <w:sz w:val="28"/>
                <w:szCs w:val="28"/>
                <w:lang w:val="ru-RU"/>
              </w:rPr>
            </w:pPr>
          </w:p>
        </w:tc>
      </w:tr>
      <w:tr w:rsidR="00704FD2" w:rsidRPr="00E8736E" w:rsidTr="00E8736E">
        <w:tc>
          <w:tcPr>
            <w:tcW w:w="10024" w:type="dxa"/>
            <w:gridSpan w:val="8"/>
          </w:tcPr>
          <w:p w:rsidR="00704FD2" w:rsidRDefault="00704FD2" w:rsidP="00E8736E">
            <w:pPr>
              <w:tabs>
                <w:tab w:val="left" w:pos="6810"/>
              </w:tabs>
              <w:spacing w:before="40"/>
              <w:rPr>
                <w:sz w:val="28"/>
                <w:szCs w:val="28"/>
                <w:lang w:val="ru-RU"/>
              </w:rPr>
            </w:pPr>
          </w:p>
          <w:p w:rsidR="00704FD2" w:rsidRDefault="00704FD2" w:rsidP="00E8736E">
            <w:pPr>
              <w:tabs>
                <w:tab w:val="left" w:pos="6810"/>
              </w:tabs>
              <w:spacing w:before="40"/>
              <w:rPr>
                <w:sz w:val="28"/>
                <w:szCs w:val="28"/>
                <w:lang w:val="ru-RU"/>
              </w:rPr>
            </w:pPr>
          </w:p>
          <w:p w:rsidR="00704FD2" w:rsidRDefault="00704FD2" w:rsidP="00E8736E">
            <w:pPr>
              <w:tabs>
                <w:tab w:val="left" w:pos="6810"/>
              </w:tabs>
              <w:spacing w:before="40"/>
              <w:rPr>
                <w:sz w:val="28"/>
                <w:szCs w:val="28"/>
                <w:lang w:val="ru-RU"/>
              </w:rPr>
            </w:pPr>
          </w:p>
          <w:p w:rsidR="00704FD2" w:rsidRPr="00704FD2" w:rsidRDefault="00704FD2" w:rsidP="00E8736E">
            <w:pPr>
              <w:tabs>
                <w:tab w:val="left" w:pos="6810"/>
              </w:tabs>
              <w:spacing w:before="40"/>
              <w:rPr>
                <w:sz w:val="28"/>
                <w:szCs w:val="28"/>
                <w:lang w:val="ru-RU"/>
              </w:rPr>
            </w:pPr>
          </w:p>
        </w:tc>
      </w:tr>
    </w:tbl>
    <w:p w:rsidR="00704FD2" w:rsidRDefault="00704FD2" w:rsidP="00704FD2">
      <w:pPr>
        <w:jc w:val="center"/>
        <w:rPr>
          <w:b/>
          <w:bCs/>
          <w:lang w:val="ru-RU"/>
        </w:rPr>
      </w:pPr>
    </w:p>
    <w:tbl>
      <w:tblPr>
        <w:tblW w:w="9889" w:type="dxa"/>
        <w:tblLook w:val="00A0"/>
      </w:tblPr>
      <w:tblGrid>
        <w:gridCol w:w="817"/>
        <w:gridCol w:w="8366"/>
        <w:gridCol w:w="706"/>
      </w:tblGrid>
      <w:tr w:rsidR="00704FD2" w:rsidRPr="009E1CF1" w:rsidTr="00E8736E">
        <w:tc>
          <w:tcPr>
            <w:tcW w:w="817" w:type="dxa"/>
          </w:tcPr>
          <w:p w:rsidR="00704FD2" w:rsidRPr="00105231" w:rsidRDefault="00704FD2" w:rsidP="00E8736E">
            <w:pPr>
              <w:jc w:val="right"/>
              <w:rPr>
                <w:rFonts w:ascii="Times New Roman" w:hAnsi="Times New Roman"/>
                <w:sz w:val="24"/>
                <w:szCs w:val="24"/>
              </w:rPr>
            </w:pPr>
            <w:r w:rsidRPr="00105231">
              <w:rPr>
                <w:rFonts w:ascii="Times New Roman" w:hAnsi="Times New Roman"/>
                <w:sz w:val="24"/>
                <w:szCs w:val="24"/>
              </w:rPr>
              <w:t>I</w:t>
            </w:r>
          </w:p>
        </w:tc>
        <w:tc>
          <w:tcPr>
            <w:tcW w:w="8366" w:type="dxa"/>
            <w:vAlign w:val="bottom"/>
          </w:tcPr>
          <w:p w:rsidR="00704FD2" w:rsidRPr="00105231" w:rsidRDefault="00704FD2" w:rsidP="00E8736E">
            <w:pPr>
              <w:rPr>
                <w:rFonts w:ascii="Times New Roman" w:hAnsi="Times New Roman"/>
                <w:sz w:val="24"/>
                <w:szCs w:val="24"/>
              </w:rPr>
            </w:pPr>
            <w:r w:rsidRPr="00105231">
              <w:rPr>
                <w:rFonts w:ascii="Times New Roman" w:hAnsi="Times New Roman"/>
                <w:sz w:val="24"/>
                <w:szCs w:val="24"/>
              </w:rPr>
              <w:t>ОБЩИЕ ПОЛОЖЕНИЯ</w:t>
            </w:r>
          </w:p>
        </w:tc>
        <w:tc>
          <w:tcPr>
            <w:tcW w:w="706" w:type="dxa"/>
          </w:tcPr>
          <w:p w:rsidR="00704FD2" w:rsidRPr="009E1CF1" w:rsidRDefault="00704FD2" w:rsidP="00E8736E">
            <w:pPr>
              <w:jc w:val="right"/>
            </w:pPr>
          </w:p>
        </w:tc>
      </w:tr>
      <w:tr w:rsidR="00704FD2" w:rsidRPr="009E1CF1" w:rsidTr="00E8736E">
        <w:tc>
          <w:tcPr>
            <w:tcW w:w="817" w:type="dxa"/>
          </w:tcPr>
          <w:p w:rsidR="00704FD2" w:rsidRPr="00105231" w:rsidRDefault="00704FD2" w:rsidP="00E8736E">
            <w:pPr>
              <w:jc w:val="right"/>
              <w:rPr>
                <w:rFonts w:ascii="Times New Roman" w:hAnsi="Times New Roman"/>
                <w:sz w:val="24"/>
                <w:szCs w:val="24"/>
              </w:rPr>
            </w:pPr>
            <w:r w:rsidRPr="00105231">
              <w:rPr>
                <w:rFonts w:ascii="Times New Roman" w:hAnsi="Times New Roman"/>
                <w:sz w:val="24"/>
                <w:szCs w:val="24"/>
              </w:rPr>
              <w:t>1.1</w:t>
            </w:r>
          </w:p>
        </w:tc>
        <w:tc>
          <w:tcPr>
            <w:tcW w:w="8366" w:type="dxa"/>
            <w:vAlign w:val="bottom"/>
          </w:tcPr>
          <w:p w:rsidR="00704FD2" w:rsidRPr="00105231" w:rsidRDefault="00704FD2" w:rsidP="00E8736E">
            <w:pPr>
              <w:rPr>
                <w:rFonts w:ascii="Times New Roman" w:hAnsi="Times New Roman"/>
                <w:sz w:val="24"/>
                <w:szCs w:val="24"/>
              </w:rPr>
            </w:pPr>
            <w:proofErr w:type="spellStart"/>
            <w:r w:rsidRPr="00105231">
              <w:rPr>
                <w:rFonts w:ascii="Times New Roman" w:hAnsi="Times New Roman"/>
                <w:sz w:val="24"/>
                <w:szCs w:val="24"/>
              </w:rPr>
              <w:t>Наименование</w:t>
            </w:r>
            <w:proofErr w:type="spellEnd"/>
            <w:r w:rsidRPr="00105231">
              <w:rPr>
                <w:rFonts w:ascii="Times New Roman" w:hAnsi="Times New Roman"/>
                <w:sz w:val="24"/>
                <w:szCs w:val="24"/>
              </w:rPr>
              <w:t xml:space="preserve"> </w:t>
            </w:r>
            <w:proofErr w:type="spellStart"/>
            <w:r w:rsidRPr="00105231">
              <w:rPr>
                <w:rFonts w:ascii="Times New Roman" w:hAnsi="Times New Roman"/>
                <w:sz w:val="24"/>
                <w:szCs w:val="24"/>
              </w:rPr>
              <w:t>муниципальной</w:t>
            </w:r>
            <w:proofErr w:type="spellEnd"/>
            <w:r w:rsidRPr="00105231">
              <w:rPr>
                <w:rFonts w:ascii="Times New Roman" w:hAnsi="Times New Roman"/>
                <w:sz w:val="24"/>
                <w:szCs w:val="24"/>
              </w:rPr>
              <w:t xml:space="preserve"> </w:t>
            </w:r>
            <w:proofErr w:type="spellStart"/>
            <w:r w:rsidRPr="00105231">
              <w:rPr>
                <w:rFonts w:ascii="Times New Roman" w:hAnsi="Times New Roman"/>
                <w:sz w:val="24"/>
                <w:szCs w:val="24"/>
              </w:rPr>
              <w:t>функции</w:t>
            </w:r>
            <w:proofErr w:type="spellEnd"/>
          </w:p>
        </w:tc>
        <w:tc>
          <w:tcPr>
            <w:tcW w:w="706" w:type="dxa"/>
          </w:tcPr>
          <w:p w:rsidR="00704FD2" w:rsidRPr="009E1CF1" w:rsidRDefault="00704FD2" w:rsidP="00E8736E">
            <w:pPr>
              <w:jc w:val="right"/>
            </w:pPr>
          </w:p>
        </w:tc>
      </w:tr>
      <w:tr w:rsidR="00704FD2" w:rsidRPr="00E8736E" w:rsidTr="00E8736E">
        <w:tc>
          <w:tcPr>
            <w:tcW w:w="817" w:type="dxa"/>
          </w:tcPr>
          <w:p w:rsidR="00704FD2" w:rsidRPr="00105231" w:rsidRDefault="00704FD2" w:rsidP="00E8736E">
            <w:pPr>
              <w:jc w:val="right"/>
              <w:rPr>
                <w:rFonts w:ascii="Times New Roman" w:hAnsi="Times New Roman"/>
                <w:sz w:val="24"/>
                <w:szCs w:val="24"/>
              </w:rPr>
            </w:pPr>
            <w:r w:rsidRPr="00105231">
              <w:rPr>
                <w:rFonts w:ascii="Times New Roman" w:hAnsi="Times New Roman"/>
                <w:sz w:val="24"/>
                <w:szCs w:val="24"/>
              </w:rPr>
              <w:t>1.2</w:t>
            </w:r>
          </w:p>
        </w:tc>
        <w:tc>
          <w:tcPr>
            <w:tcW w:w="8366" w:type="dxa"/>
            <w:vAlign w:val="bottom"/>
          </w:tcPr>
          <w:p w:rsidR="00704FD2" w:rsidRPr="00105231" w:rsidRDefault="00704FD2" w:rsidP="00E8736E">
            <w:pPr>
              <w:rPr>
                <w:rFonts w:ascii="Times New Roman" w:hAnsi="Times New Roman"/>
                <w:sz w:val="24"/>
                <w:szCs w:val="24"/>
                <w:lang w:val="ru-RU"/>
              </w:rPr>
            </w:pPr>
            <w:r w:rsidRPr="00105231">
              <w:rPr>
                <w:rFonts w:ascii="Times New Roman" w:hAnsi="Times New Roman"/>
                <w:sz w:val="24"/>
                <w:szCs w:val="24"/>
                <w:lang w:val="ru-RU"/>
              </w:rPr>
              <w:t>Наименование разработчика, исполняющего муниципальную функцию</w:t>
            </w:r>
          </w:p>
        </w:tc>
        <w:tc>
          <w:tcPr>
            <w:tcW w:w="706" w:type="dxa"/>
          </w:tcPr>
          <w:p w:rsidR="00704FD2" w:rsidRPr="00E530F2" w:rsidRDefault="00704FD2" w:rsidP="00E8736E">
            <w:pPr>
              <w:jc w:val="right"/>
              <w:rPr>
                <w:lang w:val="ru-RU"/>
              </w:rPr>
            </w:pPr>
          </w:p>
        </w:tc>
      </w:tr>
      <w:tr w:rsidR="00704FD2" w:rsidRPr="00E8736E" w:rsidTr="00E8736E">
        <w:tc>
          <w:tcPr>
            <w:tcW w:w="817" w:type="dxa"/>
          </w:tcPr>
          <w:p w:rsidR="00704FD2" w:rsidRPr="00105231" w:rsidRDefault="00704FD2" w:rsidP="00E8736E">
            <w:pPr>
              <w:jc w:val="right"/>
              <w:rPr>
                <w:rFonts w:ascii="Times New Roman" w:hAnsi="Times New Roman"/>
                <w:sz w:val="24"/>
                <w:szCs w:val="24"/>
              </w:rPr>
            </w:pPr>
            <w:r w:rsidRPr="00105231">
              <w:rPr>
                <w:rFonts w:ascii="Times New Roman" w:hAnsi="Times New Roman"/>
                <w:sz w:val="24"/>
                <w:szCs w:val="24"/>
              </w:rPr>
              <w:t>1.3</w:t>
            </w:r>
          </w:p>
        </w:tc>
        <w:tc>
          <w:tcPr>
            <w:tcW w:w="8366" w:type="dxa"/>
            <w:vAlign w:val="bottom"/>
          </w:tcPr>
          <w:p w:rsidR="00704FD2" w:rsidRPr="00105231" w:rsidRDefault="00704FD2" w:rsidP="00E8736E">
            <w:pPr>
              <w:rPr>
                <w:rFonts w:ascii="Times New Roman" w:hAnsi="Times New Roman"/>
                <w:sz w:val="24"/>
                <w:szCs w:val="24"/>
                <w:lang w:val="ru-RU"/>
              </w:rPr>
            </w:pPr>
            <w:r w:rsidRPr="00105231">
              <w:rPr>
                <w:rFonts w:ascii="Times New Roman" w:hAnsi="Times New Roman"/>
                <w:sz w:val="24"/>
                <w:szCs w:val="24"/>
                <w:lang w:val="ru-RU"/>
              </w:rPr>
              <w:t>Нормативно-правовое регулирование исполнения муниципальной функции</w:t>
            </w:r>
          </w:p>
        </w:tc>
        <w:tc>
          <w:tcPr>
            <w:tcW w:w="706" w:type="dxa"/>
          </w:tcPr>
          <w:p w:rsidR="00704FD2" w:rsidRPr="00E530F2" w:rsidRDefault="00704FD2" w:rsidP="00E8736E">
            <w:pPr>
              <w:jc w:val="right"/>
              <w:rPr>
                <w:lang w:val="ru-RU"/>
              </w:rPr>
            </w:pPr>
          </w:p>
        </w:tc>
      </w:tr>
      <w:tr w:rsidR="00704FD2" w:rsidRPr="009E1CF1" w:rsidTr="00E8736E">
        <w:tc>
          <w:tcPr>
            <w:tcW w:w="817" w:type="dxa"/>
          </w:tcPr>
          <w:p w:rsidR="00704FD2" w:rsidRPr="00105231" w:rsidRDefault="00704FD2" w:rsidP="00E8736E">
            <w:pPr>
              <w:jc w:val="right"/>
              <w:rPr>
                <w:rFonts w:ascii="Times New Roman" w:hAnsi="Times New Roman"/>
                <w:sz w:val="24"/>
                <w:szCs w:val="24"/>
              </w:rPr>
            </w:pPr>
            <w:r w:rsidRPr="00105231">
              <w:rPr>
                <w:rFonts w:ascii="Times New Roman" w:hAnsi="Times New Roman"/>
                <w:sz w:val="24"/>
                <w:szCs w:val="24"/>
              </w:rPr>
              <w:t>1.4</w:t>
            </w:r>
          </w:p>
        </w:tc>
        <w:tc>
          <w:tcPr>
            <w:tcW w:w="8366" w:type="dxa"/>
            <w:vAlign w:val="bottom"/>
          </w:tcPr>
          <w:p w:rsidR="00704FD2" w:rsidRPr="00105231" w:rsidRDefault="00704FD2" w:rsidP="00E8736E">
            <w:pPr>
              <w:rPr>
                <w:rFonts w:ascii="Times New Roman" w:hAnsi="Times New Roman"/>
                <w:sz w:val="24"/>
                <w:szCs w:val="24"/>
              </w:rPr>
            </w:pPr>
            <w:proofErr w:type="spellStart"/>
            <w:r w:rsidRPr="00105231">
              <w:rPr>
                <w:rFonts w:ascii="Times New Roman" w:hAnsi="Times New Roman"/>
                <w:sz w:val="24"/>
                <w:szCs w:val="24"/>
              </w:rPr>
              <w:t>Результат</w:t>
            </w:r>
            <w:proofErr w:type="spellEnd"/>
            <w:r w:rsidRPr="00105231">
              <w:rPr>
                <w:rFonts w:ascii="Times New Roman" w:hAnsi="Times New Roman"/>
                <w:sz w:val="24"/>
                <w:szCs w:val="24"/>
              </w:rPr>
              <w:t xml:space="preserve"> </w:t>
            </w:r>
            <w:proofErr w:type="spellStart"/>
            <w:r w:rsidRPr="00105231">
              <w:rPr>
                <w:rFonts w:ascii="Times New Roman" w:hAnsi="Times New Roman"/>
                <w:sz w:val="24"/>
                <w:szCs w:val="24"/>
              </w:rPr>
              <w:t>исполнения</w:t>
            </w:r>
            <w:proofErr w:type="spellEnd"/>
            <w:r w:rsidRPr="00105231">
              <w:rPr>
                <w:rFonts w:ascii="Times New Roman" w:hAnsi="Times New Roman"/>
                <w:sz w:val="24"/>
                <w:szCs w:val="24"/>
              </w:rPr>
              <w:t xml:space="preserve"> </w:t>
            </w:r>
            <w:proofErr w:type="spellStart"/>
            <w:r w:rsidRPr="00105231">
              <w:rPr>
                <w:rFonts w:ascii="Times New Roman" w:hAnsi="Times New Roman"/>
                <w:sz w:val="24"/>
                <w:szCs w:val="24"/>
              </w:rPr>
              <w:t>муниципальной</w:t>
            </w:r>
            <w:proofErr w:type="spellEnd"/>
            <w:r w:rsidRPr="00105231">
              <w:rPr>
                <w:rFonts w:ascii="Times New Roman" w:hAnsi="Times New Roman"/>
                <w:sz w:val="24"/>
                <w:szCs w:val="24"/>
              </w:rPr>
              <w:t xml:space="preserve"> </w:t>
            </w:r>
            <w:proofErr w:type="spellStart"/>
            <w:r w:rsidRPr="00105231">
              <w:rPr>
                <w:rFonts w:ascii="Times New Roman" w:hAnsi="Times New Roman"/>
                <w:sz w:val="24"/>
                <w:szCs w:val="24"/>
              </w:rPr>
              <w:t>функции</w:t>
            </w:r>
            <w:proofErr w:type="spellEnd"/>
          </w:p>
        </w:tc>
        <w:tc>
          <w:tcPr>
            <w:tcW w:w="706" w:type="dxa"/>
          </w:tcPr>
          <w:p w:rsidR="00704FD2" w:rsidRPr="009E1CF1" w:rsidRDefault="00704FD2" w:rsidP="00E8736E">
            <w:pPr>
              <w:jc w:val="right"/>
            </w:pPr>
          </w:p>
        </w:tc>
      </w:tr>
      <w:tr w:rsidR="00704FD2" w:rsidRPr="00E8736E" w:rsidTr="00E8736E">
        <w:tc>
          <w:tcPr>
            <w:tcW w:w="817" w:type="dxa"/>
          </w:tcPr>
          <w:p w:rsidR="00704FD2" w:rsidRPr="00105231" w:rsidRDefault="00704FD2" w:rsidP="00E8736E">
            <w:pPr>
              <w:jc w:val="right"/>
              <w:rPr>
                <w:rFonts w:ascii="Times New Roman" w:hAnsi="Times New Roman"/>
                <w:sz w:val="24"/>
                <w:szCs w:val="24"/>
              </w:rPr>
            </w:pPr>
            <w:r w:rsidRPr="00105231">
              <w:rPr>
                <w:rFonts w:ascii="Times New Roman" w:hAnsi="Times New Roman"/>
                <w:sz w:val="24"/>
                <w:szCs w:val="24"/>
              </w:rPr>
              <w:t>1.5</w:t>
            </w:r>
          </w:p>
        </w:tc>
        <w:tc>
          <w:tcPr>
            <w:tcW w:w="8366" w:type="dxa"/>
            <w:vAlign w:val="bottom"/>
          </w:tcPr>
          <w:p w:rsidR="00704FD2" w:rsidRPr="00105231" w:rsidRDefault="00704FD2" w:rsidP="00E8736E">
            <w:pPr>
              <w:rPr>
                <w:rFonts w:ascii="Times New Roman" w:hAnsi="Times New Roman"/>
                <w:sz w:val="24"/>
                <w:szCs w:val="24"/>
                <w:lang w:val="ru-RU"/>
              </w:rPr>
            </w:pPr>
            <w:r w:rsidRPr="00105231">
              <w:rPr>
                <w:rFonts w:ascii="Times New Roman" w:hAnsi="Times New Roman"/>
                <w:sz w:val="24"/>
                <w:szCs w:val="24"/>
                <w:lang w:val="ru-RU"/>
              </w:rPr>
              <w:t>Объекты и субъекты проверок, виды проверок, предмет проверки</w:t>
            </w:r>
          </w:p>
        </w:tc>
        <w:tc>
          <w:tcPr>
            <w:tcW w:w="706" w:type="dxa"/>
          </w:tcPr>
          <w:p w:rsidR="00704FD2" w:rsidRPr="00E530F2" w:rsidRDefault="00704FD2" w:rsidP="00E8736E">
            <w:pPr>
              <w:jc w:val="right"/>
              <w:rPr>
                <w:lang w:val="ru-RU"/>
              </w:rPr>
            </w:pPr>
          </w:p>
        </w:tc>
      </w:tr>
      <w:tr w:rsidR="00704FD2" w:rsidRPr="009E1CF1" w:rsidTr="00E8736E">
        <w:tc>
          <w:tcPr>
            <w:tcW w:w="817" w:type="dxa"/>
          </w:tcPr>
          <w:p w:rsidR="00704FD2" w:rsidRPr="00105231" w:rsidRDefault="00704FD2" w:rsidP="00E8736E">
            <w:pPr>
              <w:jc w:val="right"/>
              <w:rPr>
                <w:rFonts w:ascii="Times New Roman" w:hAnsi="Times New Roman"/>
                <w:sz w:val="24"/>
                <w:szCs w:val="24"/>
              </w:rPr>
            </w:pPr>
            <w:r w:rsidRPr="00105231">
              <w:rPr>
                <w:rFonts w:ascii="Times New Roman" w:hAnsi="Times New Roman"/>
                <w:sz w:val="24"/>
                <w:szCs w:val="24"/>
              </w:rPr>
              <w:t>1.6</w:t>
            </w:r>
          </w:p>
        </w:tc>
        <w:tc>
          <w:tcPr>
            <w:tcW w:w="8366" w:type="dxa"/>
            <w:vAlign w:val="bottom"/>
          </w:tcPr>
          <w:p w:rsidR="00704FD2" w:rsidRPr="00105231" w:rsidRDefault="00704FD2" w:rsidP="00E8736E">
            <w:pPr>
              <w:rPr>
                <w:rFonts w:ascii="Times New Roman" w:hAnsi="Times New Roman"/>
                <w:sz w:val="24"/>
                <w:szCs w:val="24"/>
              </w:rPr>
            </w:pPr>
            <w:proofErr w:type="spellStart"/>
            <w:r w:rsidRPr="00105231">
              <w:rPr>
                <w:rFonts w:ascii="Times New Roman" w:hAnsi="Times New Roman"/>
                <w:sz w:val="24"/>
                <w:szCs w:val="24"/>
              </w:rPr>
              <w:t>Формы</w:t>
            </w:r>
            <w:proofErr w:type="spellEnd"/>
            <w:r w:rsidRPr="00105231">
              <w:rPr>
                <w:rFonts w:ascii="Times New Roman" w:hAnsi="Times New Roman"/>
                <w:sz w:val="24"/>
                <w:szCs w:val="24"/>
              </w:rPr>
              <w:t xml:space="preserve"> </w:t>
            </w:r>
            <w:proofErr w:type="spellStart"/>
            <w:r w:rsidRPr="00105231">
              <w:rPr>
                <w:rFonts w:ascii="Times New Roman" w:hAnsi="Times New Roman"/>
                <w:sz w:val="24"/>
                <w:szCs w:val="24"/>
              </w:rPr>
              <w:t>проверок</w:t>
            </w:r>
            <w:proofErr w:type="spellEnd"/>
          </w:p>
        </w:tc>
        <w:tc>
          <w:tcPr>
            <w:tcW w:w="706" w:type="dxa"/>
          </w:tcPr>
          <w:p w:rsidR="00704FD2" w:rsidRPr="009E1CF1" w:rsidRDefault="00704FD2" w:rsidP="00E8736E">
            <w:pPr>
              <w:jc w:val="right"/>
            </w:pPr>
          </w:p>
        </w:tc>
      </w:tr>
      <w:tr w:rsidR="00704FD2" w:rsidRPr="00E8736E" w:rsidTr="00E8736E">
        <w:tc>
          <w:tcPr>
            <w:tcW w:w="817" w:type="dxa"/>
          </w:tcPr>
          <w:p w:rsidR="00704FD2" w:rsidRPr="00105231" w:rsidRDefault="00704FD2" w:rsidP="00E8736E">
            <w:pPr>
              <w:jc w:val="right"/>
              <w:rPr>
                <w:rFonts w:ascii="Times New Roman" w:hAnsi="Times New Roman"/>
                <w:sz w:val="24"/>
                <w:szCs w:val="24"/>
              </w:rPr>
            </w:pPr>
            <w:r w:rsidRPr="00105231">
              <w:rPr>
                <w:rFonts w:ascii="Times New Roman" w:hAnsi="Times New Roman"/>
                <w:sz w:val="24"/>
                <w:szCs w:val="24"/>
              </w:rPr>
              <w:t>II</w:t>
            </w:r>
          </w:p>
        </w:tc>
        <w:tc>
          <w:tcPr>
            <w:tcW w:w="8366" w:type="dxa"/>
            <w:vAlign w:val="bottom"/>
          </w:tcPr>
          <w:p w:rsidR="00704FD2" w:rsidRPr="00105231" w:rsidRDefault="00704FD2" w:rsidP="00E8736E">
            <w:pPr>
              <w:rPr>
                <w:rFonts w:ascii="Times New Roman" w:hAnsi="Times New Roman"/>
                <w:sz w:val="24"/>
                <w:szCs w:val="24"/>
                <w:lang w:val="ru-RU"/>
              </w:rPr>
            </w:pPr>
            <w:r w:rsidRPr="00105231">
              <w:rPr>
                <w:rFonts w:ascii="Times New Roman" w:hAnsi="Times New Roman"/>
                <w:sz w:val="24"/>
                <w:szCs w:val="24"/>
                <w:lang w:val="ru-RU"/>
              </w:rPr>
              <w:t>ТРЕБОВАНИЯ К ПОРЯДКУ ИСПОЛНЕНИЯ МУНИЦИПАЛЬНОЙ ФУНКЦИИ</w:t>
            </w:r>
          </w:p>
        </w:tc>
        <w:tc>
          <w:tcPr>
            <w:tcW w:w="706" w:type="dxa"/>
          </w:tcPr>
          <w:p w:rsidR="00704FD2" w:rsidRPr="00E530F2" w:rsidRDefault="00704FD2" w:rsidP="00E8736E">
            <w:pPr>
              <w:jc w:val="right"/>
              <w:rPr>
                <w:lang w:val="ru-RU"/>
              </w:rPr>
            </w:pPr>
          </w:p>
        </w:tc>
      </w:tr>
      <w:tr w:rsidR="00704FD2" w:rsidRPr="00E8736E" w:rsidTr="00E8736E">
        <w:tc>
          <w:tcPr>
            <w:tcW w:w="817" w:type="dxa"/>
          </w:tcPr>
          <w:p w:rsidR="00704FD2" w:rsidRPr="00105231" w:rsidRDefault="00704FD2" w:rsidP="00E8736E">
            <w:pPr>
              <w:jc w:val="right"/>
              <w:rPr>
                <w:rFonts w:ascii="Times New Roman" w:hAnsi="Times New Roman"/>
                <w:sz w:val="24"/>
                <w:szCs w:val="24"/>
              </w:rPr>
            </w:pPr>
            <w:r w:rsidRPr="00105231">
              <w:rPr>
                <w:rFonts w:ascii="Times New Roman" w:hAnsi="Times New Roman"/>
                <w:sz w:val="24"/>
                <w:szCs w:val="24"/>
              </w:rPr>
              <w:t>2.1</w:t>
            </w:r>
          </w:p>
        </w:tc>
        <w:tc>
          <w:tcPr>
            <w:tcW w:w="8366" w:type="dxa"/>
            <w:vAlign w:val="bottom"/>
          </w:tcPr>
          <w:p w:rsidR="00704FD2" w:rsidRPr="00105231" w:rsidRDefault="00704FD2" w:rsidP="00E8736E">
            <w:pPr>
              <w:rPr>
                <w:rFonts w:ascii="Times New Roman" w:hAnsi="Times New Roman"/>
                <w:sz w:val="24"/>
                <w:szCs w:val="24"/>
                <w:lang w:val="ru-RU"/>
              </w:rPr>
            </w:pPr>
            <w:r w:rsidRPr="00105231">
              <w:rPr>
                <w:rFonts w:ascii="Times New Roman" w:hAnsi="Times New Roman"/>
                <w:sz w:val="24"/>
                <w:szCs w:val="24"/>
                <w:lang w:val="ru-RU"/>
              </w:rPr>
              <w:t>Порядок информирования о правилах исполнения муниципальной функции</w:t>
            </w:r>
          </w:p>
        </w:tc>
        <w:tc>
          <w:tcPr>
            <w:tcW w:w="706" w:type="dxa"/>
          </w:tcPr>
          <w:p w:rsidR="00704FD2" w:rsidRPr="00E530F2" w:rsidRDefault="00704FD2" w:rsidP="00E8736E">
            <w:pPr>
              <w:jc w:val="right"/>
              <w:rPr>
                <w:lang w:val="ru-RU"/>
              </w:rPr>
            </w:pPr>
          </w:p>
        </w:tc>
      </w:tr>
      <w:tr w:rsidR="00704FD2" w:rsidRPr="009E1CF1" w:rsidTr="00E8736E">
        <w:tc>
          <w:tcPr>
            <w:tcW w:w="817" w:type="dxa"/>
          </w:tcPr>
          <w:p w:rsidR="00704FD2" w:rsidRPr="00105231" w:rsidRDefault="00704FD2" w:rsidP="00E8736E">
            <w:pPr>
              <w:jc w:val="right"/>
              <w:rPr>
                <w:rFonts w:ascii="Times New Roman" w:hAnsi="Times New Roman"/>
                <w:sz w:val="24"/>
                <w:szCs w:val="24"/>
              </w:rPr>
            </w:pPr>
            <w:r w:rsidRPr="00105231">
              <w:rPr>
                <w:rFonts w:ascii="Times New Roman" w:hAnsi="Times New Roman"/>
                <w:sz w:val="24"/>
                <w:szCs w:val="24"/>
              </w:rPr>
              <w:t>2.2</w:t>
            </w:r>
          </w:p>
        </w:tc>
        <w:tc>
          <w:tcPr>
            <w:tcW w:w="8366" w:type="dxa"/>
            <w:vAlign w:val="bottom"/>
          </w:tcPr>
          <w:p w:rsidR="00704FD2" w:rsidRPr="00105231" w:rsidRDefault="00704FD2" w:rsidP="00E8736E">
            <w:pPr>
              <w:rPr>
                <w:rFonts w:ascii="Times New Roman" w:hAnsi="Times New Roman"/>
                <w:sz w:val="24"/>
                <w:szCs w:val="24"/>
              </w:rPr>
            </w:pPr>
            <w:proofErr w:type="spellStart"/>
            <w:r w:rsidRPr="00105231">
              <w:rPr>
                <w:rFonts w:ascii="Times New Roman" w:hAnsi="Times New Roman"/>
                <w:sz w:val="24"/>
                <w:szCs w:val="24"/>
              </w:rPr>
              <w:t>Сроки</w:t>
            </w:r>
            <w:proofErr w:type="spellEnd"/>
            <w:r w:rsidRPr="00105231">
              <w:rPr>
                <w:rFonts w:ascii="Times New Roman" w:hAnsi="Times New Roman"/>
                <w:sz w:val="24"/>
                <w:szCs w:val="24"/>
              </w:rPr>
              <w:t xml:space="preserve"> </w:t>
            </w:r>
            <w:proofErr w:type="spellStart"/>
            <w:r w:rsidRPr="00105231">
              <w:rPr>
                <w:rFonts w:ascii="Times New Roman" w:hAnsi="Times New Roman"/>
                <w:sz w:val="24"/>
                <w:szCs w:val="24"/>
              </w:rPr>
              <w:t>исполнения</w:t>
            </w:r>
            <w:proofErr w:type="spellEnd"/>
            <w:r w:rsidRPr="00105231">
              <w:rPr>
                <w:rFonts w:ascii="Times New Roman" w:hAnsi="Times New Roman"/>
                <w:sz w:val="24"/>
                <w:szCs w:val="24"/>
              </w:rPr>
              <w:t xml:space="preserve"> </w:t>
            </w:r>
            <w:proofErr w:type="spellStart"/>
            <w:r w:rsidRPr="00105231">
              <w:rPr>
                <w:rFonts w:ascii="Times New Roman" w:hAnsi="Times New Roman"/>
                <w:sz w:val="24"/>
                <w:szCs w:val="24"/>
              </w:rPr>
              <w:t>муниципальной</w:t>
            </w:r>
            <w:proofErr w:type="spellEnd"/>
            <w:r w:rsidRPr="00105231">
              <w:rPr>
                <w:rFonts w:ascii="Times New Roman" w:hAnsi="Times New Roman"/>
                <w:sz w:val="24"/>
                <w:szCs w:val="24"/>
              </w:rPr>
              <w:t xml:space="preserve"> </w:t>
            </w:r>
            <w:proofErr w:type="spellStart"/>
            <w:r w:rsidRPr="00105231">
              <w:rPr>
                <w:rFonts w:ascii="Times New Roman" w:hAnsi="Times New Roman"/>
                <w:sz w:val="24"/>
                <w:szCs w:val="24"/>
              </w:rPr>
              <w:t>функции</w:t>
            </w:r>
            <w:proofErr w:type="spellEnd"/>
          </w:p>
        </w:tc>
        <w:tc>
          <w:tcPr>
            <w:tcW w:w="706" w:type="dxa"/>
          </w:tcPr>
          <w:p w:rsidR="00704FD2" w:rsidRPr="009E1CF1" w:rsidRDefault="00704FD2" w:rsidP="00E8736E">
            <w:pPr>
              <w:jc w:val="right"/>
            </w:pPr>
          </w:p>
        </w:tc>
      </w:tr>
      <w:tr w:rsidR="00704FD2" w:rsidRPr="00E8736E" w:rsidTr="00E8736E">
        <w:tc>
          <w:tcPr>
            <w:tcW w:w="817" w:type="dxa"/>
          </w:tcPr>
          <w:p w:rsidR="00704FD2" w:rsidRPr="00105231" w:rsidRDefault="00704FD2" w:rsidP="00E8736E">
            <w:pPr>
              <w:jc w:val="right"/>
              <w:rPr>
                <w:rFonts w:ascii="Times New Roman" w:hAnsi="Times New Roman"/>
                <w:sz w:val="24"/>
                <w:szCs w:val="24"/>
              </w:rPr>
            </w:pPr>
            <w:r w:rsidRPr="00105231">
              <w:rPr>
                <w:rFonts w:ascii="Times New Roman" w:hAnsi="Times New Roman"/>
                <w:sz w:val="24"/>
                <w:szCs w:val="24"/>
              </w:rPr>
              <w:t>2.3</w:t>
            </w:r>
          </w:p>
        </w:tc>
        <w:tc>
          <w:tcPr>
            <w:tcW w:w="8366" w:type="dxa"/>
            <w:vAlign w:val="bottom"/>
          </w:tcPr>
          <w:p w:rsidR="00704FD2" w:rsidRPr="00105231" w:rsidRDefault="00704FD2" w:rsidP="00E8736E">
            <w:pPr>
              <w:rPr>
                <w:rFonts w:ascii="Times New Roman" w:hAnsi="Times New Roman"/>
                <w:sz w:val="24"/>
                <w:szCs w:val="24"/>
                <w:lang w:val="ru-RU"/>
              </w:rPr>
            </w:pPr>
            <w:r w:rsidRPr="00105231">
              <w:rPr>
                <w:rFonts w:ascii="Times New Roman" w:hAnsi="Times New Roman"/>
                <w:sz w:val="24"/>
                <w:szCs w:val="24"/>
                <w:lang w:val="ru-RU"/>
              </w:rPr>
              <w:t>Информация о перечне необходимых для исполнения муниципальной функции документов, требуемых от субъекта проверки, и порядок их предоставления</w:t>
            </w:r>
          </w:p>
        </w:tc>
        <w:tc>
          <w:tcPr>
            <w:tcW w:w="706" w:type="dxa"/>
          </w:tcPr>
          <w:p w:rsidR="00704FD2" w:rsidRPr="00E530F2" w:rsidRDefault="00704FD2" w:rsidP="00E8736E">
            <w:pPr>
              <w:jc w:val="right"/>
              <w:rPr>
                <w:lang w:val="ru-RU"/>
              </w:rPr>
            </w:pPr>
          </w:p>
        </w:tc>
      </w:tr>
      <w:tr w:rsidR="00704FD2" w:rsidRPr="00E8736E" w:rsidTr="00E8736E">
        <w:tc>
          <w:tcPr>
            <w:tcW w:w="817" w:type="dxa"/>
          </w:tcPr>
          <w:p w:rsidR="00704FD2" w:rsidRPr="00105231" w:rsidRDefault="00704FD2" w:rsidP="00E8736E">
            <w:pPr>
              <w:jc w:val="right"/>
              <w:rPr>
                <w:rFonts w:ascii="Times New Roman" w:hAnsi="Times New Roman"/>
                <w:sz w:val="24"/>
                <w:szCs w:val="24"/>
              </w:rPr>
            </w:pPr>
            <w:r w:rsidRPr="00105231">
              <w:rPr>
                <w:rFonts w:ascii="Times New Roman" w:hAnsi="Times New Roman"/>
                <w:sz w:val="24"/>
                <w:szCs w:val="24"/>
              </w:rPr>
              <w:t>2.4</w:t>
            </w:r>
          </w:p>
        </w:tc>
        <w:tc>
          <w:tcPr>
            <w:tcW w:w="8366" w:type="dxa"/>
            <w:vAlign w:val="bottom"/>
          </w:tcPr>
          <w:p w:rsidR="00704FD2" w:rsidRPr="00105231" w:rsidRDefault="00704FD2" w:rsidP="00E8736E">
            <w:pPr>
              <w:rPr>
                <w:rFonts w:ascii="Times New Roman" w:hAnsi="Times New Roman"/>
                <w:sz w:val="24"/>
                <w:szCs w:val="24"/>
                <w:lang w:val="ru-RU"/>
              </w:rPr>
            </w:pPr>
            <w:r w:rsidRPr="00105231">
              <w:rPr>
                <w:rFonts w:ascii="Times New Roman" w:hAnsi="Times New Roman"/>
                <w:sz w:val="24"/>
                <w:szCs w:val="24"/>
                <w:lang w:val="ru-RU"/>
              </w:rPr>
              <w:t xml:space="preserve">Ограничения при проведении проверки, перечень оснований для признания результатов проверки </w:t>
            </w:r>
            <w:proofErr w:type="gramStart"/>
            <w:r w:rsidRPr="00105231">
              <w:rPr>
                <w:rFonts w:ascii="Times New Roman" w:hAnsi="Times New Roman"/>
                <w:sz w:val="24"/>
                <w:szCs w:val="24"/>
                <w:lang w:val="ru-RU"/>
              </w:rPr>
              <w:t>недействительными</w:t>
            </w:r>
            <w:proofErr w:type="gramEnd"/>
          </w:p>
        </w:tc>
        <w:tc>
          <w:tcPr>
            <w:tcW w:w="706" w:type="dxa"/>
          </w:tcPr>
          <w:p w:rsidR="00704FD2" w:rsidRPr="00E530F2" w:rsidRDefault="00704FD2" w:rsidP="00E8736E">
            <w:pPr>
              <w:jc w:val="right"/>
              <w:rPr>
                <w:lang w:val="ru-RU"/>
              </w:rPr>
            </w:pPr>
          </w:p>
        </w:tc>
      </w:tr>
      <w:tr w:rsidR="00704FD2" w:rsidRPr="00E8736E" w:rsidTr="00E8736E">
        <w:tc>
          <w:tcPr>
            <w:tcW w:w="817" w:type="dxa"/>
          </w:tcPr>
          <w:p w:rsidR="00704FD2" w:rsidRPr="00105231" w:rsidRDefault="00704FD2" w:rsidP="00E8736E">
            <w:pPr>
              <w:jc w:val="right"/>
              <w:rPr>
                <w:rFonts w:ascii="Times New Roman" w:hAnsi="Times New Roman"/>
                <w:sz w:val="24"/>
                <w:szCs w:val="24"/>
              </w:rPr>
            </w:pPr>
            <w:r w:rsidRPr="00105231">
              <w:rPr>
                <w:rFonts w:ascii="Times New Roman" w:hAnsi="Times New Roman"/>
                <w:sz w:val="24"/>
                <w:szCs w:val="24"/>
              </w:rPr>
              <w:t>2.5</w:t>
            </w:r>
          </w:p>
        </w:tc>
        <w:tc>
          <w:tcPr>
            <w:tcW w:w="8366" w:type="dxa"/>
            <w:vAlign w:val="bottom"/>
          </w:tcPr>
          <w:p w:rsidR="00704FD2" w:rsidRPr="00105231" w:rsidRDefault="00704FD2" w:rsidP="00E8736E">
            <w:pPr>
              <w:rPr>
                <w:rFonts w:ascii="Times New Roman" w:hAnsi="Times New Roman"/>
                <w:sz w:val="24"/>
                <w:szCs w:val="24"/>
                <w:lang w:val="ru-RU"/>
              </w:rPr>
            </w:pPr>
            <w:r w:rsidRPr="00105231">
              <w:rPr>
                <w:rFonts w:ascii="Times New Roman" w:hAnsi="Times New Roman"/>
                <w:sz w:val="24"/>
                <w:szCs w:val="24"/>
                <w:lang w:val="ru-RU"/>
              </w:rPr>
              <w:t>Требования к местам исполнения муниципальной функции</w:t>
            </w:r>
          </w:p>
        </w:tc>
        <w:tc>
          <w:tcPr>
            <w:tcW w:w="706" w:type="dxa"/>
          </w:tcPr>
          <w:p w:rsidR="00704FD2" w:rsidRPr="00E530F2" w:rsidRDefault="00704FD2" w:rsidP="00E8736E">
            <w:pPr>
              <w:jc w:val="right"/>
              <w:rPr>
                <w:lang w:val="ru-RU"/>
              </w:rPr>
            </w:pPr>
          </w:p>
        </w:tc>
      </w:tr>
      <w:tr w:rsidR="00704FD2" w:rsidRPr="00E8736E" w:rsidTr="00E8736E">
        <w:tc>
          <w:tcPr>
            <w:tcW w:w="817" w:type="dxa"/>
          </w:tcPr>
          <w:p w:rsidR="00704FD2" w:rsidRPr="00105231" w:rsidRDefault="00704FD2" w:rsidP="00E8736E">
            <w:pPr>
              <w:jc w:val="right"/>
              <w:rPr>
                <w:rFonts w:ascii="Times New Roman" w:hAnsi="Times New Roman"/>
                <w:sz w:val="24"/>
                <w:szCs w:val="24"/>
              </w:rPr>
            </w:pPr>
            <w:r w:rsidRPr="00105231">
              <w:rPr>
                <w:rFonts w:ascii="Times New Roman" w:hAnsi="Times New Roman"/>
                <w:sz w:val="24"/>
                <w:szCs w:val="24"/>
              </w:rPr>
              <w:t>2.6</w:t>
            </w:r>
          </w:p>
        </w:tc>
        <w:tc>
          <w:tcPr>
            <w:tcW w:w="8366" w:type="dxa"/>
            <w:vAlign w:val="bottom"/>
          </w:tcPr>
          <w:p w:rsidR="00704FD2" w:rsidRPr="00105231" w:rsidRDefault="00704FD2" w:rsidP="00E8736E">
            <w:pPr>
              <w:rPr>
                <w:rFonts w:ascii="Times New Roman" w:hAnsi="Times New Roman"/>
                <w:sz w:val="24"/>
                <w:szCs w:val="24"/>
                <w:lang w:val="ru-RU"/>
              </w:rPr>
            </w:pPr>
            <w:r w:rsidRPr="00105231">
              <w:rPr>
                <w:rFonts w:ascii="Times New Roman" w:hAnsi="Times New Roman"/>
                <w:sz w:val="24"/>
                <w:szCs w:val="24"/>
                <w:lang w:val="ru-RU"/>
              </w:rPr>
              <w:t>Оплата за исполнение муниципальной функции</w:t>
            </w:r>
          </w:p>
        </w:tc>
        <w:tc>
          <w:tcPr>
            <w:tcW w:w="706" w:type="dxa"/>
          </w:tcPr>
          <w:p w:rsidR="00704FD2" w:rsidRPr="00E530F2" w:rsidRDefault="00704FD2" w:rsidP="00E8736E">
            <w:pPr>
              <w:jc w:val="right"/>
              <w:rPr>
                <w:lang w:val="ru-RU"/>
              </w:rPr>
            </w:pPr>
          </w:p>
        </w:tc>
      </w:tr>
      <w:tr w:rsidR="00704FD2" w:rsidRPr="009E1CF1" w:rsidTr="00E8736E">
        <w:tc>
          <w:tcPr>
            <w:tcW w:w="817" w:type="dxa"/>
          </w:tcPr>
          <w:p w:rsidR="00704FD2" w:rsidRPr="00105231" w:rsidRDefault="00704FD2" w:rsidP="00E8736E">
            <w:pPr>
              <w:jc w:val="right"/>
              <w:rPr>
                <w:rFonts w:ascii="Times New Roman" w:hAnsi="Times New Roman"/>
                <w:sz w:val="24"/>
                <w:szCs w:val="24"/>
              </w:rPr>
            </w:pPr>
            <w:r w:rsidRPr="00105231">
              <w:rPr>
                <w:rFonts w:ascii="Times New Roman" w:hAnsi="Times New Roman"/>
                <w:sz w:val="24"/>
                <w:szCs w:val="24"/>
              </w:rPr>
              <w:t>III</w:t>
            </w:r>
          </w:p>
        </w:tc>
        <w:tc>
          <w:tcPr>
            <w:tcW w:w="8366" w:type="dxa"/>
            <w:vAlign w:val="bottom"/>
          </w:tcPr>
          <w:p w:rsidR="00704FD2" w:rsidRPr="00105231" w:rsidRDefault="00704FD2" w:rsidP="00E8736E">
            <w:pPr>
              <w:rPr>
                <w:rFonts w:ascii="Times New Roman" w:hAnsi="Times New Roman"/>
                <w:sz w:val="24"/>
                <w:szCs w:val="24"/>
              </w:rPr>
            </w:pPr>
            <w:r w:rsidRPr="00105231">
              <w:rPr>
                <w:rFonts w:ascii="Times New Roman" w:hAnsi="Times New Roman"/>
                <w:sz w:val="24"/>
                <w:szCs w:val="24"/>
              </w:rPr>
              <w:t>АДМИНИСТРАТИВНЫЕ ПРОЦЕДУРЫ</w:t>
            </w:r>
          </w:p>
        </w:tc>
        <w:tc>
          <w:tcPr>
            <w:tcW w:w="706" w:type="dxa"/>
          </w:tcPr>
          <w:p w:rsidR="00704FD2" w:rsidRPr="009E1CF1" w:rsidRDefault="00704FD2" w:rsidP="00E8736E">
            <w:pPr>
              <w:jc w:val="right"/>
            </w:pPr>
          </w:p>
        </w:tc>
      </w:tr>
      <w:tr w:rsidR="00704FD2" w:rsidRPr="00E8736E" w:rsidTr="00E8736E">
        <w:tc>
          <w:tcPr>
            <w:tcW w:w="817" w:type="dxa"/>
          </w:tcPr>
          <w:p w:rsidR="00704FD2" w:rsidRPr="00105231" w:rsidRDefault="00704FD2" w:rsidP="00E8736E">
            <w:pPr>
              <w:jc w:val="right"/>
              <w:rPr>
                <w:rFonts w:ascii="Times New Roman" w:hAnsi="Times New Roman"/>
                <w:sz w:val="24"/>
                <w:szCs w:val="24"/>
              </w:rPr>
            </w:pPr>
            <w:r w:rsidRPr="00105231">
              <w:rPr>
                <w:rFonts w:ascii="Times New Roman" w:hAnsi="Times New Roman"/>
                <w:sz w:val="24"/>
                <w:szCs w:val="24"/>
              </w:rPr>
              <w:t>3.1</w:t>
            </w:r>
          </w:p>
        </w:tc>
        <w:tc>
          <w:tcPr>
            <w:tcW w:w="8366" w:type="dxa"/>
            <w:vAlign w:val="bottom"/>
          </w:tcPr>
          <w:p w:rsidR="00704FD2" w:rsidRPr="00105231" w:rsidRDefault="00704FD2" w:rsidP="00E8736E">
            <w:pPr>
              <w:rPr>
                <w:rFonts w:ascii="Times New Roman" w:hAnsi="Times New Roman"/>
                <w:sz w:val="24"/>
                <w:szCs w:val="24"/>
                <w:lang w:val="ru-RU"/>
              </w:rPr>
            </w:pPr>
            <w:r w:rsidRPr="00105231">
              <w:rPr>
                <w:rFonts w:ascii="Times New Roman" w:hAnsi="Times New Roman"/>
                <w:sz w:val="24"/>
                <w:szCs w:val="24"/>
                <w:lang w:val="ru-RU"/>
              </w:rPr>
              <w:t>Инициация проведения проверки по вопросам охраны окружающей среды на территории муниципального образования «</w:t>
            </w:r>
            <w:proofErr w:type="spellStart"/>
            <w:r w:rsidR="00E8736E">
              <w:rPr>
                <w:rFonts w:ascii="Times New Roman" w:hAnsi="Times New Roman"/>
                <w:sz w:val="24"/>
                <w:szCs w:val="24"/>
                <w:lang w:val="ru-RU"/>
              </w:rPr>
              <w:t>Тлюстенхабльское</w:t>
            </w:r>
            <w:proofErr w:type="spellEnd"/>
            <w:r w:rsidR="00E8736E">
              <w:rPr>
                <w:rFonts w:ascii="Times New Roman" w:hAnsi="Times New Roman"/>
                <w:sz w:val="24"/>
                <w:szCs w:val="24"/>
                <w:lang w:val="ru-RU"/>
              </w:rPr>
              <w:t xml:space="preserve"> городское </w:t>
            </w:r>
            <w:r w:rsidR="00E8736E">
              <w:rPr>
                <w:rFonts w:ascii="Times New Roman" w:hAnsi="Times New Roman"/>
                <w:sz w:val="24"/>
                <w:szCs w:val="24"/>
                <w:lang w:val="ru-RU"/>
              </w:rPr>
              <w:lastRenderedPageBreak/>
              <w:t>поселение</w:t>
            </w:r>
            <w:r w:rsidRPr="00105231">
              <w:rPr>
                <w:rFonts w:ascii="Times New Roman" w:hAnsi="Times New Roman"/>
                <w:sz w:val="24"/>
                <w:szCs w:val="24"/>
                <w:lang w:val="ru-RU"/>
              </w:rPr>
              <w:t>»</w:t>
            </w:r>
          </w:p>
        </w:tc>
        <w:tc>
          <w:tcPr>
            <w:tcW w:w="706" w:type="dxa"/>
          </w:tcPr>
          <w:p w:rsidR="00704FD2" w:rsidRPr="00E530F2" w:rsidRDefault="00704FD2" w:rsidP="00E8736E">
            <w:pPr>
              <w:jc w:val="right"/>
              <w:rPr>
                <w:lang w:val="ru-RU"/>
              </w:rPr>
            </w:pPr>
          </w:p>
        </w:tc>
      </w:tr>
      <w:tr w:rsidR="00704FD2" w:rsidRPr="009E1CF1" w:rsidTr="00E8736E">
        <w:tc>
          <w:tcPr>
            <w:tcW w:w="817" w:type="dxa"/>
          </w:tcPr>
          <w:p w:rsidR="00704FD2" w:rsidRPr="00105231" w:rsidRDefault="00704FD2" w:rsidP="00E8736E">
            <w:pPr>
              <w:jc w:val="right"/>
              <w:rPr>
                <w:rFonts w:ascii="Times New Roman" w:hAnsi="Times New Roman"/>
                <w:sz w:val="24"/>
                <w:szCs w:val="24"/>
              </w:rPr>
            </w:pPr>
            <w:r w:rsidRPr="00105231">
              <w:rPr>
                <w:rFonts w:ascii="Times New Roman" w:hAnsi="Times New Roman"/>
                <w:sz w:val="24"/>
                <w:szCs w:val="24"/>
              </w:rPr>
              <w:lastRenderedPageBreak/>
              <w:t>3.1. 1</w:t>
            </w:r>
          </w:p>
        </w:tc>
        <w:tc>
          <w:tcPr>
            <w:tcW w:w="8366" w:type="dxa"/>
            <w:vAlign w:val="bottom"/>
          </w:tcPr>
          <w:p w:rsidR="00704FD2" w:rsidRPr="00105231" w:rsidRDefault="00704FD2" w:rsidP="00E8736E">
            <w:pPr>
              <w:rPr>
                <w:rFonts w:ascii="Times New Roman" w:hAnsi="Times New Roman"/>
                <w:sz w:val="24"/>
                <w:szCs w:val="24"/>
              </w:rPr>
            </w:pPr>
            <w:proofErr w:type="spellStart"/>
            <w:r w:rsidRPr="00105231">
              <w:rPr>
                <w:rFonts w:ascii="Times New Roman" w:hAnsi="Times New Roman"/>
                <w:sz w:val="24"/>
                <w:szCs w:val="24"/>
              </w:rPr>
              <w:t>Инициация</w:t>
            </w:r>
            <w:proofErr w:type="spellEnd"/>
            <w:r w:rsidRPr="00105231">
              <w:rPr>
                <w:rFonts w:ascii="Times New Roman" w:hAnsi="Times New Roman"/>
                <w:sz w:val="24"/>
                <w:szCs w:val="24"/>
              </w:rPr>
              <w:t xml:space="preserve"> </w:t>
            </w:r>
            <w:proofErr w:type="spellStart"/>
            <w:r w:rsidRPr="00105231">
              <w:rPr>
                <w:rFonts w:ascii="Times New Roman" w:hAnsi="Times New Roman"/>
                <w:sz w:val="24"/>
                <w:szCs w:val="24"/>
              </w:rPr>
              <w:t>проведения</w:t>
            </w:r>
            <w:proofErr w:type="spellEnd"/>
            <w:r w:rsidRPr="00105231">
              <w:rPr>
                <w:rFonts w:ascii="Times New Roman" w:hAnsi="Times New Roman"/>
                <w:sz w:val="24"/>
                <w:szCs w:val="24"/>
              </w:rPr>
              <w:t xml:space="preserve"> </w:t>
            </w:r>
            <w:proofErr w:type="spellStart"/>
            <w:r w:rsidRPr="00105231">
              <w:rPr>
                <w:rFonts w:ascii="Times New Roman" w:hAnsi="Times New Roman"/>
                <w:sz w:val="24"/>
                <w:szCs w:val="24"/>
              </w:rPr>
              <w:t>плановой</w:t>
            </w:r>
            <w:proofErr w:type="spellEnd"/>
            <w:r w:rsidRPr="00105231">
              <w:rPr>
                <w:rFonts w:ascii="Times New Roman" w:hAnsi="Times New Roman"/>
                <w:sz w:val="24"/>
                <w:szCs w:val="24"/>
              </w:rPr>
              <w:t xml:space="preserve"> </w:t>
            </w:r>
            <w:proofErr w:type="spellStart"/>
            <w:r w:rsidRPr="00105231">
              <w:rPr>
                <w:rFonts w:ascii="Times New Roman" w:hAnsi="Times New Roman"/>
                <w:sz w:val="24"/>
                <w:szCs w:val="24"/>
              </w:rPr>
              <w:t>проверки</w:t>
            </w:r>
            <w:proofErr w:type="spellEnd"/>
            <w:r w:rsidRPr="00105231">
              <w:rPr>
                <w:rFonts w:ascii="Times New Roman" w:hAnsi="Times New Roman"/>
                <w:sz w:val="24"/>
                <w:szCs w:val="24"/>
              </w:rPr>
              <w:t xml:space="preserve"> </w:t>
            </w:r>
          </w:p>
        </w:tc>
        <w:tc>
          <w:tcPr>
            <w:tcW w:w="706" w:type="dxa"/>
          </w:tcPr>
          <w:p w:rsidR="00704FD2" w:rsidRPr="009E1CF1" w:rsidRDefault="00704FD2" w:rsidP="00E8736E">
            <w:pPr>
              <w:jc w:val="right"/>
            </w:pPr>
          </w:p>
        </w:tc>
      </w:tr>
      <w:tr w:rsidR="00704FD2" w:rsidRPr="009E1CF1" w:rsidTr="00E8736E">
        <w:tc>
          <w:tcPr>
            <w:tcW w:w="817" w:type="dxa"/>
          </w:tcPr>
          <w:p w:rsidR="00704FD2" w:rsidRPr="00105231" w:rsidRDefault="00704FD2" w:rsidP="00E8736E">
            <w:pPr>
              <w:jc w:val="right"/>
              <w:rPr>
                <w:rFonts w:ascii="Times New Roman" w:hAnsi="Times New Roman"/>
                <w:sz w:val="24"/>
                <w:szCs w:val="24"/>
              </w:rPr>
            </w:pPr>
            <w:r w:rsidRPr="00105231">
              <w:rPr>
                <w:rFonts w:ascii="Times New Roman" w:hAnsi="Times New Roman"/>
                <w:sz w:val="24"/>
                <w:szCs w:val="24"/>
              </w:rPr>
              <w:t>3.1. 2</w:t>
            </w:r>
          </w:p>
        </w:tc>
        <w:tc>
          <w:tcPr>
            <w:tcW w:w="8366" w:type="dxa"/>
            <w:vAlign w:val="bottom"/>
          </w:tcPr>
          <w:p w:rsidR="00704FD2" w:rsidRPr="00105231" w:rsidRDefault="00704FD2" w:rsidP="00E8736E">
            <w:pPr>
              <w:rPr>
                <w:rFonts w:ascii="Times New Roman" w:hAnsi="Times New Roman"/>
                <w:sz w:val="24"/>
                <w:szCs w:val="24"/>
              </w:rPr>
            </w:pPr>
            <w:proofErr w:type="spellStart"/>
            <w:r w:rsidRPr="00105231">
              <w:rPr>
                <w:rFonts w:ascii="Times New Roman" w:hAnsi="Times New Roman"/>
                <w:sz w:val="24"/>
                <w:szCs w:val="24"/>
              </w:rPr>
              <w:t>Инициация</w:t>
            </w:r>
            <w:proofErr w:type="spellEnd"/>
            <w:r w:rsidRPr="00105231">
              <w:rPr>
                <w:rFonts w:ascii="Times New Roman" w:hAnsi="Times New Roman"/>
                <w:sz w:val="24"/>
                <w:szCs w:val="24"/>
              </w:rPr>
              <w:t xml:space="preserve"> </w:t>
            </w:r>
            <w:proofErr w:type="spellStart"/>
            <w:r w:rsidRPr="00105231">
              <w:rPr>
                <w:rFonts w:ascii="Times New Roman" w:hAnsi="Times New Roman"/>
                <w:sz w:val="24"/>
                <w:szCs w:val="24"/>
              </w:rPr>
              <w:t>проведения</w:t>
            </w:r>
            <w:proofErr w:type="spellEnd"/>
            <w:r w:rsidRPr="00105231">
              <w:rPr>
                <w:rFonts w:ascii="Times New Roman" w:hAnsi="Times New Roman"/>
                <w:sz w:val="24"/>
                <w:szCs w:val="24"/>
              </w:rPr>
              <w:t xml:space="preserve"> </w:t>
            </w:r>
            <w:proofErr w:type="spellStart"/>
            <w:r w:rsidRPr="00105231">
              <w:rPr>
                <w:rFonts w:ascii="Times New Roman" w:hAnsi="Times New Roman"/>
                <w:sz w:val="24"/>
                <w:szCs w:val="24"/>
              </w:rPr>
              <w:t>внеплановой</w:t>
            </w:r>
            <w:proofErr w:type="spellEnd"/>
            <w:r w:rsidRPr="00105231">
              <w:rPr>
                <w:rFonts w:ascii="Times New Roman" w:hAnsi="Times New Roman"/>
                <w:sz w:val="24"/>
                <w:szCs w:val="24"/>
              </w:rPr>
              <w:t xml:space="preserve"> </w:t>
            </w:r>
            <w:proofErr w:type="spellStart"/>
            <w:r w:rsidRPr="00105231">
              <w:rPr>
                <w:rFonts w:ascii="Times New Roman" w:hAnsi="Times New Roman"/>
                <w:sz w:val="24"/>
                <w:szCs w:val="24"/>
              </w:rPr>
              <w:t>проверки</w:t>
            </w:r>
            <w:proofErr w:type="spellEnd"/>
          </w:p>
        </w:tc>
        <w:tc>
          <w:tcPr>
            <w:tcW w:w="706" w:type="dxa"/>
          </w:tcPr>
          <w:p w:rsidR="00704FD2" w:rsidRPr="009E1CF1" w:rsidRDefault="00704FD2" w:rsidP="00E8736E">
            <w:pPr>
              <w:jc w:val="right"/>
            </w:pPr>
          </w:p>
        </w:tc>
      </w:tr>
      <w:tr w:rsidR="00704FD2" w:rsidRPr="00E8736E" w:rsidTr="00E8736E">
        <w:tc>
          <w:tcPr>
            <w:tcW w:w="817" w:type="dxa"/>
          </w:tcPr>
          <w:p w:rsidR="00704FD2" w:rsidRPr="00105231" w:rsidRDefault="00704FD2" w:rsidP="00E8736E">
            <w:pPr>
              <w:jc w:val="right"/>
              <w:rPr>
                <w:rFonts w:ascii="Times New Roman" w:hAnsi="Times New Roman"/>
                <w:sz w:val="24"/>
                <w:szCs w:val="24"/>
              </w:rPr>
            </w:pPr>
            <w:r w:rsidRPr="00105231">
              <w:rPr>
                <w:rFonts w:ascii="Times New Roman" w:hAnsi="Times New Roman"/>
                <w:sz w:val="24"/>
                <w:szCs w:val="24"/>
              </w:rPr>
              <w:t xml:space="preserve">3.2 </w:t>
            </w:r>
          </w:p>
        </w:tc>
        <w:tc>
          <w:tcPr>
            <w:tcW w:w="8366" w:type="dxa"/>
            <w:vAlign w:val="bottom"/>
          </w:tcPr>
          <w:p w:rsidR="00704FD2" w:rsidRPr="00105231" w:rsidRDefault="00704FD2" w:rsidP="00E8736E">
            <w:pPr>
              <w:rPr>
                <w:rFonts w:ascii="Times New Roman" w:hAnsi="Times New Roman"/>
                <w:sz w:val="24"/>
                <w:szCs w:val="24"/>
                <w:lang w:val="ru-RU"/>
              </w:rPr>
            </w:pPr>
            <w:r w:rsidRPr="00105231">
              <w:rPr>
                <w:rFonts w:ascii="Times New Roman" w:hAnsi="Times New Roman"/>
                <w:sz w:val="24"/>
                <w:szCs w:val="24"/>
                <w:lang w:val="ru-RU"/>
              </w:rPr>
              <w:t>Подготовка и согласование проверки по вопросам охраны окружающей среды на территории муниципального образования «</w:t>
            </w:r>
            <w:proofErr w:type="spellStart"/>
            <w:r w:rsidR="00E8736E">
              <w:rPr>
                <w:rFonts w:ascii="Times New Roman" w:hAnsi="Times New Roman"/>
                <w:sz w:val="24"/>
                <w:szCs w:val="24"/>
                <w:lang w:val="ru-RU"/>
              </w:rPr>
              <w:t>Тлюстенхабльское</w:t>
            </w:r>
            <w:proofErr w:type="spellEnd"/>
            <w:r w:rsidR="00E8736E">
              <w:rPr>
                <w:rFonts w:ascii="Times New Roman" w:hAnsi="Times New Roman"/>
                <w:sz w:val="24"/>
                <w:szCs w:val="24"/>
                <w:lang w:val="ru-RU"/>
              </w:rPr>
              <w:t xml:space="preserve"> городское поселение</w:t>
            </w:r>
            <w:r w:rsidRPr="00105231">
              <w:rPr>
                <w:rFonts w:ascii="Times New Roman" w:hAnsi="Times New Roman"/>
                <w:sz w:val="24"/>
                <w:szCs w:val="24"/>
                <w:lang w:val="ru-RU"/>
              </w:rPr>
              <w:t>»</w:t>
            </w:r>
          </w:p>
        </w:tc>
        <w:tc>
          <w:tcPr>
            <w:tcW w:w="706" w:type="dxa"/>
          </w:tcPr>
          <w:p w:rsidR="00704FD2" w:rsidRPr="00E530F2" w:rsidRDefault="00704FD2" w:rsidP="00E8736E">
            <w:pPr>
              <w:jc w:val="right"/>
              <w:rPr>
                <w:lang w:val="ru-RU"/>
              </w:rPr>
            </w:pPr>
          </w:p>
        </w:tc>
      </w:tr>
      <w:tr w:rsidR="00704FD2" w:rsidRPr="00E8736E" w:rsidTr="00E8736E">
        <w:tc>
          <w:tcPr>
            <w:tcW w:w="817" w:type="dxa"/>
          </w:tcPr>
          <w:p w:rsidR="00704FD2" w:rsidRPr="00105231" w:rsidRDefault="00704FD2" w:rsidP="00E8736E">
            <w:pPr>
              <w:jc w:val="right"/>
              <w:rPr>
                <w:rFonts w:ascii="Times New Roman" w:hAnsi="Times New Roman"/>
                <w:sz w:val="24"/>
                <w:szCs w:val="24"/>
              </w:rPr>
            </w:pPr>
            <w:r w:rsidRPr="00105231">
              <w:rPr>
                <w:rFonts w:ascii="Times New Roman" w:hAnsi="Times New Roman"/>
                <w:sz w:val="24"/>
                <w:szCs w:val="24"/>
              </w:rPr>
              <w:t>3.2. 1</w:t>
            </w:r>
          </w:p>
        </w:tc>
        <w:tc>
          <w:tcPr>
            <w:tcW w:w="8366" w:type="dxa"/>
            <w:vAlign w:val="bottom"/>
          </w:tcPr>
          <w:p w:rsidR="00704FD2" w:rsidRPr="00105231" w:rsidRDefault="00704FD2" w:rsidP="00E8736E">
            <w:pPr>
              <w:rPr>
                <w:rFonts w:ascii="Times New Roman" w:hAnsi="Times New Roman"/>
                <w:sz w:val="24"/>
                <w:szCs w:val="24"/>
                <w:lang w:val="ru-RU"/>
              </w:rPr>
            </w:pPr>
            <w:r w:rsidRPr="00105231">
              <w:rPr>
                <w:rFonts w:ascii="Times New Roman" w:hAnsi="Times New Roman"/>
                <w:sz w:val="24"/>
                <w:szCs w:val="24"/>
                <w:lang w:val="ru-RU"/>
              </w:rPr>
              <w:t>Подготовка и согласование плановой проверки</w:t>
            </w:r>
          </w:p>
        </w:tc>
        <w:tc>
          <w:tcPr>
            <w:tcW w:w="706" w:type="dxa"/>
          </w:tcPr>
          <w:p w:rsidR="00704FD2" w:rsidRPr="00E530F2" w:rsidRDefault="00704FD2" w:rsidP="00E8736E">
            <w:pPr>
              <w:jc w:val="right"/>
              <w:rPr>
                <w:lang w:val="ru-RU"/>
              </w:rPr>
            </w:pPr>
          </w:p>
        </w:tc>
      </w:tr>
      <w:tr w:rsidR="00704FD2" w:rsidRPr="00E8736E" w:rsidTr="00E8736E">
        <w:tc>
          <w:tcPr>
            <w:tcW w:w="817" w:type="dxa"/>
          </w:tcPr>
          <w:p w:rsidR="00704FD2" w:rsidRPr="00105231" w:rsidRDefault="00704FD2" w:rsidP="00E8736E">
            <w:pPr>
              <w:jc w:val="right"/>
              <w:rPr>
                <w:rFonts w:ascii="Times New Roman" w:hAnsi="Times New Roman"/>
                <w:sz w:val="24"/>
                <w:szCs w:val="24"/>
              </w:rPr>
            </w:pPr>
            <w:r w:rsidRPr="00105231">
              <w:rPr>
                <w:rFonts w:ascii="Times New Roman" w:hAnsi="Times New Roman"/>
                <w:sz w:val="24"/>
                <w:szCs w:val="24"/>
              </w:rPr>
              <w:t>3.2. 2</w:t>
            </w:r>
          </w:p>
        </w:tc>
        <w:tc>
          <w:tcPr>
            <w:tcW w:w="8366" w:type="dxa"/>
            <w:vAlign w:val="bottom"/>
          </w:tcPr>
          <w:p w:rsidR="00704FD2" w:rsidRPr="00105231" w:rsidRDefault="00704FD2" w:rsidP="00E8736E">
            <w:pPr>
              <w:rPr>
                <w:rFonts w:ascii="Times New Roman" w:hAnsi="Times New Roman"/>
                <w:sz w:val="24"/>
                <w:szCs w:val="24"/>
                <w:lang w:val="ru-RU"/>
              </w:rPr>
            </w:pPr>
            <w:r w:rsidRPr="00105231">
              <w:rPr>
                <w:rFonts w:ascii="Times New Roman" w:hAnsi="Times New Roman"/>
                <w:sz w:val="24"/>
                <w:szCs w:val="24"/>
                <w:lang w:val="ru-RU"/>
              </w:rPr>
              <w:t>Подготовка и согласование внеплановой проверки</w:t>
            </w:r>
          </w:p>
        </w:tc>
        <w:tc>
          <w:tcPr>
            <w:tcW w:w="706" w:type="dxa"/>
          </w:tcPr>
          <w:p w:rsidR="00704FD2" w:rsidRPr="00E530F2" w:rsidRDefault="00704FD2" w:rsidP="00E8736E">
            <w:pPr>
              <w:jc w:val="right"/>
              <w:rPr>
                <w:lang w:val="ru-RU"/>
              </w:rPr>
            </w:pPr>
          </w:p>
        </w:tc>
      </w:tr>
      <w:tr w:rsidR="00704FD2" w:rsidRPr="009E1CF1" w:rsidTr="00E8736E">
        <w:tc>
          <w:tcPr>
            <w:tcW w:w="817" w:type="dxa"/>
          </w:tcPr>
          <w:p w:rsidR="00704FD2" w:rsidRPr="00105231" w:rsidRDefault="00704FD2" w:rsidP="00E8736E">
            <w:pPr>
              <w:jc w:val="right"/>
              <w:rPr>
                <w:rFonts w:ascii="Times New Roman" w:hAnsi="Times New Roman"/>
                <w:sz w:val="24"/>
                <w:szCs w:val="24"/>
              </w:rPr>
            </w:pPr>
            <w:r w:rsidRPr="00105231">
              <w:rPr>
                <w:rFonts w:ascii="Times New Roman" w:hAnsi="Times New Roman"/>
                <w:sz w:val="24"/>
                <w:szCs w:val="24"/>
              </w:rPr>
              <w:t>3.3</w:t>
            </w:r>
          </w:p>
        </w:tc>
        <w:tc>
          <w:tcPr>
            <w:tcW w:w="8366" w:type="dxa"/>
            <w:vAlign w:val="bottom"/>
          </w:tcPr>
          <w:p w:rsidR="00704FD2" w:rsidRPr="00105231" w:rsidRDefault="00704FD2" w:rsidP="00E8736E">
            <w:pPr>
              <w:rPr>
                <w:rFonts w:ascii="Times New Roman" w:hAnsi="Times New Roman"/>
                <w:sz w:val="24"/>
                <w:szCs w:val="24"/>
              </w:rPr>
            </w:pPr>
            <w:proofErr w:type="spellStart"/>
            <w:r w:rsidRPr="00105231">
              <w:rPr>
                <w:rFonts w:ascii="Times New Roman" w:hAnsi="Times New Roman"/>
                <w:sz w:val="24"/>
                <w:szCs w:val="24"/>
              </w:rPr>
              <w:t>Организация</w:t>
            </w:r>
            <w:proofErr w:type="spellEnd"/>
            <w:r w:rsidRPr="00105231">
              <w:rPr>
                <w:rFonts w:ascii="Times New Roman" w:hAnsi="Times New Roman"/>
                <w:sz w:val="24"/>
                <w:szCs w:val="24"/>
              </w:rPr>
              <w:t xml:space="preserve"> и </w:t>
            </w:r>
            <w:proofErr w:type="spellStart"/>
            <w:r w:rsidRPr="00105231">
              <w:rPr>
                <w:rFonts w:ascii="Times New Roman" w:hAnsi="Times New Roman"/>
                <w:sz w:val="24"/>
                <w:szCs w:val="24"/>
              </w:rPr>
              <w:t>проведение</w:t>
            </w:r>
            <w:proofErr w:type="spellEnd"/>
            <w:r w:rsidRPr="00105231">
              <w:rPr>
                <w:rFonts w:ascii="Times New Roman" w:hAnsi="Times New Roman"/>
                <w:sz w:val="24"/>
                <w:szCs w:val="24"/>
              </w:rPr>
              <w:t xml:space="preserve"> </w:t>
            </w:r>
            <w:proofErr w:type="spellStart"/>
            <w:r w:rsidRPr="00105231">
              <w:rPr>
                <w:rFonts w:ascii="Times New Roman" w:hAnsi="Times New Roman"/>
                <w:sz w:val="24"/>
                <w:szCs w:val="24"/>
              </w:rPr>
              <w:t>проверки</w:t>
            </w:r>
            <w:proofErr w:type="spellEnd"/>
          </w:p>
        </w:tc>
        <w:tc>
          <w:tcPr>
            <w:tcW w:w="706" w:type="dxa"/>
          </w:tcPr>
          <w:p w:rsidR="00704FD2" w:rsidRPr="009E1CF1" w:rsidRDefault="00704FD2" w:rsidP="00E8736E">
            <w:pPr>
              <w:jc w:val="right"/>
            </w:pPr>
          </w:p>
        </w:tc>
      </w:tr>
      <w:tr w:rsidR="00704FD2" w:rsidRPr="009E1CF1" w:rsidTr="00E8736E">
        <w:tc>
          <w:tcPr>
            <w:tcW w:w="817" w:type="dxa"/>
          </w:tcPr>
          <w:p w:rsidR="00704FD2" w:rsidRPr="00105231" w:rsidRDefault="00704FD2" w:rsidP="00E8736E">
            <w:pPr>
              <w:jc w:val="right"/>
              <w:rPr>
                <w:rFonts w:ascii="Times New Roman" w:hAnsi="Times New Roman"/>
                <w:sz w:val="24"/>
                <w:szCs w:val="24"/>
              </w:rPr>
            </w:pPr>
            <w:r w:rsidRPr="00105231">
              <w:rPr>
                <w:rFonts w:ascii="Times New Roman" w:hAnsi="Times New Roman"/>
                <w:sz w:val="24"/>
                <w:szCs w:val="24"/>
              </w:rPr>
              <w:t>3.4</w:t>
            </w:r>
          </w:p>
        </w:tc>
        <w:tc>
          <w:tcPr>
            <w:tcW w:w="8366" w:type="dxa"/>
            <w:vAlign w:val="bottom"/>
          </w:tcPr>
          <w:p w:rsidR="00704FD2" w:rsidRPr="00105231" w:rsidRDefault="00704FD2" w:rsidP="00E8736E">
            <w:pPr>
              <w:rPr>
                <w:rFonts w:ascii="Times New Roman" w:hAnsi="Times New Roman"/>
                <w:sz w:val="24"/>
                <w:szCs w:val="24"/>
              </w:rPr>
            </w:pPr>
            <w:proofErr w:type="spellStart"/>
            <w:r w:rsidRPr="00105231">
              <w:rPr>
                <w:rFonts w:ascii="Times New Roman" w:hAnsi="Times New Roman"/>
                <w:sz w:val="24"/>
                <w:szCs w:val="24"/>
              </w:rPr>
              <w:t>Оформление</w:t>
            </w:r>
            <w:proofErr w:type="spellEnd"/>
            <w:r w:rsidRPr="00105231">
              <w:rPr>
                <w:rFonts w:ascii="Times New Roman" w:hAnsi="Times New Roman"/>
                <w:sz w:val="24"/>
                <w:szCs w:val="24"/>
              </w:rPr>
              <w:t xml:space="preserve"> </w:t>
            </w:r>
            <w:proofErr w:type="spellStart"/>
            <w:r w:rsidRPr="00105231">
              <w:rPr>
                <w:rFonts w:ascii="Times New Roman" w:hAnsi="Times New Roman"/>
                <w:sz w:val="24"/>
                <w:szCs w:val="24"/>
              </w:rPr>
              <w:t>результатов</w:t>
            </w:r>
            <w:proofErr w:type="spellEnd"/>
            <w:r w:rsidRPr="00105231">
              <w:rPr>
                <w:rFonts w:ascii="Times New Roman" w:hAnsi="Times New Roman"/>
                <w:sz w:val="24"/>
                <w:szCs w:val="24"/>
              </w:rPr>
              <w:t xml:space="preserve"> </w:t>
            </w:r>
            <w:proofErr w:type="spellStart"/>
            <w:r w:rsidRPr="00105231">
              <w:rPr>
                <w:rFonts w:ascii="Times New Roman" w:hAnsi="Times New Roman"/>
                <w:sz w:val="24"/>
                <w:szCs w:val="24"/>
              </w:rPr>
              <w:t>проверки</w:t>
            </w:r>
            <w:proofErr w:type="spellEnd"/>
          </w:p>
        </w:tc>
        <w:tc>
          <w:tcPr>
            <w:tcW w:w="706" w:type="dxa"/>
          </w:tcPr>
          <w:p w:rsidR="00704FD2" w:rsidRPr="009E1CF1" w:rsidRDefault="00704FD2" w:rsidP="00E8736E">
            <w:pPr>
              <w:jc w:val="right"/>
            </w:pPr>
          </w:p>
        </w:tc>
      </w:tr>
      <w:tr w:rsidR="00704FD2" w:rsidRPr="00E8736E" w:rsidTr="00E8736E">
        <w:tc>
          <w:tcPr>
            <w:tcW w:w="817" w:type="dxa"/>
          </w:tcPr>
          <w:p w:rsidR="00704FD2" w:rsidRPr="00105231" w:rsidRDefault="00704FD2" w:rsidP="00E8736E">
            <w:pPr>
              <w:jc w:val="right"/>
              <w:rPr>
                <w:rFonts w:ascii="Times New Roman" w:hAnsi="Times New Roman"/>
                <w:sz w:val="24"/>
                <w:szCs w:val="24"/>
              </w:rPr>
            </w:pPr>
            <w:r w:rsidRPr="00105231">
              <w:rPr>
                <w:rFonts w:ascii="Times New Roman" w:hAnsi="Times New Roman"/>
                <w:sz w:val="24"/>
                <w:szCs w:val="24"/>
              </w:rPr>
              <w:t>IV</w:t>
            </w:r>
          </w:p>
        </w:tc>
        <w:tc>
          <w:tcPr>
            <w:tcW w:w="8366" w:type="dxa"/>
            <w:vAlign w:val="bottom"/>
          </w:tcPr>
          <w:p w:rsidR="00704FD2" w:rsidRPr="00105231" w:rsidRDefault="00704FD2" w:rsidP="00E8736E">
            <w:pPr>
              <w:rPr>
                <w:rFonts w:ascii="Times New Roman" w:hAnsi="Times New Roman"/>
                <w:sz w:val="24"/>
                <w:szCs w:val="24"/>
                <w:lang w:val="ru-RU"/>
              </w:rPr>
            </w:pPr>
            <w:r w:rsidRPr="00105231">
              <w:rPr>
                <w:rFonts w:ascii="Times New Roman" w:hAnsi="Times New Roman"/>
                <w:sz w:val="24"/>
                <w:szCs w:val="24"/>
                <w:lang w:val="ru-RU"/>
              </w:rPr>
              <w:t xml:space="preserve">ПОРЯДОК И ФОРМЫ </w:t>
            </w:r>
            <w:proofErr w:type="gramStart"/>
            <w:r w:rsidRPr="00105231">
              <w:rPr>
                <w:rFonts w:ascii="Times New Roman" w:hAnsi="Times New Roman"/>
                <w:sz w:val="24"/>
                <w:szCs w:val="24"/>
                <w:lang w:val="ru-RU"/>
              </w:rPr>
              <w:t>КОНТРОЛЯ ЗА</w:t>
            </w:r>
            <w:proofErr w:type="gramEnd"/>
            <w:r w:rsidRPr="00105231">
              <w:rPr>
                <w:rFonts w:ascii="Times New Roman" w:hAnsi="Times New Roman"/>
                <w:sz w:val="24"/>
                <w:szCs w:val="24"/>
                <w:lang w:val="ru-RU"/>
              </w:rPr>
              <w:t xml:space="preserve"> ИСПОЛНЕНИЕМ МУНИЦИПАЛЬНОЙ ФУНКЦИИ</w:t>
            </w:r>
          </w:p>
        </w:tc>
        <w:tc>
          <w:tcPr>
            <w:tcW w:w="706" w:type="dxa"/>
          </w:tcPr>
          <w:p w:rsidR="00704FD2" w:rsidRPr="00E530F2" w:rsidRDefault="00704FD2" w:rsidP="00E8736E">
            <w:pPr>
              <w:jc w:val="right"/>
              <w:rPr>
                <w:lang w:val="ru-RU"/>
              </w:rPr>
            </w:pPr>
          </w:p>
        </w:tc>
      </w:tr>
      <w:tr w:rsidR="00704FD2" w:rsidRPr="00E8736E" w:rsidTr="00E8736E">
        <w:tc>
          <w:tcPr>
            <w:tcW w:w="817" w:type="dxa"/>
          </w:tcPr>
          <w:p w:rsidR="00704FD2" w:rsidRPr="00105231" w:rsidRDefault="00704FD2" w:rsidP="00E8736E">
            <w:pPr>
              <w:jc w:val="right"/>
              <w:rPr>
                <w:rFonts w:ascii="Times New Roman" w:hAnsi="Times New Roman"/>
                <w:sz w:val="24"/>
                <w:szCs w:val="24"/>
              </w:rPr>
            </w:pPr>
            <w:r w:rsidRPr="00105231">
              <w:rPr>
                <w:rFonts w:ascii="Times New Roman" w:hAnsi="Times New Roman"/>
                <w:sz w:val="24"/>
                <w:szCs w:val="24"/>
              </w:rPr>
              <w:t>V</w:t>
            </w:r>
          </w:p>
        </w:tc>
        <w:tc>
          <w:tcPr>
            <w:tcW w:w="8366" w:type="dxa"/>
            <w:vAlign w:val="bottom"/>
          </w:tcPr>
          <w:p w:rsidR="00704FD2" w:rsidRPr="00105231" w:rsidRDefault="00704FD2" w:rsidP="00E8736E">
            <w:pPr>
              <w:rPr>
                <w:rFonts w:ascii="Times New Roman" w:hAnsi="Times New Roman"/>
                <w:sz w:val="24"/>
                <w:szCs w:val="24"/>
                <w:lang w:val="ru-RU"/>
              </w:rPr>
            </w:pPr>
            <w:r w:rsidRPr="00105231">
              <w:rPr>
                <w:rFonts w:ascii="Times New Roman" w:hAnsi="Times New Roman"/>
                <w:sz w:val="24"/>
                <w:szCs w:val="24"/>
                <w:lang w:val="ru-RU"/>
              </w:rPr>
              <w:t>ПОРЯДОК ОБЖАЛОВАНИЯ ДЕЙСТВИЙ (БЕЗДЕЙСТВИЙ) ДОЛЖНОСТНОГО ЛИЦА, А ТАКЖЕ ПРИНИМАЕМОГО ИМ РЕШЕНИЯ ПРИ ИСПОЛНЕНИИ МУНИЦИПАЛЬНОЙ ФУНКЦИИ</w:t>
            </w:r>
          </w:p>
        </w:tc>
        <w:tc>
          <w:tcPr>
            <w:tcW w:w="706" w:type="dxa"/>
          </w:tcPr>
          <w:p w:rsidR="00704FD2" w:rsidRPr="00E530F2" w:rsidRDefault="00704FD2" w:rsidP="00E8736E">
            <w:pPr>
              <w:jc w:val="right"/>
              <w:rPr>
                <w:lang w:val="ru-RU"/>
              </w:rPr>
            </w:pPr>
          </w:p>
        </w:tc>
      </w:tr>
    </w:tbl>
    <w:p w:rsidR="00704FD2" w:rsidRDefault="00704FD2" w:rsidP="00704FD2">
      <w:pPr>
        <w:jc w:val="center"/>
        <w:rPr>
          <w:b/>
          <w:bCs/>
          <w:lang w:val="ru-RU"/>
        </w:rPr>
      </w:pPr>
    </w:p>
    <w:p w:rsidR="00704FD2" w:rsidRDefault="00704FD2" w:rsidP="00704FD2">
      <w:pPr>
        <w:jc w:val="center"/>
        <w:rPr>
          <w:b/>
          <w:bCs/>
          <w:lang w:val="ru-RU"/>
        </w:rPr>
      </w:pPr>
    </w:p>
    <w:p w:rsidR="00704FD2" w:rsidRDefault="00704FD2" w:rsidP="00704FD2">
      <w:pPr>
        <w:jc w:val="center"/>
        <w:rPr>
          <w:b/>
          <w:bCs/>
          <w:lang w:val="ru-RU"/>
        </w:rPr>
      </w:pPr>
    </w:p>
    <w:p w:rsidR="00704FD2" w:rsidRDefault="00704FD2" w:rsidP="00704FD2">
      <w:pPr>
        <w:jc w:val="center"/>
        <w:rPr>
          <w:b/>
          <w:bCs/>
          <w:lang w:val="ru-RU"/>
        </w:rPr>
      </w:pPr>
    </w:p>
    <w:p w:rsidR="00704FD2" w:rsidRDefault="00704FD2" w:rsidP="00704FD2">
      <w:pPr>
        <w:jc w:val="center"/>
        <w:rPr>
          <w:b/>
          <w:bCs/>
          <w:lang w:val="ru-RU"/>
        </w:rPr>
      </w:pPr>
    </w:p>
    <w:p w:rsidR="00704FD2" w:rsidRDefault="00704FD2" w:rsidP="00704FD2">
      <w:pPr>
        <w:jc w:val="center"/>
        <w:rPr>
          <w:b/>
          <w:bCs/>
          <w:lang w:val="ru-RU"/>
        </w:rPr>
      </w:pPr>
    </w:p>
    <w:p w:rsidR="00704FD2" w:rsidRDefault="00704FD2" w:rsidP="00704FD2">
      <w:pPr>
        <w:jc w:val="center"/>
        <w:rPr>
          <w:b/>
          <w:bCs/>
          <w:lang w:val="ru-RU"/>
        </w:rPr>
      </w:pPr>
    </w:p>
    <w:p w:rsidR="00E8736E" w:rsidRDefault="00E8736E" w:rsidP="00704FD2">
      <w:pPr>
        <w:jc w:val="center"/>
        <w:rPr>
          <w:b/>
          <w:bCs/>
          <w:lang w:val="ru-RU"/>
        </w:rPr>
      </w:pPr>
    </w:p>
    <w:p w:rsidR="00E8736E" w:rsidRDefault="00E8736E" w:rsidP="00704FD2">
      <w:pPr>
        <w:jc w:val="center"/>
        <w:rPr>
          <w:b/>
          <w:bCs/>
          <w:lang w:val="ru-RU"/>
        </w:rPr>
      </w:pPr>
    </w:p>
    <w:p w:rsidR="00E8736E" w:rsidRDefault="00E8736E" w:rsidP="00704FD2">
      <w:pPr>
        <w:jc w:val="center"/>
        <w:rPr>
          <w:b/>
          <w:bCs/>
          <w:lang w:val="ru-RU"/>
        </w:rPr>
      </w:pPr>
    </w:p>
    <w:p w:rsidR="00E8736E" w:rsidRDefault="00E8736E" w:rsidP="00704FD2">
      <w:pPr>
        <w:jc w:val="center"/>
        <w:rPr>
          <w:b/>
          <w:bCs/>
          <w:lang w:val="ru-RU"/>
        </w:rPr>
      </w:pPr>
    </w:p>
    <w:p w:rsidR="00E8736E" w:rsidRDefault="00E8736E" w:rsidP="00704FD2">
      <w:pPr>
        <w:jc w:val="center"/>
        <w:rPr>
          <w:b/>
          <w:bCs/>
          <w:lang w:val="ru-RU"/>
        </w:rPr>
      </w:pPr>
    </w:p>
    <w:p w:rsidR="00E8736E" w:rsidRDefault="00E8736E" w:rsidP="00704FD2">
      <w:pPr>
        <w:jc w:val="center"/>
        <w:rPr>
          <w:b/>
          <w:bCs/>
          <w:lang w:val="ru-RU"/>
        </w:rPr>
      </w:pPr>
    </w:p>
    <w:p w:rsidR="00E8736E" w:rsidRDefault="00E8736E" w:rsidP="00704FD2">
      <w:pPr>
        <w:jc w:val="center"/>
        <w:rPr>
          <w:b/>
          <w:bCs/>
          <w:lang w:val="ru-RU"/>
        </w:rPr>
      </w:pPr>
    </w:p>
    <w:p w:rsidR="00E8736E" w:rsidRDefault="00E8736E" w:rsidP="00704FD2">
      <w:pPr>
        <w:jc w:val="center"/>
        <w:rPr>
          <w:b/>
          <w:bCs/>
          <w:lang w:val="ru-RU"/>
        </w:rPr>
      </w:pPr>
    </w:p>
    <w:p w:rsidR="00E8736E" w:rsidRDefault="00E8736E" w:rsidP="00704FD2">
      <w:pPr>
        <w:jc w:val="center"/>
        <w:rPr>
          <w:b/>
          <w:bCs/>
          <w:lang w:val="ru-RU"/>
        </w:rPr>
      </w:pPr>
    </w:p>
    <w:p w:rsidR="00E8736E" w:rsidRDefault="00E8736E" w:rsidP="00704FD2">
      <w:pPr>
        <w:jc w:val="center"/>
        <w:rPr>
          <w:b/>
          <w:bCs/>
          <w:lang w:val="ru-RU"/>
        </w:rPr>
      </w:pPr>
    </w:p>
    <w:p w:rsidR="00704FD2" w:rsidRDefault="00704FD2" w:rsidP="00704FD2">
      <w:pPr>
        <w:jc w:val="center"/>
        <w:rPr>
          <w:b/>
          <w:bCs/>
          <w:lang w:val="ru-RU"/>
        </w:rPr>
      </w:pPr>
    </w:p>
    <w:p w:rsidR="00704FD2" w:rsidRPr="00E8736E" w:rsidRDefault="00704FD2" w:rsidP="00704FD2">
      <w:pPr>
        <w:jc w:val="center"/>
        <w:rPr>
          <w:b/>
          <w:bCs/>
          <w:sz w:val="28"/>
          <w:szCs w:val="28"/>
          <w:lang w:val="ru-RU"/>
        </w:rPr>
      </w:pPr>
    </w:p>
    <w:p w:rsidR="00704FD2" w:rsidRPr="00E8736E" w:rsidRDefault="00704FD2" w:rsidP="00704FD2">
      <w:pPr>
        <w:jc w:val="center"/>
        <w:rPr>
          <w:rFonts w:ascii="Times New Roman" w:hAnsi="Times New Roman"/>
          <w:b/>
          <w:bCs/>
          <w:sz w:val="28"/>
          <w:szCs w:val="28"/>
          <w:lang w:val="ru-RU"/>
        </w:rPr>
      </w:pPr>
      <w:r w:rsidRPr="00E8736E">
        <w:rPr>
          <w:rFonts w:ascii="Times New Roman" w:hAnsi="Times New Roman"/>
          <w:b/>
          <w:bCs/>
          <w:sz w:val="28"/>
          <w:szCs w:val="28"/>
        </w:rPr>
        <w:lastRenderedPageBreak/>
        <w:t>I</w:t>
      </w:r>
      <w:r w:rsidRPr="00E8736E">
        <w:rPr>
          <w:rFonts w:ascii="Times New Roman" w:hAnsi="Times New Roman"/>
          <w:b/>
          <w:bCs/>
          <w:sz w:val="28"/>
          <w:szCs w:val="28"/>
          <w:lang w:val="ru-RU"/>
        </w:rPr>
        <w:t>. Общие положения</w:t>
      </w:r>
    </w:p>
    <w:p w:rsidR="00704FD2" w:rsidRPr="00E8736E" w:rsidRDefault="00704FD2" w:rsidP="00704FD2">
      <w:pPr>
        <w:rPr>
          <w:rFonts w:ascii="Times New Roman" w:hAnsi="Times New Roman"/>
          <w:sz w:val="28"/>
          <w:szCs w:val="28"/>
          <w:lang w:val="ru-RU"/>
        </w:rPr>
      </w:pPr>
      <w:r w:rsidRPr="00E8736E">
        <w:rPr>
          <w:rFonts w:ascii="Times New Roman" w:hAnsi="Times New Roman"/>
          <w:sz w:val="28"/>
          <w:szCs w:val="28"/>
          <w:lang w:val="ru-RU"/>
        </w:rPr>
        <w:tab/>
        <w:t>Административный регламент муниципальной функции «Осуществление муниципального лесного контроля на территории  муниципального образования «</w:t>
      </w:r>
      <w:proofErr w:type="spellStart"/>
      <w:r w:rsidRPr="00E8736E">
        <w:rPr>
          <w:rFonts w:ascii="Times New Roman" w:hAnsi="Times New Roman"/>
          <w:sz w:val="28"/>
          <w:szCs w:val="28"/>
          <w:lang w:val="ru-RU"/>
        </w:rPr>
        <w:t>Тлюстенхабльское</w:t>
      </w:r>
      <w:proofErr w:type="spellEnd"/>
      <w:r w:rsidRPr="00E8736E">
        <w:rPr>
          <w:rFonts w:ascii="Times New Roman" w:hAnsi="Times New Roman"/>
          <w:sz w:val="28"/>
          <w:szCs w:val="28"/>
          <w:lang w:val="ru-RU"/>
        </w:rPr>
        <w:t xml:space="preserve"> городское поселение»</w:t>
      </w:r>
      <w:r w:rsidRPr="00E8736E">
        <w:rPr>
          <w:rFonts w:ascii="Times New Roman" w:hAnsi="Times New Roman"/>
          <w:b/>
          <w:bCs/>
          <w:sz w:val="28"/>
          <w:szCs w:val="28"/>
          <w:lang w:val="ru-RU"/>
        </w:rPr>
        <w:t xml:space="preserve"> </w:t>
      </w:r>
      <w:r w:rsidRPr="00E8736E">
        <w:rPr>
          <w:rFonts w:ascii="Times New Roman" w:hAnsi="Times New Roman"/>
          <w:sz w:val="28"/>
          <w:szCs w:val="28"/>
          <w:lang w:val="ru-RU"/>
        </w:rPr>
        <w:t xml:space="preserve">(далее - Регламент) разработан в целях повышения качества и эффективности проверок, проводимых муниципальными  инспекторами в области соблюдения лесного законодательства, защиты прав юридических лиц и индивидуальных предпринимателей при проведении муниципального лесного контроля.  </w:t>
      </w:r>
    </w:p>
    <w:p w:rsidR="00704FD2" w:rsidRPr="00E8736E" w:rsidRDefault="00704FD2" w:rsidP="00704FD2">
      <w:pPr>
        <w:pStyle w:val="a4"/>
        <w:ind w:left="0" w:firstLine="708"/>
        <w:rPr>
          <w:rFonts w:ascii="Times New Roman" w:hAnsi="Times New Roman"/>
          <w:sz w:val="28"/>
          <w:szCs w:val="28"/>
          <w:lang w:val="ru-RU"/>
        </w:rPr>
      </w:pPr>
      <w:r w:rsidRPr="00E8736E">
        <w:rPr>
          <w:rFonts w:ascii="Times New Roman" w:hAnsi="Times New Roman"/>
          <w:sz w:val="28"/>
          <w:szCs w:val="28"/>
          <w:lang w:val="ru-RU"/>
        </w:rPr>
        <w:t>Регламент определяет сроки и последовательность действий (административных процедур), порядок взаимодействия с территориальными и отраслевыми (функциональными) органами – должностными лицами Администрации муниципального образования «</w:t>
      </w:r>
      <w:proofErr w:type="spellStart"/>
      <w:r w:rsidRPr="00E8736E">
        <w:rPr>
          <w:rFonts w:ascii="Times New Roman" w:hAnsi="Times New Roman"/>
          <w:sz w:val="28"/>
          <w:szCs w:val="28"/>
          <w:lang w:val="ru-RU"/>
        </w:rPr>
        <w:t>Тлюстенхабльское</w:t>
      </w:r>
      <w:proofErr w:type="spellEnd"/>
      <w:r w:rsidRPr="00E8736E">
        <w:rPr>
          <w:rFonts w:ascii="Times New Roman" w:hAnsi="Times New Roman"/>
          <w:sz w:val="28"/>
          <w:szCs w:val="28"/>
          <w:lang w:val="ru-RU"/>
        </w:rPr>
        <w:t xml:space="preserve"> городское поселение», государственными природоохранными органами, органами прокуратуры, при  осуществлении муниципального лесного контроля.</w:t>
      </w:r>
    </w:p>
    <w:p w:rsidR="00704FD2" w:rsidRPr="00E8736E" w:rsidRDefault="00704FD2" w:rsidP="00704FD2">
      <w:pPr>
        <w:pStyle w:val="2"/>
        <w:ind w:firstLine="708"/>
        <w:rPr>
          <w:rFonts w:ascii="Times New Roman" w:hAnsi="Times New Roman"/>
          <w:sz w:val="28"/>
          <w:szCs w:val="28"/>
          <w:lang w:val="ru-RU"/>
        </w:rPr>
      </w:pPr>
      <w:r w:rsidRPr="00E8736E">
        <w:rPr>
          <w:rFonts w:ascii="Times New Roman" w:hAnsi="Times New Roman"/>
          <w:sz w:val="28"/>
          <w:szCs w:val="28"/>
          <w:lang w:val="ru-RU"/>
        </w:rPr>
        <w:t>1.1  Наименование муниципальной функции</w:t>
      </w:r>
    </w:p>
    <w:p w:rsidR="00704FD2" w:rsidRPr="00E8736E" w:rsidRDefault="00704FD2" w:rsidP="00704FD2">
      <w:pPr>
        <w:ind w:firstLine="708"/>
        <w:rPr>
          <w:rFonts w:ascii="Times New Roman" w:hAnsi="Times New Roman"/>
          <w:sz w:val="28"/>
          <w:szCs w:val="28"/>
          <w:lang w:val="ru-RU"/>
        </w:rPr>
      </w:pPr>
      <w:r w:rsidRPr="00E8736E">
        <w:rPr>
          <w:rFonts w:ascii="Times New Roman" w:hAnsi="Times New Roman"/>
          <w:sz w:val="28"/>
          <w:szCs w:val="28"/>
          <w:lang w:val="ru-RU"/>
        </w:rPr>
        <w:t>Муниципальная функция «Осуществление муниципального лесного контроля на территории муниципального образования «</w:t>
      </w:r>
      <w:proofErr w:type="spellStart"/>
      <w:r w:rsidRPr="00E8736E">
        <w:rPr>
          <w:rFonts w:ascii="Times New Roman" w:hAnsi="Times New Roman"/>
          <w:sz w:val="28"/>
          <w:szCs w:val="28"/>
          <w:lang w:val="ru-RU"/>
        </w:rPr>
        <w:t>Тлюстенхабльское</w:t>
      </w:r>
      <w:proofErr w:type="spellEnd"/>
      <w:r w:rsidRPr="00E8736E">
        <w:rPr>
          <w:rFonts w:ascii="Times New Roman" w:hAnsi="Times New Roman"/>
          <w:sz w:val="28"/>
          <w:szCs w:val="28"/>
          <w:lang w:val="ru-RU"/>
        </w:rPr>
        <w:t xml:space="preserve"> городское поселение» (далее – муниципальная функция).</w:t>
      </w:r>
    </w:p>
    <w:p w:rsidR="00704FD2" w:rsidRPr="00E8736E" w:rsidRDefault="00704FD2" w:rsidP="00704FD2">
      <w:pPr>
        <w:pStyle w:val="2"/>
        <w:spacing w:before="0"/>
        <w:rPr>
          <w:rFonts w:ascii="Times New Roman" w:hAnsi="Times New Roman"/>
          <w:sz w:val="28"/>
          <w:szCs w:val="28"/>
          <w:lang w:val="ru-RU"/>
        </w:rPr>
      </w:pPr>
      <w:r w:rsidRPr="00E8736E">
        <w:rPr>
          <w:rFonts w:ascii="Times New Roman" w:hAnsi="Times New Roman"/>
          <w:sz w:val="28"/>
          <w:szCs w:val="28"/>
          <w:lang w:val="ru-RU"/>
        </w:rPr>
        <w:t xml:space="preserve">            1.2  Наименование Разработчика, исполняющего муниципальную функцию</w:t>
      </w:r>
    </w:p>
    <w:p w:rsidR="00704FD2" w:rsidRPr="00E8736E" w:rsidRDefault="00704FD2" w:rsidP="00704FD2">
      <w:pPr>
        <w:pStyle w:val="a4"/>
        <w:ind w:left="0" w:firstLine="708"/>
        <w:rPr>
          <w:rFonts w:ascii="Times New Roman" w:hAnsi="Times New Roman"/>
          <w:sz w:val="28"/>
          <w:szCs w:val="28"/>
          <w:lang w:val="ru-RU"/>
        </w:rPr>
      </w:pPr>
      <w:r w:rsidRPr="00E8736E">
        <w:rPr>
          <w:rFonts w:ascii="Times New Roman" w:hAnsi="Times New Roman"/>
          <w:sz w:val="28"/>
          <w:szCs w:val="28"/>
          <w:lang w:val="ru-RU"/>
        </w:rPr>
        <w:t>Разработчиком настоящего Регламента и исполнителем муниципальной функции является администрация муниципального образования «</w:t>
      </w:r>
      <w:proofErr w:type="spellStart"/>
      <w:r w:rsidRPr="00E8736E">
        <w:rPr>
          <w:rFonts w:ascii="Times New Roman" w:hAnsi="Times New Roman"/>
          <w:sz w:val="28"/>
          <w:szCs w:val="28"/>
          <w:lang w:val="ru-RU"/>
        </w:rPr>
        <w:t>Тлюстенхабльское</w:t>
      </w:r>
      <w:proofErr w:type="spellEnd"/>
      <w:r w:rsidRPr="00E8736E">
        <w:rPr>
          <w:rFonts w:ascii="Times New Roman" w:hAnsi="Times New Roman"/>
          <w:sz w:val="28"/>
          <w:szCs w:val="28"/>
          <w:lang w:val="ru-RU"/>
        </w:rPr>
        <w:t xml:space="preserve"> городское поселение».</w:t>
      </w:r>
    </w:p>
    <w:p w:rsidR="00704FD2" w:rsidRPr="00E8736E" w:rsidRDefault="00704FD2" w:rsidP="00704FD2">
      <w:pPr>
        <w:pStyle w:val="a4"/>
        <w:ind w:left="0" w:firstLine="708"/>
        <w:rPr>
          <w:rFonts w:ascii="Times New Roman" w:hAnsi="Times New Roman"/>
          <w:sz w:val="28"/>
          <w:szCs w:val="28"/>
          <w:lang w:val="ru-RU"/>
        </w:rPr>
      </w:pPr>
      <w:proofErr w:type="gramStart"/>
      <w:r w:rsidRPr="00E8736E">
        <w:rPr>
          <w:rFonts w:ascii="Times New Roman" w:hAnsi="Times New Roman"/>
          <w:sz w:val="28"/>
          <w:szCs w:val="28"/>
          <w:lang w:val="ru-RU"/>
        </w:rPr>
        <w:t>Администрация  муниципального образования «</w:t>
      </w:r>
      <w:proofErr w:type="spellStart"/>
      <w:r w:rsidRPr="00E8736E">
        <w:rPr>
          <w:rFonts w:ascii="Times New Roman" w:hAnsi="Times New Roman"/>
          <w:sz w:val="28"/>
          <w:szCs w:val="28"/>
          <w:lang w:val="ru-RU"/>
        </w:rPr>
        <w:t>Тлюстенхабльское</w:t>
      </w:r>
      <w:proofErr w:type="spellEnd"/>
      <w:r w:rsidRPr="00E8736E">
        <w:rPr>
          <w:rFonts w:ascii="Times New Roman" w:hAnsi="Times New Roman"/>
          <w:sz w:val="28"/>
          <w:szCs w:val="28"/>
          <w:lang w:val="ru-RU"/>
        </w:rPr>
        <w:t xml:space="preserve"> городское поселение» при исполнении настоящей  муниципальной функции взаимодействует с Администрацией муниципального образования «</w:t>
      </w:r>
      <w:proofErr w:type="spellStart"/>
      <w:r w:rsidRPr="00E8736E">
        <w:rPr>
          <w:rFonts w:ascii="Times New Roman" w:hAnsi="Times New Roman"/>
          <w:sz w:val="28"/>
          <w:szCs w:val="28"/>
          <w:lang w:val="ru-RU"/>
        </w:rPr>
        <w:t>Теучежский</w:t>
      </w:r>
      <w:proofErr w:type="spellEnd"/>
      <w:r w:rsidRPr="00E8736E">
        <w:rPr>
          <w:rFonts w:ascii="Times New Roman" w:hAnsi="Times New Roman"/>
          <w:sz w:val="28"/>
          <w:szCs w:val="28"/>
          <w:lang w:val="ru-RU"/>
        </w:rPr>
        <w:t xml:space="preserve"> район», государственными природоохранными органами (</w:t>
      </w:r>
      <w:proofErr w:type="spellStart"/>
      <w:r w:rsidRPr="00E8736E">
        <w:rPr>
          <w:rFonts w:ascii="Times New Roman" w:hAnsi="Times New Roman"/>
          <w:sz w:val="28"/>
          <w:szCs w:val="28"/>
          <w:lang w:val="ru-RU"/>
        </w:rPr>
        <w:t>Росприроднадзор</w:t>
      </w:r>
      <w:proofErr w:type="spellEnd"/>
      <w:r w:rsidRPr="00E8736E">
        <w:rPr>
          <w:rFonts w:ascii="Times New Roman" w:hAnsi="Times New Roman"/>
          <w:sz w:val="28"/>
          <w:szCs w:val="28"/>
          <w:lang w:val="ru-RU"/>
        </w:rPr>
        <w:t xml:space="preserve"> РФ по Республике Адыгея, </w:t>
      </w:r>
      <w:proofErr w:type="spellStart"/>
      <w:r w:rsidRPr="00E8736E">
        <w:rPr>
          <w:rFonts w:ascii="Times New Roman" w:hAnsi="Times New Roman"/>
          <w:sz w:val="28"/>
          <w:szCs w:val="28"/>
          <w:lang w:val="ru-RU"/>
        </w:rPr>
        <w:t>Россельхознадзор</w:t>
      </w:r>
      <w:proofErr w:type="spellEnd"/>
      <w:r w:rsidRPr="00E8736E">
        <w:rPr>
          <w:rFonts w:ascii="Times New Roman" w:hAnsi="Times New Roman"/>
          <w:sz w:val="28"/>
          <w:szCs w:val="28"/>
          <w:lang w:val="ru-RU"/>
        </w:rPr>
        <w:t xml:space="preserve"> РФ по Республике Адыгея, Министерство лесного хозяйства Республики Адыгея, Управление по борьбе с правонарушениями в области охраны окружающей среды, другими организациями в пределах своей компетенции.</w:t>
      </w:r>
      <w:proofErr w:type="gramEnd"/>
    </w:p>
    <w:p w:rsidR="00704FD2" w:rsidRPr="00E8736E" w:rsidRDefault="00704FD2" w:rsidP="00704FD2">
      <w:pPr>
        <w:pStyle w:val="2"/>
        <w:spacing w:before="0"/>
        <w:rPr>
          <w:rFonts w:ascii="Times New Roman" w:hAnsi="Times New Roman"/>
          <w:sz w:val="28"/>
          <w:szCs w:val="28"/>
          <w:lang w:val="ru-RU"/>
        </w:rPr>
      </w:pPr>
      <w:r w:rsidRPr="00E8736E">
        <w:rPr>
          <w:rFonts w:ascii="Times New Roman" w:hAnsi="Times New Roman"/>
          <w:sz w:val="28"/>
          <w:szCs w:val="28"/>
          <w:lang w:val="ru-RU"/>
        </w:rPr>
        <w:t xml:space="preserve">            1.3  Нормативно-правовое регулирование исполнения муниципальной функции</w:t>
      </w:r>
    </w:p>
    <w:p w:rsidR="00704FD2" w:rsidRPr="00E8736E" w:rsidRDefault="00704FD2" w:rsidP="00704FD2">
      <w:pPr>
        <w:pStyle w:val="a4"/>
        <w:ind w:left="0" w:firstLine="708"/>
        <w:rPr>
          <w:rFonts w:ascii="Times New Roman" w:hAnsi="Times New Roman"/>
          <w:sz w:val="28"/>
          <w:szCs w:val="28"/>
          <w:lang w:val="ru-RU"/>
        </w:rPr>
      </w:pPr>
      <w:r w:rsidRPr="00E8736E">
        <w:rPr>
          <w:rFonts w:ascii="Times New Roman" w:hAnsi="Times New Roman"/>
          <w:sz w:val="28"/>
          <w:szCs w:val="28"/>
          <w:lang w:val="ru-RU"/>
        </w:rPr>
        <w:t xml:space="preserve">Исполнение муниципальной функции осуществляется в соответствии </w:t>
      </w:r>
      <w:proofErr w:type="gramStart"/>
      <w:r w:rsidRPr="00E8736E">
        <w:rPr>
          <w:rFonts w:ascii="Times New Roman" w:hAnsi="Times New Roman"/>
          <w:sz w:val="28"/>
          <w:szCs w:val="28"/>
          <w:lang w:val="ru-RU"/>
        </w:rPr>
        <w:t>с</w:t>
      </w:r>
      <w:proofErr w:type="gramEnd"/>
      <w:r w:rsidRPr="00E8736E">
        <w:rPr>
          <w:rFonts w:ascii="Times New Roman" w:hAnsi="Times New Roman"/>
          <w:sz w:val="28"/>
          <w:szCs w:val="28"/>
          <w:lang w:val="ru-RU"/>
        </w:rPr>
        <w:t>:</w:t>
      </w:r>
    </w:p>
    <w:p w:rsidR="00704FD2" w:rsidRPr="00E8736E" w:rsidRDefault="00704FD2" w:rsidP="00704FD2">
      <w:pPr>
        <w:pStyle w:val="a4"/>
        <w:numPr>
          <w:ilvl w:val="0"/>
          <w:numId w:val="3"/>
        </w:numPr>
        <w:spacing w:before="0" w:beforeAutospacing="0" w:after="0" w:afterAutospacing="0"/>
        <w:contextualSpacing w:val="0"/>
        <w:rPr>
          <w:rFonts w:ascii="Times New Roman" w:hAnsi="Times New Roman"/>
          <w:sz w:val="28"/>
          <w:szCs w:val="28"/>
        </w:rPr>
      </w:pPr>
      <w:proofErr w:type="spellStart"/>
      <w:r w:rsidRPr="00E8736E">
        <w:rPr>
          <w:rFonts w:ascii="Times New Roman" w:hAnsi="Times New Roman"/>
          <w:sz w:val="28"/>
          <w:szCs w:val="28"/>
        </w:rPr>
        <w:t>Конституцией</w:t>
      </w:r>
      <w:proofErr w:type="spellEnd"/>
      <w:r w:rsidRPr="00E8736E">
        <w:rPr>
          <w:rFonts w:ascii="Times New Roman" w:hAnsi="Times New Roman"/>
          <w:sz w:val="28"/>
          <w:szCs w:val="28"/>
        </w:rPr>
        <w:t xml:space="preserve"> </w:t>
      </w:r>
      <w:proofErr w:type="spellStart"/>
      <w:r w:rsidRPr="00E8736E">
        <w:rPr>
          <w:rFonts w:ascii="Times New Roman" w:hAnsi="Times New Roman"/>
          <w:sz w:val="28"/>
          <w:szCs w:val="28"/>
        </w:rPr>
        <w:t>Российской</w:t>
      </w:r>
      <w:proofErr w:type="spellEnd"/>
      <w:r w:rsidRPr="00E8736E">
        <w:rPr>
          <w:rFonts w:ascii="Times New Roman" w:hAnsi="Times New Roman"/>
          <w:sz w:val="28"/>
          <w:szCs w:val="28"/>
        </w:rPr>
        <w:t xml:space="preserve"> </w:t>
      </w:r>
      <w:proofErr w:type="spellStart"/>
      <w:r w:rsidRPr="00E8736E">
        <w:rPr>
          <w:rFonts w:ascii="Times New Roman" w:hAnsi="Times New Roman"/>
          <w:sz w:val="28"/>
          <w:szCs w:val="28"/>
        </w:rPr>
        <w:t>Федерации</w:t>
      </w:r>
      <w:proofErr w:type="spellEnd"/>
      <w:r w:rsidRPr="00E8736E">
        <w:rPr>
          <w:rFonts w:ascii="Times New Roman" w:hAnsi="Times New Roman"/>
          <w:sz w:val="28"/>
          <w:szCs w:val="28"/>
        </w:rPr>
        <w:t>;</w:t>
      </w:r>
    </w:p>
    <w:p w:rsidR="00704FD2" w:rsidRPr="00E8736E" w:rsidRDefault="00704FD2" w:rsidP="00704FD2">
      <w:pPr>
        <w:pStyle w:val="a4"/>
        <w:numPr>
          <w:ilvl w:val="0"/>
          <w:numId w:val="3"/>
        </w:numPr>
        <w:spacing w:before="0" w:beforeAutospacing="0" w:after="0" w:afterAutospacing="0"/>
        <w:contextualSpacing w:val="0"/>
        <w:rPr>
          <w:rFonts w:ascii="Times New Roman" w:hAnsi="Times New Roman"/>
          <w:sz w:val="28"/>
          <w:szCs w:val="28"/>
        </w:rPr>
      </w:pPr>
      <w:proofErr w:type="spellStart"/>
      <w:r w:rsidRPr="00E8736E">
        <w:rPr>
          <w:rFonts w:ascii="Times New Roman" w:hAnsi="Times New Roman"/>
          <w:sz w:val="28"/>
          <w:szCs w:val="28"/>
        </w:rPr>
        <w:t>Конституцией</w:t>
      </w:r>
      <w:proofErr w:type="spellEnd"/>
      <w:r w:rsidRPr="00E8736E">
        <w:rPr>
          <w:rFonts w:ascii="Times New Roman" w:hAnsi="Times New Roman"/>
          <w:sz w:val="28"/>
          <w:szCs w:val="28"/>
        </w:rPr>
        <w:t xml:space="preserve"> </w:t>
      </w:r>
      <w:r w:rsidRPr="00E8736E">
        <w:rPr>
          <w:rFonts w:ascii="Times New Roman" w:hAnsi="Times New Roman"/>
          <w:sz w:val="28"/>
          <w:szCs w:val="28"/>
          <w:lang w:val="ru-RU"/>
        </w:rPr>
        <w:t>Республики Адыгея</w:t>
      </w:r>
      <w:r w:rsidRPr="00E8736E">
        <w:rPr>
          <w:rFonts w:ascii="Times New Roman" w:hAnsi="Times New Roman"/>
          <w:sz w:val="28"/>
          <w:szCs w:val="28"/>
        </w:rPr>
        <w:t>;</w:t>
      </w:r>
    </w:p>
    <w:p w:rsidR="00704FD2" w:rsidRPr="00E8736E" w:rsidRDefault="00704FD2" w:rsidP="00704FD2">
      <w:pPr>
        <w:pStyle w:val="a4"/>
        <w:numPr>
          <w:ilvl w:val="0"/>
          <w:numId w:val="3"/>
        </w:numPr>
        <w:spacing w:before="0" w:beforeAutospacing="0" w:after="0" w:afterAutospacing="0"/>
        <w:contextualSpacing w:val="0"/>
        <w:rPr>
          <w:rFonts w:ascii="Times New Roman" w:hAnsi="Times New Roman"/>
          <w:sz w:val="28"/>
          <w:szCs w:val="28"/>
        </w:rPr>
      </w:pPr>
      <w:proofErr w:type="spellStart"/>
      <w:r w:rsidRPr="00E8736E">
        <w:rPr>
          <w:rFonts w:ascii="Times New Roman" w:hAnsi="Times New Roman"/>
          <w:sz w:val="28"/>
          <w:szCs w:val="28"/>
        </w:rPr>
        <w:t>Лесным</w:t>
      </w:r>
      <w:proofErr w:type="spellEnd"/>
      <w:r w:rsidRPr="00E8736E">
        <w:rPr>
          <w:rFonts w:ascii="Times New Roman" w:hAnsi="Times New Roman"/>
          <w:sz w:val="28"/>
          <w:szCs w:val="28"/>
        </w:rPr>
        <w:t xml:space="preserve"> </w:t>
      </w:r>
      <w:proofErr w:type="spellStart"/>
      <w:r w:rsidRPr="00E8736E">
        <w:rPr>
          <w:rFonts w:ascii="Times New Roman" w:hAnsi="Times New Roman"/>
          <w:sz w:val="28"/>
          <w:szCs w:val="28"/>
        </w:rPr>
        <w:t>кодексом</w:t>
      </w:r>
      <w:proofErr w:type="spellEnd"/>
      <w:r w:rsidRPr="00E8736E">
        <w:rPr>
          <w:rFonts w:ascii="Times New Roman" w:hAnsi="Times New Roman"/>
          <w:sz w:val="28"/>
          <w:szCs w:val="28"/>
        </w:rPr>
        <w:t xml:space="preserve"> </w:t>
      </w:r>
      <w:proofErr w:type="spellStart"/>
      <w:r w:rsidRPr="00E8736E">
        <w:rPr>
          <w:rFonts w:ascii="Times New Roman" w:hAnsi="Times New Roman"/>
          <w:sz w:val="28"/>
          <w:szCs w:val="28"/>
        </w:rPr>
        <w:t>Российской</w:t>
      </w:r>
      <w:proofErr w:type="spellEnd"/>
      <w:r w:rsidRPr="00E8736E">
        <w:rPr>
          <w:rFonts w:ascii="Times New Roman" w:hAnsi="Times New Roman"/>
          <w:sz w:val="28"/>
          <w:szCs w:val="28"/>
        </w:rPr>
        <w:t xml:space="preserve"> </w:t>
      </w:r>
      <w:proofErr w:type="spellStart"/>
      <w:r w:rsidRPr="00E8736E">
        <w:rPr>
          <w:rFonts w:ascii="Times New Roman" w:hAnsi="Times New Roman"/>
          <w:sz w:val="28"/>
          <w:szCs w:val="28"/>
        </w:rPr>
        <w:t>Федерации</w:t>
      </w:r>
      <w:proofErr w:type="spellEnd"/>
      <w:r w:rsidRPr="00E8736E">
        <w:rPr>
          <w:rFonts w:ascii="Times New Roman" w:hAnsi="Times New Roman"/>
          <w:sz w:val="28"/>
          <w:szCs w:val="28"/>
        </w:rPr>
        <w:t>;</w:t>
      </w:r>
    </w:p>
    <w:p w:rsidR="00704FD2" w:rsidRPr="00E8736E" w:rsidRDefault="00704FD2" w:rsidP="00704FD2">
      <w:pPr>
        <w:pStyle w:val="a4"/>
        <w:numPr>
          <w:ilvl w:val="0"/>
          <w:numId w:val="3"/>
        </w:numPr>
        <w:spacing w:before="0" w:beforeAutospacing="0" w:after="0" w:afterAutospacing="0"/>
        <w:contextualSpacing w:val="0"/>
        <w:rPr>
          <w:rFonts w:ascii="Times New Roman" w:hAnsi="Times New Roman"/>
          <w:sz w:val="28"/>
          <w:szCs w:val="28"/>
          <w:lang w:val="ru-RU"/>
        </w:rPr>
      </w:pPr>
      <w:r w:rsidRPr="00E8736E">
        <w:rPr>
          <w:rFonts w:ascii="Times New Roman" w:hAnsi="Times New Roman"/>
          <w:sz w:val="28"/>
          <w:szCs w:val="28"/>
          <w:lang w:val="ru-RU"/>
        </w:rPr>
        <w:lastRenderedPageBreak/>
        <w:t>Федеральным законом от 06.10.2003г. № 131-ФЗ «Об общих принципах организации местного самоуправления в Российской Федерации»;</w:t>
      </w:r>
    </w:p>
    <w:p w:rsidR="00704FD2" w:rsidRPr="00E8736E" w:rsidRDefault="00704FD2" w:rsidP="00704FD2">
      <w:pPr>
        <w:ind w:firstLine="360"/>
        <w:rPr>
          <w:rFonts w:ascii="Times New Roman" w:hAnsi="Times New Roman"/>
          <w:sz w:val="28"/>
          <w:szCs w:val="28"/>
          <w:lang w:val="ru-RU"/>
        </w:rPr>
      </w:pPr>
      <w:r w:rsidRPr="00E8736E">
        <w:rPr>
          <w:rFonts w:ascii="Times New Roman" w:hAnsi="Times New Roman"/>
          <w:sz w:val="28"/>
          <w:szCs w:val="28"/>
          <w:lang w:val="ru-RU"/>
        </w:rPr>
        <w:t>- Федеральным законом "О защите прав юридических лиц и индивидуальных предпринимателей при проведении государственного контроля (надзора) и муниципального контроля" от 26.12.2008 г. № 294-ФЗ;</w:t>
      </w:r>
    </w:p>
    <w:p w:rsidR="00704FD2" w:rsidRPr="00E8736E" w:rsidRDefault="00704FD2" w:rsidP="00704FD2">
      <w:pPr>
        <w:autoSpaceDE w:val="0"/>
        <w:autoSpaceDN w:val="0"/>
        <w:adjustRightInd w:val="0"/>
        <w:rPr>
          <w:rFonts w:ascii="Times New Roman" w:hAnsi="Times New Roman"/>
          <w:sz w:val="28"/>
          <w:szCs w:val="28"/>
          <w:lang w:val="ru-RU"/>
        </w:rPr>
      </w:pPr>
      <w:r w:rsidRPr="00E8736E">
        <w:rPr>
          <w:rFonts w:ascii="Times New Roman" w:hAnsi="Times New Roman"/>
          <w:sz w:val="28"/>
          <w:szCs w:val="28"/>
          <w:lang w:val="ru-RU"/>
        </w:rPr>
        <w:t xml:space="preserve">     - Постановлением Правительства РФ от 08.05.2007г.  </w:t>
      </w:r>
      <w:r w:rsidRPr="00E8736E">
        <w:rPr>
          <w:rFonts w:ascii="Times New Roman" w:hAnsi="Times New Roman"/>
          <w:sz w:val="28"/>
          <w:szCs w:val="28"/>
        </w:rPr>
        <w:t>N</w:t>
      </w:r>
      <w:r w:rsidRPr="00E8736E">
        <w:rPr>
          <w:rFonts w:ascii="Times New Roman" w:hAnsi="Times New Roman"/>
          <w:sz w:val="28"/>
          <w:szCs w:val="28"/>
          <w:lang w:val="ru-RU"/>
        </w:rPr>
        <w:t xml:space="preserve"> 273 "Об исчислении размера вреда, причиненного лесам вследствие нарушения лесного законодательства";</w:t>
      </w:r>
    </w:p>
    <w:p w:rsidR="00704FD2" w:rsidRPr="00E8736E" w:rsidRDefault="00704FD2" w:rsidP="00704FD2">
      <w:pPr>
        <w:ind w:firstLine="390"/>
        <w:rPr>
          <w:rFonts w:ascii="Times New Roman" w:hAnsi="Times New Roman"/>
          <w:sz w:val="28"/>
          <w:szCs w:val="28"/>
          <w:lang w:val="ru-RU"/>
        </w:rPr>
      </w:pPr>
      <w:r w:rsidRPr="00E8736E">
        <w:rPr>
          <w:rFonts w:ascii="Times New Roman" w:hAnsi="Times New Roman"/>
          <w:sz w:val="28"/>
          <w:szCs w:val="28"/>
          <w:lang w:val="ru-RU"/>
        </w:rPr>
        <w:t>- Постановлением Правительства Российской Федерации от 30.06.2007 г. № 417 «Об утверждении правил пожарной безопасности в лесах»;</w:t>
      </w:r>
    </w:p>
    <w:p w:rsidR="00704FD2" w:rsidRPr="00E8736E" w:rsidRDefault="00704FD2" w:rsidP="00704FD2">
      <w:pPr>
        <w:ind w:firstLine="390"/>
        <w:rPr>
          <w:rFonts w:ascii="Times New Roman" w:hAnsi="Times New Roman"/>
          <w:sz w:val="28"/>
          <w:szCs w:val="28"/>
          <w:lang w:val="ru-RU"/>
        </w:rPr>
      </w:pPr>
      <w:r w:rsidRPr="00E8736E">
        <w:rPr>
          <w:rFonts w:ascii="Times New Roman" w:hAnsi="Times New Roman"/>
          <w:sz w:val="28"/>
          <w:szCs w:val="28"/>
          <w:lang w:val="ru-RU"/>
        </w:rPr>
        <w:t>- Постановлением Правительства Российской Федерации от 29.06.2007 г. № 414 «Об утверждении правил санитарной безопасности в лесах»;</w:t>
      </w:r>
    </w:p>
    <w:p w:rsidR="00704FD2" w:rsidRPr="00E8736E" w:rsidRDefault="00704FD2" w:rsidP="00704FD2">
      <w:pPr>
        <w:ind w:firstLine="390"/>
        <w:rPr>
          <w:rFonts w:ascii="Times New Roman" w:hAnsi="Times New Roman"/>
          <w:sz w:val="28"/>
          <w:szCs w:val="28"/>
          <w:lang w:val="ru-RU"/>
        </w:rPr>
      </w:pPr>
      <w:r w:rsidRPr="00E8736E">
        <w:rPr>
          <w:rFonts w:ascii="Times New Roman" w:hAnsi="Times New Roman"/>
          <w:sz w:val="28"/>
          <w:szCs w:val="28"/>
          <w:lang w:val="ru-RU"/>
        </w:rPr>
        <w:t>- Постановлением Правительства Российской Федерации от 28.05.2007 г. № 324 «О договоре аренды лесного участка, находящегося в государственной или муниципальной собственности»;</w:t>
      </w:r>
    </w:p>
    <w:p w:rsidR="00704FD2" w:rsidRPr="00E8736E" w:rsidRDefault="00704FD2" w:rsidP="00704FD2">
      <w:pPr>
        <w:ind w:firstLine="390"/>
        <w:rPr>
          <w:rFonts w:ascii="Times New Roman" w:hAnsi="Times New Roman"/>
          <w:sz w:val="28"/>
          <w:szCs w:val="28"/>
          <w:lang w:val="ru-RU"/>
        </w:rPr>
      </w:pPr>
      <w:r w:rsidRPr="00E8736E">
        <w:rPr>
          <w:rFonts w:ascii="Times New Roman" w:hAnsi="Times New Roman"/>
          <w:sz w:val="28"/>
          <w:szCs w:val="28"/>
          <w:lang w:val="ru-RU"/>
        </w:rPr>
        <w:t>- Уставом муниципального образования «</w:t>
      </w:r>
      <w:proofErr w:type="spellStart"/>
      <w:r w:rsidRPr="00E8736E">
        <w:rPr>
          <w:rFonts w:ascii="Times New Roman" w:hAnsi="Times New Roman"/>
          <w:sz w:val="28"/>
          <w:szCs w:val="28"/>
          <w:lang w:val="ru-RU"/>
        </w:rPr>
        <w:t>Тлюстенхабльское</w:t>
      </w:r>
      <w:proofErr w:type="spellEnd"/>
      <w:r w:rsidRPr="00E8736E">
        <w:rPr>
          <w:rFonts w:ascii="Times New Roman" w:hAnsi="Times New Roman"/>
          <w:sz w:val="28"/>
          <w:szCs w:val="28"/>
          <w:lang w:val="ru-RU"/>
        </w:rPr>
        <w:t xml:space="preserve"> городское поселение»;</w:t>
      </w:r>
    </w:p>
    <w:p w:rsidR="00704FD2" w:rsidRPr="00E8736E" w:rsidRDefault="00704FD2" w:rsidP="00704FD2">
      <w:pPr>
        <w:ind w:firstLine="390"/>
        <w:rPr>
          <w:rFonts w:ascii="Times New Roman" w:hAnsi="Times New Roman"/>
          <w:sz w:val="28"/>
          <w:szCs w:val="28"/>
          <w:lang w:val="ru-RU"/>
        </w:rPr>
      </w:pPr>
      <w:r w:rsidRPr="00E8736E">
        <w:rPr>
          <w:rFonts w:ascii="Times New Roman" w:hAnsi="Times New Roman"/>
          <w:sz w:val="28"/>
          <w:szCs w:val="28"/>
          <w:lang w:val="ru-RU"/>
        </w:rPr>
        <w:t>-    настоящим Регламентом;</w:t>
      </w:r>
    </w:p>
    <w:p w:rsidR="00704FD2" w:rsidRPr="00E8736E" w:rsidRDefault="00704FD2" w:rsidP="00704FD2">
      <w:pPr>
        <w:pStyle w:val="a4"/>
        <w:ind w:left="0" w:firstLine="720"/>
        <w:rPr>
          <w:rFonts w:ascii="Times New Roman" w:hAnsi="Times New Roman"/>
          <w:sz w:val="28"/>
          <w:szCs w:val="28"/>
          <w:lang w:val="ru-RU"/>
        </w:rPr>
      </w:pPr>
      <w:r w:rsidRPr="00E8736E">
        <w:rPr>
          <w:rFonts w:ascii="Times New Roman" w:hAnsi="Times New Roman"/>
          <w:sz w:val="28"/>
          <w:szCs w:val="28"/>
          <w:lang w:val="ru-RU"/>
        </w:rPr>
        <w:t>- иными муниципальными актами органов местного самоуправления и должностных лиц  муниципального образования «</w:t>
      </w:r>
      <w:proofErr w:type="spellStart"/>
      <w:r w:rsidRPr="00E8736E">
        <w:rPr>
          <w:rFonts w:ascii="Times New Roman" w:hAnsi="Times New Roman"/>
          <w:sz w:val="28"/>
          <w:szCs w:val="28"/>
          <w:lang w:val="ru-RU"/>
        </w:rPr>
        <w:t>Тлюстенхабльское</w:t>
      </w:r>
      <w:proofErr w:type="spellEnd"/>
      <w:r w:rsidRPr="00E8736E">
        <w:rPr>
          <w:rFonts w:ascii="Times New Roman" w:hAnsi="Times New Roman"/>
          <w:sz w:val="28"/>
          <w:szCs w:val="28"/>
          <w:lang w:val="ru-RU"/>
        </w:rPr>
        <w:t xml:space="preserve"> городское поселение».</w:t>
      </w:r>
    </w:p>
    <w:p w:rsidR="00704FD2" w:rsidRPr="00E8736E" w:rsidRDefault="00704FD2" w:rsidP="00704FD2">
      <w:pPr>
        <w:pStyle w:val="2"/>
        <w:spacing w:before="0"/>
        <w:ind w:firstLine="708"/>
        <w:rPr>
          <w:rFonts w:ascii="Times New Roman" w:hAnsi="Times New Roman"/>
          <w:sz w:val="28"/>
          <w:szCs w:val="28"/>
          <w:lang w:val="ru-RU"/>
        </w:rPr>
      </w:pPr>
      <w:r w:rsidRPr="00E8736E">
        <w:rPr>
          <w:rFonts w:ascii="Times New Roman" w:hAnsi="Times New Roman"/>
          <w:sz w:val="28"/>
          <w:szCs w:val="28"/>
          <w:lang w:val="ru-RU"/>
        </w:rPr>
        <w:t>1.4  Результат исполнения муниципальной функции</w:t>
      </w:r>
    </w:p>
    <w:p w:rsidR="00704FD2" w:rsidRPr="00E8736E" w:rsidRDefault="00704FD2" w:rsidP="00704FD2">
      <w:pPr>
        <w:ind w:firstLine="720"/>
        <w:rPr>
          <w:rFonts w:ascii="Times New Roman" w:hAnsi="Times New Roman"/>
          <w:sz w:val="28"/>
          <w:szCs w:val="28"/>
          <w:lang w:val="ru-RU"/>
        </w:rPr>
      </w:pPr>
      <w:r w:rsidRPr="00E8736E">
        <w:rPr>
          <w:rFonts w:ascii="Times New Roman" w:hAnsi="Times New Roman"/>
          <w:sz w:val="28"/>
          <w:szCs w:val="28"/>
          <w:lang w:val="ru-RU"/>
        </w:rPr>
        <w:t>Результатом исполнения муниципальной функции является:</w:t>
      </w:r>
    </w:p>
    <w:p w:rsidR="00704FD2" w:rsidRPr="00E8736E" w:rsidRDefault="00704FD2" w:rsidP="00704FD2">
      <w:pPr>
        <w:rPr>
          <w:rFonts w:ascii="Times New Roman" w:hAnsi="Times New Roman"/>
          <w:sz w:val="28"/>
          <w:szCs w:val="28"/>
          <w:lang w:val="ru-RU"/>
        </w:rPr>
      </w:pPr>
      <w:r w:rsidRPr="00E8736E">
        <w:rPr>
          <w:rFonts w:ascii="Times New Roman" w:hAnsi="Times New Roman"/>
          <w:sz w:val="28"/>
          <w:szCs w:val="28"/>
          <w:lang w:val="ru-RU"/>
        </w:rPr>
        <w:t xml:space="preserve">- составление Акта проверки соблюдения лесного законодательства (далее – Акта проверки) по форме  </w:t>
      </w:r>
      <w:proofErr w:type="gramStart"/>
      <w:r w:rsidRPr="00E8736E">
        <w:rPr>
          <w:rFonts w:ascii="Times New Roman" w:hAnsi="Times New Roman"/>
          <w:sz w:val="28"/>
          <w:szCs w:val="28"/>
          <w:lang w:val="ru-RU"/>
        </w:rPr>
        <w:t>согласно Приложения</w:t>
      </w:r>
      <w:proofErr w:type="gramEnd"/>
      <w:r w:rsidRPr="00E8736E">
        <w:rPr>
          <w:rFonts w:ascii="Times New Roman" w:hAnsi="Times New Roman"/>
          <w:sz w:val="28"/>
          <w:szCs w:val="28"/>
          <w:lang w:val="ru-RU"/>
        </w:rPr>
        <w:t xml:space="preserve"> № 4;</w:t>
      </w:r>
    </w:p>
    <w:p w:rsidR="00704FD2" w:rsidRPr="00E8736E" w:rsidRDefault="00704FD2" w:rsidP="00704FD2">
      <w:pPr>
        <w:rPr>
          <w:rFonts w:ascii="Times New Roman" w:hAnsi="Times New Roman"/>
          <w:sz w:val="28"/>
          <w:szCs w:val="28"/>
          <w:lang w:val="ru-RU"/>
        </w:rPr>
      </w:pPr>
      <w:r w:rsidRPr="00E8736E">
        <w:rPr>
          <w:rFonts w:ascii="Times New Roman" w:hAnsi="Times New Roman"/>
          <w:sz w:val="28"/>
          <w:szCs w:val="28"/>
          <w:lang w:val="ru-RU"/>
        </w:rPr>
        <w:t>- составление Акта проверки выполнения предписания, ранее выданного муниципальным инспектором;</w:t>
      </w:r>
    </w:p>
    <w:p w:rsidR="00704FD2" w:rsidRPr="00E8736E" w:rsidRDefault="00704FD2" w:rsidP="00704FD2">
      <w:pPr>
        <w:rPr>
          <w:rFonts w:ascii="Times New Roman" w:hAnsi="Times New Roman"/>
          <w:sz w:val="28"/>
          <w:szCs w:val="28"/>
          <w:lang w:val="ru-RU"/>
        </w:rPr>
      </w:pPr>
      <w:r w:rsidRPr="00E8736E">
        <w:rPr>
          <w:rFonts w:ascii="Times New Roman" w:hAnsi="Times New Roman"/>
          <w:sz w:val="28"/>
          <w:szCs w:val="28"/>
          <w:lang w:val="ru-RU"/>
        </w:rPr>
        <w:t xml:space="preserve">- выдача предписания об устранении нарушений законодательства в области использования, охраны, защиты и воспроизводства  лесов (далее – предписания) по форме </w:t>
      </w:r>
      <w:proofErr w:type="gramStart"/>
      <w:r w:rsidRPr="00E8736E">
        <w:rPr>
          <w:rFonts w:ascii="Times New Roman" w:hAnsi="Times New Roman"/>
          <w:sz w:val="28"/>
          <w:szCs w:val="28"/>
          <w:lang w:val="ru-RU"/>
        </w:rPr>
        <w:t>согласно Приложения</w:t>
      </w:r>
      <w:proofErr w:type="gramEnd"/>
      <w:r w:rsidRPr="00E8736E">
        <w:rPr>
          <w:rFonts w:ascii="Times New Roman" w:hAnsi="Times New Roman"/>
          <w:sz w:val="28"/>
          <w:szCs w:val="28"/>
          <w:lang w:val="ru-RU"/>
        </w:rPr>
        <w:t xml:space="preserve"> № 5.</w:t>
      </w:r>
    </w:p>
    <w:p w:rsidR="00704FD2" w:rsidRPr="00E8736E" w:rsidRDefault="00704FD2" w:rsidP="00704FD2">
      <w:pPr>
        <w:rPr>
          <w:rFonts w:ascii="Times New Roman" w:hAnsi="Times New Roman"/>
          <w:sz w:val="28"/>
          <w:szCs w:val="28"/>
          <w:lang w:val="ru-RU"/>
        </w:rPr>
      </w:pPr>
      <w:r w:rsidRPr="00E8736E">
        <w:rPr>
          <w:rFonts w:ascii="Times New Roman" w:hAnsi="Times New Roman"/>
          <w:sz w:val="28"/>
          <w:szCs w:val="28"/>
          <w:lang w:val="ru-RU"/>
        </w:rPr>
        <w:t>- направление материалов по фактам выявленных нарушений лесного законодательства в иные уполномоченные органы для рассмотрения по существу и принятия установленных законодательством мер.</w:t>
      </w:r>
    </w:p>
    <w:p w:rsidR="00704FD2" w:rsidRPr="00E8736E" w:rsidRDefault="00704FD2" w:rsidP="00704FD2">
      <w:pPr>
        <w:jc w:val="center"/>
        <w:rPr>
          <w:rFonts w:ascii="Times New Roman" w:hAnsi="Times New Roman"/>
          <w:b/>
          <w:bCs/>
          <w:sz w:val="28"/>
          <w:szCs w:val="28"/>
          <w:lang w:val="ru-RU"/>
        </w:rPr>
      </w:pPr>
      <w:r w:rsidRPr="00E8736E">
        <w:rPr>
          <w:rFonts w:ascii="Times New Roman" w:hAnsi="Times New Roman"/>
          <w:b/>
          <w:bCs/>
          <w:sz w:val="28"/>
          <w:szCs w:val="28"/>
        </w:rPr>
        <w:lastRenderedPageBreak/>
        <w:t>II</w:t>
      </w:r>
      <w:r w:rsidRPr="00E8736E">
        <w:rPr>
          <w:rFonts w:ascii="Times New Roman" w:hAnsi="Times New Roman"/>
          <w:b/>
          <w:bCs/>
          <w:sz w:val="28"/>
          <w:szCs w:val="28"/>
          <w:lang w:val="ru-RU"/>
        </w:rPr>
        <w:t>. Требования к Порядку исполнения муниципальной функции</w:t>
      </w:r>
    </w:p>
    <w:p w:rsidR="00704FD2" w:rsidRPr="00E8736E" w:rsidRDefault="00704FD2" w:rsidP="00704FD2">
      <w:pPr>
        <w:pStyle w:val="2"/>
        <w:spacing w:before="0"/>
        <w:ind w:firstLine="708"/>
        <w:rPr>
          <w:rFonts w:ascii="Times New Roman" w:hAnsi="Times New Roman"/>
          <w:sz w:val="28"/>
          <w:szCs w:val="28"/>
          <w:lang w:val="ru-RU"/>
        </w:rPr>
      </w:pPr>
      <w:r w:rsidRPr="00E8736E">
        <w:rPr>
          <w:rFonts w:ascii="Times New Roman" w:hAnsi="Times New Roman"/>
          <w:sz w:val="28"/>
          <w:szCs w:val="28"/>
          <w:lang w:val="ru-RU"/>
        </w:rPr>
        <w:t>2.1 Порядок информирования о правилах исполнения муниципальной функции</w:t>
      </w:r>
    </w:p>
    <w:p w:rsidR="00704FD2" w:rsidRPr="00E8736E" w:rsidRDefault="00704FD2" w:rsidP="00704FD2">
      <w:pPr>
        <w:rPr>
          <w:rFonts w:ascii="Times New Roman" w:hAnsi="Times New Roman"/>
          <w:b/>
          <w:color w:val="2D3038"/>
          <w:sz w:val="28"/>
          <w:szCs w:val="28"/>
          <w:lang w:val="ru-RU"/>
        </w:rPr>
      </w:pPr>
      <w:r w:rsidRPr="00E8736E">
        <w:rPr>
          <w:rFonts w:ascii="Times New Roman" w:hAnsi="Times New Roman"/>
          <w:b/>
          <w:color w:val="2D3038"/>
          <w:sz w:val="28"/>
          <w:szCs w:val="28"/>
          <w:lang w:val="ru-RU"/>
        </w:rPr>
        <w:t>2.1.Порядок информирования об осуществлении муниципального контроля</w:t>
      </w:r>
    </w:p>
    <w:p w:rsidR="00704FD2" w:rsidRPr="00E8736E" w:rsidRDefault="00704FD2" w:rsidP="00704FD2">
      <w:pPr>
        <w:rPr>
          <w:rFonts w:ascii="Times New Roman" w:hAnsi="Times New Roman"/>
          <w:color w:val="2D3038"/>
          <w:sz w:val="28"/>
          <w:szCs w:val="28"/>
          <w:lang w:val="ru-RU"/>
        </w:rPr>
      </w:pPr>
      <w:r w:rsidRPr="00E8736E">
        <w:rPr>
          <w:rFonts w:ascii="Times New Roman" w:hAnsi="Times New Roman"/>
          <w:color w:val="2D3038"/>
          <w:sz w:val="28"/>
          <w:szCs w:val="28"/>
          <w:lang w:val="ru-RU"/>
        </w:rPr>
        <w:t xml:space="preserve">   2.1.1.Место нахождения администрации муниципального образования «</w:t>
      </w:r>
      <w:proofErr w:type="spellStart"/>
      <w:r w:rsidRPr="00E8736E">
        <w:rPr>
          <w:rFonts w:ascii="Times New Roman" w:hAnsi="Times New Roman"/>
          <w:color w:val="2D3038"/>
          <w:sz w:val="28"/>
          <w:szCs w:val="28"/>
          <w:lang w:val="ru-RU"/>
        </w:rPr>
        <w:t>Тлюстенхабльское</w:t>
      </w:r>
      <w:proofErr w:type="spellEnd"/>
      <w:r w:rsidRPr="00E8736E">
        <w:rPr>
          <w:rFonts w:ascii="Times New Roman" w:hAnsi="Times New Roman"/>
          <w:color w:val="2D3038"/>
          <w:sz w:val="28"/>
          <w:szCs w:val="28"/>
          <w:lang w:val="ru-RU"/>
        </w:rPr>
        <w:t xml:space="preserve"> городское поселение»: 385228, </w:t>
      </w:r>
      <w:proofErr w:type="spellStart"/>
      <w:r w:rsidRPr="00E8736E">
        <w:rPr>
          <w:rFonts w:ascii="Times New Roman" w:hAnsi="Times New Roman"/>
          <w:color w:val="2D3038"/>
          <w:sz w:val="28"/>
          <w:szCs w:val="28"/>
          <w:lang w:val="ru-RU"/>
        </w:rPr>
        <w:t>пгт</w:t>
      </w:r>
      <w:proofErr w:type="spellEnd"/>
      <w:r w:rsidRPr="00E8736E">
        <w:rPr>
          <w:rFonts w:ascii="Times New Roman" w:hAnsi="Times New Roman"/>
          <w:color w:val="2D3038"/>
          <w:sz w:val="28"/>
          <w:szCs w:val="28"/>
          <w:lang w:val="ru-RU"/>
        </w:rPr>
        <w:t xml:space="preserve">. </w:t>
      </w:r>
      <w:proofErr w:type="spellStart"/>
      <w:r w:rsidRPr="00E8736E">
        <w:rPr>
          <w:rFonts w:ascii="Times New Roman" w:hAnsi="Times New Roman"/>
          <w:color w:val="2D3038"/>
          <w:sz w:val="28"/>
          <w:szCs w:val="28"/>
          <w:lang w:val="ru-RU"/>
        </w:rPr>
        <w:t>Тлюстенхабль</w:t>
      </w:r>
      <w:proofErr w:type="spellEnd"/>
      <w:r w:rsidRPr="00E8736E">
        <w:rPr>
          <w:rFonts w:ascii="Times New Roman" w:hAnsi="Times New Roman"/>
          <w:color w:val="2D3038"/>
          <w:sz w:val="28"/>
          <w:szCs w:val="28"/>
          <w:lang w:val="ru-RU"/>
        </w:rPr>
        <w:t>, ул. Ленина, д. 25.</w:t>
      </w:r>
    </w:p>
    <w:p w:rsidR="00704FD2" w:rsidRPr="00E8736E" w:rsidRDefault="00704FD2" w:rsidP="00704FD2">
      <w:pPr>
        <w:rPr>
          <w:rFonts w:ascii="Times New Roman" w:hAnsi="Times New Roman"/>
          <w:color w:val="2D3038"/>
          <w:sz w:val="28"/>
          <w:szCs w:val="28"/>
          <w:lang w:val="ru-RU"/>
        </w:rPr>
      </w:pPr>
      <w:r w:rsidRPr="00E8736E">
        <w:rPr>
          <w:rFonts w:ascii="Times New Roman" w:hAnsi="Times New Roman"/>
          <w:color w:val="2D3038"/>
          <w:sz w:val="28"/>
          <w:szCs w:val="28"/>
          <w:lang w:val="ru-RU"/>
        </w:rPr>
        <w:t xml:space="preserve"> График работы администрации </w:t>
      </w:r>
      <w:r w:rsidR="00704CC4" w:rsidRPr="00E8736E">
        <w:rPr>
          <w:rFonts w:ascii="Times New Roman" w:hAnsi="Times New Roman"/>
          <w:color w:val="2D3038"/>
          <w:sz w:val="28"/>
          <w:szCs w:val="28"/>
          <w:lang w:val="ru-RU"/>
        </w:rPr>
        <w:t>муниципального образования «</w:t>
      </w:r>
      <w:proofErr w:type="spellStart"/>
      <w:r w:rsidR="00704CC4" w:rsidRPr="00E8736E">
        <w:rPr>
          <w:rFonts w:ascii="Times New Roman" w:hAnsi="Times New Roman"/>
          <w:color w:val="2D3038"/>
          <w:sz w:val="28"/>
          <w:szCs w:val="28"/>
          <w:lang w:val="ru-RU"/>
        </w:rPr>
        <w:t>Тлюстенхабльское</w:t>
      </w:r>
      <w:proofErr w:type="spellEnd"/>
      <w:r w:rsidR="00704CC4" w:rsidRPr="00E8736E">
        <w:rPr>
          <w:rFonts w:ascii="Times New Roman" w:hAnsi="Times New Roman"/>
          <w:color w:val="2D3038"/>
          <w:sz w:val="28"/>
          <w:szCs w:val="28"/>
          <w:lang w:val="ru-RU"/>
        </w:rPr>
        <w:t xml:space="preserve"> городское поселение»</w:t>
      </w:r>
      <w:r w:rsidRPr="00E8736E">
        <w:rPr>
          <w:rFonts w:ascii="Times New Roman" w:hAnsi="Times New Roman"/>
          <w:color w:val="2D3038"/>
          <w:sz w:val="28"/>
          <w:szCs w:val="28"/>
          <w:lang w:val="ru-RU"/>
        </w:rPr>
        <w:t>:</w:t>
      </w:r>
    </w:p>
    <w:p w:rsidR="00704FD2" w:rsidRPr="00E8736E" w:rsidRDefault="00704FD2" w:rsidP="00704FD2">
      <w:pPr>
        <w:ind w:left="426"/>
        <w:rPr>
          <w:rFonts w:ascii="Times New Roman" w:hAnsi="Times New Roman"/>
          <w:color w:val="2D3038"/>
          <w:sz w:val="28"/>
          <w:szCs w:val="28"/>
          <w:lang w:val="ru-RU"/>
        </w:rPr>
      </w:pPr>
      <w:r w:rsidRPr="00E8736E">
        <w:rPr>
          <w:rFonts w:ascii="Times New Roman" w:hAnsi="Times New Roman"/>
          <w:color w:val="2D3038"/>
          <w:sz w:val="28"/>
          <w:szCs w:val="28"/>
          <w:lang w:val="ru-RU"/>
        </w:rPr>
        <w:t>понедельник - четверг: с 08.00 до 17.00;</w:t>
      </w:r>
    </w:p>
    <w:p w:rsidR="00704FD2" w:rsidRPr="00E8736E" w:rsidRDefault="00704FD2" w:rsidP="00704FD2">
      <w:pPr>
        <w:ind w:left="426"/>
        <w:rPr>
          <w:rFonts w:ascii="Times New Roman" w:hAnsi="Times New Roman"/>
          <w:color w:val="2D3038"/>
          <w:sz w:val="28"/>
          <w:szCs w:val="28"/>
          <w:lang w:val="ru-RU"/>
        </w:rPr>
      </w:pPr>
      <w:r w:rsidRPr="00E8736E">
        <w:rPr>
          <w:rFonts w:ascii="Times New Roman" w:hAnsi="Times New Roman"/>
          <w:color w:val="2D3038"/>
          <w:sz w:val="28"/>
          <w:szCs w:val="28"/>
          <w:lang w:val="ru-RU"/>
        </w:rPr>
        <w:t>пятница: с 08.00 до 16.00;</w:t>
      </w:r>
    </w:p>
    <w:p w:rsidR="00704FD2" w:rsidRPr="00E8736E" w:rsidRDefault="00704FD2" w:rsidP="00704FD2">
      <w:pPr>
        <w:rPr>
          <w:rFonts w:ascii="Times New Roman" w:hAnsi="Times New Roman"/>
          <w:color w:val="2D3038"/>
          <w:sz w:val="28"/>
          <w:szCs w:val="28"/>
          <w:lang w:val="ru-RU"/>
        </w:rPr>
      </w:pPr>
      <w:r w:rsidRPr="00E8736E">
        <w:rPr>
          <w:rFonts w:ascii="Times New Roman" w:hAnsi="Times New Roman"/>
          <w:color w:val="2D3038"/>
          <w:sz w:val="28"/>
          <w:szCs w:val="28"/>
          <w:lang w:val="ru-RU"/>
        </w:rPr>
        <w:t xml:space="preserve">     перерыв: с 12.00 до 13.00.</w:t>
      </w:r>
    </w:p>
    <w:p w:rsidR="00704FD2" w:rsidRPr="00E8736E" w:rsidRDefault="00704FD2" w:rsidP="00704FD2">
      <w:pPr>
        <w:rPr>
          <w:rFonts w:ascii="Times New Roman" w:hAnsi="Times New Roman"/>
          <w:color w:val="2D3038"/>
          <w:sz w:val="28"/>
          <w:szCs w:val="28"/>
          <w:lang w:val="ru-RU"/>
        </w:rPr>
      </w:pPr>
      <w:r w:rsidRPr="00E8736E">
        <w:rPr>
          <w:rFonts w:ascii="Times New Roman" w:hAnsi="Times New Roman"/>
          <w:color w:val="2D3038"/>
          <w:sz w:val="28"/>
          <w:szCs w:val="28"/>
          <w:lang w:val="ru-RU"/>
        </w:rPr>
        <w:t xml:space="preserve">          Адрес официального сайта администрации муниципального образования «</w:t>
      </w:r>
      <w:proofErr w:type="spellStart"/>
      <w:r w:rsidRPr="00E8736E">
        <w:rPr>
          <w:rFonts w:ascii="Times New Roman" w:hAnsi="Times New Roman"/>
          <w:color w:val="2D3038"/>
          <w:sz w:val="28"/>
          <w:szCs w:val="28"/>
          <w:lang w:val="ru-RU"/>
        </w:rPr>
        <w:t>Тлюстенхабльское</w:t>
      </w:r>
      <w:proofErr w:type="spellEnd"/>
      <w:r w:rsidRPr="00E8736E">
        <w:rPr>
          <w:rFonts w:ascii="Times New Roman" w:hAnsi="Times New Roman"/>
          <w:color w:val="2D3038"/>
          <w:sz w:val="28"/>
          <w:szCs w:val="28"/>
          <w:lang w:val="ru-RU"/>
        </w:rPr>
        <w:t xml:space="preserve"> городское поселение» в сети Интернет: </w:t>
      </w:r>
      <w:hyperlink r:id="rId7" w:history="1">
        <w:r w:rsidRPr="00E8736E">
          <w:rPr>
            <w:rStyle w:val="a5"/>
            <w:rFonts w:ascii="Times New Roman" w:hAnsi="Times New Roman"/>
            <w:sz w:val="28"/>
            <w:szCs w:val="28"/>
          </w:rPr>
          <w:t>www</w:t>
        </w:r>
        <w:r w:rsidRPr="00E8736E">
          <w:rPr>
            <w:rStyle w:val="a5"/>
            <w:rFonts w:ascii="Times New Roman" w:hAnsi="Times New Roman"/>
            <w:sz w:val="28"/>
            <w:szCs w:val="28"/>
            <w:lang w:val="ru-RU"/>
          </w:rPr>
          <w:t>.</w:t>
        </w:r>
        <w:proofErr w:type="spellStart"/>
        <w:r w:rsidRPr="00E8736E">
          <w:rPr>
            <w:rStyle w:val="a5"/>
            <w:rFonts w:ascii="Times New Roman" w:hAnsi="Times New Roman"/>
            <w:sz w:val="28"/>
            <w:szCs w:val="28"/>
          </w:rPr>
          <w:t>tlustenhabl</w:t>
        </w:r>
        <w:proofErr w:type="spellEnd"/>
        <w:r w:rsidRPr="00E8736E">
          <w:rPr>
            <w:rStyle w:val="a5"/>
            <w:rFonts w:ascii="Times New Roman" w:hAnsi="Times New Roman"/>
            <w:sz w:val="28"/>
            <w:szCs w:val="28"/>
            <w:lang w:val="ru-RU"/>
          </w:rPr>
          <w:t>.</w:t>
        </w:r>
        <w:proofErr w:type="spellStart"/>
        <w:r w:rsidRPr="00E8736E">
          <w:rPr>
            <w:rStyle w:val="a5"/>
            <w:rFonts w:ascii="Times New Roman" w:hAnsi="Times New Roman"/>
            <w:sz w:val="28"/>
            <w:szCs w:val="28"/>
          </w:rPr>
          <w:t>ru</w:t>
        </w:r>
        <w:proofErr w:type="spellEnd"/>
      </w:hyperlink>
      <w:r w:rsidRPr="00E8736E">
        <w:rPr>
          <w:rFonts w:ascii="Times New Roman" w:hAnsi="Times New Roman"/>
          <w:color w:val="2D3038"/>
          <w:sz w:val="28"/>
          <w:szCs w:val="28"/>
          <w:lang w:val="ru-RU"/>
        </w:rPr>
        <w:t>.</w:t>
      </w:r>
    </w:p>
    <w:p w:rsidR="00704FD2" w:rsidRPr="00E8736E" w:rsidRDefault="00704FD2" w:rsidP="00704FD2">
      <w:pPr>
        <w:rPr>
          <w:rFonts w:ascii="Times New Roman" w:hAnsi="Times New Roman"/>
          <w:color w:val="2D3038"/>
          <w:sz w:val="28"/>
          <w:szCs w:val="28"/>
          <w:lang w:val="ru-RU"/>
        </w:rPr>
      </w:pPr>
      <w:r w:rsidRPr="00E8736E">
        <w:rPr>
          <w:rFonts w:ascii="Times New Roman" w:hAnsi="Times New Roman"/>
          <w:color w:val="2D3038"/>
          <w:sz w:val="28"/>
          <w:szCs w:val="28"/>
          <w:lang w:val="ru-RU"/>
        </w:rPr>
        <w:t xml:space="preserve">         Адрес электронной почты администрации муниципального образования «</w:t>
      </w:r>
      <w:proofErr w:type="spellStart"/>
      <w:r w:rsidRPr="00E8736E">
        <w:rPr>
          <w:rFonts w:ascii="Times New Roman" w:hAnsi="Times New Roman"/>
          <w:color w:val="2D3038"/>
          <w:sz w:val="28"/>
          <w:szCs w:val="28"/>
          <w:lang w:val="ru-RU"/>
        </w:rPr>
        <w:t>Тлюстенхабльское</w:t>
      </w:r>
      <w:proofErr w:type="spellEnd"/>
      <w:r w:rsidRPr="00E8736E">
        <w:rPr>
          <w:rFonts w:ascii="Times New Roman" w:hAnsi="Times New Roman"/>
          <w:color w:val="2D3038"/>
          <w:sz w:val="28"/>
          <w:szCs w:val="28"/>
          <w:lang w:val="ru-RU"/>
        </w:rPr>
        <w:t xml:space="preserve"> городское поселение»: </w:t>
      </w:r>
      <w:proofErr w:type="spellStart"/>
      <w:r w:rsidRPr="00E8736E">
        <w:rPr>
          <w:rFonts w:ascii="Times New Roman" w:hAnsi="Times New Roman"/>
          <w:sz w:val="28"/>
          <w:szCs w:val="28"/>
        </w:rPr>
        <w:t>adm</w:t>
      </w:r>
      <w:proofErr w:type="spellEnd"/>
      <w:r w:rsidRPr="00E8736E">
        <w:rPr>
          <w:rFonts w:ascii="Times New Roman" w:hAnsi="Times New Roman"/>
          <w:sz w:val="28"/>
          <w:szCs w:val="28"/>
          <w:lang w:val="ru-RU"/>
        </w:rPr>
        <w:t>_</w:t>
      </w:r>
      <w:proofErr w:type="spellStart"/>
      <w:r w:rsidRPr="00E8736E">
        <w:rPr>
          <w:rFonts w:ascii="Times New Roman" w:hAnsi="Times New Roman"/>
          <w:sz w:val="28"/>
          <w:szCs w:val="28"/>
        </w:rPr>
        <w:t>tlgorpos</w:t>
      </w:r>
      <w:proofErr w:type="spellEnd"/>
      <w:r w:rsidRPr="00E8736E">
        <w:rPr>
          <w:rFonts w:ascii="Times New Roman" w:hAnsi="Times New Roman"/>
          <w:sz w:val="28"/>
          <w:szCs w:val="28"/>
          <w:lang w:val="ru-RU"/>
        </w:rPr>
        <w:t>@</w:t>
      </w:r>
      <w:r w:rsidRPr="00E8736E">
        <w:rPr>
          <w:rFonts w:ascii="Times New Roman" w:hAnsi="Times New Roman"/>
          <w:sz w:val="28"/>
          <w:szCs w:val="28"/>
        </w:rPr>
        <w:t>mail</w:t>
      </w:r>
      <w:r w:rsidRPr="00E8736E">
        <w:rPr>
          <w:rFonts w:ascii="Times New Roman" w:hAnsi="Times New Roman"/>
          <w:sz w:val="28"/>
          <w:szCs w:val="28"/>
          <w:lang w:val="ru-RU"/>
        </w:rPr>
        <w:t>.</w:t>
      </w:r>
      <w:proofErr w:type="spellStart"/>
      <w:r w:rsidRPr="00E8736E">
        <w:rPr>
          <w:rFonts w:ascii="Times New Roman" w:hAnsi="Times New Roman"/>
          <w:sz w:val="28"/>
          <w:szCs w:val="28"/>
        </w:rPr>
        <w:t>ru</w:t>
      </w:r>
      <w:proofErr w:type="spellEnd"/>
      <w:r w:rsidRPr="00E8736E">
        <w:rPr>
          <w:rFonts w:ascii="Times New Roman" w:hAnsi="Times New Roman"/>
          <w:color w:val="548DD4" w:themeColor="text2" w:themeTint="99"/>
          <w:sz w:val="28"/>
          <w:szCs w:val="28"/>
          <w:lang w:val="ru-RU"/>
        </w:rPr>
        <w:t>.</w:t>
      </w:r>
    </w:p>
    <w:p w:rsidR="00704FD2" w:rsidRPr="00E8736E" w:rsidRDefault="00704FD2" w:rsidP="00704FD2">
      <w:pPr>
        <w:ind w:left="426"/>
        <w:rPr>
          <w:rFonts w:ascii="Times New Roman" w:hAnsi="Times New Roman"/>
          <w:color w:val="2D3038"/>
          <w:sz w:val="28"/>
          <w:szCs w:val="28"/>
          <w:lang w:val="ru-RU"/>
        </w:rPr>
      </w:pPr>
      <w:r w:rsidRPr="00E8736E">
        <w:rPr>
          <w:rFonts w:ascii="Times New Roman" w:hAnsi="Times New Roman"/>
          <w:color w:val="2D3038"/>
          <w:sz w:val="28"/>
          <w:szCs w:val="28"/>
          <w:lang w:val="ru-RU"/>
        </w:rPr>
        <w:t xml:space="preserve">       2.1.2.Основными требованиями к информированию заявителей являются:</w:t>
      </w:r>
    </w:p>
    <w:p w:rsidR="00704FD2" w:rsidRPr="00E8736E" w:rsidRDefault="00704FD2" w:rsidP="00704FD2">
      <w:pPr>
        <w:ind w:left="426"/>
        <w:rPr>
          <w:rFonts w:ascii="Times New Roman" w:hAnsi="Times New Roman"/>
          <w:color w:val="2D3038"/>
          <w:sz w:val="28"/>
          <w:szCs w:val="28"/>
          <w:lang w:val="ru-RU"/>
        </w:rPr>
      </w:pPr>
      <w:r w:rsidRPr="00E8736E">
        <w:rPr>
          <w:rFonts w:ascii="Times New Roman" w:hAnsi="Times New Roman"/>
          <w:color w:val="2D3038"/>
          <w:sz w:val="28"/>
          <w:szCs w:val="28"/>
          <w:lang w:val="ru-RU"/>
        </w:rPr>
        <w:t>- достоверность предоставляемой информации;</w:t>
      </w:r>
    </w:p>
    <w:p w:rsidR="00704FD2" w:rsidRPr="00E8736E" w:rsidRDefault="00704FD2" w:rsidP="00704FD2">
      <w:pPr>
        <w:ind w:left="426"/>
        <w:rPr>
          <w:rFonts w:ascii="Times New Roman" w:hAnsi="Times New Roman"/>
          <w:color w:val="2D3038"/>
          <w:sz w:val="28"/>
          <w:szCs w:val="28"/>
          <w:lang w:val="ru-RU"/>
        </w:rPr>
      </w:pPr>
      <w:r w:rsidRPr="00E8736E">
        <w:rPr>
          <w:rFonts w:ascii="Times New Roman" w:hAnsi="Times New Roman"/>
          <w:color w:val="2D3038"/>
          <w:sz w:val="28"/>
          <w:szCs w:val="28"/>
          <w:lang w:val="ru-RU"/>
        </w:rPr>
        <w:t>- четкость в изложении информации;</w:t>
      </w:r>
    </w:p>
    <w:p w:rsidR="00704FD2" w:rsidRPr="00E8736E" w:rsidRDefault="00704FD2" w:rsidP="00704FD2">
      <w:pPr>
        <w:ind w:left="426"/>
        <w:rPr>
          <w:rFonts w:ascii="Times New Roman" w:hAnsi="Times New Roman"/>
          <w:color w:val="2D3038"/>
          <w:sz w:val="28"/>
          <w:szCs w:val="28"/>
          <w:lang w:val="ru-RU"/>
        </w:rPr>
      </w:pPr>
      <w:r w:rsidRPr="00E8736E">
        <w:rPr>
          <w:rFonts w:ascii="Times New Roman" w:hAnsi="Times New Roman"/>
          <w:color w:val="2D3038"/>
          <w:sz w:val="28"/>
          <w:szCs w:val="28"/>
          <w:lang w:val="ru-RU"/>
        </w:rPr>
        <w:t>- полнота информирования;</w:t>
      </w:r>
    </w:p>
    <w:p w:rsidR="00704FD2" w:rsidRPr="00E8736E" w:rsidRDefault="00704FD2" w:rsidP="00704FD2">
      <w:pPr>
        <w:ind w:left="426"/>
        <w:rPr>
          <w:rFonts w:ascii="Times New Roman" w:hAnsi="Times New Roman"/>
          <w:color w:val="2D3038"/>
          <w:sz w:val="28"/>
          <w:szCs w:val="28"/>
          <w:lang w:val="ru-RU"/>
        </w:rPr>
      </w:pPr>
      <w:r w:rsidRPr="00E8736E">
        <w:rPr>
          <w:rFonts w:ascii="Times New Roman" w:hAnsi="Times New Roman"/>
          <w:color w:val="2D3038"/>
          <w:sz w:val="28"/>
          <w:szCs w:val="28"/>
          <w:lang w:val="ru-RU"/>
        </w:rPr>
        <w:t>- удобство и доступность получения информации;</w:t>
      </w:r>
    </w:p>
    <w:p w:rsidR="00704FD2" w:rsidRPr="00E8736E" w:rsidRDefault="00704FD2" w:rsidP="00704FD2">
      <w:pPr>
        <w:ind w:left="426"/>
        <w:rPr>
          <w:rFonts w:ascii="Times New Roman" w:hAnsi="Times New Roman"/>
          <w:color w:val="2D3038"/>
          <w:sz w:val="28"/>
          <w:szCs w:val="28"/>
          <w:lang w:val="ru-RU"/>
        </w:rPr>
      </w:pPr>
      <w:r w:rsidRPr="00E8736E">
        <w:rPr>
          <w:rFonts w:ascii="Times New Roman" w:hAnsi="Times New Roman"/>
          <w:color w:val="2D3038"/>
          <w:sz w:val="28"/>
          <w:szCs w:val="28"/>
          <w:lang w:val="ru-RU"/>
        </w:rPr>
        <w:t>- оперативность предоставления информации.</w:t>
      </w:r>
    </w:p>
    <w:p w:rsidR="00704FD2" w:rsidRPr="00E8736E" w:rsidRDefault="00704FD2" w:rsidP="00704FD2">
      <w:pPr>
        <w:ind w:left="426"/>
        <w:rPr>
          <w:rFonts w:ascii="Times New Roman" w:hAnsi="Times New Roman"/>
          <w:color w:val="2D3038"/>
          <w:sz w:val="28"/>
          <w:szCs w:val="28"/>
          <w:lang w:val="ru-RU"/>
        </w:rPr>
      </w:pPr>
      <w:r w:rsidRPr="00E8736E">
        <w:rPr>
          <w:rFonts w:ascii="Times New Roman" w:hAnsi="Times New Roman"/>
          <w:color w:val="2D3038"/>
          <w:sz w:val="28"/>
          <w:szCs w:val="28"/>
          <w:lang w:val="ru-RU"/>
        </w:rPr>
        <w:t xml:space="preserve">       2.1.3.Информация о порядке осуществления муниципального контроля предоставляется:</w:t>
      </w:r>
    </w:p>
    <w:p w:rsidR="00704FD2" w:rsidRPr="00E8736E" w:rsidRDefault="00704FD2" w:rsidP="00704FD2">
      <w:pPr>
        <w:ind w:left="426"/>
        <w:rPr>
          <w:rFonts w:ascii="Times New Roman" w:hAnsi="Times New Roman"/>
          <w:color w:val="2D3038"/>
          <w:sz w:val="28"/>
          <w:szCs w:val="28"/>
          <w:lang w:val="ru-RU"/>
        </w:rPr>
      </w:pPr>
      <w:r w:rsidRPr="00E8736E">
        <w:rPr>
          <w:rFonts w:ascii="Times New Roman" w:hAnsi="Times New Roman"/>
          <w:color w:val="2D3038"/>
          <w:sz w:val="28"/>
          <w:szCs w:val="28"/>
          <w:lang w:val="ru-RU"/>
        </w:rPr>
        <w:t xml:space="preserve">   - непосредственно в администрации муниципального образования «</w:t>
      </w:r>
      <w:proofErr w:type="spellStart"/>
      <w:r w:rsidRPr="00E8736E">
        <w:rPr>
          <w:rFonts w:ascii="Times New Roman" w:hAnsi="Times New Roman"/>
          <w:color w:val="2D3038"/>
          <w:sz w:val="28"/>
          <w:szCs w:val="28"/>
          <w:lang w:val="ru-RU"/>
        </w:rPr>
        <w:t>Тлюстенхабльское</w:t>
      </w:r>
      <w:proofErr w:type="spellEnd"/>
      <w:r w:rsidRPr="00E8736E">
        <w:rPr>
          <w:rFonts w:ascii="Times New Roman" w:hAnsi="Times New Roman"/>
          <w:color w:val="2D3038"/>
          <w:sz w:val="28"/>
          <w:szCs w:val="28"/>
          <w:lang w:val="ru-RU"/>
        </w:rPr>
        <w:t xml:space="preserve"> городское поселение»;</w:t>
      </w:r>
    </w:p>
    <w:p w:rsidR="00704FD2" w:rsidRPr="00E8736E" w:rsidRDefault="00704FD2" w:rsidP="00704FD2">
      <w:pPr>
        <w:ind w:left="426"/>
        <w:rPr>
          <w:rFonts w:ascii="Times New Roman" w:hAnsi="Times New Roman"/>
          <w:color w:val="2D3038"/>
          <w:sz w:val="28"/>
          <w:szCs w:val="28"/>
          <w:lang w:val="ru-RU"/>
        </w:rPr>
      </w:pPr>
      <w:r w:rsidRPr="00E8736E">
        <w:rPr>
          <w:rFonts w:ascii="Times New Roman" w:hAnsi="Times New Roman"/>
          <w:color w:val="2D3038"/>
          <w:sz w:val="28"/>
          <w:szCs w:val="28"/>
          <w:lang w:val="ru-RU"/>
        </w:rPr>
        <w:t xml:space="preserve">   - с использованием средств телефонной связи;</w:t>
      </w:r>
    </w:p>
    <w:p w:rsidR="00704FD2" w:rsidRPr="00E8736E" w:rsidRDefault="00704FD2" w:rsidP="00704FD2">
      <w:pPr>
        <w:ind w:left="426"/>
        <w:rPr>
          <w:rFonts w:ascii="Times New Roman" w:hAnsi="Times New Roman"/>
          <w:color w:val="2D3038"/>
          <w:sz w:val="28"/>
          <w:szCs w:val="28"/>
          <w:lang w:val="ru-RU"/>
        </w:rPr>
      </w:pPr>
      <w:r w:rsidRPr="00E8736E">
        <w:rPr>
          <w:rFonts w:ascii="Times New Roman" w:hAnsi="Times New Roman"/>
          <w:color w:val="2D3038"/>
          <w:sz w:val="28"/>
          <w:szCs w:val="28"/>
          <w:lang w:val="ru-RU"/>
        </w:rPr>
        <w:t xml:space="preserve">   - по письменным обращениям в администрацию муниципального образования «</w:t>
      </w:r>
      <w:proofErr w:type="spellStart"/>
      <w:r w:rsidRPr="00E8736E">
        <w:rPr>
          <w:rFonts w:ascii="Times New Roman" w:hAnsi="Times New Roman"/>
          <w:color w:val="2D3038"/>
          <w:sz w:val="28"/>
          <w:szCs w:val="28"/>
          <w:lang w:val="ru-RU"/>
        </w:rPr>
        <w:t>Тлюстенхабльское</w:t>
      </w:r>
      <w:proofErr w:type="spellEnd"/>
      <w:r w:rsidRPr="00E8736E">
        <w:rPr>
          <w:rFonts w:ascii="Times New Roman" w:hAnsi="Times New Roman"/>
          <w:color w:val="2D3038"/>
          <w:sz w:val="28"/>
          <w:szCs w:val="28"/>
          <w:lang w:val="ru-RU"/>
        </w:rPr>
        <w:t xml:space="preserve"> городское поселение»;</w:t>
      </w:r>
    </w:p>
    <w:p w:rsidR="00704FD2" w:rsidRPr="00E8736E" w:rsidRDefault="00704FD2" w:rsidP="00704FD2">
      <w:pPr>
        <w:ind w:left="426"/>
        <w:rPr>
          <w:rFonts w:ascii="Times New Roman" w:hAnsi="Times New Roman"/>
          <w:color w:val="2D3038"/>
          <w:sz w:val="28"/>
          <w:szCs w:val="28"/>
          <w:lang w:val="ru-RU"/>
        </w:rPr>
      </w:pPr>
      <w:r w:rsidRPr="00E8736E">
        <w:rPr>
          <w:rFonts w:ascii="Times New Roman" w:hAnsi="Times New Roman"/>
          <w:color w:val="2D3038"/>
          <w:sz w:val="28"/>
          <w:szCs w:val="28"/>
          <w:lang w:val="ru-RU"/>
        </w:rPr>
        <w:lastRenderedPageBreak/>
        <w:t xml:space="preserve">    - путем размещения информации на официальном сайте администрации </w:t>
      </w:r>
      <w:r w:rsidRPr="00E8736E">
        <w:rPr>
          <w:rFonts w:ascii="Times New Roman" w:hAnsi="Times New Roman"/>
          <w:sz w:val="28"/>
          <w:szCs w:val="28"/>
          <w:lang w:val="ru-RU"/>
        </w:rPr>
        <w:t>муниципального образования «</w:t>
      </w:r>
      <w:proofErr w:type="spellStart"/>
      <w:r w:rsidRPr="00E8736E">
        <w:rPr>
          <w:rFonts w:ascii="Times New Roman" w:hAnsi="Times New Roman"/>
          <w:sz w:val="28"/>
          <w:szCs w:val="28"/>
          <w:lang w:val="ru-RU"/>
        </w:rPr>
        <w:t>Тлюстенхабльское</w:t>
      </w:r>
      <w:proofErr w:type="spellEnd"/>
      <w:r w:rsidRPr="00E8736E">
        <w:rPr>
          <w:rFonts w:ascii="Times New Roman" w:hAnsi="Times New Roman"/>
          <w:sz w:val="28"/>
          <w:szCs w:val="28"/>
          <w:lang w:val="ru-RU"/>
        </w:rPr>
        <w:t xml:space="preserve"> городское поселение»</w:t>
      </w:r>
      <w:r w:rsidRPr="00E8736E">
        <w:rPr>
          <w:rFonts w:ascii="Times New Roman" w:hAnsi="Times New Roman"/>
          <w:color w:val="2D3038"/>
          <w:sz w:val="28"/>
          <w:szCs w:val="28"/>
          <w:lang w:val="ru-RU"/>
        </w:rPr>
        <w:t>;</w:t>
      </w:r>
    </w:p>
    <w:p w:rsidR="00704FD2" w:rsidRPr="00E8736E" w:rsidRDefault="00704FD2" w:rsidP="00704FD2">
      <w:pPr>
        <w:ind w:left="426"/>
        <w:rPr>
          <w:rFonts w:ascii="Times New Roman" w:hAnsi="Times New Roman"/>
          <w:color w:val="2D3038"/>
          <w:sz w:val="28"/>
          <w:szCs w:val="28"/>
          <w:lang w:val="ru-RU"/>
        </w:rPr>
      </w:pPr>
      <w:r w:rsidRPr="00E8736E">
        <w:rPr>
          <w:rFonts w:ascii="Times New Roman" w:hAnsi="Times New Roman"/>
          <w:color w:val="2D3038"/>
          <w:sz w:val="28"/>
          <w:szCs w:val="28"/>
          <w:lang w:val="ru-RU"/>
        </w:rPr>
        <w:t xml:space="preserve">      2.1.4.Информация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704FD2" w:rsidRPr="00E8736E" w:rsidRDefault="00704FD2" w:rsidP="00704FD2">
      <w:pPr>
        <w:ind w:left="426"/>
        <w:rPr>
          <w:rFonts w:ascii="Times New Roman" w:hAnsi="Times New Roman"/>
          <w:color w:val="2D3038"/>
          <w:sz w:val="28"/>
          <w:szCs w:val="28"/>
          <w:lang w:val="ru-RU"/>
        </w:rPr>
      </w:pPr>
      <w:r w:rsidRPr="00E8736E">
        <w:rPr>
          <w:rFonts w:ascii="Times New Roman" w:hAnsi="Times New Roman"/>
          <w:color w:val="2D3038"/>
          <w:sz w:val="28"/>
          <w:szCs w:val="28"/>
          <w:lang w:val="ru-RU"/>
        </w:rPr>
        <w:t xml:space="preserve">      При ответах по телефону должностные лица администрации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704FD2" w:rsidRPr="00E8736E" w:rsidRDefault="00704FD2" w:rsidP="00704FD2">
      <w:pPr>
        <w:ind w:left="426"/>
        <w:rPr>
          <w:rFonts w:ascii="Times New Roman" w:hAnsi="Times New Roman"/>
          <w:color w:val="2D3038"/>
          <w:sz w:val="28"/>
          <w:szCs w:val="28"/>
          <w:lang w:val="ru-RU"/>
        </w:rPr>
      </w:pPr>
      <w:r w:rsidRPr="00E8736E">
        <w:rPr>
          <w:rFonts w:ascii="Times New Roman" w:hAnsi="Times New Roman"/>
          <w:color w:val="2D3038"/>
          <w:sz w:val="28"/>
          <w:szCs w:val="28"/>
          <w:lang w:val="ru-RU"/>
        </w:rPr>
        <w:t xml:space="preserve">        При обращении за информацией заявителя лично должностные лица администрации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30 минут.</w:t>
      </w:r>
    </w:p>
    <w:p w:rsidR="00704FD2" w:rsidRPr="00E8736E" w:rsidRDefault="00704FD2" w:rsidP="00704FD2">
      <w:pPr>
        <w:ind w:left="426"/>
        <w:rPr>
          <w:rFonts w:ascii="Times New Roman" w:hAnsi="Times New Roman"/>
          <w:color w:val="2D3038"/>
          <w:sz w:val="28"/>
          <w:szCs w:val="28"/>
          <w:lang w:val="ru-RU"/>
        </w:rPr>
      </w:pPr>
      <w:r w:rsidRPr="00E8736E">
        <w:rPr>
          <w:rFonts w:ascii="Times New Roman" w:hAnsi="Times New Roman"/>
          <w:color w:val="2D3038"/>
          <w:sz w:val="28"/>
          <w:szCs w:val="28"/>
          <w:lang w:val="ru-RU"/>
        </w:rPr>
        <w:t xml:space="preserve">      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назначают другое удобное для заявителя время для устного информирования в соответствии с графиком приема посетителей.</w:t>
      </w:r>
    </w:p>
    <w:p w:rsidR="00704FD2" w:rsidRPr="00E8736E" w:rsidRDefault="00704FD2" w:rsidP="00704FD2">
      <w:pPr>
        <w:ind w:left="426"/>
        <w:rPr>
          <w:rFonts w:ascii="Times New Roman" w:hAnsi="Times New Roman"/>
          <w:color w:val="2D3038"/>
          <w:sz w:val="28"/>
          <w:szCs w:val="28"/>
          <w:lang w:val="ru-RU"/>
        </w:rPr>
      </w:pPr>
      <w:r w:rsidRPr="00E8736E">
        <w:rPr>
          <w:rFonts w:ascii="Times New Roman" w:hAnsi="Times New Roman"/>
          <w:color w:val="2D3038"/>
          <w:sz w:val="28"/>
          <w:szCs w:val="28"/>
          <w:lang w:val="ru-RU"/>
        </w:rPr>
        <w:t xml:space="preserve">        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704FD2" w:rsidRPr="00E8736E" w:rsidRDefault="00704FD2" w:rsidP="00704FD2">
      <w:pPr>
        <w:ind w:left="426"/>
        <w:rPr>
          <w:rFonts w:ascii="Times New Roman" w:hAnsi="Times New Roman"/>
          <w:color w:val="2D3038"/>
          <w:sz w:val="28"/>
          <w:szCs w:val="28"/>
          <w:lang w:val="ru-RU"/>
        </w:rPr>
      </w:pPr>
      <w:r w:rsidRPr="00E8736E">
        <w:rPr>
          <w:rFonts w:ascii="Times New Roman" w:hAnsi="Times New Roman"/>
          <w:color w:val="2D3038"/>
          <w:sz w:val="28"/>
          <w:szCs w:val="28"/>
          <w:lang w:val="ru-RU"/>
        </w:rPr>
        <w:t xml:space="preserve">       </w:t>
      </w:r>
      <w:proofErr w:type="gramStart"/>
      <w:r w:rsidRPr="00E8736E">
        <w:rPr>
          <w:rFonts w:ascii="Times New Roman" w:hAnsi="Times New Roman"/>
          <w:color w:val="2D3038"/>
          <w:sz w:val="28"/>
          <w:szCs w:val="28"/>
          <w:lang w:val="ru-RU"/>
        </w:rPr>
        <w:t>В исключительных случаях, а также при направлении запроса государственным органам, другим органам местного самоуправления, структурным подразделениям администрации поселения и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администрации вправе продлить срок рассмотрения обращения не более чем на 30 дней, уведомив заявителя о продлении срока рассмотрения.</w:t>
      </w:r>
      <w:proofErr w:type="gramEnd"/>
    </w:p>
    <w:p w:rsidR="00704FD2" w:rsidRPr="00E8736E" w:rsidRDefault="00704FD2" w:rsidP="00704FD2">
      <w:pPr>
        <w:ind w:left="426"/>
        <w:rPr>
          <w:rFonts w:ascii="Times New Roman" w:hAnsi="Times New Roman"/>
          <w:color w:val="2D3038"/>
          <w:sz w:val="28"/>
          <w:szCs w:val="28"/>
          <w:lang w:val="ru-RU"/>
        </w:rPr>
      </w:pPr>
      <w:r w:rsidRPr="00E8736E">
        <w:rPr>
          <w:rFonts w:ascii="Times New Roman" w:hAnsi="Times New Roman"/>
          <w:color w:val="2D3038"/>
          <w:sz w:val="28"/>
          <w:szCs w:val="28"/>
          <w:lang w:val="ru-RU"/>
        </w:rPr>
        <w:t xml:space="preserve">      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704FD2" w:rsidRPr="00E8736E" w:rsidRDefault="00704FD2" w:rsidP="00704FD2">
      <w:pPr>
        <w:ind w:left="426"/>
        <w:rPr>
          <w:rFonts w:ascii="Times New Roman" w:hAnsi="Times New Roman"/>
          <w:color w:val="2D3038"/>
          <w:sz w:val="28"/>
          <w:szCs w:val="28"/>
          <w:lang w:val="ru-RU"/>
        </w:rPr>
      </w:pPr>
      <w:r w:rsidRPr="00E8736E">
        <w:rPr>
          <w:rFonts w:ascii="Times New Roman" w:hAnsi="Times New Roman"/>
          <w:color w:val="2D3038"/>
          <w:sz w:val="28"/>
          <w:szCs w:val="28"/>
          <w:lang w:val="ru-RU"/>
        </w:rPr>
        <w:t xml:space="preserve">     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704FD2" w:rsidRPr="00E8736E" w:rsidRDefault="00704FD2" w:rsidP="00704FD2">
      <w:pPr>
        <w:ind w:left="426"/>
        <w:rPr>
          <w:rFonts w:ascii="Times New Roman" w:hAnsi="Times New Roman"/>
          <w:color w:val="2D3038"/>
          <w:sz w:val="28"/>
          <w:szCs w:val="28"/>
          <w:lang w:val="ru-RU"/>
        </w:rPr>
      </w:pPr>
      <w:r w:rsidRPr="00E8736E">
        <w:rPr>
          <w:rFonts w:ascii="Times New Roman" w:hAnsi="Times New Roman"/>
          <w:color w:val="2D3038"/>
          <w:sz w:val="28"/>
          <w:szCs w:val="28"/>
          <w:lang w:val="ru-RU"/>
        </w:rPr>
        <w:lastRenderedPageBreak/>
        <w:t xml:space="preserve">     Обращения, содержащие нецензурные либо оскорбительные выражения, угрозы жизни, здоровью и имуществу должностного лица управления, а также членов его семьи, оставляются без ответа по существу поставленных в них вопросов.</w:t>
      </w:r>
    </w:p>
    <w:p w:rsidR="00704FD2" w:rsidRPr="00E8736E" w:rsidRDefault="00704FD2" w:rsidP="00704FD2">
      <w:pPr>
        <w:ind w:left="426"/>
        <w:rPr>
          <w:rFonts w:ascii="Times New Roman" w:hAnsi="Times New Roman"/>
          <w:color w:val="2D3038"/>
          <w:sz w:val="28"/>
          <w:szCs w:val="28"/>
          <w:lang w:val="ru-RU"/>
        </w:rPr>
      </w:pPr>
      <w:r w:rsidRPr="00E8736E">
        <w:rPr>
          <w:rFonts w:ascii="Times New Roman" w:hAnsi="Times New Roman"/>
          <w:color w:val="2D3038"/>
          <w:sz w:val="28"/>
          <w:szCs w:val="28"/>
          <w:lang w:val="ru-RU"/>
        </w:rPr>
        <w:t xml:space="preserve">      </w:t>
      </w:r>
      <w:proofErr w:type="gramStart"/>
      <w:r w:rsidRPr="00E8736E">
        <w:rPr>
          <w:rFonts w:ascii="Times New Roman" w:hAnsi="Times New Roman"/>
          <w:color w:val="2D3038"/>
          <w:sz w:val="28"/>
          <w:szCs w:val="28"/>
          <w:lang w:val="ru-RU"/>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поселения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w:t>
      </w:r>
      <w:proofErr w:type="gramEnd"/>
      <w:r w:rsidRPr="00E8736E">
        <w:rPr>
          <w:rFonts w:ascii="Times New Roman" w:hAnsi="Times New Roman"/>
          <w:color w:val="2D3038"/>
          <w:sz w:val="28"/>
          <w:szCs w:val="28"/>
          <w:lang w:val="ru-RU"/>
        </w:rPr>
        <w:t xml:space="preserve"> </w:t>
      </w:r>
      <w:proofErr w:type="gramStart"/>
      <w:r w:rsidRPr="00E8736E">
        <w:rPr>
          <w:rFonts w:ascii="Times New Roman" w:hAnsi="Times New Roman"/>
          <w:color w:val="2D3038"/>
          <w:sz w:val="28"/>
          <w:szCs w:val="28"/>
          <w:lang w:val="ru-RU"/>
        </w:rPr>
        <w:t>же</w:t>
      </w:r>
      <w:proofErr w:type="gramEnd"/>
      <w:r w:rsidRPr="00E8736E">
        <w:rPr>
          <w:rFonts w:ascii="Times New Roman" w:hAnsi="Times New Roman"/>
          <w:color w:val="2D3038"/>
          <w:sz w:val="28"/>
          <w:szCs w:val="28"/>
          <w:lang w:val="ru-RU"/>
        </w:rPr>
        <w:t xml:space="preserve"> орган, обеспечивающий осуществление муниципального контроля. О данном решении заявитель уведомляется письменно.</w:t>
      </w:r>
    </w:p>
    <w:p w:rsidR="00704FD2" w:rsidRPr="00E8736E" w:rsidRDefault="00704FD2" w:rsidP="00704FD2">
      <w:pPr>
        <w:ind w:left="426"/>
        <w:rPr>
          <w:rFonts w:ascii="Times New Roman" w:hAnsi="Times New Roman"/>
          <w:color w:val="2D3038"/>
          <w:sz w:val="28"/>
          <w:szCs w:val="28"/>
          <w:lang w:val="ru-RU"/>
        </w:rPr>
      </w:pPr>
      <w:r w:rsidRPr="00E8736E">
        <w:rPr>
          <w:rFonts w:ascii="Times New Roman" w:hAnsi="Times New Roman"/>
          <w:color w:val="2D3038"/>
          <w:sz w:val="28"/>
          <w:szCs w:val="28"/>
          <w:lang w:val="ru-RU"/>
        </w:rPr>
        <w:t xml:space="preserve">      Письменные обращения, содержащие вопросы, решение которых не входит в компетенцию администрации поселения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704FD2" w:rsidRPr="00E8736E" w:rsidRDefault="00704FD2" w:rsidP="00704FD2">
      <w:pPr>
        <w:ind w:left="426"/>
        <w:rPr>
          <w:rFonts w:ascii="Times New Roman" w:hAnsi="Times New Roman"/>
          <w:color w:val="2D3038"/>
          <w:sz w:val="28"/>
          <w:szCs w:val="28"/>
          <w:lang w:val="ru-RU"/>
        </w:rPr>
      </w:pPr>
      <w:r w:rsidRPr="00E8736E">
        <w:rPr>
          <w:rFonts w:ascii="Times New Roman" w:hAnsi="Times New Roman"/>
          <w:color w:val="2D3038"/>
          <w:sz w:val="28"/>
          <w:szCs w:val="28"/>
          <w:lang w:val="ru-RU"/>
        </w:rPr>
        <w:t xml:space="preserve">     2.1.5.Обращение,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w:t>
      </w:r>
      <w:r w:rsidRPr="00E8736E">
        <w:rPr>
          <w:rFonts w:ascii="Times New Roman" w:hAnsi="Times New Roman"/>
          <w:color w:val="2D3038"/>
          <w:sz w:val="28"/>
          <w:szCs w:val="28"/>
        </w:rPr>
        <w:t>N</w:t>
      </w:r>
      <w:r w:rsidRPr="00E8736E">
        <w:rPr>
          <w:rFonts w:ascii="Times New Roman" w:hAnsi="Times New Roman"/>
          <w:color w:val="2D3038"/>
          <w:sz w:val="28"/>
          <w:szCs w:val="28"/>
          <w:lang w:val="ru-RU"/>
        </w:rPr>
        <w:t xml:space="preserve"> 59-ФЗ "О порядке рассмотрения обращений граждан Российской Федерации".</w:t>
      </w:r>
    </w:p>
    <w:p w:rsidR="00704FD2" w:rsidRPr="00E8736E" w:rsidRDefault="00704FD2" w:rsidP="00704CC4">
      <w:pPr>
        <w:ind w:left="426"/>
        <w:rPr>
          <w:rFonts w:ascii="Times New Roman" w:hAnsi="Times New Roman"/>
          <w:color w:val="2D3038"/>
          <w:sz w:val="28"/>
          <w:szCs w:val="28"/>
          <w:lang w:val="ru-RU"/>
        </w:rPr>
      </w:pPr>
      <w:r w:rsidRPr="00E8736E">
        <w:rPr>
          <w:rFonts w:ascii="Times New Roman" w:hAnsi="Times New Roman"/>
          <w:color w:val="2D3038"/>
          <w:sz w:val="28"/>
          <w:szCs w:val="28"/>
          <w:lang w:val="ru-RU"/>
        </w:rPr>
        <w:t xml:space="preserve">    2.1.6.Муниципальный контроль осуществляется администрацией муниципального образования «</w:t>
      </w:r>
      <w:proofErr w:type="spellStart"/>
      <w:r w:rsidRPr="00E8736E">
        <w:rPr>
          <w:rFonts w:ascii="Times New Roman" w:hAnsi="Times New Roman"/>
          <w:color w:val="2D3038"/>
          <w:sz w:val="28"/>
          <w:szCs w:val="28"/>
          <w:lang w:val="ru-RU"/>
        </w:rPr>
        <w:t>Тлюстенхабльское</w:t>
      </w:r>
      <w:proofErr w:type="spellEnd"/>
      <w:r w:rsidRPr="00E8736E">
        <w:rPr>
          <w:rFonts w:ascii="Times New Roman" w:hAnsi="Times New Roman"/>
          <w:color w:val="2D3038"/>
          <w:sz w:val="28"/>
          <w:szCs w:val="28"/>
          <w:lang w:val="ru-RU"/>
        </w:rPr>
        <w:t xml:space="preserve"> городское поселение» на безвозмездной основе.</w:t>
      </w:r>
    </w:p>
    <w:p w:rsidR="00704FD2" w:rsidRPr="00E8736E" w:rsidRDefault="00704FD2" w:rsidP="00704FD2">
      <w:pPr>
        <w:pStyle w:val="2"/>
        <w:spacing w:before="0"/>
        <w:ind w:firstLine="540"/>
        <w:rPr>
          <w:rFonts w:ascii="Times New Roman" w:hAnsi="Times New Roman"/>
          <w:sz w:val="28"/>
          <w:szCs w:val="28"/>
          <w:lang w:val="ru-RU"/>
        </w:rPr>
      </w:pPr>
      <w:r w:rsidRPr="00E8736E">
        <w:rPr>
          <w:rFonts w:ascii="Times New Roman" w:hAnsi="Times New Roman"/>
          <w:sz w:val="28"/>
          <w:szCs w:val="28"/>
          <w:lang w:val="ru-RU"/>
        </w:rPr>
        <w:t>2.2.  Сроки исполнения муниципальной функции</w:t>
      </w:r>
    </w:p>
    <w:p w:rsidR="00704FD2" w:rsidRPr="00E8736E" w:rsidRDefault="00704FD2" w:rsidP="00704FD2">
      <w:pPr>
        <w:ind w:firstLine="708"/>
        <w:rPr>
          <w:rFonts w:ascii="Times New Roman" w:hAnsi="Times New Roman"/>
          <w:sz w:val="28"/>
          <w:szCs w:val="28"/>
          <w:lang w:val="ru-RU"/>
        </w:rPr>
      </w:pPr>
      <w:r w:rsidRPr="00E8736E">
        <w:rPr>
          <w:rFonts w:ascii="Times New Roman" w:hAnsi="Times New Roman"/>
          <w:sz w:val="28"/>
          <w:szCs w:val="28"/>
          <w:lang w:val="ru-RU"/>
        </w:rPr>
        <w:t xml:space="preserve">2.2.1. Продолжительность мероприятия по муниципальному лесному контролю не может превышать двадцать рабочих дней. </w:t>
      </w:r>
    </w:p>
    <w:p w:rsidR="00704FD2" w:rsidRPr="00E8736E" w:rsidRDefault="00704FD2" w:rsidP="00704FD2">
      <w:pPr>
        <w:ind w:firstLine="708"/>
        <w:rPr>
          <w:rFonts w:ascii="Times New Roman" w:hAnsi="Times New Roman"/>
          <w:sz w:val="28"/>
          <w:szCs w:val="28"/>
          <w:lang w:val="ru-RU"/>
        </w:rPr>
      </w:pPr>
      <w:r w:rsidRPr="00E8736E">
        <w:rPr>
          <w:rFonts w:ascii="Times New Roman" w:hAnsi="Times New Roman"/>
          <w:sz w:val="28"/>
          <w:szCs w:val="28"/>
          <w:lang w:val="ru-RU"/>
        </w:rPr>
        <w:t xml:space="preserve">2.2.2.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E8736E">
        <w:rPr>
          <w:rFonts w:ascii="Times New Roman" w:hAnsi="Times New Roman"/>
          <w:sz w:val="28"/>
          <w:szCs w:val="28"/>
          <w:lang w:val="ru-RU"/>
        </w:rPr>
        <w:t>микропредприятия</w:t>
      </w:r>
      <w:proofErr w:type="spellEnd"/>
      <w:r w:rsidRPr="00E8736E">
        <w:rPr>
          <w:rFonts w:ascii="Times New Roman" w:hAnsi="Times New Roman"/>
          <w:sz w:val="28"/>
          <w:szCs w:val="28"/>
          <w:lang w:val="ru-RU"/>
        </w:rPr>
        <w:t xml:space="preserve"> в год.</w:t>
      </w:r>
    </w:p>
    <w:p w:rsidR="00704FD2" w:rsidRPr="00E8736E" w:rsidRDefault="00704FD2" w:rsidP="00704FD2">
      <w:pPr>
        <w:ind w:firstLine="708"/>
        <w:rPr>
          <w:rFonts w:ascii="Times New Roman" w:hAnsi="Times New Roman"/>
          <w:sz w:val="28"/>
          <w:szCs w:val="28"/>
          <w:lang w:val="ru-RU"/>
        </w:rPr>
      </w:pPr>
      <w:r w:rsidRPr="00E8736E">
        <w:rPr>
          <w:rFonts w:ascii="Times New Roman" w:hAnsi="Times New Roman"/>
          <w:sz w:val="28"/>
          <w:szCs w:val="28"/>
          <w:lang w:val="ru-RU"/>
        </w:rPr>
        <w:t>2.2.3. Контроль исполнения предписания осуществляется по истечении установленных в нем сроков.</w:t>
      </w:r>
    </w:p>
    <w:p w:rsidR="00704FD2" w:rsidRPr="00E8736E" w:rsidRDefault="00704FD2" w:rsidP="00704FD2">
      <w:pPr>
        <w:ind w:firstLine="708"/>
        <w:rPr>
          <w:rFonts w:ascii="Times New Roman" w:hAnsi="Times New Roman"/>
          <w:b/>
          <w:bCs/>
          <w:sz w:val="28"/>
          <w:szCs w:val="28"/>
          <w:lang w:val="ru-RU"/>
        </w:rPr>
      </w:pPr>
      <w:r w:rsidRPr="00E8736E">
        <w:rPr>
          <w:rFonts w:ascii="Times New Roman" w:hAnsi="Times New Roman"/>
          <w:b/>
          <w:bCs/>
          <w:color w:val="000000"/>
          <w:sz w:val="28"/>
          <w:szCs w:val="28"/>
          <w:lang w:val="ru-RU"/>
        </w:rPr>
        <w:t>2.3.</w:t>
      </w:r>
      <w:r w:rsidRPr="00E8736E">
        <w:rPr>
          <w:rFonts w:ascii="Times New Roman" w:hAnsi="Times New Roman"/>
          <w:color w:val="000000"/>
          <w:sz w:val="28"/>
          <w:szCs w:val="28"/>
          <w:lang w:val="ru-RU"/>
        </w:rPr>
        <w:t xml:space="preserve"> </w:t>
      </w:r>
      <w:r w:rsidRPr="00E8736E">
        <w:rPr>
          <w:rFonts w:ascii="Times New Roman" w:hAnsi="Times New Roman"/>
          <w:b/>
          <w:bCs/>
          <w:sz w:val="28"/>
          <w:szCs w:val="28"/>
          <w:lang w:val="ru-RU"/>
        </w:rPr>
        <w:t>Информация о перечне необходимых для исполнения муниципальной функции документов, требуемых в процессе проверки</w:t>
      </w:r>
    </w:p>
    <w:p w:rsidR="00704FD2" w:rsidRPr="00E8736E" w:rsidRDefault="00704FD2" w:rsidP="00704FD2">
      <w:pPr>
        <w:ind w:firstLine="708"/>
        <w:rPr>
          <w:rFonts w:ascii="Times New Roman" w:hAnsi="Times New Roman"/>
          <w:color w:val="000000"/>
          <w:sz w:val="28"/>
          <w:szCs w:val="28"/>
          <w:lang w:val="ru-RU"/>
        </w:rPr>
      </w:pPr>
      <w:r w:rsidRPr="00E8736E">
        <w:rPr>
          <w:rFonts w:ascii="Times New Roman" w:hAnsi="Times New Roman"/>
          <w:color w:val="000000"/>
          <w:sz w:val="28"/>
          <w:szCs w:val="28"/>
          <w:lang w:val="ru-RU"/>
        </w:rPr>
        <w:lastRenderedPageBreak/>
        <w:t>Для исполнения муниципальной функции при осуществлении муниципального лесного контроля  юридические лица, индивидуальные предприниматели, физические лица обязаны представить в процессе проверки для достижения ее целей и задач следующие документы (следующую информацию):</w:t>
      </w:r>
    </w:p>
    <w:p w:rsidR="00704FD2" w:rsidRPr="00E8736E" w:rsidRDefault="00704FD2" w:rsidP="00704FD2">
      <w:pPr>
        <w:ind w:firstLine="708"/>
        <w:rPr>
          <w:rFonts w:ascii="Times New Roman" w:hAnsi="Times New Roman"/>
          <w:color w:val="000000"/>
          <w:sz w:val="28"/>
          <w:szCs w:val="28"/>
          <w:lang w:val="ru-RU"/>
        </w:rPr>
      </w:pPr>
      <w:r w:rsidRPr="00E8736E">
        <w:rPr>
          <w:rFonts w:ascii="Times New Roman" w:hAnsi="Times New Roman"/>
          <w:color w:val="000000"/>
          <w:sz w:val="28"/>
          <w:szCs w:val="28"/>
          <w:lang w:val="ru-RU"/>
        </w:rPr>
        <w:t>а) доверенность на право представления интересов юридического лица или индивидуального предпринимателя, оформленной в установленном законом порядке, документ, удостоверяющий личность представителя; документ, удостоверяющий личность физического лица;</w:t>
      </w:r>
    </w:p>
    <w:p w:rsidR="00704FD2" w:rsidRPr="00E8736E" w:rsidRDefault="00704FD2" w:rsidP="00704FD2">
      <w:pPr>
        <w:ind w:firstLine="708"/>
        <w:rPr>
          <w:rFonts w:ascii="Times New Roman" w:hAnsi="Times New Roman"/>
          <w:color w:val="000000"/>
          <w:sz w:val="28"/>
          <w:szCs w:val="28"/>
          <w:lang w:val="ru-RU"/>
        </w:rPr>
      </w:pPr>
      <w:r w:rsidRPr="00E8736E">
        <w:rPr>
          <w:rFonts w:ascii="Times New Roman" w:hAnsi="Times New Roman"/>
          <w:color w:val="000000"/>
          <w:sz w:val="28"/>
          <w:szCs w:val="28"/>
          <w:lang w:val="ru-RU"/>
        </w:rPr>
        <w:t>б) учредительные документы юридического лица (устав либо положение, учредительный договор);</w:t>
      </w:r>
    </w:p>
    <w:p w:rsidR="00704FD2" w:rsidRPr="00E8736E" w:rsidRDefault="00704FD2" w:rsidP="00704FD2">
      <w:pPr>
        <w:ind w:firstLine="708"/>
        <w:rPr>
          <w:rFonts w:ascii="Times New Roman" w:hAnsi="Times New Roman"/>
          <w:color w:val="000000"/>
          <w:sz w:val="28"/>
          <w:szCs w:val="28"/>
          <w:lang w:val="ru-RU"/>
        </w:rPr>
      </w:pPr>
      <w:r w:rsidRPr="00E8736E">
        <w:rPr>
          <w:rFonts w:ascii="Times New Roman" w:hAnsi="Times New Roman"/>
          <w:color w:val="000000"/>
          <w:sz w:val="28"/>
          <w:szCs w:val="28"/>
          <w:lang w:val="ru-RU"/>
        </w:rPr>
        <w:t>в) ИНН;</w:t>
      </w:r>
    </w:p>
    <w:p w:rsidR="00704FD2" w:rsidRPr="00E8736E" w:rsidRDefault="00704FD2" w:rsidP="00704FD2">
      <w:pPr>
        <w:ind w:firstLine="708"/>
        <w:rPr>
          <w:rFonts w:ascii="Times New Roman" w:hAnsi="Times New Roman"/>
          <w:color w:val="000000"/>
          <w:sz w:val="28"/>
          <w:szCs w:val="28"/>
          <w:lang w:val="ru-RU"/>
        </w:rPr>
      </w:pPr>
      <w:r w:rsidRPr="00E8736E">
        <w:rPr>
          <w:rFonts w:ascii="Times New Roman" w:hAnsi="Times New Roman"/>
          <w:color w:val="000000"/>
          <w:sz w:val="28"/>
          <w:szCs w:val="28"/>
          <w:lang w:val="ru-RU"/>
        </w:rPr>
        <w:t>г) государственный регистрационный номер записи о государственной регистрации индивидуального предпринимателя, государственный регистрационный номер записи о государственной регистрации юридического лица;</w:t>
      </w:r>
    </w:p>
    <w:p w:rsidR="00704FD2" w:rsidRPr="00E8736E" w:rsidRDefault="00704FD2" w:rsidP="00704FD2">
      <w:pPr>
        <w:ind w:firstLine="708"/>
        <w:rPr>
          <w:rFonts w:ascii="Times New Roman" w:hAnsi="Times New Roman"/>
          <w:color w:val="000000"/>
          <w:sz w:val="28"/>
          <w:szCs w:val="28"/>
          <w:lang w:val="ru-RU"/>
        </w:rPr>
      </w:pPr>
      <w:proofErr w:type="spellStart"/>
      <w:r w:rsidRPr="00E8736E">
        <w:rPr>
          <w:rFonts w:ascii="Times New Roman" w:hAnsi="Times New Roman"/>
          <w:color w:val="000000"/>
          <w:sz w:val="28"/>
          <w:szCs w:val="28"/>
          <w:lang w:val="ru-RU"/>
        </w:rPr>
        <w:t>д</w:t>
      </w:r>
      <w:proofErr w:type="spellEnd"/>
      <w:r w:rsidRPr="00E8736E">
        <w:rPr>
          <w:rFonts w:ascii="Times New Roman" w:hAnsi="Times New Roman"/>
          <w:color w:val="000000"/>
          <w:sz w:val="28"/>
          <w:szCs w:val="28"/>
          <w:lang w:val="ru-RU"/>
        </w:rPr>
        <w:t>) номер реестровой записи и дата включения сведений в реестр субъектов малого или среднего предпринимательства;</w:t>
      </w:r>
    </w:p>
    <w:p w:rsidR="00704FD2" w:rsidRPr="00E8736E" w:rsidRDefault="00704FD2" w:rsidP="00704FD2">
      <w:pPr>
        <w:ind w:firstLine="708"/>
        <w:rPr>
          <w:rFonts w:ascii="Times New Roman" w:hAnsi="Times New Roman"/>
          <w:color w:val="000000"/>
          <w:sz w:val="28"/>
          <w:szCs w:val="28"/>
          <w:lang w:val="ru-RU"/>
        </w:rPr>
      </w:pPr>
      <w:r w:rsidRPr="00E8736E">
        <w:rPr>
          <w:rFonts w:ascii="Times New Roman" w:hAnsi="Times New Roman"/>
          <w:color w:val="000000"/>
          <w:sz w:val="28"/>
          <w:szCs w:val="28"/>
          <w:lang w:val="ru-RU"/>
        </w:rPr>
        <w:t>е) разрешительные документы на право пользования лесным участком (решение о предоставлении лесного участка, договор аренды лесного участка, договор купли-продажи лесных насаждений, договор безвозмездного срочного пользования лесным участком);</w:t>
      </w:r>
    </w:p>
    <w:p w:rsidR="00704FD2" w:rsidRPr="00E8736E" w:rsidRDefault="00704FD2" w:rsidP="00704FD2">
      <w:pPr>
        <w:ind w:firstLine="708"/>
        <w:rPr>
          <w:rFonts w:ascii="Times New Roman" w:hAnsi="Times New Roman"/>
          <w:color w:val="000000"/>
          <w:sz w:val="28"/>
          <w:szCs w:val="28"/>
          <w:lang w:val="ru-RU"/>
        </w:rPr>
      </w:pPr>
      <w:r w:rsidRPr="00E8736E">
        <w:rPr>
          <w:rFonts w:ascii="Times New Roman" w:hAnsi="Times New Roman"/>
          <w:color w:val="000000"/>
          <w:sz w:val="28"/>
          <w:szCs w:val="28"/>
          <w:lang w:val="ru-RU"/>
        </w:rPr>
        <w:t>ж) документы, содержащие сведения о соблюдении требований лесного законодательства при использовании, охране, защите и воспроизводстве лесов (план противопожарных мероприятий, проект освоения лесов, материалы государственной или муниципальной экспертизы проектов освоения лесов, проект рекультивации нарушенных земель, лесная декларация и т.д.);</w:t>
      </w:r>
    </w:p>
    <w:p w:rsidR="00704FD2" w:rsidRPr="00E8736E" w:rsidRDefault="00704FD2" w:rsidP="00704FD2">
      <w:pPr>
        <w:ind w:firstLine="708"/>
        <w:rPr>
          <w:rFonts w:ascii="Times New Roman" w:hAnsi="Times New Roman"/>
          <w:color w:val="000000"/>
          <w:sz w:val="28"/>
          <w:szCs w:val="28"/>
          <w:lang w:val="ru-RU"/>
        </w:rPr>
      </w:pPr>
      <w:proofErr w:type="spellStart"/>
      <w:r w:rsidRPr="00E8736E">
        <w:rPr>
          <w:rFonts w:ascii="Times New Roman" w:hAnsi="Times New Roman"/>
          <w:color w:val="000000"/>
          <w:sz w:val="28"/>
          <w:szCs w:val="28"/>
          <w:lang w:val="ru-RU"/>
        </w:rPr>
        <w:t>з</w:t>
      </w:r>
      <w:proofErr w:type="spellEnd"/>
      <w:r w:rsidRPr="00E8736E">
        <w:rPr>
          <w:rFonts w:ascii="Times New Roman" w:hAnsi="Times New Roman"/>
          <w:color w:val="000000"/>
          <w:sz w:val="28"/>
          <w:szCs w:val="28"/>
          <w:lang w:val="ru-RU"/>
        </w:rPr>
        <w:t>) перечень промышленных или хозяйственных объектов построенных в период, обозначенный в приказе о проведении проверки;</w:t>
      </w:r>
    </w:p>
    <w:p w:rsidR="00704FD2" w:rsidRPr="00E8736E" w:rsidRDefault="00704FD2" w:rsidP="00704FD2">
      <w:pPr>
        <w:ind w:firstLine="708"/>
        <w:rPr>
          <w:rFonts w:ascii="Times New Roman" w:hAnsi="Times New Roman"/>
          <w:color w:val="000000"/>
          <w:sz w:val="28"/>
          <w:szCs w:val="28"/>
          <w:lang w:val="ru-RU"/>
        </w:rPr>
      </w:pPr>
      <w:r w:rsidRPr="00E8736E">
        <w:rPr>
          <w:rFonts w:ascii="Times New Roman" w:hAnsi="Times New Roman"/>
          <w:color w:val="000000"/>
          <w:sz w:val="28"/>
          <w:szCs w:val="28"/>
          <w:lang w:val="ru-RU"/>
        </w:rPr>
        <w:t>и) другие документы, предусмотренные лесным законодательством Российской Федерации.</w:t>
      </w:r>
    </w:p>
    <w:p w:rsidR="00704FD2" w:rsidRPr="00E8736E" w:rsidRDefault="00704FD2" w:rsidP="00704FD2">
      <w:pPr>
        <w:pStyle w:val="2"/>
        <w:spacing w:before="0"/>
        <w:ind w:firstLine="708"/>
        <w:rPr>
          <w:rFonts w:ascii="Times New Roman" w:hAnsi="Times New Roman"/>
          <w:sz w:val="28"/>
          <w:szCs w:val="28"/>
          <w:lang w:val="ru-RU"/>
        </w:rPr>
      </w:pPr>
      <w:r w:rsidRPr="00E8736E">
        <w:rPr>
          <w:rFonts w:ascii="Times New Roman" w:hAnsi="Times New Roman"/>
          <w:sz w:val="28"/>
          <w:szCs w:val="28"/>
          <w:lang w:val="ru-RU"/>
        </w:rPr>
        <w:t>2.4.  Перечень оснований для приостановления исполнения муниципальной функции и  отказа в исполнении муниципальной функции</w:t>
      </w:r>
    </w:p>
    <w:p w:rsidR="00704FD2" w:rsidRPr="00E8736E" w:rsidRDefault="00704FD2" w:rsidP="00704FD2">
      <w:pPr>
        <w:tabs>
          <w:tab w:val="left" w:pos="540"/>
        </w:tabs>
        <w:rPr>
          <w:rFonts w:ascii="Times New Roman" w:hAnsi="Times New Roman"/>
          <w:sz w:val="28"/>
          <w:szCs w:val="28"/>
          <w:lang w:val="ru-RU"/>
        </w:rPr>
      </w:pPr>
      <w:r w:rsidRPr="00E8736E">
        <w:rPr>
          <w:rFonts w:ascii="Times New Roman" w:hAnsi="Times New Roman"/>
          <w:sz w:val="28"/>
          <w:szCs w:val="28"/>
          <w:lang w:val="ru-RU"/>
        </w:rPr>
        <w:tab/>
      </w:r>
      <w:r w:rsidRPr="00E8736E">
        <w:rPr>
          <w:rFonts w:ascii="Times New Roman" w:hAnsi="Times New Roman"/>
          <w:sz w:val="28"/>
          <w:szCs w:val="28"/>
          <w:lang w:val="ru-RU"/>
        </w:rPr>
        <w:tab/>
        <w:t>2.4.1.  Основаниями для приостановления исполнения муниципальной функции может быть:</w:t>
      </w:r>
    </w:p>
    <w:p w:rsidR="00704FD2" w:rsidRPr="00E8736E" w:rsidRDefault="00704FD2" w:rsidP="00704FD2">
      <w:pPr>
        <w:rPr>
          <w:rFonts w:ascii="Times New Roman" w:hAnsi="Times New Roman"/>
          <w:sz w:val="28"/>
          <w:szCs w:val="28"/>
          <w:lang w:val="ru-RU"/>
        </w:rPr>
      </w:pPr>
      <w:r w:rsidRPr="00E8736E">
        <w:rPr>
          <w:rFonts w:ascii="Times New Roman" w:hAnsi="Times New Roman"/>
          <w:sz w:val="28"/>
          <w:szCs w:val="28"/>
          <w:lang w:val="ru-RU"/>
        </w:rPr>
        <w:lastRenderedPageBreak/>
        <w:t xml:space="preserve">а) изменение действующих на федеральном и (или) региональном уровне норм, регламентирующих осуществление муниципального лесного контроля. </w:t>
      </w:r>
    </w:p>
    <w:p w:rsidR="00704FD2" w:rsidRPr="00E8736E" w:rsidRDefault="00704FD2" w:rsidP="00704FD2">
      <w:pPr>
        <w:rPr>
          <w:rFonts w:ascii="Times New Roman" w:hAnsi="Times New Roman"/>
          <w:color w:val="000000"/>
          <w:sz w:val="28"/>
          <w:szCs w:val="28"/>
          <w:lang w:val="ru-RU"/>
        </w:rPr>
      </w:pPr>
      <w:r w:rsidRPr="00E8736E">
        <w:rPr>
          <w:rFonts w:ascii="Times New Roman" w:hAnsi="Times New Roman"/>
          <w:color w:val="000000"/>
          <w:sz w:val="28"/>
          <w:szCs w:val="28"/>
          <w:lang w:val="ru-RU"/>
        </w:rPr>
        <w:t xml:space="preserve">б) письменное ходатайство юридических лиц, индивидуальных предпринимателей, в случае отсутствия у них документов, необходимых для исполнения муниципальной функции по проведению проверок при осуществлении муниципального лесного контроля (пункт 2.3. настоящего Регламента) но не более чем на 5 рабочих дней. </w:t>
      </w:r>
    </w:p>
    <w:p w:rsidR="00704FD2" w:rsidRPr="00E8736E" w:rsidRDefault="00704FD2" w:rsidP="00704FD2">
      <w:pPr>
        <w:ind w:firstLine="708"/>
        <w:rPr>
          <w:rFonts w:ascii="Times New Roman" w:hAnsi="Times New Roman"/>
          <w:sz w:val="28"/>
          <w:szCs w:val="28"/>
          <w:lang w:val="ru-RU"/>
        </w:rPr>
      </w:pPr>
      <w:r w:rsidRPr="00E8736E">
        <w:rPr>
          <w:rFonts w:ascii="Times New Roman" w:hAnsi="Times New Roman"/>
          <w:sz w:val="28"/>
          <w:szCs w:val="28"/>
          <w:lang w:val="ru-RU"/>
        </w:rPr>
        <w:t xml:space="preserve">2.4.2.  Основаниями для отказа в  исполнения муниципальной функции </w:t>
      </w:r>
    </w:p>
    <w:p w:rsidR="00704FD2" w:rsidRPr="00E8736E" w:rsidRDefault="00704CC4" w:rsidP="00704FD2">
      <w:pPr>
        <w:ind w:firstLine="708"/>
        <w:rPr>
          <w:rFonts w:ascii="Times New Roman" w:hAnsi="Times New Roman"/>
          <w:color w:val="000000"/>
          <w:sz w:val="28"/>
          <w:szCs w:val="28"/>
          <w:lang w:val="ru-RU"/>
        </w:rPr>
      </w:pPr>
      <w:r w:rsidRPr="00E8736E">
        <w:rPr>
          <w:rFonts w:ascii="Times New Roman" w:hAnsi="Times New Roman"/>
          <w:color w:val="000000"/>
          <w:sz w:val="28"/>
          <w:szCs w:val="28"/>
          <w:lang w:val="ru-RU"/>
        </w:rPr>
        <w:t>Администрация муниципального образования «</w:t>
      </w:r>
      <w:proofErr w:type="spellStart"/>
      <w:r w:rsidRPr="00E8736E">
        <w:rPr>
          <w:rFonts w:ascii="Times New Roman" w:hAnsi="Times New Roman"/>
          <w:color w:val="000000"/>
          <w:sz w:val="28"/>
          <w:szCs w:val="28"/>
          <w:lang w:val="ru-RU"/>
        </w:rPr>
        <w:t>Тлюстенхабльское</w:t>
      </w:r>
      <w:proofErr w:type="spellEnd"/>
      <w:r w:rsidRPr="00E8736E">
        <w:rPr>
          <w:rFonts w:ascii="Times New Roman" w:hAnsi="Times New Roman"/>
          <w:color w:val="000000"/>
          <w:sz w:val="28"/>
          <w:szCs w:val="28"/>
          <w:lang w:val="ru-RU"/>
        </w:rPr>
        <w:t xml:space="preserve"> городское поселение»</w:t>
      </w:r>
      <w:r w:rsidR="00704FD2" w:rsidRPr="00E8736E">
        <w:rPr>
          <w:rFonts w:ascii="Times New Roman" w:hAnsi="Times New Roman"/>
          <w:color w:val="000000"/>
          <w:sz w:val="28"/>
          <w:szCs w:val="28"/>
          <w:lang w:val="ru-RU"/>
        </w:rPr>
        <w:t xml:space="preserve"> вправе принять решение об отказе в исполнении муниципальной функции по проведению проверок при осуществлении муниципального лесного  контроля в случае банкротства (ликвидации) проверяемого лица.</w:t>
      </w:r>
    </w:p>
    <w:p w:rsidR="00704FD2" w:rsidRPr="00E8736E" w:rsidRDefault="00704FD2" w:rsidP="00704FD2">
      <w:pPr>
        <w:pStyle w:val="2"/>
        <w:spacing w:before="0"/>
        <w:ind w:firstLine="708"/>
        <w:jc w:val="left"/>
        <w:rPr>
          <w:rFonts w:ascii="Times New Roman" w:hAnsi="Times New Roman"/>
          <w:sz w:val="28"/>
          <w:szCs w:val="28"/>
          <w:lang w:val="ru-RU"/>
        </w:rPr>
      </w:pPr>
      <w:r w:rsidRPr="00E8736E">
        <w:rPr>
          <w:rFonts w:ascii="Times New Roman" w:hAnsi="Times New Roman"/>
          <w:sz w:val="28"/>
          <w:szCs w:val="28"/>
          <w:lang w:val="ru-RU"/>
        </w:rPr>
        <w:t>2.5.  Требования к местам исполнения муниципальной функции</w:t>
      </w:r>
    </w:p>
    <w:p w:rsidR="00704FD2" w:rsidRPr="00E8736E" w:rsidRDefault="00704FD2" w:rsidP="00704FD2">
      <w:pPr>
        <w:tabs>
          <w:tab w:val="left" w:pos="540"/>
        </w:tabs>
        <w:rPr>
          <w:rFonts w:ascii="Times New Roman" w:hAnsi="Times New Roman"/>
          <w:sz w:val="28"/>
          <w:szCs w:val="28"/>
          <w:lang w:val="ru-RU"/>
        </w:rPr>
      </w:pPr>
      <w:r w:rsidRPr="00E8736E">
        <w:rPr>
          <w:rFonts w:ascii="Times New Roman" w:hAnsi="Times New Roman"/>
          <w:sz w:val="28"/>
          <w:szCs w:val="28"/>
          <w:lang w:val="ru-RU"/>
        </w:rPr>
        <w:tab/>
        <w:t>2.5.1. Наличие парковочных мест</w:t>
      </w:r>
    </w:p>
    <w:p w:rsidR="00704FD2" w:rsidRPr="00E8736E" w:rsidRDefault="00704FD2" w:rsidP="00704FD2">
      <w:pPr>
        <w:tabs>
          <w:tab w:val="left" w:pos="540"/>
        </w:tabs>
        <w:rPr>
          <w:rFonts w:ascii="Times New Roman" w:hAnsi="Times New Roman"/>
          <w:sz w:val="28"/>
          <w:szCs w:val="28"/>
          <w:lang w:val="ru-RU"/>
        </w:rPr>
      </w:pPr>
      <w:r w:rsidRPr="00E8736E">
        <w:rPr>
          <w:rFonts w:ascii="Times New Roman" w:hAnsi="Times New Roman"/>
          <w:sz w:val="28"/>
          <w:szCs w:val="28"/>
          <w:lang w:val="ru-RU"/>
        </w:rPr>
        <w:tab/>
        <w:t xml:space="preserve">На территории, прилегающей к зданию </w:t>
      </w:r>
      <w:r w:rsidR="00704CC4" w:rsidRPr="00E8736E">
        <w:rPr>
          <w:rFonts w:ascii="Times New Roman" w:hAnsi="Times New Roman"/>
          <w:sz w:val="28"/>
          <w:szCs w:val="28"/>
          <w:lang w:val="ru-RU"/>
        </w:rPr>
        <w:t>администрации муниципального образования «</w:t>
      </w:r>
      <w:proofErr w:type="spellStart"/>
      <w:r w:rsidR="00704CC4" w:rsidRPr="00E8736E">
        <w:rPr>
          <w:rFonts w:ascii="Times New Roman" w:hAnsi="Times New Roman"/>
          <w:sz w:val="28"/>
          <w:szCs w:val="28"/>
          <w:lang w:val="ru-RU"/>
        </w:rPr>
        <w:t>Тлюстенхабльское</w:t>
      </w:r>
      <w:proofErr w:type="spellEnd"/>
      <w:r w:rsidR="00704CC4" w:rsidRPr="00E8736E">
        <w:rPr>
          <w:rFonts w:ascii="Times New Roman" w:hAnsi="Times New Roman"/>
          <w:sz w:val="28"/>
          <w:szCs w:val="28"/>
          <w:lang w:val="ru-RU"/>
        </w:rPr>
        <w:t xml:space="preserve"> городское поселение» </w:t>
      </w:r>
      <w:r w:rsidRPr="00E8736E">
        <w:rPr>
          <w:rFonts w:ascii="Times New Roman" w:hAnsi="Times New Roman"/>
          <w:sz w:val="28"/>
          <w:szCs w:val="28"/>
          <w:lang w:val="ru-RU"/>
        </w:rPr>
        <w:t>оборудовано место для парковки автотранспортных средств. Доступ к парковочным местам является бесплатным.</w:t>
      </w:r>
    </w:p>
    <w:p w:rsidR="00704FD2" w:rsidRPr="00E8736E" w:rsidRDefault="00704FD2" w:rsidP="00704FD2">
      <w:pPr>
        <w:tabs>
          <w:tab w:val="left" w:pos="540"/>
        </w:tabs>
        <w:rPr>
          <w:rFonts w:ascii="Times New Roman" w:hAnsi="Times New Roman"/>
          <w:sz w:val="28"/>
          <w:szCs w:val="28"/>
          <w:lang w:val="ru-RU"/>
        </w:rPr>
      </w:pPr>
      <w:r w:rsidRPr="00E8736E">
        <w:rPr>
          <w:rFonts w:ascii="Times New Roman" w:hAnsi="Times New Roman"/>
          <w:sz w:val="28"/>
          <w:szCs w:val="28"/>
          <w:lang w:val="ru-RU"/>
        </w:rPr>
        <w:tab/>
        <w:t>2.5.2. Требования к зданию, размещению и оформлению помещений</w:t>
      </w:r>
    </w:p>
    <w:p w:rsidR="00704FD2" w:rsidRPr="00E8736E" w:rsidRDefault="00704FD2" w:rsidP="00704FD2">
      <w:pPr>
        <w:tabs>
          <w:tab w:val="left" w:pos="540"/>
        </w:tabs>
        <w:rPr>
          <w:rFonts w:ascii="Times New Roman" w:hAnsi="Times New Roman"/>
          <w:sz w:val="28"/>
          <w:szCs w:val="28"/>
          <w:lang w:val="ru-RU"/>
        </w:rPr>
      </w:pPr>
      <w:r w:rsidRPr="00E8736E">
        <w:rPr>
          <w:rFonts w:ascii="Times New Roman" w:hAnsi="Times New Roman"/>
          <w:sz w:val="28"/>
          <w:szCs w:val="28"/>
          <w:lang w:val="ru-RU"/>
        </w:rPr>
        <w:tab/>
        <w:t xml:space="preserve">Здание </w:t>
      </w:r>
      <w:r w:rsidR="00704CC4" w:rsidRPr="00E8736E">
        <w:rPr>
          <w:rFonts w:ascii="Times New Roman" w:hAnsi="Times New Roman"/>
          <w:sz w:val="28"/>
          <w:szCs w:val="28"/>
          <w:lang w:val="ru-RU"/>
        </w:rPr>
        <w:t>администрации муниципального образования «</w:t>
      </w:r>
      <w:proofErr w:type="spellStart"/>
      <w:r w:rsidR="00704CC4" w:rsidRPr="00E8736E">
        <w:rPr>
          <w:rFonts w:ascii="Times New Roman" w:hAnsi="Times New Roman"/>
          <w:sz w:val="28"/>
          <w:szCs w:val="28"/>
          <w:lang w:val="ru-RU"/>
        </w:rPr>
        <w:t>Тлюстенхабльское</w:t>
      </w:r>
      <w:proofErr w:type="spellEnd"/>
      <w:r w:rsidR="00704CC4" w:rsidRPr="00E8736E">
        <w:rPr>
          <w:rFonts w:ascii="Times New Roman" w:hAnsi="Times New Roman"/>
          <w:sz w:val="28"/>
          <w:szCs w:val="28"/>
          <w:lang w:val="ru-RU"/>
        </w:rPr>
        <w:t xml:space="preserve"> городское поселение»</w:t>
      </w:r>
      <w:r w:rsidRPr="00E8736E">
        <w:rPr>
          <w:rFonts w:ascii="Times New Roman" w:hAnsi="Times New Roman"/>
          <w:sz w:val="28"/>
          <w:szCs w:val="28"/>
          <w:lang w:val="ru-RU"/>
        </w:rPr>
        <w:t xml:space="preserve"> оборудовано входом, обеспечивающим свободный доступ в помещение, противопожарной системой и средствами пожаротушения, эвакуационным выходом. </w:t>
      </w:r>
    </w:p>
    <w:p w:rsidR="00704FD2" w:rsidRPr="00E8736E" w:rsidRDefault="00704FD2" w:rsidP="00704FD2">
      <w:pPr>
        <w:tabs>
          <w:tab w:val="left" w:pos="540"/>
        </w:tabs>
        <w:rPr>
          <w:rFonts w:ascii="Times New Roman" w:hAnsi="Times New Roman"/>
          <w:sz w:val="28"/>
          <w:szCs w:val="28"/>
          <w:lang w:val="ru-RU"/>
        </w:rPr>
      </w:pPr>
      <w:r w:rsidRPr="00E8736E">
        <w:rPr>
          <w:rFonts w:ascii="Times New Roman" w:hAnsi="Times New Roman"/>
          <w:sz w:val="28"/>
          <w:szCs w:val="28"/>
          <w:lang w:val="ru-RU"/>
        </w:rPr>
        <w:tab/>
        <w:t xml:space="preserve">Прием обратившихся осуществляется в специально предназначенных для этих целей </w:t>
      </w:r>
      <w:proofErr w:type="gramStart"/>
      <w:r w:rsidRPr="00E8736E">
        <w:rPr>
          <w:rFonts w:ascii="Times New Roman" w:hAnsi="Times New Roman"/>
          <w:sz w:val="28"/>
          <w:szCs w:val="28"/>
          <w:lang w:val="ru-RU"/>
        </w:rPr>
        <w:t>кабинетах</w:t>
      </w:r>
      <w:proofErr w:type="gramEnd"/>
      <w:r w:rsidRPr="00E8736E">
        <w:rPr>
          <w:rFonts w:ascii="Times New Roman" w:hAnsi="Times New Roman"/>
          <w:sz w:val="28"/>
          <w:szCs w:val="28"/>
          <w:lang w:val="ru-RU"/>
        </w:rPr>
        <w:t>, имеющих оптимальные условия для работы.</w:t>
      </w:r>
    </w:p>
    <w:p w:rsidR="00704FD2" w:rsidRPr="00E8736E" w:rsidRDefault="00704FD2" w:rsidP="00704FD2">
      <w:pPr>
        <w:tabs>
          <w:tab w:val="left" w:pos="540"/>
        </w:tabs>
        <w:rPr>
          <w:rFonts w:ascii="Times New Roman" w:hAnsi="Times New Roman"/>
          <w:sz w:val="28"/>
          <w:szCs w:val="28"/>
          <w:lang w:val="ru-RU"/>
        </w:rPr>
      </w:pPr>
      <w:r w:rsidRPr="00E8736E">
        <w:rPr>
          <w:rFonts w:ascii="Times New Roman" w:hAnsi="Times New Roman"/>
          <w:sz w:val="28"/>
          <w:szCs w:val="28"/>
          <w:lang w:val="ru-RU"/>
        </w:rPr>
        <w:tab/>
        <w:t>Помещения оборудованы удобной для приема посетителей и хранения документов мебелью, оснащены оргтехникой, кондиционерами.</w:t>
      </w:r>
    </w:p>
    <w:p w:rsidR="00704FD2" w:rsidRPr="00E8736E" w:rsidRDefault="00704FD2" w:rsidP="00704FD2">
      <w:pPr>
        <w:tabs>
          <w:tab w:val="left" w:pos="540"/>
        </w:tabs>
        <w:rPr>
          <w:rFonts w:ascii="Times New Roman" w:hAnsi="Times New Roman"/>
          <w:sz w:val="28"/>
          <w:szCs w:val="28"/>
          <w:lang w:val="ru-RU"/>
        </w:rPr>
      </w:pPr>
      <w:r w:rsidRPr="00E8736E">
        <w:rPr>
          <w:rFonts w:ascii="Times New Roman" w:hAnsi="Times New Roman"/>
          <w:sz w:val="28"/>
          <w:szCs w:val="28"/>
          <w:lang w:val="ru-RU"/>
        </w:rPr>
        <w:t xml:space="preserve">          2.5.3. Оборудование мест ожидания</w:t>
      </w:r>
    </w:p>
    <w:p w:rsidR="00704FD2" w:rsidRPr="00E8736E" w:rsidRDefault="00704FD2" w:rsidP="00704FD2">
      <w:pPr>
        <w:tabs>
          <w:tab w:val="left" w:pos="540"/>
        </w:tabs>
        <w:rPr>
          <w:rFonts w:ascii="Times New Roman" w:hAnsi="Times New Roman"/>
          <w:sz w:val="28"/>
          <w:szCs w:val="28"/>
          <w:lang w:val="ru-RU"/>
        </w:rPr>
      </w:pPr>
      <w:r w:rsidRPr="00E8736E">
        <w:rPr>
          <w:rFonts w:ascii="Times New Roman" w:hAnsi="Times New Roman"/>
          <w:sz w:val="28"/>
          <w:szCs w:val="28"/>
          <w:lang w:val="ru-RU"/>
        </w:rPr>
        <w:tab/>
        <w:t xml:space="preserve">Места ожидания для исполнения муниципальной функции оборудуются стульями, кресельными секциями в коридоре </w:t>
      </w:r>
      <w:r w:rsidR="00704CC4" w:rsidRPr="00E8736E">
        <w:rPr>
          <w:rFonts w:ascii="Times New Roman" w:hAnsi="Times New Roman"/>
          <w:sz w:val="28"/>
          <w:szCs w:val="28"/>
          <w:lang w:val="ru-RU"/>
        </w:rPr>
        <w:t>администрации муниципального образования «</w:t>
      </w:r>
      <w:proofErr w:type="spellStart"/>
      <w:r w:rsidR="00704CC4" w:rsidRPr="00E8736E">
        <w:rPr>
          <w:rFonts w:ascii="Times New Roman" w:hAnsi="Times New Roman"/>
          <w:sz w:val="28"/>
          <w:szCs w:val="28"/>
          <w:lang w:val="ru-RU"/>
        </w:rPr>
        <w:t>Тлюстенхабльское</w:t>
      </w:r>
      <w:proofErr w:type="spellEnd"/>
      <w:r w:rsidR="00704CC4" w:rsidRPr="00E8736E">
        <w:rPr>
          <w:rFonts w:ascii="Times New Roman" w:hAnsi="Times New Roman"/>
          <w:sz w:val="28"/>
          <w:szCs w:val="28"/>
          <w:lang w:val="ru-RU"/>
        </w:rPr>
        <w:t xml:space="preserve"> городское поселение»</w:t>
      </w:r>
      <w:r w:rsidRPr="00E8736E">
        <w:rPr>
          <w:rFonts w:ascii="Times New Roman" w:hAnsi="Times New Roman"/>
          <w:sz w:val="28"/>
          <w:szCs w:val="28"/>
          <w:lang w:val="ru-RU"/>
        </w:rPr>
        <w:t>.</w:t>
      </w:r>
    </w:p>
    <w:p w:rsidR="00704FD2" w:rsidRPr="00E8736E" w:rsidRDefault="00704FD2" w:rsidP="00704FD2">
      <w:pPr>
        <w:tabs>
          <w:tab w:val="left" w:pos="540"/>
        </w:tabs>
        <w:rPr>
          <w:rFonts w:ascii="Times New Roman" w:hAnsi="Times New Roman"/>
          <w:sz w:val="28"/>
          <w:szCs w:val="28"/>
          <w:lang w:val="ru-RU"/>
        </w:rPr>
      </w:pPr>
      <w:r w:rsidRPr="00E8736E">
        <w:rPr>
          <w:rFonts w:ascii="Times New Roman" w:hAnsi="Times New Roman"/>
          <w:sz w:val="28"/>
          <w:szCs w:val="28"/>
          <w:lang w:val="ru-RU"/>
        </w:rPr>
        <w:tab/>
        <w:t>2.5.4. Места для приема обратившихся лиц</w:t>
      </w:r>
    </w:p>
    <w:p w:rsidR="00704FD2" w:rsidRPr="00E8736E" w:rsidRDefault="00704FD2" w:rsidP="00704FD2">
      <w:pPr>
        <w:tabs>
          <w:tab w:val="left" w:pos="540"/>
        </w:tabs>
        <w:rPr>
          <w:rFonts w:ascii="Times New Roman" w:hAnsi="Times New Roman"/>
          <w:sz w:val="28"/>
          <w:szCs w:val="28"/>
          <w:lang w:val="ru-RU"/>
        </w:rPr>
      </w:pPr>
      <w:r w:rsidRPr="00E8736E">
        <w:rPr>
          <w:rFonts w:ascii="Times New Roman" w:hAnsi="Times New Roman"/>
          <w:sz w:val="28"/>
          <w:szCs w:val="28"/>
          <w:lang w:val="ru-RU"/>
        </w:rPr>
        <w:lastRenderedPageBreak/>
        <w:tab/>
        <w:t>Места для приема обратившихся лиц уполномоченными сотрудниками, исполняющими муниципальную функцию, оборудуются:</w:t>
      </w:r>
    </w:p>
    <w:p w:rsidR="00704FD2" w:rsidRPr="00E8736E" w:rsidRDefault="00704FD2" w:rsidP="00704FD2">
      <w:pPr>
        <w:tabs>
          <w:tab w:val="left" w:pos="540"/>
        </w:tabs>
        <w:rPr>
          <w:rFonts w:ascii="Times New Roman" w:hAnsi="Times New Roman"/>
          <w:sz w:val="28"/>
          <w:szCs w:val="28"/>
          <w:lang w:val="ru-RU"/>
        </w:rPr>
      </w:pPr>
      <w:r w:rsidRPr="00E8736E">
        <w:rPr>
          <w:rFonts w:ascii="Times New Roman" w:hAnsi="Times New Roman"/>
          <w:sz w:val="28"/>
          <w:szCs w:val="28"/>
          <w:lang w:val="ru-RU"/>
        </w:rPr>
        <w:tab/>
        <w:t>- персональным компьютером с возможностью доступа к необходимым информационным базам данных, печатающим и ксерокопирующим устройствам;</w:t>
      </w:r>
    </w:p>
    <w:p w:rsidR="00704FD2" w:rsidRPr="00E8736E" w:rsidRDefault="00704FD2" w:rsidP="00704FD2">
      <w:pPr>
        <w:tabs>
          <w:tab w:val="left" w:pos="540"/>
        </w:tabs>
        <w:rPr>
          <w:rFonts w:ascii="Times New Roman" w:hAnsi="Times New Roman"/>
          <w:sz w:val="28"/>
          <w:szCs w:val="28"/>
          <w:lang w:val="ru-RU"/>
        </w:rPr>
      </w:pPr>
      <w:r w:rsidRPr="00E8736E">
        <w:rPr>
          <w:rFonts w:ascii="Times New Roman" w:hAnsi="Times New Roman"/>
          <w:sz w:val="28"/>
          <w:szCs w:val="28"/>
          <w:lang w:val="ru-RU"/>
        </w:rPr>
        <w:tab/>
        <w:t>-  настольными именными табличками с указанием должности.</w:t>
      </w:r>
    </w:p>
    <w:p w:rsidR="00704FD2" w:rsidRPr="00E8736E" w:rsidRDefault="00704FD2" w:rsidP="00704FD2">
      <w:pPr>
        <w:pStyle w:val="2"/>
        <w:spacing w:before="0"/>
        <w:ind w:firstLine="708"/>
        <w:rPr>
          <w:rFonts w:ascii="Times New Roman" w:hAnsi="Times New Roman"/>
          <w:sz w:val="28"/>
          <w:szCs w:val="28"/>
          <w:lang w:val="ru-RU"/>
        </w:rPr>
      </w:pPr>
      <w:r w:rsidRPr="00E8736E">
        <w:rPr>
          <w:rFonts w:ascii="Times New Roman" w:hAnsi="Times New Roman"/>
          <w:sz w:val="28"/>
          <w:szCs w:val="28"/>
          <w:lang w:val="ru-RU"/>
        </w:rPr>
        <w:t>2.6.  Оплата за исполнение муниципальной функции</w:t>
      </w:r>
    </w:p>
    <w:p w:rsidR="00704FD2" w:rsidRPr="00E8736E" w:rsidRDefault="00704FD2" w:rsidP="00704FD2">
      <w:pPr>
        <w:tabs>
          <w:tab w:val="left" w:pos="540"/>
        </w:tabs>
        <w:rPr>
          <w:rFonts w:ascii="Times New Roman" w:hAnsi="Times New Roman"/>
          <w:sz w:val="28"/>
          <w:szCs w:val="28"/>
          <w:lang w:val="ru-RU"/>
        </w:rPr>
      </w:pPr>
      <w:r w:rsidRPr="00E8736E">
        <w:rPr>
          <w:rFonts w:ascii="Times New Roman" w:hAnsi="Times New Roman"/>
          <w:sz w:val="28"/>
          <w:szCs w:val="28"/>
          <w:lang w:val="ru-RU"/>
        </w:rPr>
        <w:tab/>
        <w:t>Исполнение муниципальной функции осуществляется на безвозмездной основе.</w:t>
      </w:r>
    </w:p>
    <w:p w:rsidR="00704FD2" w:rsidRPr="00E8736E" w:rsidRDefault="00704FD2" w:rsidP="00704FD2">
      <w:pPr>
        <w:ind w:firstLine="708"/>
        <w:rPr>
          <w:rFonts w:ascii="Times New Roman" w:hAnsi="Times New Roman"/>
          <w:b/>
          <w:bCs/>
          <w:sz w:val="28"/>
          <w:szCs w:val="28"/>
          <w:lang w:val="ru-RU"/>
        </w:rPr>
      </w:pPr>
      <w:r w:rsidRPr="00E8736E">
        <w:rPr>
          <w:rFonts w:ascii="Times New Roman" w:hAnsi="Times New Roman"/>
          <w:b/>
          <w:bCs/>
          <w:sz w:val="28"/>
          <w:szCs w:val="28"/>
          <w:lang w:val="ru-RU"/>
        </w:rPr>
        <w:t xml:space="preserve">2.7. Полномочия должностных лиц </w:t>
      </w:r>
      <w:r w:rsidR="00704CC4" w:rsidRPr="00E8736E">
        <w:rPr>
          <w:rFonts w:ascii="Times New Roman" w:hAnsi="Times New Roman"/>
          <w:b/>
          <w:sz w:val="28"/>
          <w:szCs w:val="28"/>
          <w:lang w:val="ru-RU"/>
        </w:rPr>
        <w:t>администрации муниципального образования «</w:t>
      </w:r>
      <w:proofErr w:type="spellStart"/>
      <w:r w:rsidR="00704CC4" w:rsidRPr="00E8736E">
        <w:rPr>
          <w:rFonts w:ascii="Times New Roman" w:hAnsi="Times New Roman"/>
          <w:b/>
          <w:sz w:val="28"/>
          <w:szCs w:val="28"/>
          <w:lang w:val="ru-RU"/>
        </w:rPr>
        <w:t>Тлюстенхабльское</w:t>
      </w:r>
      <w:proofErr w:type="spellEnd"/>
      <w:r w:rsidR="00704CC4" w:rsidRPr="00E8736E">
        <w:rPr>
          <w:rFonts w:ascii="Times New Roman" w:hAnsi="Times New Roman"/>
          <w:b/>
          <w:sz w:val="28"/>
          <w:szCs w:val="28"/>
          <w:lang w:val="ru-RU"/>
        </w:rPr>
        <w:t xml:space="preserve"> городское поселение»</w:t>
      </w:r>
      <w:r w:rsidRPr="00E8736E">
        <w:rPr>
          <w:rFonts w:ascii="Times New Roman" w:hAnsi="Times New Roman"/>
          <w:b/>
          <w:bCs/>
          <w:sz w:val="28"/>
          <w:szCs w:val="28"/>
          <w:lang w:val="ru-RU"/>
        </w:rPr>
        <w:t>, ответственных за исполнение</w:t>
      </w:r>
      <w:r w:rsidRPr="00E8736E">
        <w:rPr>
          <w:rFonts w:ascii="Times New Roman" w:hAnsi="Times New Roman"/>
          <w:b/>
          <w:bCs/>
          <w:sz w:val="28"/>
          <w:szCs w:val="28"/>
        </w:rPr>
        <w:t> </w:t>
      </w:r>
      <w:r w:rsidRPr="00E8736E">
        <w:rPr>
          <w:rFonts w:ascii="Times New Roman" w:hAnsi="Times New Roman"/>
          <w:b/>
          <w:bCs/>
          <w:sz w:val="28"/>
          <w:szCs w:val="28"/>
          <w:lang w:val="ru-RU"/>
        </w:rPr>
        <w:t>муниципальной функции</w:t>
      </w:r>
    </w:p>
    <w:p w:rsidR="00704FD2" w:rsidRPr="00E8736E" w:rsidRDefault="00704FD2" w:rsidP="00704FD2">
      <w:pPr>
        <w:ind w:firstLine="567"/>
        <w:rPr>
          <w:rFonts w:ascii="Times New Roman" w:hAnsi="Times New Roman"/>
          <w:sz w:val="28"/>
          <w:szCs w:val="28"/>
          <w:lang w:val="ru-RU"/>
        </w:rPr>
      </w:pPr>
      <w:r w:rsidRPr="00E8736E">
        <w:rPr>
          <w:rFonts w:ascii="Times New Roman" w:hAnsi="Times New Roman"/>
          <w:sz w:val="28"/>
          <w:szCs w:val="28"/>
          <w:lang w:val="ru-RU"/>
        </w:rPr>
        <w:t xml:space="preserve">2.7.1. Полномочиями по осуществлению муниципального лесного контроля обладают должностные лица </w:t>
      </w:r>
      <w:r w:rsidR="00704CC4" w:rsidRPr="00E8736E">
        <w:rPr>
          <w:rFonts w:ascii="Times New Roman" w:hAnsi="Times New Roman"/>
          <w:sz w:val="28"/>
          <w:szCs w:val="28"/>
          <w:lang w:val="ru-RU"/>
        </w:rPr>
        <w:t>администрации муниципального образования «</w:t>
      </w:r>
      <w:proofErr w:type="spellStart"/>
      <w:r w:rsidR="00704CC4" w:rsidRPr="00E8736E">
        <w:rPr>
          <w:rFonts w:ascii="Times New Roman" w:hAnsi="Times New Roman"/>
          <w:sz w:val="28"/>
          <w:szCs w:val="28"/>
          <w:lang w:val="ru-RU"/>
        </w:rPr>
        <w:t>Тлюстенхабльское</w:t>
      </w:r>
      <w:proofErr w:type="spellEnd"/>
      <w:r w:rsidR="00704CC4" w:rsidRPr="00E8736E">
        <w:rPr>
          <w:rFonts w:ascii="Times New Roman" w:hAnsi="Times New Roman"/>
          <w:sz w:val="28"/>
          <w:szCs w:val="28"/>
          <w:lang w:val="ru-RU"/>
        </w:rPr>
        <w:t xml:space="preserve"> городское поселение» </w:t>
      </w:r>
      <w:r w:rsidRPr="00E8736E">
        <w:rPr>
          <w:rFonts w:ascii="Times New Roman" w:hAnsi="Times New Roman"/>
          <w:sz w:val="28"/>
          <w:szCs w:val="28"/>
          <w:lang w:val="ru-RU"/>
        </w:rPr>
        <w:t xml:space="preserve"> (далее – муниципальные инспектора):</w:t>
      </w:r>
    </w:p>
    <w:p w:rsidR="00704FD2" w:rsidRPr="00E8736E" w:rsidRDefault="00704FD2" w:rsidP="00704FD2">
      <w:pPr>
        <w:ind w:firstLine="614"/>
        <w:rPr>
          <w:rFonts w:ascii="Times New Roman" w:hAnsi="Times New Roman"/>
          <w:sz w:val="28"/>
          <w:szCs w:val="28"/>
          <w:lang w:val="ru-RU"/>
        </w:rPr>
      </w:pPr>
      <w:r w:rsidRPr="00E8736E">
        <w:rPr>
          <w:rFonts w:ascii="Times New Roman" w:hAnsi="Times New Roman"/>
          <w:sz w:val="28"/>
          <w:szCs w:val="28"/>
          <w:lang w:val="ru-RU"/>
        </w:rPr>
        <w:t xml:space="preserve">2.7.2. При исполнении муниципальной функции муниципальные лесные инспектора имеют право: </w:t>
      </w:r>
    </w:p>
    <w:p w:rsidR="00704FD2" w:rsidRPr="00E8736E" w:rsidRDefault="00704FD2" w:rsidP="00704FD2">
      <w:pPr>
        <w:ind w:firstLine="614"/>
        <w:rPr>
          <w:rFonts w:ascii="Times New Roman" w:hAnsi="Times New Roman"/>
          <w:color w:val="000000"/>
          <w:sz w:val="28"/>
          <w:szCs w:val="28"/>
          <w:lang w:val="ru-RU"/>
        </w:rPr>
      </w:pPr>
      <w:proofErr w:type="gramStart"/>
      <w:r w:rsidRPr="00E8736E">
        <w:rPr>
          <w:rFonts w:ascii="Times New Roman" w:hAnsi="Times New Roman"/>
          <w:color w:val="000000"/>
          <w:sz w:val="28"/>
          <w:szCs w:val="28"/>
          <w:lang w:val="ru-RU"/>
        </w:rPr>
        <w:t>а)  запрашивать у юридических лиц, индивидуальных предпринимателей и  физических лиц документы, содержащие описание их обязательств (лесная декларация, проект освоения лесов, отчеты, предусмотренные статьями 49, 60, 66 Лесного кодекса Российской Федерации), а также документы, содержащие сведения о соблюдении принятых обязательств и правил, установленных лесным законодательством, в том числе правоустанавливающие документы (договор аренды лесного участка, договор купли-продажи лесных насаждений, договор безвозмездного срочного</w:t>
      </w:r>
      <w:proofErr w:type="gramEnd"/>
      <w:r w:rsidRPr="00E8736E">
        <w:rPr>
          <w:rFonts w:ascii="Times New Roman" w:hAnsi="Times New Roman"/>
          <w:color w:val="000000"/>
          <w:sz w:val="28"/>
          <w:szCs w:val="28"/>
          <w:lang w:val="ru-RU"/>
        </w:rPr>
        <w:t xml:space="preserve"> пользования лесным участком, иные документы, на основании которых предоставлены лесные участки, свидетельство о государственной регистрации договора аренды лесного участка, договора купли-продажи  лесных насаждений, договора безвозмездного срочного пользования лесного участка) на лесные участки;</w:t>
      </w:r>
    </w:p>
    <w:p w:rsidR="00704FD2" w:rsidRPr="00E8736E" w:rsidRDefault="00704FD2" w:rsidP="00704FD2">
      <w:pPr>
        <w:ind w:firstLine="614"/>
        <w:rPr>
          <w:rFonts w:ascii="Times New Roman" w:hAnsi="Times New Roman"/>
          <w:color w:val="000000"/>
          <w:sz w:val="28"/>
          <w:szCs w:val="28"/>
          <w:lang w:val="ru-RU"/>
        </w:rPr>
      </w:pPr>
      <w:r w:rsidRPr="00E8736E">
        <w:rPr>
          <w:rFonts w:ascii="Times New Roman" w:hAnsi="Times New Roman"/>
          <w:color w:val="000000"/>
          <w:sz w:val="28"/>
          <w:szCs w:val="28"/>
          <w:lang w:val="ru-RU"/>
        </w:rPr>
        <w:t>б) составлять по результатам проверок Акты проверок  и предоставлять их для ознакомления гражданам, в том числе индивидуальным предпринимателям, а также юридическим лицам, осуществляющим использование лесных участков;</w:t>
      </w:r>
    </w:p>
    <w:p w:rsidR="00704FD2" w:rsidRPr="00E8736E" w:rsidRDefault="00704FD2" w:rsidP="00704FD2">
      <w:pPr>
        <w:ind w:firstLine="614"/>
        <w:rPr>
          <w:rFonts w:ascii="Times New Roman" w:hAnsi="Times New Roman"/>
          <w:color w:val="000000"/>
          <w:sz w:val="28"/>
          <w:szCs w:val="28"/>
          <w:lang w:val="ru-RU"/>
        </w:rPr>
      </w:pPr>
      <w:r w:rsidRPr="00E8736E">
        <w:rPr>
          <w:rFonts w:ascii="Times New Roman" w:hAnsi="Times New Roman"/>
          <w:color w:val="000000"/>
          <w:sz w:val="28"/>
          <w:szCs w:val="28"/>
          <w:lang w:val="ru-RU"/>
        </w:rPr>
        <w:t>в) давать обязательные для исполнения предписания об устранении выявленных в результате проверок нарушений лесного законодательства и контролировать исполнение указанных предписаний в установленные сроки;</w:t>
      </w:r>
    </w:p>
    <w:p w:rsidR="00704FD2" w:rsidRPr="00E8736E" w:rsidRDefault="00704FD2" w:rsidP="00704FD2">
      <w:pPr>
        <w:ind w:firstLine="614"/>
        <w:rPr>
          <w:rFonts w:ascii="Times New Roman" w:hAnsi="Times New Roman"/>
          <w:color w:val="000000"/>
          <w:sz w:val="28"/>
          <w:szCs w:val="28"/>
          <w:lang w:val="ru-RU"/>
        </w:rPr>
      </w:pPr>
      <w:r w:rsidRPr="00E8736E">
        <w:rPr>
          <w:rFonts w:ascii="Times New Roman" w:hAnsi="Times New Roman"/>
          <w:color w:val="000000"/>
          <w:sz w:val="28"/>
          <w:szCs w:val="28"/>
          <w:lang w:val="ru-RU"/>
        </w:rPr>
        <w:t>г) осуществлять в установленном порядке досмотр транспортных средств и при необходимости их задержание;</w:t>
      </w:r>
    </w:p>
    <w:p w:rsidR="00704FD2" w:rsidRPr="00E8736E" w:rsidRDefault="00704FD2" w:rsidP="00704FD2">
      <w:pPr>
        <w:ind w:firstLine="614"/>
        <w:rPr>
          <w:rFonts w:ascii="Times New Roman" w:hAnsi="Times New Roman"/>
          <w:color w:val="000000"/>
          <w:sz w:val="28"/>
          <w:szCs w:val="28"/>
          <w:lang w:val="ru-RU"/>
        </w:rPr>
      </w:pPr>
      <w:proofErr w:type="spellStart"/>
      <w:r w:rsidRPr="00E8736E">
        <w:rPr>
          <w:rFonts w:ascii="Times New Roman" w:hAnsi="Times New Roman"/>
          <w:color w:val="000000"/>
          <w:sz w:val="28"/>
          <w:szCs w:val="28"/>
          <w:lang w:val="ru-RU"/>
        </w:rPr>
        <w:lastRenderedPageBreak/>
        <w:t>д</w:t>
      </w:r>
      <w:proofErr w:type="spellEnd"/>
      <w:r w:rsidRPr="00E8736E">
        <w:rPr>
          <w:rFonts w:ascii="Times New Roman" w:hAnsi="Times New Roman"/>
          <w:color w:val="000000"/>
          <w:sz w:val="28"/>
          <w:szCs w:val="28"/>
          <w:lang w:val="ru-RU"/>
        </w:rPr>
        <w:t>) уведомлять в письменной форме граждан, юридических лиц, осуществляющих использование, охрану, защиту, воспроизводство лесов и лесоразведение, о результатах проверок соблюдения лесного законодательства и выявленных нарушениях;</w:t>
      </w:r>
    </w:p>
    <w:p w:rsidR="00704FD2" w:rsidRPr="00E8736E" w:rsidRDefault="00704FD2" w:rsidP="00704FD2">
      <w:pPr>
        <w:ind w:firstLine="614"/>
        <w:rPr>
          <w:rFonts w:ascii="Times New Roman" w:hAnsi="Times New Roman"/>
          <w:color w:val="000000"/>
          <w:sz w:val="28"/>
          <w:szCs w:val="28"/>
          <w:lang w:val="ru-RU"/>
        </w:rPr>
      </w:pPr>
      <w:r w:rsidRPr="00E8736E">
        <w:rPr>
          <w:rFonts w:ascii="Times New Roman" w:hAnsi="Times New Roman"/>
          <w:color w:val="000000"/>
          <w:sz w:val="28"/>
          <w:szCs w:val="28"/>
          <w:lang w:val="ru-RU"/>
        </w:rPr>
        <w:t>е) предъявлять иски в суды в пределах своей компетенции;</w:t>
      </w:r>
    </w:p>
    <w:p w:rsidR="00704FD2" w:rsidRPr="00E8736E" w:rsidRDefault="00704FD2" w:rsidP="00704FD2">
      <w:pPr>
        <w:ind w:firstLine="614"/>
        <w:rPr>
          <w:rFonts w:ascii="Times New Roman" w:hAnsi="Times New Roman"/>
          <w:color w:val="000000"/>
          <w:sz w:val="28"/>
          <w:szCs w:val="28"/>
          <w:lang w:val="ru-RU"/>
        </w:rPr>
      </w:pPr>
      <w:r w:rsidRPr="00E8736E">
        <w:rPr>
          <w:rFonts w:ascii="Times New Roman" w:hAnsi="Times New Roman"/>
          <w:color w:val="000000"/>
          <w:sz w:val="28"/>
          <w:szCs w:val="28"/>
          <w:lang w:val="ru-RU"/>
        </w:rPr>
        <w:t>ж) привлекать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704FD2" w:rsidRPr="00E8736E" w:rsidRDefault="00704FD2" w:rsidP="00704FD2">
      <w:pPr>
        <w:ind w:firstLine="614"/>
        <w:rPr>
          <w:rFonts w:ascii="Times New Roman" w:hAnsi="Times New Roman"/>
          <w:sz w:val="28"/>
          <w:szCs w:val="28"/>
          <w:lang w:val="ru-RU"/>
        </w:rPr>
      </w:pPr>
      <w:proofErr w:type="spellStart"/>
      <w:r w:rsidRPr="00E8736E">
        <w:rPr>
          <w:rFonts w:ascii="Times New Roman" w:hAnsi="Times New Roman"/>
          <w:color w:val="000080"/>
          <w:sz w:val="28"/>
          <w:szCs w:val="28"/>
          <w:lang w:val="ru-RU"/>
        </w:rPr>
        <w:t>з</w:t>
      </w:r>
      <w:proofErr w:type="spellEnd"/>
      <w:r w:rsidRPr="00E8736E">
        <w:rPr>
          <w:rFonts w:ascii="Times New Roman" w:hAnsi="Times New Roman"/>
          <w:color w:val="000080"/>
          <w:sz w:val="28"/>
          <w:szCs w:val="28"/>
          <w:lang w:val="ru-RU"/>
        </w:rPr>
        <w:t xml:space="preserve">) </w:t>
      </w:r>
      <w:r w:rsidRPr="00E8736E">
        <w:rPr>
          <w:rFonts w:ascii="Times New Roman" w:hAnsi="Times New Roman"/>
          <w:sz w:val="28"/>
          <w:szCs w:val="28"/>
          <w:lang w:val="ru-RU"/>
        </w:rPr>
        <w:t>обращаться в правоохранительные, контрольные и надзорные государственные органы за оказанием содействия в предотвращении или пресечении действий, препятствующих осуществлению контроля, а также для установления личности граждан, виновных в нарушении лесного законодательства.</w:t>
      </w:r>
    </w:p>
    <w:p w:rsidR="00704FD2" w:rsidRPr="00E8736E" w:rsidRDefault="00704FD2" w:rsidP="00704FD2">
      <w:pPr>
        <w:ind w:firstLine="614"/>
        <w:rPr>
          <w:rFonts w:ascii="Times New Roman" w:hAnsi="Times New Roman"/>
          <w:color w:val="000000"/>
          <w:sz w:val="28"/>
          <w:szCs w:val="28"/>
          <w:lang w:val="ru-RU"/>
        </w:rPr>
      </w:pPr>
      <w:r w:rsidRPr="00E8736E">
        <w:rPr>
          <w:rFonts w:ascii="Times New Roman" w:hAnsi="Times New Roman"/>
          <w:color w:val="000000"/>
          <w:sz w:val="28"/>
          <w:szCs w:val="28"/>
          <w:lang w:val="ru-RU"/>
        </w:rPr>
        <w:t>и) осуществлять иные предусмотренные действующим  законодательством  права.</w:t>
      </w:r>
    </w:p>
    <w:p w:rsidR="00704FD2" w:rsidRPr="00E8736E" w:rsidRDefault="00704FD2" w:rsidP="00704FD2">
      <w:pPr>
        <w:ind w:firstLine="708"/>
        <w:rPr>
          <w:rFonts w:ascii="Times New Roman" w:hAnsi="Times New Roman"/>
          <w:color w:val="000000"/>
          <w:sz w:val="28"/>
          <w:szCs w:val="28"/>
          <w:lang w:val="ru-RU"/>
        </w:rPr>
      </w:pPr>
      <w:r w:rsidRPr="00E8736E">
        <w:rPr>
          <w:rFonts w:ascii="Times New Roman" w:hAnsi="Times New Roman"/>
          <w:color w:val="000000"/>
          <w:sz w:val="28"/>
          <w:szCs w:val="28"/>
          <w:lang w:val="ru-RU"/>
        </w:rPr>
        <w:t>2.7.3. При проведении мероприятий по муниципальному лесному контролю муниципальные лесные инспектора  не вправе:</w:t>
      </w:r>
    </w:p>
    <w:p w:rsidR="00704FD2" w:rsidRPr="00E8736E" w:rsidRDefault="00704FD2" w:rsidP="00704FD2">
      <w:pPr>
        <w:ind w:firstLine="708"/>
        <w:rPr>
          <w:rFonts w:ascii="Times New Roman" w:hAnsi="Times New Roman"/>
          <w:color w:val="000000"/>
          <w:sz w:val="28"/>
          <w:szCs w:val="28"/>
          <w:lang w:val="ru-RU"/>
        </w:rPr>
      </w:pPr>
      <w:r w:rsidRPr="00E8736E">
        <w:rPr>
          <w:rFonts w:ascii="Times New Roman" w:hAnsi="Times New Roman"/>
          <w:color w:val="000000"/>
          <w:sz w:val="28"/>
          <w:szCs w:val="28"/>
          <w:lang w:val="ru-RU"/>
        </w:rPr>
        <w:t xml:space="preserve">а) проверять выполнение обязательных требований, если такие требования не относятся к полномочиям </w:t>
      </w:r>
      <w:r w:rsidR="00704CC4" w:rsidRPr="00E8736E">
        <w:rPr>
          <w:rFonts w:ascii="Times New Roman" w:hAnsi="Times New Roman"/>
          <w:sz w:val="28"/>
          <w:szCs w:val="28"/>
          <w:lang w:val="ru-RU"/>
        </w:rPr>
        <w:t>администрации муниципального образования «</w:t>
      </w:r>
      <w:proofErr w:type="spellStart"/>
      <w:r w:rsidR="00704CC4" w:rsidRPr="00E8736E">
        <w:rPr>
          <w:rFonts w:ascii="Times New Roman" w:hAnsi="Times New Roman"/>
          <w:sz w:val="28"/>
          <w:szCs w:val="28"/>
          <w:lang w:val="ru-RU"/>
        </w:rPr>
        <w:t>Тлюстенхабльское</w:t>
      </w:r>
      <w:proofErr w:type="spellEnd"/>
      <w:r w:rsidR="00704CC4" w:rsidRPr="00E8736E">
        <w:rPr>
          <w:rFonts w:ascii="Times New Roman" w:hAnsi="Times New Roman"/>
          <w:sz w:val="28"/>
          <w:szCs w:val="28"/>
          <w:lang w:val="ru-RU"/>
        </w:rPr>
        <w:t xml:space="preserve"> городское поселение»</w:t>
      </w:r>
      <w:r w:rsidRPr="00E8736E">
        <w:rPr>
          <w:rFonts w:ascii="Times New Roman" w:hAnsi="Times New Roman"/>
          <w:color w:val="000000"/>
          <w:sz w:val="28"/>
          <w:szCs w:val="28"/>
          <w:lang w:val="ru-RU"/>
        </w:rPr>
        <w:t>;</w:t>
      </w:r>
    </w:p>
    <w:p w:rsidR="00704FD2" w:rsidRPr="00E8736E" w:rsidRDefault="00704FD2" w:rsidP="00704FD2">
      <w:pPr>
        <w:ind w:firstLine="708"/>
        <w:rPr>
          <w:rFonts w:ascii="Times New Roman" w:hAnsi="Times New Roman"/>
          <w:color w:val="000000"/>
          <w:sz w:val="28"/>
          <w:szCs w:val="28"/>
          <w:lang w:val="ru-RU"/>
        </w:rPr>
      </w:pPr>
      <w:proofErr w:type="gramStart"/>
      <w:r w:rsidRPr="00E8736E">
        <w:rPr>
          <w:rFonts w:ascii="Times New Roman" w:hAnsi="Times New Roman"/>
          <w:color w:val="000000"/>
          <w:sz w:val="28"/>
          <w:szCs w:val="28"/>
          <w:lang w:val="ru-RU"/>
        </w:rPr>
        <w:t>б)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 защите прав юридических лиц и индивидуальных предпринимателей при осуществлении государственного контроля (надзора) и</w:t>
      </w:r>
      <w:proofErr w:type="gramEnd"/>
      <w:r w:rsidRPr="00E8736E">
        <w:rPr>
          <w:rFonts w:ascii="Times New Roman" w:hAnsi="Times New Roman"/>
          <w:color w:val="000000"/>
          <w:sz w:val="28"/>
          <w:szCs w:val="28"/>
          <w:lang w:val="ru-RU"/>
        </w:rPr>
        <w:t xml:space="preserve"> муниципального контроля»;</w:t>
      </w:r>
    </w:p>
    <w:p w:rsidR="00704FD2" w:rsidRPr="00E8736E" w:rsidRDefault="00704FD2" w:rsidP="00704FD2">
      <w:pPr>
        <w:ind w:firstLine="708"/>
        <w:rPr>
          <w:rFonts w:ascii="Times New Roman" w:hAnsi="Times New Roman"/>
          <w:color w:val="000000"/>
          <w:sz w:val="28"/>
          <w:szCs w:val="28"/>
          <w:lang w:val="ru-RU"/>
        </w:rPr>
      </w:pPr>
      <w:r w:rsidRPr="00E8736E">
        <w:rPr>
          <w:rFonts w:ascii="Times New Roman" w:hAnsi="Times New Roman"/>
          <w:color w:val="000000"/>
          <w:sz w:val="28"/>
          <w:szCs w:val="28"/>
          <w:lang w:val="ru-RU"/>
        </w:rPr>
        <w:t>в) требовать представления документов, информации,  проб обследования, если они не являются объектами проверки или не относятся к предмету проверки, а также изымать оригиналы таких документов;</w:t>
      </w:r>
    </w:p>
    <w:p w:rsidR="00704FD2" w:rsidRPr="00E8736E" w:rsidRDefault="00704FD2" w:rsidP="00704FD2">
      <w:pPr>
        <w:ind w:firstLine="708"/>
        <w:rPr>
          <w:rFonts w:ascii="Times New Roman" w:hAnsi="Times New Roman"/>
          <w:color w:val="000000"/>
          <w:sz w:val="28"/>
          <w:szCs w:val="28"/>
          <w:lang w:val="ru-RU"/>
        </w:rPr>
      </w:pPr>
      <w:r w:rsidRPr="00E8736E">
        <w:rPr>
          <w:rFonts w:ascii="Times New Roman" w:hAnsi="Times New Roman"/>
          <w:color w:val="000000"/>
          <w:sz w:val="28"/>
          <w:szCs w:val="28"/>
          <w:lang w:val="ru-RU"/>
        </w:rPr>
        <w:t>г)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04FD2" w:rsidRPr="00E8736E" w:rsidRDefault="00704FD2" w:rsidP="00704FD2">
      <w:pPr>
        <w:ind w:firstLine="708"/>
        <w:rPr>
          <w:rFonts w:ascii="Times New Roman" w:hAnsi="Times New Roman"/>
          <w:color w:val="000000"/>
          <w:sz w:val="28"/>
          <w:szCs w:val="28"/>
          <w:lang w:val="ru-RU"/>
        </w:rPr>
      </w:pPr>
      <w:proofErr w:type="spellStart"/>
      <w:r w:rsidRPr="00E8736E">
        <w:rPr>
          <w:rFonts w:ascii="Times New Roman" w:hAnsi="Times New Roman"/>
          <w:color w:val="000000"/>
          <w:sz w:val="28"/>
          <w:szCs w:val="28"/>
          <w:lang w:val="ru-RU"/>
        </w:rPr>
        <w:t>д</w:t>
      </w:r>
      <w:proofErr w:type="spellEnd"/>
      <w:r w:rsidRPr="00E8736E">
        <w:rPr>
          <w:rFonts w:ascii="Times New Roman" w:hAnsi="Times New Roman"/>
          <w:color w:val="000000"/>
          <w:sz w:val="28"/>
          <w:szCs w:val="28"/>
          <w:lang w:val="ru-RU"/>
        </w:rPr>
        <w:t>) превышать установленные сроки проведения проверки;</w:t>
      </w:r>
    </w:p>
    <w:p w:rsidR="00704FD2" w:rsidRPr="00E8736E" w:rsidRDefault="00704FD2" w:rsidP="00704FD2">
      <w:pPr>
        <w:ind w:firstLine="708"/>
        <w:rPr>
          <w:rFonts w:ascii="Times New Roman" w:hAnsi="Times New Roman"/>
          <w:color w:val="000000"/>
          <w:sz w:val="28"/>
          <w:szCs w:val="28"/>
          <w:lang w:val="ru-RU"/>
        </w:rPr>
      </w:pPr>
      <w:r w:rsidRPr="00E8736E">
        <w:rPr>
          <w:rFonts w:ascii="Times New Roman" w:hAnsi="Times New Roman"/>
          <w:color w:val="000000"/>
          <w:sz w:val="28"/>
          <w:szCs w:val="28"/>
          <w:lang w:val="ru-RU"/>
        </w:rPr>
        <w:lastRenderedPageBreak/>
        <w:t>е) осуществлять выдачу юридическим лицам, индивидуальным предпринимателям, физическим лицам предписаний или предложений о проведении за их счет мероприятий по контролю.</w:t>
      </w:r>
    </w:p>
    <w:p w:rsidR="00704FD2" w:rsidRPr="00E8736E" w:rsidRDefault="00704FD2" w:rsidP="00704FD2">
      <w:pPr>
        <w:ind w:firstLine="708"/>
        <w:rPr>
          <w:rFonts w:ascii="Times New Roman" w:hAnsi="Times New Roman"/>
          <w:color w:val="000000"/>
          <w:sz w:val="28"/>
          <w:szCs w:val="28"/>
          <w:lang w:val="ru-RU"/>
        </w:rPr>
      </w:pPr>
      <w:r w:rsidRPr="00E8736E">
        <w:rPr>
          <w:rFonts w:ascii="Times New Roman" w:hAnsi="Times New Roman"/>
          <w:color w:val="000000"/>
          <w:sz w:val="28"/>
          <w:szCs w:val="28"/>
          <w:lang w:val="ru-RU"/>
        </w:rPr>
        <w:t>2.7.4. Муниципальные лесные инспектора  при проведении мероприятий по муниципальному лесному контролю  обязаны:</w:t>
      </w:r>
    </w:p>
    <w:p w:rsidR="00704FD2" w:rsidRPr="00E8736E" w:rsidRDefault="00704FD2" w:rsidP="00704FD2">
      <w:pPr>
        <w:ind w:firstLine="708"/>
        <w:rPr>
          <w:rFonts w:ascii="Times New Roman" w:hAnsi="Times New Roman"/>
          <w:color w:val="000000"/>
          <w:sz w:val="28"/>
          <w:szCs w:val="28"/>
          <w:lang w:val="ru-RU"/>
        </w:rPr>
      </w:pPr>
      <w:r w:rsidRPr="00E8736E">
        <w:rPr>
          <w:rFonts w:ascii="Times New Roman" w:hAnsi="Times New Roman"/>
          <w:color w:val="000000"/>
          <w:sz w:val="28"/>
          <w:szCs w:val="28"/>
          <w:lang w:val="ru-RU"/>
        </w:rPr>
        <w:t>а) своевременно и в полной мере исполнять предоставленные в соответствии с лесным законодательством полномочия по предупреждению, выявлению и пресечению нарушений обязательных требований;</w:t>
      </w:r>
    </w:p>
    <w:p w:rsidR="00704FD2" w:rsidRPr="00E8736E" w:rsidRDefault="00704FD2" w:rsidP="00704FD2">
      <w:pPr>
        <w:ind w:firstLine="708"/>
        <w:rPr>
          <w:rFonts w:ascii="Times New Roman" w:hAnsi="Times New Roman"/>
          <w:color w:val="000000"/>
          <w:sz w:val="28"/>
          <w:szCs w:val="28"/>
          <w:lang w:val="ru-RU"/>
        </w:rPr>
      </w:pPr>
      <w:r w:rsidRPr="00E8736E">
        <w:rPr>
          <w:rFonts w:ascii="Times New Roman" w:hAnsi="Times New Roman"/>
          <w:color w:val="000000"/>
          <w:sz w:val="28"/>
          <w:szCs w:val="28"/>
          <w:lang w:val="ru-RU"/>
        </w:rPr>
        <w:t>б) соблюдать законодательство Российской Федерации, права и законные интересы граждан, юридических лиц и индивидуальных предпринимателей;</w:t>
      </w:r>
    </w:p>
    <w:p w:rsidR="00704FD2" w:rsidRPr="00E8736E" w:rsidRDefault="00704FD2" w:rsidP="00704FD2">
      <w:pPr>
        <w:ind w:firstLine="708"/>
        <w:rPr>
          <w:rFonts w:ascii="Times New Roman" w:hAnsi="Times New Roman"/>
          <w:color w:val="000000"/>
          <w:sz w:val="28"/>
          <w:szCs w:val="28"/>
          <w:lang w:val="ru-RU"/>
        </w:rPr>
      </w:pPr>
      <w:r w:rsidRPr="00E8736E">
        <w:rPr>
          <w:rFonts w:ascii="Times New Roman" w:hAnsi="Times New Roman"/>
          <w:color w:val="000000"/>
          <w:sz w:val="28"/>
          <w:szCs w:val="28"/>
          <w:lang w:val="ru-RU"/>
        </w:rPr>
        <w:t>в) проводить мероприятия по муниципальному лесному контролю на основании и в строгом соответствии с приказом о проведении мероприятий по муниципальному лесному контролю;</w:t>
      </w:r>
    </w:p>
    <w:p w:rsidR="00704FD2" w:rsidRPr="00E8736E" w:rsidRDefault="00704FD2" w:rsidP="00704FD2">
      <w:pPr>
        <w:ind w:firstLine="708"/>
        <w:rPr>
          <w:rFonts w:ascii="Times New Roman" w:hAnsi="Times New Roman"/>
          <w:color w:val="000000"/>
          <w:sz w:val="28"/>
          <w:szCs w:val="28"/>
          <w:lang w:val="ru-RU"/>
        </w:rPr>
      </w:pPr>
      <w:r w:rsidRPr="00E8736E">
        <w:rPr>
          <w:rFonts w:ascii="Times New Roman" w:hAnsi="Times New Roman"/>
          <w:color w:val="000000"/>
          <w:sz w:val="28"/>
          <w:szCs w:val="28"/>
          <w:lang w:val="ru-RU"/>
        </w:rPr>
        <w:t xml:space="preserve">г) посещать объекты (территории и помещения) юридических лиц, индивидуальных предпринимателей  и физических лиц в целях проведения мероприятия по муниципальному лесному контролю только во время исполнения служебных обязанностей при предъявлении служебного удостоверения и </w:t>
      </w:r>
      <w:r w:rsidR="001A469D" w:rsidRPr="00E8736E">
        <w:rPr>
          <w:rFonts w:ascii="Times New Roman" w:hAnsi="Times New Roman"/>
          <w:color w:val="000000"/>
          <w:sz w:val="28"/>
          <w:szCs w:val="28"/>
          <w:lang w:val="ru-RU"/>
        </w:rPr>
        <w:t xml:space="preserve">распоряжения главы </w:t>
      </w:r>
      <w:r w:rsidR="001A469D" w:rsidRPr="00E8736E">
        <w:rPr>
          <w:rFonts w:ascii="Times New Roman" w:hAnsi="Times New Roman"/>
          <w:sz w:val="28"/>
          <w:szCs w:val="28"/>
          <w:lang w:val="ru-RU"/>
        </w:rPr>
        <w:t>администрации муниципального образования «</w:t>
      </w:r>
      <w:proofErr w:type="spellStart"/>
      <w:r w:rsidR="001A469D" w:rsidRPr="00E8736E">
        <w:rPr>
          <w:rFonts w:ascii="Times New Roman" w:hAnsi="Times New Roman"/>
          <w:sz w:val="28"/>
          <w:szCs w:val="28"/>
          <w:lang w:val="ru-RU"/>
        </w:rPr>
        <w:t>Тлюстенхабльское</w:t>
      </w:r>
      <w:proofErr w:type="spellEnd"/>
      <w:r w:rsidR="001A469D" w:rsidRPr="00E8736E">
        <w:rPr>
          <w:rFonts w:ascii="Times New Roman" w:hAnsi="Times New Roman"/>
          <w:sz w:val="28"/>
          <w:szCs w:val="28"/>
          <w:lang w:val="ru-RU"/>
        </w:rPr>
        <w:t xml:space="preserve"> городское поселение» </w:t>
      </w:r>
      <w:r w:rsidRPr="00E8736E">
        <w:rPr>
          <w:rFonts w:ascii="Times New Roman" w:hAnsi="Times New Roman"/>
          <w:color w:val="000000"/>
          <w:sz w:val="28"/>
          <w:szCs w:val="28"/>
          <w:lang w:val="ru-RU"/>
        </w:rPr>
        <w:t xml:space="preserve"> о проведении мероприятий по муниципальному лесному контролю;</w:t>
      </w:r>
    </w:p>
    <w:p w:rsidR="00704FD2" w:rsidRPr="00E8736E" w:rsidRDefault="00704FD2" w:rsidP="00704FD2">
      <w:pPr>
        <w:ind w:firstLine="708"/>
        <w:rPr>
          <w:rFonts w:ascii="Times New Roman" w:hAnsi="Times New Roman"/>
          <w:color w:val="000000"/>
          <w:sz w:val="28"/>
          <w:szCs w:val="28"/>
          <w:lang w:val="ru-RU"/>
        </w:rPr>
      </w:pPr>
      <w:proofErr w:type="spellStart"/>
      <w:r w:rsidRPr="00E8736E">
        <w:rPr>
          <w:rFonts w:ascii="Times New Roman" w:hAnsi="Times New Roman"/>
          <w:color w:val="000000"/>
          <w:sz w:val="28"/>
          <w:szCs w:val="28"/>
          <w:lang w:val="ru-RU"/>
        </w:rPr>
        <w:t>д</w:t>
      </w:r>
      <w:proofErr w:type="spellEnd"/>
      <w:r w:rsidRPr="00E8736E">
        <w:rPr>
          <w:rFonts w:ascii="Times New Roman" w:hAnsi="Times New Roman"/>
          <w:color w:val="000000"/>
          <w:sz w:val="28"/>
          <w:szCs w:val="28"/>
          <w:lang w:val="ru-RU"/>
        </w:rPr>
        <w:t>) не препятствовать представителям юридического лица или индивидуального предпринимателя, физическим лицам присутствовать при проведении мероприятия по муниципальному лесному контролю, давать разъяснения по вопросам, относящимся к предмету проверки;</w:t>
      </w:r>
    </w:p>
    <w:p w:rsidR="00704FD2" w:rsidRPr="00E8736E" w:rsidRDefault="00704FD2" w:rsidP="00704FD2">
      <w:pPr>
        <w:ind w:firstLine="708"/>
        <w:rPr>
          <w:rFonts w:ascii="Times New Roman" w:hAnsi="Times New Roman"/>
          <w:color w:val="000000"/>
          <w:sz w:val="28"/>
          <w:szCs w:val="28"/>
          <w:lang w:val="ru-RU"/>
        </w:rPr>
      </w:pPr>
      <w:r w:rsidRPr="00E8736E">
        <w:rPr>
          <w:rFonts w:ascii="Times New Roman" w:hAnsi="Times New Roman"/>
          <w:color w:val="000000"/>
          <w:sz w:val="28"/>
          <w:szCs w:val="28"/>
          <w:lang w:val="ru-RU"/>
        </w:rPr>
        <w:t>е) предоставлять должностным лицам юридического лица или индивидуальным предпринимателям либо их представителям, физическим лицам, присутствующим при проведении мероприятия по муниципальному лесному контролю, относящуюся к предмету проверки необходимую информацию;</w:t>
      </w:r>
    </w:p>
    <w:p w:rsidR="00704FD2" w:rsidRPr="00E8736E" w:rsidRDefault="00704FD2" w:rsidP="00704FD2">
      <w:pPr>
        <w:ind w:firstLine="708"/>
        <w:rPr>
          <w:rFonts w:ascii="Times New Roman" w:hAnsi="Times New Roman"/>
          <w:color w:val="000000"/>
          <w:sz w:val="28"/>
          <w:szCs w:val="28"/>
          <w:lang w:val="ru-RU"/>
        </w:rPr>
      </w:pPr>
      <w:r w:rsidRPr="00E8736E">
        <w:rPr>
          <w:rFonts w:ascii="Times New Roman" w:hAnsi="Times New Roman"/>
          <w:color w:val="000000"/>
          <w:sz w:val="28"/>
          <w:szCs w:val="28"/>
          <w:lang w:val="ru-RU"/>
        </w:rPr>
        <w:t>ж) знакомить должностных лиц юридического лица или индивидуального предпринимателя либо их представителей, физических лиц  с результатами мероприятий по муниципальному лесному контролю;</w:t>
      </w:r>
    </w:p>
    <w:p w:rsidR="00704FD2" w:rsidRPr="00E8736E" w:rsidRDefault="00704FD2" w:rsidP="00704FD2">
      <w:pPr>
        <w:rPr>
          <w:rFonts w:ascii="Times New Roman" w:hAnsi="Times New Roman"/>
          <w:color w:val="000080"/>
          <w:sz w:val="28"/>
          <w:szCs w:val="28"/>
          <w:lang w:val="ru-RU"/>
        </w:rPr>
      </w:pPr>
    </w:p>
    <w:p w:rsidR="00704FD2" w:rsidRPr="00E8736E" w:rsidRDefault="00704FD2" w:rsidP="00704FD2">
      <w:pPr>
        <w:rPr>
          <w:rFonts w:ascii="Times New Roman" w:hAnsi="Times New Roman"/>
          <w:sz w:val="28"/>
          <w:szCs w:val="28"/>
          <w:lang w:val="ru-RU"/>
        </w:rPr>
      </w:pPr>
    </w:p>
    <w:p w:rsidR="00704FD2" w:rsidRPr="00E8736E" w:rsidRDefault="00704FD2" w:rsidP="00704FD2">
      <w:pPr>
        <w:jc w:val="center"/>
        <w:rPr>
          <w:rFonts w:ascii="Times New Roman" w:hAnsi="Times New Roman"/>
          <w:b/>
          <w:bCs/>
          <w:sz w:val="28"/>
          <w:szCs w:val="28"/>
          <w:lang w:val="ru-RU"/>
        </w:rPr>
      </w:pPr>
      <w:r w:rsidRPr="00E8736E">
        <w:rPr>
          <w:rFonts w:ascii="Times New Roman" w:hAnsi="Times New Roman"/>
          <w:b/>
          <w:bCs/>
          <w:sz w:val="28"/>
          <w:szCs w:val="28"/>
        </w:rPr>
        <w:t>III</w:t>
      </w:r>
      <w:r w:rsidRPr="00E8736E">
        <w:rPr>
          <w:rFonts w:ascii="Times New Roman" w:hAnsi="Times New Roman"/>
          <w:b/>
          <w:bCs/>
          <w:sz w:val="28"/>
          <w:szCs w:val="28"/>
          <w:lang w:val="ru-RU"/>
        </w:rPr>
        <w:t>. Административные процедуры</w:t>
      </w:r>
    </w:p>
    <w:p w:rsidR="00704FD2" w:rsidRPr="00E8736E" w:rsidRDefault="001A469D" w:rsidP="00704FD2">
      <w:pPr>
        <w:ind w:firstLine="540"/>
        <w:rPr>
          <w:rFonts w:ascii="Times New Roman" w:hAnsi="Times New Roman"/>
          <w:sz w:val="28"/>
          <w:szCs w:val="28"/>
          <w:lang w:val="ru-RU"/>
        </w:rPr>
      </w:pPr>
      <w:proofErr w:type="gramStart"/>
      <w:r w:rsidRPr="00E8736E">
        <w:rPr>
          <w:rFonts w:ascii="Times New Roman" w:hAnsi="Times New Roman"/>
          <w:sz w:val="28"/>
          <w:szCs w:val="28"/>
          <w:lang w:val="ru-RU"/>
        </w:rPr>
        <w:lastRenderedPageBreak/>
        <w:t>Администрация муниципального образования «</w:t>
      </w:r>
      <w:proofErr w:type="spellStart"/>
      <w:r w:rsidRPr="00E8736E">
        <w:rPr>
          <w:rFonts w:ascii="Times New Roman" w:hAnsi="Times New Roman"/>
          <w:sz w:val="28"/>
          <w:szCs w:val="28"/>
          <w:lang w:val="ru-RU"/>
        </w:rPr>
        <w:t>Тлюстенхабльское</w:t>
      </w:r>
      <w:proofErr w:type="spellEnd"/>
      <w:r w:rsidRPr="00E8736E">
        <w:rPr>
          <w:rFonts w:ascii="Times New Roman" w:hAnsi="Times New Roman"/>
          <w:sz w:val="28"/>
          <w:szCs w:val="28"/>
          <w:lang w:val="ru-RU"/>
        </w:rPr>
        <w:t xml:space="preserve"> городское поселение» </w:t>
      </w:r>
      <w:r w:rsidR="00704FD2" w:rsidRPr="00E8736E">
        <w:rPr>
          <w:rFonts w:ascii="Times New Roman" w:hAnsi="Times New Roman"/>
          <w:sz w:val="28"/>
          <w:szCs w:val="28"/>
          <w:lang w:val="ru-RU"/>
        </w:rPr>
        <w:t xml:space="preserve"> осуществляет </w:t>
      </w:r>
      <w:r w:rsidR="00704FD2" w:rsidRPr="00E8736E">
        <w:rPr>
          <w:rFonts w:ascii="Times New Roman" w:hAnsi="Times New Roman"/>
          <w:color w:val="000000"/>
          <w:sz w:val="28"/>
          <w:szCs w:val="28"/>
          <w:lang w:val="ru-RU"/>
        </w:rPr>
        <w:t xml:space="preserve">муниципальный лесной </w:t>
      </w:r>
      <w:r w:rsidR="00704FD2" w:rsidRPr="00E8736E">
        <w:rPr>
          <w:rFonts w:ascii="Times New Roman" w:hAnsi="Times New Roman"/>
          <w:sz w:val="28"/>
          <w:szCs w:val="28"/>
          <w:lang w:val="ru-RU"/>
        </w:rPr>
        <w:t>контроль в установленной сфере деятельности  в отношении предприятий и организаций, физических лиц, расположенных в городских лесах,  имеющих смежные границы с городскими лесами  или участвующих в лесных отношениях на территории муниципального образования «</w:t>
      </w:r>
      <w:proofErr w:type="spellStart"/>
      <w:r w:rsidRPr="00E8736E">
        <w:rPr>
          <w:rFonts w:ascii="Times New Roman" w:hAnsi="Times New Roman"/>
          <w:sz w:val="28"/>
          <w:szCs w:val="28"/>
          <w:lang w:val="ru-RU"/>
        </w:rPr>
        <w:t>Тлюстенхабльское</w:t>
      </w:r>
      <w:proofErr w:type="spellEnd"/>
      <w:r w:rsidRPr="00E8736E">
        <w:rPr>
          <w:rFonts w:ascii="Times New Roman" w:hAnsi="Times New Roman"/>
          <w:sz w:val="28"/>
          <w:szCs w:val="28"/>
          <w:lang w:val="ru-RU"/>
        </w:rPr>
        <w:t xml:space="preserve"> городское поселение</w:t>
      </w:r>
      <w:r w:rsidR="00704FD2" w:rsidRPr="00E8736E">
        <w:rPr>
          <w:rFonts w:ascii="Times New Roman" w:hAnsi="Times New Roman"/>
          <w:sz w:val="28"/>
          <w:szCs w:val="28"/>
          <w:lang w:val="ru-RU"/>
        </w:rPr>
        <w:t>» в пределах своей компетенции.</w:t>
      </w:r>
      <w:proofErr w:type="gramEnd"/>
    </w:p>
    <w:p w:rsidR="00704FD2" w:rsidRPr="00E8736E" w:rsidRDefault="00704FD2" w:rsidP="00704FD2">
      <w:pPr>
        <w:ind w:firstLine="708"/>
        <w:rPr>
          <w:rFonts w:ascii="Times New Roman" w:hAnsi="Times New Roman"/>
          <w:sz w:val="28"/>
          <w:szCs w:val="28"/>
          <w:lang w:val="ru-RU"/>
        </w:rPr>
      </w:pPr>
      <w:r w:rsidRPr="00E8736E">
        <w:rPr>
          <w:rFonts w:ascii="Times New Roman" w:hAnsi="Times New Roman"/>
          <w:sz w:val="28"/>
          <w:szCs w:val="28"/>
          <w:lang w:val="ru-RU"/>
        </w:rPr>
        <w:t>Регламент  включает следующие административные процедуры:</w:t>
      </w:r>
    </w:p>
    <w:p w:rsidR="00704FD2" w:rsidRPr="00E8736E" w:rsidRDefault="00704FD2" w:rsidP="00704FD2">
      <w:pPr>
        <w:rPr>
          <w:rFonts w:ascii="Times New Roman" w:hAnsi="Times New Roman"/>
          <w:sz w:val="28"/>
          <w:szCs w:val="28"/>
          <w:lang w:val="ru-RU"/>
        </w:rPr>
      </w:pPr>
      <w:r w:rsidRPr="00E8736E">
        <w:rPr>
          <w:rFonts w:ascii="Times New Roman" w:hAnsi="Times New Roman"/>
          <w:sz w:val="28"/>
          <w:szCs w:val="28"/>
          <w:lang w:val="ru-RU"/>
        </w:rPr>
        <w:t>1. Планирование проверки;</w:t>
      </w:r>
    </w:p>
    <w:p w:rsidR="00704FD2" w:rsidRPr="00E8736E" w:rsidRDefault="00704FD2" w:rsidP="00704FD2">
      <w:pPr>
        <w:rPr>
          <w:rFonts w:ascii="Times New Roman" w:hAnsi="Times New Roman"/>
          <w:sz w:val="28"/>
          <w:szCs w:val="28"/>
          <w:lang w:val="ru-RU"/>
        </w:rPr>
      </w:pPr>
      <w:r w:rsidRPr="00E8736E">
        <w:rPr>
          <w:rFonts w:ascii="Times New Roman" w:hAnsi="Times New Roman"/>
          <w:sz w:val="28"/>
          <w:szCs w:val="28"/>
          <w:lang w:val="ru-RU"/>
        </w:rPr>
        <w:t>2. Подготовка и согласование проверки;</w:t>
      </w:r>
    </w:p>
    <w:p w:rsidR="00704FD2" w:rsidRPr="00E8736E" w:rsidRDefault="00704FD2" w:rsidP="00704FD2">
      <w:pPr>
        <w:rPr>
          <w:rFonts w:ascii="Times New Roman" w:hAnsi="Times New Roman"/>
          <w:sz w:val="28"/>
          <w:szCs w:val="28"/>
          <w:lang w:val="ru-RU"/>
        </w:rPr>
      </w:pPr>
      <w:r w:rsidRPr="00E8736E">
        <w:rPr>
          <w:rFonts w:ascii="Times New Roman" w:hAnsi="Times New Roman"/>
          <w:sz w:val="28"/>
          <w:szCs w:val="28"/>
          <w:lang w:val="ru-RU"/>
        </w:rPr>
        <w:t>3. Организация и проведение проверки</w:t>
      </w:r>
      <w:r w:rsidR="001A469D" w:rsidRPr="00E8736E">
        <w:rPr>
          <w:rFonts w:ascii="Times New Roman" w:hAnsi="Times New Roman"/>
          <w:sz w:val="28"/>
          <w:szCs w:val="28"/>
          <w:lang w:val="ru-RU"/>
        </w:rPr>
        <w:t>;</w:t>
      </w:r>
      <w:r w:rsidRPr="00E8736E">
        <w:rPr>
          <w:rFonts w:ascii="Times New Roman" w:hAnsi="Times New Roman"/>
          <w:sz w:val="28"/>
          <w:szCs w:val="28"/>
          <w:lang w:val="ru-RU"/>
        </w:rPr>
        <w:t xml:space="preserve"> </w:t>
      </w:r>
    </w:p>
    <w:p w:rsidR="00704FD2" w:rsidRPr="00E8736E" w:rsidRDefault="00704FD2" w:rsidP="00704FD2">
      <w:pPr>
        <w:rPr>
          <w:rFonts w:ascii="Times New Roman" w:hAnsi="Times New Roman"/>
          <w:sz w:val="28"/>
          <w:szCs w:val="28"/>
          <w:lang w:val="ru-RU"/>
        </w:rPr>
      </w:pPr>
      <w:r w:rsidRPr="00E8736E">
        <w:rPr>
          <w:rFonts w:ascii="Times New Roman" w:hAnsi="Times New Roman"/>
          <w:sz w:val="28"/>
          <w:szCs w:val="28"/>
          <w:lang w:val="ru-RU"/>
        </w:rPr>
        <w:t>4. Оформление  результатов проверки.</w:t>
      </w:r>
    </w:p>
    <w:p w:rsidR="00704FD2" w:rsidRPr="00E8736E" w:rsidRDefault="00704FD2" w:rsidP="00704FD2">
      <w:pPr>
        <w:rPr>
          <w:rFonts w:ascii="Times New Roman" w:hAnsi="Times New Roman"/>
          <w:sz w:val="28"/>
          <w:szCs w:val="28"/>
          <w:lang w:val="ru-RU"/>
        </w:rPr>
      </w:pPr>
      <w:r w:rsidRPr="00E8736E">
        <w:rPr>
          <w:rFonts w:ascii="Times New Roman" w:hAnsi="Times New Roman"/>
          <w:sz w:val="28"/>
          <w:szCs w:val="28"/>
          <w:lang w:val="ru-RU"/>
        </w:rPr>
        <w:t>Блок-схема последовательности действий при исполнении муниципальной функции проведения проверок приведена  в Приложении № 1.</w:t>
      </w:r>
    </w:p>
    <w:p w:rsidR="00704FD2" w:rsidRPr="00E8736E" w:rsidRDefault="00704FD2" w:rsidP="00704FD2">
      <w:pPr>
        <w:ind w:firstLine="708"/>
        <w:rPr>
          <w:rFonts w:ascii="Times New Roman" w:hAnsi="Times New Roman"/>
          <w:b/>
          <w:bCs/>
          <w:sz w:val="28"/>
          <w:szCs w:val="28"/>
          <w:lang w:val="ru-RU"/>
        </w:rPr>
      </w:pPr>
      <w:r w:rsidRPr="00E8736E">
        <w:rPr>
          <w:rFonts w:ascii="Times New Roman" w:hAnsi="Times New Roman"/>
          <w:b/>
          <w:bCs/>
          <w:sz w:val="28"/>
          <w:szCs w:val="28"/>
          <w:lang w:val="ru-RU"/>
        </w:rPr>
        <w:t>3.1. Планирование проверки</w:t>
      </w:r>
    </w:p>
    <w:p w:rsidR="00704FD2" w:rsidRPr="00E8736E" w:rsidRDefault="00704FD2" w:rsidP="00704FD2">
      <w:pPr>
        <w:ind w:firstLine="708"/>
        <w:rPr>
          <w:rFonts w:ascii="Times New Roman" w:hAnsi="Times New Roman"/>
          <w:color w:val="000000"/>
          <w:sz w:val="28"/>
          <w:szCs w:val="28"/>
          <w:lang w:val="ru-RU"/>
        </w:rPr>
      </w:pPr>
      <w:r w:rsidRPr="00E8736E">
        <w:rPr>
          <w:rFonts w:ascii="Times New Roman" w:hAnsi="Times New Roman"/>
          <w:color w:val="000000"/>
          <w:sz w:val="28"/>
          <w:szCs w:val="28"/>
          <w:lang w:val="ru-RU"/>
        </w:rPr>
        <w:t xml:space="preserve">3.1.1. </w:t>
      </w:r>
      <w:r w:rsidRPr="00E8736E">
        <w:rPr>
          <w:rFonts w:ascii="Times New Roman" w:hAnsi="Times New Roman"/>
          <w:sz w:val="28"/>
          <w:szCs w:val="28"/>
          <w:lang w:val="ru-RU"/>
        </w:rPr>
        <w:t xml:space="preserve">Плановые проверки проводятся на основании разрабатываемого </w:t>
      </w:r>
      <w:r w:rsidR="001A469D" w:rsidRPr="00E8736E">
        <w:rPr>
          <w:rFonts w:ascii="Times New Roman" w:hAnsi="Times New Roman"/>
          <w:sz w:val="28"/>
          <w:szCs w:val="28"/>
          <w:lang w:val="ru-RU"/>
        </w:rPr>
        <w:t>администрацией муниципального образования «</w:t>
      </w:r>
      <w:proofErr w:type="spellStart"/>
      <w:r w:rsidR="001A469D" w:rsidRPr="00E8736E">
        <w:rPr>
          <w:rFonts w:ascii="Times New Roman" w:hAnsi="Times New Roman"/>
          <w:sz w:val="28"/>
          <w:szCs w:val="28"/>
          <w:lang w:val="ru-RU"/>
        </w:rPr>
        <w:t>Тлюстенхабльское</w:t>
      </w:r>
      <w:proofErr w:type="spellEnd"/>
      <w:r w:rsidR="001A469D" w:rsidRPr="00E8736E">
        <w:rPr>
          <w:rFonts w:ascii="Times New Roman" w:hAnsi="Times New Roman"/>
          <w:sz w:val="28"/>
          <w:szCs w:val="28"/>
          <w:lang w:val="ru-RU"/>
        </w:rPr>
        <w:t xml:space="preserve"> городское поселение» </w:t>
      </w:r>
      <w:r w:rsidRPr="00E8736E">
        <w:rPr>
          <w:rFonts w:ascii="Times New Roman" w:hAnsi="Times New Roman"/>
          <w:sz w:val="28"/>
          <w:szCs w:val="28"/>
          <w:lang w:val="ru-RU"/>
        </w:rPr>
        <w:t xml:space="preserve">Ежегодного плана плановых  проверок (по форме согласно Приложению № 2) </w:t>
      </w:r>
      <w:r w:rsidRPr="00E8736E">
        <w:rPr>
          <w:rFonts w:ascii="Times New Roman" w:hAnsi="Times New Roman"/>
          <w:color w:val="000000"/>
          <w:sz w:val="28"/>
          <w:szCs w:val="28"/>
          <w:lang w:val="ru-RU"/>
        </w:rPr>
        <w:t>не чаще чем один раз в три года.</w:t>
      </w:r>
    </w:p>
    <w:p w:rsidR="00704FD2" w:rsidRPr="00E8736E" w:rsidRDefault="00704FD2" w:rsidP="00704FD2">
      <w:pPr>
        <w:ind w:firstLine="708"/>
        <w:rPr>
          <w:rFonts w:ascii="Times New Roman" w:hAnsi="Times New Roman"/>
          <w:sz w:val="28"/>
          <w:szCs w:val="28"/>
          <w:lang w:val="ru-RU"/>
        </w:rPr>
      </w:pPr>
      <w:r w:rsidRPr="00E8736E">
        <w:rPr>
          <w:rFonts w:ascii="Times New Roman" w:hAnsi="Times New Roman"/>
          <w:sz w:val="28"/>
          <w:szCs w:val="28"/>
          <w:lang w:val="ru-RU"/>
        </w:rPr>
        <w:t>Предмет плановой проверки – соблюдение юридическим, индивидуальным предпринимателем, физическим лицом обязательных требований, установленных муниципальными правовыми актами;</w:t>
      </w:r>
    </w:p>
    <w:p w:rsidR="00704FD2" w:rsidRPr="00E8736E" w:rsidRDefault="00704FD2" w:rsidP="00704FD2">
      <w:pPr>
        <w:ind w:firstLine="708"/>
        <w:rPr>
          <w:rFonts w:ascii="Times New Roman" w:hAnsi="Times New Roman"/>
          <w:sz w:val="28"/>
          <w:szCs w:val="28"/>
          <w:lang w:val="ru-RU"/>
        </w:rPr>
      </w:pPr>
      <w:r w:rsidRPr="00E8736E">
        <w:rPr>
          <w:rFonts w:ascii="Times New Roman" w:hAnsi="Times New Roman"/>
          <w:color w:val="000000"/>
          <w:sz w:val="28"/>
          <w:szCs w:val="28"/>
          <w:lang w:val="ru-RU"/>
        </w:rPr>
        <w:t xml:space="preserve">В срок до 1 ноября года, предшествующего году проведения плановых проверок, </w:t>
      </w:r>
      <w:r w:rsidR="001A469D" w:rsidRPr="00E8736E">
        <w:rPr>
          <w:rFonts w:ascii="Times New Roman" w:hAnsi="Times New Roman"/>
          <w:sz w:val="28"/>
          <w:szCs w:val="28"/>
          <w:lang w:val="ru-RU"/>
        </w:rPr>
        <w:t>администрации муниципального образования «</w:t>
      </w:r>
      <w:proofErr w:type="spellStart"/>
      <w:r w:rsidR="001A469D" w:rsidRPr="00E8736E">
        <w:rPr>
          <w:rFonts w:ascii="Times New Roman" w:hAnsi="Times New Roman"/>
          <w:sz w:val="28"/>
          <w:szCs w:val="28"/>
          <w:lang w:val="ru-RU"/>
        </w:rPr>
        <w:t>Тлюстенхабльское</w:t>
      </w:r>
      <w:proofErr w:type="spellEnd"/>
      <w:r w:rsidR="001A469D" w:rsidRPr="00E8736E">
        <w:rPr>
          <w:rFonts w:ascii="Times New Roman" w:hAnsi="Times New Roman"/>
          <w:sz w:val="28"/>
          <w:szCs w:val="28"/>
          <w:lang w:val="ru-RU"/>
        </w:rPr>
        <w:t xml:space="preserve"> городское поселение» </w:t>
      </w:r>
      <w:r w:rsidRPr="00E8736E">
        <w:rPr>
          <w:rFonts w:ascii="Times New Roman" w:hAnsi="Times New Roman"/>
          <w:color w:val="000000"/>
          <w:sz w:val="28"/>
          <w:szCs w:val="28"/>
          <w:lang w:val="ru-RU"/>
        </w:rPr>
        <w:t xml:space="preserve"> направляет проект Ежегодного плана проверок  на </w:t>
      </w:r>
      <w:r w:rsidRPr="00E8736E">
        <w:rPr>
          <w:rFonts w:ascii="Times New Roman" w:hAnsi="Times New Roman"/>
          <w:sz w:val="28"/>
          <w:szCs w:val="28"/>
          <w:lang w:val="ru-RU"/>
        </w:rPr>
        <w:t xml:space="preserve">согласование  в орган прокуратуры, осуществляющий надзор за исполнением федерального законодательства, с последующим формированием Генеральной прокуратурой Российской Федерации ежегодного сводного плана проведения плановых проверок. </w:t>
      </w:r>
    </w:p>
    <w:p w:rsidR="00704FD2" w:rsidRPr="00E8736E" w:rsidRDefault="00704FD2" w:rsidP="001A469D">
      <w:pPr>
        <w:ind w:firstLine="708"/>
        <w:rPr>
          <w:rFonts w:ascii="Times New Roman" w:hAnsi="Times New Roman"/>
          <w:color w:val="000000"/>
          <w:sz w:val="28"/>
          <w:szCs w:val="28"/>
          <w:lang w:val="ru-RU"/>
        </w:rPr>
      </w:pPr>
      <w:proofErr w:type="gramStart"/>
      <w:r w:rsidRPr="00E8736E">
        <w:rPr>
          <w:rFonts w:ascii="Times New Roman" w:hAnsi="Times New Roman"/>
          <w:color w:val="000000"/>
          <w:sz w:val="28"/>
          <w:szCs w:val="28"/>
          <w:lang w:val="ru-RU"/>
        </w:rPr>
        <w:t xml:space="preserve">Согласованный прокуратурой Ежегодный план проверок утверждается </w:t>
      </w:r>
      <w:r w:rsidR="001A469D" w:rsidRPr="00E8736E">
        <w:rPr>
          <w:rFonts w:ascii="Times New Roman" w:hAnsi="Times New Roman"/>
          <w:color w:val="000000"/>
          <w:sz w:val="28"/>
          <w:szCs w:val="28"/>
          <w:lang w:val="ru-RU"/>
        </w:rPr>
        <w:t>распоряжением главы муниципального образования «</w:t>
      </w:r>
      <w:proofErr w:type="spellStart"/>
      <w:r w:rsidR="001A469D" w:rsidRPr="00E8736E">
        <w:rPr>
          <w:rFonts w:ascii="Times New Roman" w:hAnsi="Times New Roman"/>
          <w:color w:val="000000"/>
          <w:sz w:val="28"/>
          <w:szCs w:val="28"/>
          <w:lang w:val="ru-RU"/>
        </w:rPr>
        <w:t>Тлюстенхабльское</w:t>
      </w:r>
      <w:proofErr w:type="spellEnd"/>
      <w:r w:rsidR="001A469D" w:rsidRPr="00E8736E">
        <w:rPr>
          <w:rFonts w:ascii="Times New Roman" w:hAnsi="Times New Roman"/>
          <w:color w:val="000000"/>
          <w:sz w:val="28"/>
          <w:szCs w:val="28"/>
          <w:lang w:val="ru-RU"/>
        </w:rPr>
        <w:t xml:space="preserve"> городское поселение» </w:t>
      </w:r>
      <w:r w:rsidRPr="00E8736E">
        <w:rPr>
          <w:rFonts w:ascii="Times New Roman" w:hAnsi="Times New Roman"/>
          <w:color w:val="000000"/>
          <w:sz w:val="28"/>
          <w:szCs w:val="28"/>
          <w:lang w:val="ru-RU"/>
        </w:rPr>
        <w:t xml:space="preserve">и доводится до сведения заинтересованных лиц посредством его размещения в срок до 31 декабря текущего года на официальном Интернет - сайте </w:t>
      </w:r>
      <w:r w:rsidR="001A469D" w:rsidRPr="00E8736E">
        <w:rPr>
          <w:rFonts w:ascii="Times New Roman" w:hAnsi="Times New Roman"/>
          <w:sz w:val="28"/>
          <w:szCs w:val="28"/>
          <w:lang w:val="ru-RU"/>
        </w:rPr>
        <w:t>администрации муниципального образования «</w:t>
      </w:r>
      <w:proofErr w:type="spellStart"/>
      <w:r w:rsidR="001A469D" w:rsidRPr="00E8736E">
        <w:rPr>
          <w:rFonts w:ascii="Times New Roman" w:hAnsi="Times New Roman"/>
          <w:sz w:val="28"/>
          <w:szCs w:val="28"/>
          <w:lang w:val="ru-RU"/>
        </w:rPr>
        <w:t>Тлюстенхабльское</w:t>
      </w:r>
      <w:proofErr w:type="spellEnd"/>
      <w:r w:rsidR="001A469D" w:rsidRPr="00E8736E">
        <w:rPr>
          <w:rFonts w:ascii="Times New Roman" w:hAnsi="Times New Roman"/>
          <w:sz w:val="28"/>
          <w:szCs w:val="28"/>
          <w:lang w:val="ru-RU"/>
        </w:rPr>
        <w:t xml:space="preserve"> городское поселение».</w:t>
      </w:r>
      <w:proofErr w:type="gramEnd"/>
      <w:r w:rsidR="001A469D" w:rsidRPr="00E8736E">
        <w:rPr>
          <w:rFonts w:ascii="Times New Roman" w:hAnsi="Times New Roman"/>
          <w:sz w:val="28"/>
          <w:szCs w:val="28"/>
          <w:lang w:val="ru-RU"/>
        </w:rPr>
        <w:t xml:space="preserve"> </w:t>
      </w:r>
      <w:r w:rsidRPr="00E8736E">
        <w:rPr>
          <w:rFonts w:ascii="Times New Roman" w:hAnsi="Times New Roman"/>
          <w:color w:val="000000"/>
          <w:sz w:val="28"/>
          <w:szCs w:val="28"/>
          <w:lang w:val="ru-RU"/>
        </w:rPr>
        <w:t>В Ежегодных планах  проверок указываются следующие сведения:</w:t>
      </w:r>
    </w:p>
    <w:p w:rsidR="00704FD2" w:rsidRPr="00E8736E" w:rsidRDefault="00704FD2" w:rsidP="00704FD2">
      <w:pPr>
        <w:ind w:firstLine="709"/>
        <w:rPr>
          <w:rFonts w:ascii="Times New Roman" w:hAnsi="Times New Roman"/>
          <w:color w:val="000000"/>
          <w:sz w:val="28"/>
          <w:szCs w:val="28"/>
          <w:lang w:val="ru-RU"/>
        </w:rPr>
      </w:pPr>
      <w:r w:rsidRPr="00E8736E">
        <w:rPr>
          <w:rFonts w:ascii="Times New Roman" w:hAnsi="Times New Roman"/>
          <w:color w:val="000000"/>
          <w:sz w:val="28"/>
          <w:szCs w:val="28"/>
          <w:lang w:val="ru-RU"/>
        </w:rPr>
        <w:lastRenderedPageBreak/>
        <w:t xml:space="preserve">а) наименования юридических лиц, фамилии, имена, отчества индивидуальных предпринимателей, физических </w:t>
      </w:r>
      <w:proofErr w:type="gramStart"/>
      <w:r w:rsidRPr="00E8736E">
        <w:rPr>
          <w:rFonts w:ascii="Times New Roman" w:hAnsi="Times New Roman"/>
          <w:color w:val="000000"/>
          <w:sz w:val="28"/>
          <w:szCs w:val="28"/>
          <w:lang w:val="ru-RU"/>
        </w:rPr>
        <w:t>лиц</w:t>
      </w:r>
      <w:proofErr w:type="gramEnd"/>
      <w:r w:rsidRPr="00E8736E">
        <w:rPr>
          <w:rFonts w:ascii="Times New Roman" w:hAnsi="Times New Roman"/>
          <w:color w:val="000000"/>
          <w:sz w:val="28"/>
          <w:szCs w:val="28"/>
          <w:lang w:val="ru-RU"/>
        </w:rPr>
        <w:t xml:space="preserve"> в отношении которого планируется плановая проверка с указанием адреса (местонахождения постоянно действующего исполнительного о</w:t>
      </w:r>
      <w:r w:rsidR="001A469D" w:rsidRPr="00E8736E">
        <w:rPr>
          <w:rFonts w:ascii="Times New Roman" w:hAnsi="Times New Roman"/>
          <w:color w:val="000000"/>
          <w:sz w:val="28"/>
          <w:szCs w:val="28"/>
          <w:lang w:val="ru-RU"/>
        </w:rPr>
        <w:t>ргана юридического лица</w:t>
      </w:r>
      <w:r w:rsidRPr="00E8736E">
        <w:rPr>
          <w:rFonts w:ascii="Times New Roman" w:hAnsi="Times New Roman"/>
          <w:color w:val="000000"/>
          <w:sz w:val="28"/>
          <w:szCs w:val="28"/>
          <w:lang w:val="ru-RU"/>
        </w:rPr>
        <w:t>;</w:t>
      </w:r>
    </w:p>
    <w:p w:rsidR="00704FD2" w:rsidRPr="00E8736E" w:rsidRDefault="00704FD2" w:rsidP="00704FD2">
      <w:pPr>
        <w:ind w:firstLine="708"/>
        <w:rPr>
          <w:rFonts w:ascii="Times New Roman" w:hAnsi="Times New Roman"/>
          <w:color w:val="000000"/>
          <w:sz w:val="28"/>
          <w:szCs w:val="28"/>
          <w:lang w:val="ru-RU"/>
        </w:rPr>
      </w:pPr>
      <w:r w:rsidRPr="00E8736E">
        <w:rPr>
          <w:rFonts w:ascii="Times New Roman" w:hAnsi="Times New Roman"/>
          <w:color w:val="000000"/>
          <w:sz w:val="28"/>
          <w:szCs w:val="28"/>
          <w:lang w:val="ru-RU"/>
        </w:rPr>
        <w:t xml:space="preserve">б) ИНН  юридического лица,  индивидуального предпринимателя, физического </w:t>
      </w:r>
      <w:proofErr w:type="gramStart"/>
      <w:r w:rsidRPr="00E8736E">
        <w:rPr>
          <w:rFonts w:ascii="Times New Roman" w:hAnsi="Times New Roman"/>
          <w:color w:val="000000"/>
          <w:sz w:val="28"/>
          <w:szCs w:val="28"/>
          <w:lang w:val="ru-RU"/>
        </w:rPr>
        <w:t>лица</w:t>
      </w:r>
      <w:proofErr w:type="gramEnd"/>
      <w:r w:rsidRPr="00E8736E">
        <w:rPr>
          <w:rFonts w:ascii="Times New Roman" w:hAnsi="Times New Roman"/>
          <w:color w:val="000000"/>
          <w:sz w:val="28"/>
          <w:szCs w:val="28"/>
          <w:lang w:val="ru-RU"/>
        </w:rPr>
        <w:t xml:space="preserve"> в отношении которого планируется плановая проверка;</w:t>
      </w:r>
    </w:p>
    <w:p w:rsidR="00704FD2" w:rsidRPr="00E8736E" w:rsidRDefault="00704FD2" w:rsidP="00704FD2">
      <w:pPr>
        <w:ind w:firstLine="708"/>
        <w:rPr>
          <w:rFonts w:ascii="Times New Roman" w:hAnsi="Times New Roman"/>
          <w:color w:val="000000"/>
          <w:sz w:val="28"/>
          <w:szCs w:val="28"/>
          <w:lang w:val="ru-RU"/>
        </w:rPr>
      </w:pPr>
      <w:r w:rsidRPr="00E8736E">
        <w:rPr>
          <w:rFonts w:ascii="Times New Roman" w:hAnsi="Times New Roman"/>
          <w:color w:val="000000"/>
          <w:sz w:val="28"/>
          <w:szCs w:val="28"/>
          <w:lang w:val="ru-RU"/>
        </w:rPr>
        <w:t>в) полное наименование органа муниципального лесного контроля, осуществляющего конкретную плановую проверку с указанием его юридического адреса, наименование правоустанавливающего документа (Положение)  и наименование документа, которым он утвержден;</w:t>
      </w:r>
    </w:p>
    <w:p w:rsidR="00704FD2" w:rsidRPr="00E8736E" w:rsidRDefault="00704FD2" w:rsidP="00704FD2">
      <w:pPr>
        <w:ind w:firstLine="708"/>
        <w:rPr>
          <w:rFonts w:ascii="Times New Roman" w:hAnsi="Times New Roman"/>
          <w:color w:val="000000"/>
          <w:sz w:val="28"/>
          <w:szCs w:val="28"/>
          <w:lang w:val="ru-RU"/>
        </w:rPr>
      </w:pPr>
      <w:r w:rsidRPr="00E8736E">
        <w:rPr>
          <w:rFonts w:ascii="Times New Roman" w:hAnsi="Times New Roman"/>
          <w:color w:val="000000"/>
          <w:sz w:val="28"/>
          <w:szCs w:val="28"/>
          <w:lang w:val="ru-RU"/>
        </w:rPr>
        <w:t>г) предмет проводимой проверки: наименование обязательных требований и требований, установленных муниципальными правовыми актами, которые предполагается проверить;</w:t>
      </w:r>
    </w:p>
    <w:p w:rsidR="00704FD2" w:rsidRPr="00E8736E" w:rsidRDefault="00704FD2" w:rsidP="00704FD2">
      <w:pPr>
        <w:ind w:firstLine="708"/>
        <w:rPr>
          <w:rFonts w:ascii="Times New Roman" w:hAnsi="Times New Roman"/>
          <w:color w:val="000000"/>
          <w:sz w:val="28"/>
          <w:szCs w:val="28"/>
          <w:lang w:val="ru-RU"/>
        </w:rPr>
      </w:pPr>
      <w:proofErr w:type="spellStart"/>
      <w:r w:rsidRPr="00E8736E">
        <w:rPr>
          <w:rFonts w:ascii="Times New Roman" w:hAnsi="Times New Roman"/>
          <w:color w:val="000000"/>
          <w:sz w:val="28"/>
          <w:szCs w:val="28"/>
          <w:lang w:val="ru-RU"/>
        </w:rPr>
        <w:t>д</w:t>
      </w:r>
      <w:proofErr w:type="spellEnd"/>
      <w:r w:rsidRPr="00E8736E">
        <w:rPr>
          <w:rFonts w:ascii="Times New Roman" w:hAnsi="Times New Roman"/>
          <w:color w:val="000000"/>
          <w:sz w:val="28"/>
          <w:szCs w:val="28"/>
          <w:lang w:val="ru-RU"/>
        </w:rPr>
        <w:t>) основание проведения проверки;</w:t>
      </w:r>
    </w:p>
    <w:p w:rsidR="00704FD2" w:rsidRPr="00E8736E" w:rsidRDefault="00704FD2" w:rsidP="00704FD2">
      <w:pPr>
        <w:ind w:firstLine="708"/>
        <w:rPr>
          <w:rFonts w:ascii="Times New Roman" w:hAnsi="Times New Roman"/>
          <w:color w:val="000000"/>
          <w:sz w:val="28"/>
          <w:szCs w:val="28"/>
          <w:lang w:val="ru-RU"/>
        </w:rPr>
      </w:pPr>
      <w:r w:rsidRPr="00E8736E">
        <w:rPr>
          <w:rFonts w:ascii="Times New Roman" w:hAnsi="Times New Roman"/>
          <w:color w:val="000000"/>
          <w:sz w:val="28"/>
          <w:szCs w:val="28"/>
          <w:lang w:val="ru-RU"/>
        </w:rPr>
        <w:t>е) дата  начала проведения проверки и срок ее проведения;</w:t>
      </w:r>
    </w:p>
    <w:p w:rsidR="00704FD2" w:rsidRPr="00E8736E" w:rsidRDefault="00704FD2" w:rsidP="00704FD2">
      <w:pPr>
        <w:ind w:firstLine="708"/>
        <w:rPr>
          <w:rFonts w:ascii="Times New Roman" w:hAnsi="Times New Roman"/>
          <w:color w:val="000000"/>
          <w:sz w:val="28"/>
          <w:szCs w:val="28"/>
          <w:lang w:val="ru-RU"/>
        </w:rPr>
      </w:pPr>
      <w:r w:rsidRPr="00E8736E">
        <w:rPr>
          <w:rFonts w:ascii="Times New Roman" w:hAnsi="Times New Roman"/>
          <w:color w:val="000000"/>
          <w:sz w:val="28"/>
          <w:szCs w:val="28"/>
          <w:lang w:val="ru-RU"/>
        </w:rPr>
        <w:t>ж) форма проведения проверки (документарная, выездная).</w:t>
      </w:r>
    </w:p>
    <w:p w:rsidR="00704FD2" w:rsidRPr="00E8736E" w:rsidRDefault="00704FD2" w:rsidP="00704FD2">
      <w:pPr>
        <w:ind w:firstLine="708"/>
        <w:rPr>
          <w:rFonts w:ascii="Times New Roman" w:hAnsi="Times New Roman"/>
          <w:color w:val="000000"/>
          <w:sz w:val="28"/>
          <w:szCs w:val="28"/>
          <w:lang w:val="ru-RU"/>
        </w:rPr>
      </w:pPr>
      <w:r w:rsidRPr="00E8736E">
        <w:rPr>
          <w:rFonts w:ascii="Times New Roman" w:hAnsi="Times New Roman"/>
          <w:color w:val="000000"/>
          <w:sz w:val="28"/>
          <w:szCs w:val="28"/>
          <w:lang w:val="ru-RU"/>
        </w:rPr>
        <w:t>3.1.2. Основанием для включения плановой проверки в Ежегодный план проверок является истечение трех лет со дня:</w:t>
      </w:r>
    </w:p>
    <w:p w:rsidR="00704FD2" w:rsidRPr="00E8736E" w:rsidRDefault="00704FD2" w:rsidP="00704FD2">
      <w:pPr>
        <w:ind w:firstLine="708"/>
        <w:rPr>
          <w:rFonts w:ascii="Times New Roman" w:hAnsi="Times New Roman"/>
          <w:color w:val="000000"/>
          <w:sz w:val="28"/>
          <w:szCs w:val="28"/>
          <w:lang w:val="ru-RU"/>
        </w:rPr>
      </w:pPr>
      <w:r w:rsidRPr="00E8736E">
        <w:rPr>
          <w:rFonts w:ascii="Times New Roman" w:hAnsi="Times New Roman"/>
          <w:color w:val="000000"/>
          <w:sz w:val="28"/>
          <w:szCs w:val="28"/>
          <w:lang w:val="ru-RU"/>
        </w:rPr>
        <w:t>а) государственной регистрации юридического лица, индивидуального предпринимателя;</w:t>
      </w:r>
    </w:p>
    <w:p w:rsidR="00704FD2" w:rsidRPr="00E8736E" w:rsidRDefault="00704FD2" w:rsidP="00704FD2">
      <w:pPr>
        <w:ind w:firstLine="708"/>
        <w:rPr>
          <w:rFonts w:ascii="Times New Roman" w:hAnsi="Times New Roman"/>
          <w:color w:val="000000"/>
          <w:sz w:val="28"/>
          <w:szCs w:val="28"/>
          <w:lang w:val="ru-RU"/>
        </w:rPr>
      </w:pPr>
      <w:r w:rsidRPr="00E8736E">
        <w:rPr>
          <w:rFonts w:ascii="Times New Roman" w:hAnsi="Times New Roman"/>
          <w:color w:val="000000"/>
          <w:sz w:val="28"/>
          <w:szCs w:val="28"/>
          <w:lang w:val="ru-RU"/>
        </w:rPr>
        <w:t>б) окончания проведения последней плановой проверки юридического лица, индивидуального предпринимателя, физического лица;</w:t>
      </w:r>
    </w:p>
    <w:p w:rsidR="00704FD2" w:rsidRPr="00E8736E" w:rsidRDefault="00704FD2" w:rsidP="00704FD2">
      <w:pPr>
        <w:ind w:firstLine="708"/>
        <w:rPr>
          <w:rFonts w:ascii="Times New Roman" w:hAnsi="Times New Roman"/>
          <w:color w:val="000000"/>
          <w:sz w:val="28"/>
          <w:szCs w:val="28"/>
          <w:lang w:val="ru-RU"/>
        </w:rPr>
      </w:pPr>
      <w:proofErr w:type="gramStart"/>
      <w:r w:rsidRPr="00E8736E">
        <w:rPr>
          <w:rFonts w:ascii="Times New Roman" w:hAnsi="Times New Roman"/>
          <w:color w:val="000000"/>
          <w:sz w:val="28"/>
          <w:szCs w:val="28"/>
          <w:lang w:val="ru-RU"/>
        </w:rP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704FD2" w:rsidRPr="00E8736E" w:rsidRDefault="00704FD2" w:rsidP="00704FD2">
      <w:pPr>
        <w:ind w:firstLine="708"/>
        <w:rPr>
          <w:rFonts w:ascii="Times New Roman" w:hAnsi="Times New Roman"/>
          <w:color w:val="000000"/>
          <w:sz w:val="28"/>
          <w:szCs w:val="28"/>
          <w:lang w:val="ru-RU"/>
        </w:rPr>
      </w:pPr>
      <w:r w:rsidRPr="00E8736E">
        <w:rPr>
          <w:rFonts w:ascii="Times New Roman" w:hAnsi="Times New Roman"/>
          <w:color w:val="000000"/>
          <w:sz w:val="28"/>
          <w:szCs w:val="28"/>
          <w:lang w:val="ru-RU"/>
        </w:rPr>
        <w:t>3.1.3. Мероприятия по контролю в форме плановых проверок осуществляются не чаще чем один раз в три года.</w:t>
      </w:r>
    </w:p>
    <w:p w:rsidR="00704FD2" w:rsidRPr="00E8736E" w:rsidRDefault="00704FD2" w:rsidP="00704FD2">
      <w:pPr>
        <w:rPr>
          <w:rFonts w:ascii="Times New Roman" w:hAnsi="Times New Roman"/>
          <w:sz w:val="28"/>
          <w:szCs w:val="28"/>
          <w:lang w:val="ru-RU"/>
        </w:rPr>
      </w:pPr>
      <w:r w:rsidRPr="00E8736E">
        <w:rPr>
          <w:rFonts w:ascii="Times New Roman" w:hAnsi="Times New Roman"/>
          <w:sz w:val="28"/>
          <w:szCs w:val="28"/>
          <w:lang w:val="ru-RU"/>
        </w:rPr>
        <w:t xml:space="preserve">           3.1.4. Плановая проверка проводится в форме документарной проверки и (или) выездной проверки. </w:t>
      </w:r>
    </w:p>
    <w:p w:rsidR="00704FD2" w:rsidRPr="00E8736E" w:rsidRDefault="00704FD2" w:rsidP="00704FD2">
      <w:pPr>
        <w:ind w:firstLine="708"/>
        <w:rPr>
          <w:rFonts w:ascii="Times New Roman" w:hAnsi="Times New Roman"/>
          <w:sz w:val="28"/>
          <w:szCs w:val="28"/>
          <w:lang w:val="ru-RU"/>
        </w:rPr>
      </w:pPr>
      <w:r w:rsidRPr="00E8736E">
        <w:rPr>
          <w:rFonts w:ascii="Times New Roman" w:hAnsi="Times New Roman"/>
          <w:sz w:val="28"/>
          <w:szCs w:val="28"/>
          <w:lang w:val="ru-RU"/>
        </w:rPr>
        <w:lastRenderedPageBreak/>
        <w:t>3.1.5. О проведении плановой проверки юридическое лицо (индивидуальный предприниматель), физическое лицо уведомляются уполномоченным сотрудником не позднее чем в течение трех рабочих дней до начала ее проведения посредством направления копии приказа о начале проведения плановой проверки заказным почтовым отправлением с уведомлением о вручении или иным доступным способом.</w:t>
      </w:r>
    </w:p>
    <w:p w:rsidR="00704FD2" w:rsidRPr="00E8736E" w:rsidRDefault="00704FD2" w:rsidP="00704FD2">
      <w:pPr>
        <w:ind w:firstLine="708"/>
        <w:rPr>
          <w:rFonts w:ascii="Times New Roman" w:hAnsi="Times New Roman"/>
          <w:sz w:val="28"/>
          <w:szCs w:val="28"/>
          <w:lang w:val="ru-RU"/>
        </w:rPr>
      </w:pPr>
      <w:r w:rsidRPr="00E8736E">
        <w:rPr>
          <w:rFonts w:ascii="Times New Roman" w:hAnsi="Times New Roman"/>
          <w:sz w:val="28"/>
          <w:szCs w:val="28"/>
          <w:lang w:val="ru-RU"/>
        </w:rPr>
        <w:t>3.1.6. Обращения органов государственной власти, органов местного самоуправления, организаций и граждан могут служить основаниями для проведения внеплановой проверки.</w:t>
      </w:r>
    </w:p>
    <w:p w:rsidR="00704FD2" w:rsidRPr="00E8736E" w:rsidRDefault="00704FD2" w:rsidP="00704FD2">
      <w:pPr>
        <w:ind w:firstLine="708"/>
        <w:rPr>
          <w:rFonts w:ascii="Times New Roman" w:hAnsi="Times New Roman"/>
          <w:sz w:val="28"/>
          <w:szCs w:val="28"/>
          <w:lang w:val="ru-RU"/>
        </w:rPr>
      </w:pPr>
      <w:r w:rsidRPr="00E8736E">
        <w:rPr>
          <w:rFonts w:ascii="Times New Roman" w:hAnsi="Times New Roman"/>
          <w:sz w:val="28"/>
          <w:szCs w:val="28"/>
          <w:lang w:val="ru-RU"/>
        </w:rPr>
        <w:t xml:space="preserve">3.1.7. Предмет внеплановой проверки - соблюдение юридическим лицом индивидуальным предпринимателем, физическим лицом в процессе осуществления деятельности обязательных требований, установленных действующим лесным законодательством, а также выполнение </w:t>
      </w:r>
      <w:r w:rsidRPr="00E8736E">
        <w:rPr>
          <w:rFonts w:ascii="Times New Roman" w:hAnsi="Times New Roman"/>
          <w:color w:val="000000"/>
          <w:sz w:val="28"/>
          <w:szCs w:val="28"/>
          <w:lang w:val="ru-RU"/>
        </w:rPr>
        <w:t>юридическим лицом, индивидуальным предпринимателем, физическим лицом</w:t>
      </w:r>
      <w:r w:rsidRPr="00E8736E">
        <w:rPr>
          <w:rFonts w:ascii="Times New Roman" w:hAnsi="Times New Roman"/>
          <w:color w:val="000080"/>
          <w:sz w:val="28"/>
          <w:szCs w:val="28"/>
          <w:lang w:val="ru-RU"/>
        </w:rPr>
        <w:t xml:space="preserve"> </w:t>
      </w:r>
      <w:r w:rsidRPr="00E8736E">
        <w:rPr>
          <w:rFonts w:ascii="Times New Roman" w:hAnsi="Times New Roman"/>
          <w:sz w:val="28"/>
          <w:szCs w:val="28"/>
          <w:lang w:val="ru-RU"/>
        </w:rPr>
        <w:t>предписаний по устранению нарушений по результатам предыдущей проверки.</w:t>
      </w:r>
    </w:p>
    <w:p w:rsidR="00704FD2" w:rsidRPr="00E8736E" w:rsidRDefault="00704FD2" w:rsidP="00704FD2">
      <w:pPr>
        <w:ind w:firstLine="708"/>
        <w:rPr>
          <w:rFonts w:ascii="Times New Roman" w:hAnsi="Times New Roman"/>
          <w:color w:val="000000"/>
          <w:sz w:val="28"/>
          <w:szCs w:val="28"/>
          <w:lang w:val="ru-RU"/>
        </w:rPr>
      </w:pPr>
      <w:r w:rsidRPr="00E8736E">
        <w:rPr>
          <w:rFonts w:ascii="Times New Roman" w:hAnsi="Times New Roman"/>
          <w:color w:val="000000"/>
          <w:sz w:val="28"/>
          <w:szCs w:val="28"/>
          <w:lang w:val="ru-RU"/>
        </w:rPr>
        <w:t xml:space="preserve">3.1.8.  </w:t>
      </w:r>
      <w:proofErr w:type="gramStart"/>
      <w:r w:rsidRPr="00E8736E">
        <w:rPr>
          <w:rFonts w:ascii="Times New Roman" w:hAnsi="Times New Roman"/>
          <w:color w:val="000000"/>
          <w:sz w:val="28"/>
          <w:szCs w:val="28"/>
          <w:lang w:val="ru-RU"/>
        </w:rPr>
        <w:t xml:space="preserve">Основаниями для исполнения муниципальной функции по проведению проверок при осуществлении муниципального лесного контроля в форме внеплановой проверки (выездной, документарной), подлежащей согласованию в органах прокуратуры, является поступление в </w:t>
      </w:r>
      <w:r w:rsidR="001A469D" w:rsidRPr="00E8736E">
        <w:rPr>
          <w:rFonts w:ascii="Times New Roman" w:hAnsi="Times New Roman"/>
          <w:sz w:val="28"/>
          <w:szCs w:val="28"/>
          <w:lang w:val="ru-RU"/>
        </w:rPr>
        <w:t>администрацию муниципального образования «</w:t>
      </w:r>
      <w:proofErr w:type="spellStart"/>
      <w:r w:rsidR="001A469D" w:rsidRPr="00E8736E">
        <w:rPr>
          <w:rFonts w:ascii="Times New Roman" w:hAnsi="Times New Roman"/>
          <w:sz w:val="28"/>
          <w:szCs w:val="28"/>
          <w:lang w:val="ru-RU"/>
        </w:rPr>
        <w:t>Тлюстенхабльское</w:t>
      </w:r>
      <w:proofErr w:type="spellEnd"/>
      <w:r w:rsidR="001A469D" w:rsidRPr="00E8736E">
        <w:rPr>
          <w:rFonts w:ascii="Times New Roman" w:hAnsi="Times New Roman"/>
          <w:sz w:val="28"/>
          <w:szCs w:val="28"/>
          <w:lang w:val="ru-RU"/>
        </w:rPr>
        <w:t xml:space="preserve"> городское поселение» </w:t>
      </w:r>
      <w:r w:rsidRPr="00E8736E">
        <w:rPr>
          <w:rFonts w:ascii="Times New Roman" w:hAnsi="Times New Roman"/>
          <w:color w:val="000000"/>
          <w:sz w:val="28"/>
          <w:szCs w:val="28"/>
          <w:lang w:val="ru-RU"/>
        </w:rPr>
        <w:t xml:space="preserve">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сведений из средств массовой информации о следующих фактах:</w:t>
      </w:r>
      <w:proofErr w:type="gramEnd"/>
    </w:p>
    <w:p w:rsidR="00704FD2" w:rsidRPr="00E8736E" w:rsidRDefault="00704FD2" w:rsidP="00704FD2">
      <w:pPr>
        <w:ind w:firstLine="708"/>
        <w:rPr>
          <w:rFonts w:ascii="Times New Roman" w:hAnsi="Times New Roman"/>
          <w:color w:val="000000"/>
          <w:sz w:val="28"/>
          <w:szCs w:val="28"/>
          <w:lang w:val="ru-RU"/>
        </w:rPr>
      </w:pPr>
      <w:r w:rsidRPr="00E8736E">
        <w:rPr>
          <w:rFonts w:ascii="Times New Roman" w:hAnsi="Times New Roman"/>
          <w:color w:val="000000"/>
          <w:sz w:val="28"/>
          <w:szCs w:val="28"/>
          <w:lang w:val="ru-RU"/>
        </w:rPr>
        <w:t>- возникновение угрозы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w:t>
      </w:r>
    </w:p>
    <w:p w:rsidR="00704FD2" w:rsidRPr="00E8736E" w:rsidRDefault="00704FD2" w:rsidP="00704FD2">
      <w:pPr>
        <w:ind w:firstLine="708"/>
        <w:rPr>
          <w:rFonts w:ascii="Times New Roman" w:hAnsi="Times New Roman"/>
          <w:color w:val="000000"/>
          <w:sz w:val="28"/>
          <w:szCs w:val="28"/>
          <w:lang w:val="ru-RU"/>
        </w:rPr>
      </w:pPr>
      <w:r w:rsidRPr="00E8736E">
        <w:rPr>
          <w:rFonts w:ascii="Times New Roman" w:hAnsi="Times New Roman"/>
          <w:color w:val="000000"/>
          <w:sz w:val="28"/>
          <w:szCs w:val="28"/>
          <w:lang w:val="ru-RU"/>
        </w:rPr>
        <w:t>- причинение вреда жизни, здоровью граждан, вреда животным, растениям, окружающей среде, возникновение чрезвычайных ситуаций природного и техногенного характера.</w:t>
      </w:r>
    </w:p>
    <w:p w:rsidR="00704FD2" w:rsidRPr="00E8736E" w:rsidRDefault="00704FD2" w:rsidP="00704FD2">
      <w:pPr>
        <w:ind w:firstLine="708"/>
        <w:rPr>
          <w:rFonts w:ascii="Times New Roman" w:hAnsi="Times New Roman"/>
          <w:sz w:val="28"/>
          <w:szCs w:val="28"/>
          <w:lang w:val="ru-RU"/>
        </w:rPr>
      </w:pPr>
      <w:r w:rsidRPr="00E8736E">
        <w:rPr>
          <w:rFonts w:ascii="Times New Roman" w:hAnsi="Times New Roman"/>
          <w:color w:val="000000"/>
          <w:sz w:val="28"/>
          <w:szCs w:val="28"/>
          <w:lang w:val="ru-RU"/>
        </w:rPr>
        <w:t xml:space="preserve">3.1.9. Обращения и заявления, не позволяющие установить лицо, обратившееся в </w:t>
      </w:r>
      <w:r w:rsidR="001A469D" w:rsidRPr="00E8736E">
        <w:rPr>
          <w:rFonts w:ascii="Times New Roman" w:hAnsi="Times New Roman"/>
          <w:sz w:val="28"/>
          <w:szCs w:val="28"/>
          <w:lang w:val="ru-RU"/>
        </w:rPr>
        <w:t>администрацию муниципального образования «</w:t>
      </w:r>
      <w:proofErr w:type="spellStart"/>
      <w:r w:rsidR="001A469D" w:rsidRPr="00E8736E">
        <w:rPr>
          <w:rFonts w:ascii="Times New Roman" w:hAnsi="Times New Roman"/>
          <w:sz w:val="28"/>
          <w:szCs w:val="28"/>
          <w:lang w:val="ru-RU"/>
        </w:rPr>
        <w:t>Тлюстенхабльское</w:t>
      </w:r>
      <w:proofErr w:type="spellEnd"/>
      <w:r w:rsidR="001A469D" w:rsidRPr="00E8736E">
        <w:rPr>
          <w:rFonts w:ascii="Times New Roman" w:hAnsi="Times New Roman"/>
          <w:sz w:val="28"/>
          <w:szCs w:val="28"/>
          <w:lang w:val="ru-RU"/>
        </w:rPr>
        <w:t xml:space="preserve"> городское поселение»</w:t>
      </w:r>
      <w:r w:rsidRPr="00E8736E">
        <w:rPr>
          <w:rFonts w:ascii="Times New Roman" w:hAnsi="Times New Roman"/>
          <w:color w:val="000000"/>
          <w:sz w:val="28"/>
          <w:szCs w:val="28"/>
          <w:lang w:val="ru-RU"/>
        </w:rPr>
        <w:t>, а также обращения и заявления, не содержащие сведений о таких фактах, не</w:t>
      </w:r>
      <w:r w:rsidRPr="00E8736E">
        <w:rPr>
          <w:rFonts w:ascii="Times New Roman" w:hAnsi="Times New Roman"/>
          <w:color w:val="000080"/>
          <w:sz w:val="28"/>
          <w:szCs w:val="28"/>
          <w:lang w:val="ru-RU"/>
        </w:rPr>
        <w:t xml:space="preserve"> </w:t>
      </w:r>
      <w:r w:rsidRPr="00E8736E">
        <w:rPr>
          <w:rFonts w:ascii="Times New Roman" w:hAnsi="Times New Roman"/>
          <w:sz w:val="28"/>
          <w:szCs w:val="28"/>
          <w:lang w:val="ru-RU"/>
        </w:rPr>
        <w:t>могут служить основанием для проведения внеплановой проверки.</w:t>
      </w:r>
    </w:p>
    <w:p w:rsidR="00704FD2" w:rsidRPr="00E8736E" w:rsidRDefault="00704FD2" w:rsidP="00704FD2">
      <w:pPr>
        <w:ind w:firstLine="708"/>
        <w:rPr>
          <w:rFonts w:ascii="Times New Roman" w:hAnsi="Times New Roman"/>
          <w:sz w:val="28"/>
          <w:szCs w:val="28"/>
          <w:lang w:val="ru-RU"/>
        </w:rPr>
      </w:pPr>
      <w:r w:rsidRPr="00E8736E">
        <w:rPr>
          <w:rFonts w:ascii="Times New Roman" w:hAnsi="Times New Roman"/>
          <w:sz w:val="28"/>
          <w:szCs w:val="28"/>
          <w:lang w:val="ru-RU"/>
        </w:rPr>
        <w:t xml:space="preserve">3.1.10. Внеплановая проверка проводится в форме документарной проверки и (или) выездной проверки. </w:t>
      </w:r>
    </w:p>
    <w:p w:rsidR="00704FD2" w:rsidRPr="00E8736E" w:rsidRDefault="00704FD2" w:rsidP="00704FD2">
      <w:pPr>
        <w:pStyle w:val="ConsPlusNormal"/>
        <w:widowControl/>
        <w:ind w:firstLine="540"/>
        <w:jc w:val="both"/>
        <w:outlineLvl w:val="2"/>
        <w:rPr>
          <w:rFonts w:ascii="Times New Roman" w:hAnsi="Times New Roman" w:cs="Times New Roman"/>
          <w:b/>
          <w:bCs/>
          <w:sz w:val="28"/>
          <w:szCs w:val="28"/>
        </w:rPr>
      </w:pPr>
      <w:r w:rsidRPr="00E8736E">
        <w:rPr>
          <w:rFonts w:ascii="Times New Roman" w:hAnsi="Times New Roman" w:cs="Times New Roman"/>
          <w:b/>
          <w:bCs/>
          <w:sz w:val="28"/>
          <w:szCs w:val="28"/>
        </w:rPr>
        <w:t>3.2. Подготовка и согласование проверки.</w:t>
      </w:r>
    </w:p>
    <w:p w:rsidR="00704FD2" w:rsidRPr="00E8736E" w:rsidRDefault="00704FD2" w:rsidP="00704FD2">
      <w:pPr>
        <w:pStyle w:val="ConsPlusNormal"/>
        <w:widowControl/>
        <w:ind w:firstLine="0"/>
        <w:jc w:val="both"/>
        <w:outlineLvl w:val="2"/>
        <w:rPr>
          <w:rFonts w:ascii="Times New Roman" w:hAnsi="Times New Roman" w:cs="Times New Roman"/>
          <w:b/>
          <w:bCs/>
          <w:sz w:val="28"/>
          <w:szCs w:val="28"/>
        </w:rPr>
      </w:pPr>
    </w:p>
    <w:p w:rsidR="00704FD2" w:rsidRPr="00E8736E" w:rsidRDefault="00704FD2" w:rsidP="00704FD2">
      <w:pPr>
        <w:pStyle w:val="ConsPlusNormal"/>
        <w:widowControl/>
        <w:ind w:firstLine="540"/>
        <w:jc w:val="both"/>
        <w:rPr>
          <w:rFonts w:ascii="Times New Roman" w:hAnsi="Times New Roman" w:cs="Times New Roman"/>
          <w:b/>
          <w:bCs/>
          <w:sz w:val="28"/>
          <w:szCs w:val="28"/>
        </w:rPr>
      </w:pPr>
      <w:r w:rsidRPr="00E8736E">
        <w:rPr>
          <w:rFonts w:ascii="Times New Roman" w:hAnsi="Times New Roman" w:cs="Times New Roman"/>
          <w:b/>
          <w:bCs/>
          <w:sz w:val="28"/>
          <w:szCs w:val="28"/>
        </w:rPr>
        <w:t>3.2.1.</w:t>
      </w:r>
      <w:r w:rsidRPr="00E8736E">
        <w:rPr>
          <w:rFonts w:ascii="Times New Roman" w:hAnsi="Times New Roman" w:cs="Times New Roman"/>
          <w:sz w:val="28"/>
          <w:szCs w:val="28"/>
        </w:rPr>
        <w:t xml:space="preserve"> </w:t>
      </w:r>
      <w:r w:rsidRPr="00E8736E">
        <w:rPr>
          <w:rFonts w:ascii="Times New Roman" w:hAnsi="Times New Roman" w:cs="Times New Roman"/>
          <w:b/>
          <w:bCs/>
          <w:sz w:val="28"/>
          <w:szCs w:val="28"/>
        </w:rPr>
        <w:t>Подготовка  плановой проверки</w:t>
      </w:r>
    </w:p>
    <w:p w:rsidR="00704FD2" w:rsidRPr="00E8736E" w:rsidRDefault="00704FD2" w:rsidP="00704FD2">
      <w:pPr>
        <w:pStyle w:val="ConsPlusNormal"/>
        <w:widowControl/>
        <w:ind w:firstLine="540"/>
        <w:jc w:val="both"/>
        <w:rPr>
          <w:rFonts w:ascii="Times New Roman" w:hAnsi="Times New Roman" w:cs="Times New Roman"/>
          <w:sz w:val="28"/>
          <w:szCs w:val="28"/>
        </w:rPr>
      </w:pPr>
      <w:r w:rsidRPr="00E8736E">
        <w:rPr>
          <w:rFonts w:ascii="Times New Roman" w:hAnsi="Times New Roman" w:cs="Times New Roman"/>
          <w:sz w:val="28"/>
          <w:szCs w:val="28"/>
        </w:rPr>
        <w:t xml:space="preserve">Юридическим фактом, являющимся основанием для осуществления плановых проверок, является Ежегодный план  проверок, утвержденный </w:t>
      </w:r>
      <w:r w:rsidR="001A469D" w:rsidRPr="00E8736E">
        <w:rPr>
          <w:rFonts w:ascii="Times New Roman" w:hAnsi="Times New Roman" w:cs="Times New Roman"/>
          <w:sz w:val="28"/>
          <w:szCs w:val="28"/>
        </w:rPr>
        <w:t xml:space="preserve">главой </w:t>
      </w:r>
      <w:r w:rsidR="001A469D" w:rsidRPr="00E8736E">
        <w:rPr>
          <w:rFonts w:ascii="Times New Roman" w:hAnsi="Times New Roman"/>
          <w:sz w:val="28"/>
          <w:szCs w:val="28"/>
        </w:rPr>
        <w:t xml:space="preserve"> администрации муниципального образования «</w:t>
      </w:r>
      <w:proofErr w:type="spellStart"/>
      <w:r w:rsidR="001A469D" w:rsidRPr="00E8736E">
        <w:rPr>
          <w:rFonts w:ascii="Times New Roman" w:hAnsi="Times New Roman"/>
          <w:sz w:val="28"/>
          <w:szCs w:val="28"/>
        </w:rPr>
        <w:t>Тлюстенхабльское</w:t>
      </w:r>
      <w:proofErr w:type="spellEnd"/>
      <w:r w:rsidR="001A469D" w:rsidRPr="00E8736E">
        <w:rPr>
          <w:rFonts w:ascii="Times New Roman" w:hAnsi="Times New Roman"/>
          <w:sz w:val="28"/>
          <w:szCs w:val="28"/>
        </w:rPr>
        <w:t xml:space="preserve"> городское поселение».</w:t>
      </w:r>
    </w:p>
    <w:p w:rsidR="00704FD2" w:rsidRPr="00E8736E" w:rsidRDefault="00704FD2" w:rsidP="00704FD2">
      <w:pPr>
        <w:pStyle w:val="ConsPlusNormal"/>
        <w:widowControl/>
        <w:ind w:firstLine="540"/>
        <w:jc w:val="both"/>
        <w:rPr>
          <w:rFonts w:ascii="Times New Roman" w:hAnsi="Times New Roman" w:cs="Times New Roman"/>
          <w:sz w:val="28"/>
          <w:szCs w:val="28"/>
        </w:rPr>
      </w:pPr>
      <w:r w:rsidRPr="00E8736E">
        <w:rPr>
          <w:rFonts w:ascii="Times New Roman" w:hAnsi="Times New Roman" w:cs="Times New Roman"/>
          <w:sz w:val="28"/>
          <w:szCs w:val="28"/>
        </w:rPr>
        <w:t xml:space="preserve">При подготовке к проведению проверки издается </w:t>
      </w:r>
      <w:r w:rsidR="001A469D" w:rsidRPr="00E8736E">
        <w:rPr>
          <w:rFonts w:ascii="Times New Roman" w:hAnsi="Times New Roman" w:cs="Times New Roman"/>
          <w:sz w:val="28"/>
          <w:szCs w:val="28"/>
        </w:rPr>
        <w:t>распоряжение</w:t>
      </w:r>
      <w:r w:rsidRPr="00E8736E">
        <w:rPr>
          <w:rFonts w:ascii="Times New Roman" w:hAnsi="Times New Roman" w:cs="Times New Roman"/>
          <w:sz w:val="28"/>
          <w:szCs w:val="28"/>
        </w:rPr>
        <w:t xml:space="preserve"> о проведении проверки по форме согласно Приложению № 3.</w:t>
      </w:r>
    </w:p>
    <w:p w:rsidR="00704FD2" w:rsidRPr="00E8736E" w:rsidRDefault="001A469D" w:rsidP="00704FD2">
      <w:pPr>
        <w:pStyle w:val="ConsPlusNormal"/>
        <w:widowControl/>
        <w:ind w:firstLine="540"/>
        <w:jc w:val="both"/>
        <w:rPr>
          <w:rFonts w:ascii="Times New Roman" w:hAnsi="Times New Roman" w:cs="Times New Roman"/>
          <w:sz w:val="28"/>
          <w:szCs w:val="28"/>
        </w:rPr>
      </w:pPr>
      <w:r w:rsidRPr="00E8736E">
        <w:rPr>
          <w:rFonts w:ascii="Times New Roman" w:hAnsi="Times New Roman" w:cs="Times New Roman"/>
          <w:sz w:val="28"/>
          <w:szCs w:val="28"/>
        </w:rPr>
        <w:t>Распоряжение</w:t>
      </w:r>
      <w:r w:rsidR="00704FD2" w:rsidRPr="00E8736E">
        <w:rPr>
          <w:rFonts w:ascii="Times New Roman" w:hAnsi="Times New Roman" w:cs="Times New Roman"/>
          <w:sz w:val="28"/>
          <w:szCs w:val="28"/>
        </w:rPr>
        <w:t xml:space="preserve"> о проведении проверки подписывается </w:t>
      </w:r>
      <w:r w:rsidRPr="00E8736E">
        <w:rPr>
          <w:rFonts w:ascii="Times New Roman" w:hAnsi="Times New Roman" w:cs="Times New Roman"/>
          <w:sz w:val="28"/>
          <w:szCs w:val="28"/>
        </w:rPr>
        <w:t xml:space="preserve">главой </w:t>
      </w:r>
      <w:r w:rsidRPr="00E8736E">
        <w:rPr>
          <w:rFonts w:ascii="Times New Roman" w:hAnsi="Times New Roman"/>
          <w:sz w:val="28"/>
          <w:szCs w:val="28"/>
        </w:rPr>
        <w:t>администрации муниципального образования «</w:t>
      </w:r>
      <w:proofErr w:type="spellStart"/>
      <w:r w:rsidRPr="00E8736E">
        <w:rPr>
          <w:rFonts w:ascii="Times New Roman" w:hAnsi="Times New Roman"/>
          <w:sz w:val="28"/>
          <w:szCs w:val="28"/>
        </w:rPr>
        <w:t>Тлюстенхабльское</w:t>
      </w:r>
      <w:proofErr w:type="spellEnd"/>
      <w:r w:rsidRPr="00E8736E">
        <w:rPr>
          <w:rFonts w:ascii="Times New Roman" w:hAnsi="Times New Roman"/>
          <w:sz w:val="28"/>
          <w:szCs w:val="28"/>
        </w:rPr>
        <w:t xml:space="preserve"> городское поселение» </w:t>
      </w:r>
      <w:r w:rsidR="00704FD2" w:rsidRPr="00E8736E">
        <w:rPr>
          <w:rFonts w:ascii="Times New Roman" w:hAnsi="Times New Roman" w:cs="Times New Roman"/>
          <w:sz w:val="28"/>
          <w:szCs w:val="28"/>
        </w:rPr>
        <w:t xml:space="preserve"> в установленном законодательством Российской Федерации порядке.</w:t>
      </w:r>
    </w:p>
    <w:p w:rsidR="00704FD2" w:rsidRPr="00E8736E" w:rsidRDefault="00704FD2" w:rsidP="00704FD2">
      <w:pPr>
        <w:pStyle w:val="ConsPlusNormal"/>
        <w:widowControl/>
        <w:ind w:firstLine="540"/>
        <w:jc w:val="both"/>
        <w:rPr>
          <w:rFonts w:ascii="Times New Roman" w:hAnsi="Times New Roman" w:cs="Times New Roman"/>
          <w:sz w:val="28"/>
          <w:szCs w:val="28"/>
        </w:rPr>
      </w:pPr>
      <w:r w:rsidRPr="00E8736E">
        <w:rPr>
          <w:rFonts w:ascii="Times New Roman" w:hAnsi="Times New Roman" w:cs="Times New Roman"/>
          <w:sz w:val="28"/>
          <w:szCs w:val="28"/>
        </w:rPr>
        <w:t xml:space="preserve">В </w:t>
      </w:r>
      <w:r w:rsidR="001A469D" w:rsidRPr="00E8736E">
        <w:rPr>
          <w:rFonts w:ascii="Times New Roman" w:hAnsi="Times New Roman" w:cs="Times New Roman"/>
          <w:sz w:val="28"/>
          <w:szCs w:val="28"/>
        </w:rPr>
        <w:t xml:space="preserve">распоряжении </w:t>
      </w:r>
      <w:r w:rsidRPr="00E8736E">
        <w:rPr>
          <w:rFonts w:ascii="Times New Roman" w:hAnsi="Times New Roman" w:cs="Times New Roman"/>
          <w:sz w:val="28"/>
          <w:szCs w:val="28"/>
        </w:rPr>
        <w:t xml:space="preserve"> о проведении проверки указываются:</w:t>
      </w:r>
    </w:p>
    <w:p w:rsidR="00704FD2" w:rsidRPr="00E8736E" w:rsidRDefault="00704FD2" w:rsidP="00704FD2">
      <w:pPr>
        <w:pStyle w:val="ConsPlusNormal"/>
        <w:widowControl/>
        <w:ind w:firstLine="540"/>
        <w:jc w:val="both"/>
        <w:rPr>
          <w:rFonts w:ascii="Times New Roman" w:hAnsi="Times New Roman" w:cs="Times New Roman"/>
          <w:sz w:val="28"/>
          <w:szCs w:val="28"/>
        </w:rPr>
      </w:pPr>
      <w:r w:rsidRPr="00E8736E">
        <w:rPr>
          <w:rFonts w:ascii="Times New Roman" w:hAnsi="Times New Roman" w:cs="Times New Roman"/>
          <w:sz w:val="28"/>
          <w:szCs w:val="28"/>
        </w:rPr>
        <w:t>1) номер и дата приказа о проведении проверки;</w:t>
      </w:r>
    </w:p>
    <w:p w:rsidR="00704FD2" w:rsidRPr="00E8736E" w:rsidRDefault="00704FD2" w:rsidP="00704FD2">
      <w:pPr>
        <w:pStyle w:val="ConsPlusNormal"/>
        <w:widowControl/>
        <w:ind w:firstLine="540"/>
        <w:jc w:val="both"/>
        <w:rPr>
          <w:rFonts w:ascii="Times New Roman" w:hAnsi="Times New Roman" w:cs="Times New Roman"/>
          <w:sz w:val="28"/>
          <w:szCs w:val="28"/>
        </w:rPr>
      </w:pPr>
      <w:r w:rsidRPr="00E8736E">
        <w:rPr>
          <w:rFonts w:ascii="Times New Roman" w:hAnsi="Times New Roman" w:cs="Times New Roman"/>
          <w:sz w:val="28"/>
          <w:szCs w:val="28"/>
        </w:rPr>
        <w:t>2) фамилия, имя, отчество и должность лица, уполномоченного на проведение проверки;</w:t>
      </w:r>
    </w:p>
    <w:p w:rsidR="00704FD2" w:rsidRPr="00E8736E" w:rsidRDefault="00704FD2" w:rsidP="00704FD2">
      <w:pPr>
        <w:pStyle w:val="ConsPlusNormal"/>
        <w:widowControl/>
        <w:ind w:firstLine="540"/>
        <w:jc w:val="both"/>
        <w:rPr>
          <w:rFonts w:ascii="Times New Roman" w:hAnsi="Times New Roman" w:cs="Times New Roman"/>
          <w:sz w:val="28"/>
          <w:szCs w:val="28"/>
        </w:rPr>
      </w:pPr>
      <w:r w:rsidRPr="00E8736E">
        <w:rPr>
          <w:rFonts w:ascii="Times New Roman" w:hAnsi="Times New Roman" w:cs="Times New Roman"/>
          <w:sz w:val="28"/>
          <w:szCs w:val="28"/>
        </w:rPr>
        <w:t xml:space="preserve">3) наименование юридического лица или фамилия, имя, отчество индивидуального предпринимателя, физического </w:t>
      </w:r>
      <w:proofErr w:type="gramStart"/>
      <w:r w:rsidRPr="00E8736E">
        <w:rPr>
          <w:rFonts w:ascii="Times New Roman" w:hAnsi="Times New Roman" w:cs="Times New Roman"/>
          <w:sz w:val="28"/>
          <w:szCs w:val="28"/>
        </w:rPr>
        <w:t>лица</w:t>
      </w:r>
      <w:proofErr w:type="gramEnd"/>
      <w:r w:rsidRPr="00E8736E">
        <w:rPr>
          <w:rFonts w:ascii="Times New Roman" w:hAnsi="Times New Roman" w:cs="Times New Roman"/>
          <w:sz w:val="28"/>
          <w:szCs w:val="28"/>
        </w:rPr>
        <w:t xml:space="preserve"> в отношении которых проводится проверка;</w:t>
      </w:r>
    </w:p>
    <w:p w:rsidR="00704FD2" w:rsidRPr="00E8736E" w:rsidRDefault="00704FD2" w:rsidP="00704FD2">
      <w:pPr>
        <w:pStyle w:val="ConsPlusNormal"/>
        <w:widowControl/>
        <w:ind w:firstLine="540"/>
        <w:jc w:val="both"/>
        <w:rPr>
          <w:rFonts w:ascii="Times New Roman" w:hAnsi="Times New Roman" w:cs="Times New Roman"/>
          <w:sz w:val="28"/>
          <w:szCs w:val="28"/>
        </w:rPr>
      </w:pPr>
      <w:r w:rsidRPr="00E8736E">
        <w:rPr>
          <w:rFonts w:ascii="Times New Roman" w:hAnsi="Times New Roman" w:cs="Times New Roman"/>
          <w:sz w:val="28"/>
          <w:szCs w:val="28"/>
        </w:rPr>
        <w:t>4) цели и предмет проводимой проверки;</w:t>
      </w:r>
    </w:p>
    <w:p w:rsidR="00704FD2" w:rsidRPr="00E8736E" w:rsidRDefault="00704FD2" w:rsidP="00704FD2">
      <w:pPr>
        <w:pStyle w:val="ConsPlusNormal"/>
        <w:widowControl/>
        <w:ind w:firstLine="540"/>
        <w:jc w:val="both"/>
        <w:rPr>
          <w:rFonts w:ascii="Times New Roman" w:hAnsi="Times New Roman" w:cs="Times New Roman"/>
          <w:sz w:val="28"/>
          <w:szCs w:val="28"/>
        </w:rPr>
      </w:pPr>
      <w:r w:rsidRPr="00E8736E">
        <w:rPr>
          <w:rFonts w:ascii="Times New Roman" w:hAnsi="Times New Roman" w:cs="Times New Roman"/>
          <w:sz w:val="28"/>
          <w:szCs w:val="28"/>
        </w:rPr>
        <w:t>5) правовые основания проведения проверки, в том числе нормативные правовые акты, обязательные требования которых подлежат проверке;</w:t>
      </w:r>
    </w:p>
    <w:p w:rsidR="00704FD2" w:rsidRPr="00E8736E" w:rsidRDefault="00704FD2" w:rsidP="00704FD2">
      <w:pPr>
        <w:pStyle w:val="ConsPlusNormal"/>
        <w:widowControl/>
        <w:ind w:firstLine="540"/>
        <w:jc w:val="both"/>
        <w:rPr>
          <w:rFonts w:ascii="Times New Roman" w:hAnsi="Times New Roman" w:cs="Times New Roman"/>
          <w:sz w:val="28"/>
          <w:szCs w:val="28"/>
        </w:rPr>
      </w:pPr>
      <w:r w:rsidRPr="00E8736E">
        <w:rPr>
          <w:rFonts w:ascii="Times New Roman" w:hAnsi="Times New Roman" w:cs="Times New Roman"/>
          <w:sz w:val="28"/>
          <w:szCs w:val="28"/>
        </w:rPr>
        <w:t xml:space="preserve">6) перечень административных регламентов проведения проверки; </w:t>
      </w:r>
    </w:p>
    <w:p w:rsidR="00704FD2" w:rsidRPr="00E8736E" w:rsidRDefault="00704FD2" w:rsidP="00704FD2">
      <w:pPr>
        <w:pStyle w:val="ConsPlusNormal"/>
        <w:widowControl/>
        <w:ind w:firstLine="540"/>
        <w:jc w:val="both"/>
        <w:rPr>
          <w:rFonts w:ascii="Times New Roman" w:hAnsi="Times New Roman" w:cs="Times New Roman"/>
          <w:sz w:val="28"/>
          <w:szCs w:val="28"/>
        </w:rPr>
      </w:pPr>
      <w:r w:rsidRPr="00E8736E">
        <w:rPr>
          <w:rFonts w:ascii="Times New Roman" w:hAnsi="Times New Roman" w:cs="Times New Roman"/>
          <w:sz w:val="28"/>
          <w:szCs w:val="28"/>
        </w:rPr>
        <w:t xml:space="preserve">7) форма проведения проверки; </w:t>
      </w:r>
    </w:p>
    <w:p w:rsidR="00704FD2" w:rsidRPr="00E8736E" w:rsidRDefault="00704FD2" w:rsidP="00704FD2">
      <w:pPr>
        <w:pStyle w:val="ConsPlusNormal"/>
        <w:widowControl/>
        <w:ind w:firstLine="540"/>
        <w:jc w:val="both"/>
        <w:rPr>
          <w:rFonts w:ascii="Times New Roman" w:hAnsi="Times New Roman" w:cs="Times New Roman"/>
          <w:sz w:val="28"/>
          <w:szCs w:val="28"/>
        </w:rPr>
      </w:pPr>
      <w:r w:rsidRPr="00E8736E">
        <w:rPr>
          <w:rFonts w:ascii="Times New Roman" w:hAnsi="Times New Roman" w:cs="Times New Roman"/>
          <w:sz w:val="28"/>
          <w:szCs w:val="28"/>
        </w:rPr>
        <w:t>8) дата начала и окончания проверки.</w:t>
      </w:r>
    </w:p>
    <w:p w:rsidR="00704FD2" w:rsidRPr="00E8736E" w:rsidRDefault="00704FD2" w:rsidP="00704FD2">
      <w:pPr>
        <w:pStyle w:val="ConsPlusNormal"/>
        <w:widowControl/>
        <w:ind w:firstLine="540"/>
        <w:jc w:val="both"/>
        <w:rPr>
          <w:rFonts w:ascii="Times New Roman" w:hAnsi="Times New Roman" w:cs="Times New Roman"/>
          <w:sz w:val="28"/>
          <w:szCs w:val="28"/>
        </w:rPr>
      </w:pPr>
      <w:r w:rsidRPr="00E8736E">
        <w:rPr>
          <w:rFonts w:ascii="Times New Roman" w:hAnsi="Times New Roman" w:cs="Times New Roman"/>
          <w:sz w:val="28"/>
          <w:szCs w:val="28"/>
        </w:rPr>
        <w:t xml:space="preserve">О предстоящей плановой проверке субъект проверки уведомляется уполномоченным </w:t>
      </w:r>
      <w:r w:rsidR="001A469D" w:rsidRPr="00E8736E">
        <w:rPr>
          <w:rFonts w:ascii="Times New Roman" w:hAnsi="Times New Roman" w:cs="Times New Roman"/>
          <w:sz w:val="28"/>
          <w:szCs w:val="28"/>
        </w:rPr>
        <w:t xml:space="preserve">лицом </w:t>
      </w:r>
      <w:r w:rsidR="001A469D" w:rsidRPr="00E8736E">
        <w:rPr>
          <w:rFonts w:ascii="Times New Roman" w:hAnsi="Times New Roman"/>
          <w:sz w:val="28"/>
          <w:szCs w:val="28"/>
        </w:rPr>
        <w:t>администрации муниципального образования «</w:t>
      </w:r>
      <w:proofErr w:type="spellStart"/>
      <w:r w:rsidR="001A469D" w:rsidRPr="00E8736E">
        <w:rPr>
          <w:rFonts w:ascii="Times New Roman" w:hAnsi="Times New Roman"/>
          <w:sz w:val="28"/>
          <w:szCs w:val="28"/>
        </w:rPr>
        <w:t>Тлюстенхабльское</w:t>
      </w:r>
      <w:proofErr w:type="spellEnd"/>
      <w:r w:rsidR="001A469D" w:rsidRPr="00E8736E">
        <w:rPr>
          <w:rFonts w:ascii="Times New Roman" w:hAnsi="Times New Roman"/>
          <w:sz w:val="28"/>
          <w:szCs w:val="28"/>
        </w:rPr>
        <w:t xml:space="preserve"> городское поселение» </w:t>
      </w:r>
      <w:r w:rsidRPr="00E8736E">
        <w:rPr>
          <w:rFonts w:ascii="Times New Roman" w:hAnsi="Times New Roman" w:cs="Times New Roman"/>
          <w:sz w:val="28"/>
          <w:szCs w:val="28"/>
        </w:rPr>
        <w:t xml:space="preserve">посредством направления копии </w:t>
      </w:r>
      <w:r w:rsidR="001A469D" w:rsidRPr="00E8736E">
        <w:rPr>
          <w:rFonts w:ascii="Times New Roman" w:hAnsi="Times New Roman" w:cs="Times New Roman"/>
          <w:sz w:val="28"/>
          <w:szCs w:val="28"/>
        </w:rPr>
        <w:t xml:space="preserve">распоряжения </w:t>
      </w:r>
      <w:r w:rsidRPr="00E8736E">
        <w:rPr>
          <w:rFonts w:ascii="Times New Roman" w:hAnsi="Times New Roman" w:cs="Times New Roman"/>
          <w:sz w:val="28"/>
          <w:szCs w:val="28"/>
        </w:rPr>
        <w:t xml:space="preserve"> о проведении проверки заказным почтовым отправлением с уведомлением о вручении или иным доступным способом не позднее, чем за три рабочих дня до начала проверки.</w:t>
      </w:r>
    </w:p>
    <w:p w:rsidR="00704FD2" w:rsidRPr="00E8736E" w:rsidRDefault="00704FD2" w:rsidP="00704FD2">
      <w:pPr>
        <w:pStyle w:val="ConsPlusNormal"/>
        <w:widowControl/>
        <w:ind w:firstLine="540"/>
        <w:jc w:val="both"/>
        <w:rPr>
          <w:rFonts w:ascii="Times New Roman" w:hAnsi="Times New Roman" w:cs="Times New Roman"/>
          <w:b/>
          <w:bCs/>
          <w:sz w:val="28"/>
          <w:szCs w:val="28"/>
        </w:rPr>
      </w:pPr>
    </w:p>
    <w:p w:rsidR="00704FD2" w:rsidRPr="00E8736E" w:rsidRDefault="00704FD2" w:rsidP="00704FD2">
      <w:pPr>
        <w:pStyle w:val="ConsPlusNormal"/>
        <w:widowControl/>
        <w:ind w:firstLine="540"/>
        <w:jc w:val="both"/>
        <w:rPr>
          <w:rFonts w:ascii="Times New Roman" w:hAnsi="Times New Roman" w:cs="Times New Roman"/>
          <w:b/>
          <w:bCs/>
          <w:sz w:val="28"/>
          <w:szCs w:val="28"/>
        </w:rPr>
      </w:pPr>
      <w:r w:rsidRPr="00E8736E">
        <w:rPr>
          <w:rFonts w:ascii="Times New Roman" w:hAnsi="Times New Roman" w:cs="Times New Roman"/>
          <w:b/>
          <w:bCs/>
          <w:sz w:val="28"/>
          <w:szCs w:val="28"/>
        </w:rPr>
        <w:t>3.2.2.  Подготовка и согласование внеплановой проверки</w:t>
      </w:r>
    </w:p>
    <w:p w:rsidR="00704FD2" w:rsidRPr="00E8736E" w:rsidRDefault="00704FD2" w:rsidP="00704FD2">
      <w:pPr>
        <w:pStyle w:val="ConsPlusNormal"/>
        <w:widowControl/>
        <w:ind w:firstLine="540"/>
        <w:jc w:val="both"/>
        <w:rPr>
          <w:rFonts w:ascii="Times New Roman" w:hAnsi="Times New Roman" w:cs="Times New Roman"/>
          <w:sz w:val="28"/>
          <w:szCs w:val="28"/>
        </w:rPr>
      </w:pPr>
      <w:r w:rsidRPr="00E8736E">
        <w:rPr>
          <w:rFonts w:ascii="Times New Roman" w:hAnsi="Times New Roman" w:cs="Times New Roman"/>
          <w:sz w:val="28"/>
          <w:szCs w:val="28"/>
        </w:rPr>
        <w:t>Юридическими фактами, являющимися основаниями для проведения внеплановых проверок, являются:</w:t>
      </w:r>
    </w:p>
    <w:p w:rsidR="00704FD2" w:rsidRPr="00E8736E" w:rsidRDefault="00704FD2" w:rsidP="00704FD2">
      <w:pPr>
        <w:pStyle w:val="ConsPlusNormal"/>
        <w:widowControl/>
        <w:ind w:firstLine="540"/>
        <w:jc w:val="both"/>
        <w:rPr>
          <w:rFonts w:ascii="Times New Roman" w:hAnsi="Times New Roman" w:cs="Times New Roman"/>
          <w:sz w:val="28"/>
          <w:szCs w:val="28"/>
        </w:rPr>
      </w:pPr>
      <w:r w:rsidRPr="00E8736E">
        <w:rPr>
          <w:rFonts w:ascii="Times New Roman" w:hAnsi="Times New Roman" w:cs="Times New Roman"/>
          <w:sz w:val="28"/>
          <w:szCs w:val="28"/>
        </w:rPr>
        <w:t xml:space="preserve">- истечение срока исполнения юридическим лицом, индивидуальным предпринимателем, физическим лицом ранее выданных </w:t>
      </w:r>
      <w:r w:rsidR="001A469D" w:rsidRPr="00E8736E">
        <w:rPr>
          <w:rFonts w:ascii="Times New Roman" w:hAnsi="Times New Roman"/>
          <w:sz w:val="28"/>
          <w:szCs w:val="28"/>
        </w:rPr>
        <w:t>администрацией муниципального образования «</w:t>
      </w:r>
      <w:proofErr w:type="spellStart"/>
      <w:r w:rsidR="001A469D" w:rsidRPr="00E8736E">
        <w:rPr>
          <w:rFonts w:ascii="Times New Roman" w:hAnsi="Times New Roman"/>
          <w:sz w:val="28"/>
          <w:szCs w:val="28"/>
        </w:rPr>
        <w:t>Тлюстенхабльское</w:t>
      </w:r>
      <w:proofErr w:type="spellEnd"/>
      <w:r w:rsidR="001A469D" w:rsidRPr="00E8736E">
        <w:rPr>
          <w:rFonts w:ascii="Times New Roman" w:hAnsi="Times New Roman"/>
          <w:sz w:val="28"/>
          <w:szCs w:val="28"/>
        </w:rPr>
        <w:t xml:space="preserve"> городское поселение» </w:t>
      </w:r>
      <w:r w:rsidRPr="00E8736E">
        <w:rPr>
          <w:rFonts w:ascii="Times New Roman" w:hAnsi="Times New Roman" w:cs="Times New Roman"/>
          <w:sz w:val="28"/>
          <w:szCs w:val="28"/>
        </w:rPr>
        <w:t xml:space="preserve"> предписаний по устранению нарушений по результатам предыдущей проверки;</w:t>
      </w:r>
    </w:p>
    <w:p w:rsidR="00704FD2" w:rsidRPr="00E8736E" w:rsidRDefault="00704FD2" w:rsidP="00704FD2">
      <w:pPr>
        <w:pStyle w:val="ConsPlusNormal"/>
        <w:widowControl/>
        <w:ind w:firstLine="540"/>
        <w:jc w:val="both"/>
        <w:rPr>
          <w:rFonts w:ascii="Times New Roman" w:hAnsi="Times New Roman" w:cs="Times New Roman"/>
          <w:sz w:val="28"/>
          <w:szCs w:val="28"/>
        </w:rPr>
      </w:pPr>
      <w:r w:rsidRPr="00E8736E">
        <w:rPr>
          <w:rFonts w:ascii="Times New Roman" w:hAnsi="Times New Roman" w:cs="Times New Roman"/>
          <w:sz w:val="28"/>
          <w:szCs w:val="28"/>
        </w:rPr>
        <w:t>- жалобы и обращения физических и юридических лиц, обращения органов государственной власти и органов местного самоуправления по вопросам нарушения обязательных требований, установленных действующим лесным законодательством.</w:t>
      </w:r>
    </w:p>
    <w:p w:rsidR="00704FD2" w:rsidRPr="00E8736E" w:rsidRDefault="00704FD2" w:rsidP="00704FD2">
      <w:pPr>
        <w:ind w:firstLine="540"/>
        <w:rPr>
          <w:rFonts w:ascii="Times New Roman" w:hAnsi="Times New Roman"/>
          <w:color w:val="000000"/>
          <w:sz w:val="28"/>
          <w:szCs w:val="28"/>
          <w:lang w:val="ru-RU"/>
        </w:rPr>
      </w:pPr>
      <w:proofErr w:type="gramStart"/>
      <w:r w:rsidRPr="00E8736E">
        <w:rPr>
          <w:rFonts w:ascii="Times New Roman" w:hAnsi="Times New Roman"/>
          <w:color w:val="000000"/>
          <w:sz w:val="28"/>
          <w:szCs w:val="28"/>
          <w:lang w:val="ru-RU"/>
        </w:rPr>
        <w:t xml:space="preserve">Обращения (заявления), поступившие в </w:t>
      </w:r>
      <w:r w:rsidR="001A469D" w:rsidRPr="00E8736E">
        <w:rPr>
          <w:rFonts w:ascii="Times New Roman" w:hAnsi="Times New Roman"/>
          <w:sz w:val="28"/>
          <w:szCs w:val="28"/>
          <w:lang w:val="ru-RU"/>
        </w:rPr>
        <w:t>администрацию муниципального образования «</w:t>
      </w:r>
      <w:proofErr w:type="spellStart"/>
      <w:r w:rsidR="001A469D" w:rsidRPr="00E8736E">
        <w:rPr>
          <w:rFonts w:ascii="Times New Roman" w:hAnsi="Times New Roman"/>
          <w:sz w:val="28"/>
          <w:szCs w:val="28"/>
          <w:lang w:val="ru-RU"/>
        </w:rPr>
        <w:t>Тлюстенхабльское</w:t>
      </w:r>
      <w:proofErr w:type="spellEnd"/>
      <w:r w:rsidR="001A469D" w:rsidRPr="00E8736E">
        <w:rPr>
          <w:rFonts w:ascii="Times New Roman" w:hAnsi="Times New Roman"/>
          <w:sz w:val="28"/>
          <w:szCs w:val="28"/>
          <w:lang w:val="ru-RU"/>
        </w:rPr>
        <w:t xml:space="preserve"> городское поселение» </w:t>
      </w:r>
      <w:r w:rsidRPr="00E8736E">
        <w:rPr>
          <w:rFonts w:ascii="Times New Roman" w:hAnsi="Times New Roman"/>
          <w:color w:val="000000"/>
          <w:sz w:val="28"/>
          <w:szCs w:val="28"/>
          <w:lang w:val="ru-RU"/>
        </w:rPr>
        <w:t xml:space="preserve"> о фактах причинения </w:t>
      </w:r>
      <w:r w:rsidRPr="00E8736E">
        <w:rPr>
          <w:rFonts w:ascii="Times New Roman" w:hAnsi="Times New Roman"/>
          <w:color w:val="000000"/>
          <w:sz w:val="28"/>
          <w:szCs w:val="28"/>
          <w:lang w:val="ru-RU"/>
        </w:rPr>
        <w:lastRenderedPageBreak/>
        <w:t xml:space="preserve">вреда жизни, здоровью граждан, вреда животным, растениям, окружающей среде, или возникновения реальной угрозы причинения такого вреда, возникновения чрезвычайных ситуаций природного и техногенного характера, должны быть зарегистрированы и при подготовке </w:t>
      </w:r>
      <w:r w:rsidR="001A469D" w:rsidRPr="00E8736E">
        <w:rPr>
          <w:rFonts w:ascii="Times New Roman" w:hAnsi="Times New Roman"/>
          <w:color w:val="000000"/>
          <w:sz w:val="28"/>
          <w:szCs w:val="28"/>
          <w:lang w:val="ru-RU"/>
        </w:rPr>
        <w:t>распоряжения</w:t>
      </w:r>
      <w:r w:rsidRPr="00E8736E">
        <w:rPr>
          <w:rFonts w:ascii="Times New Roman" w:hAnsi="Times New Roman"/>
          <w:color w:val="000000"/>
          <w:sz w:val="28"/>
          <w:szCs w:val="28"/>
          <w:lang w:val="ru-RU"/>
        </w:rPr>
        <w:t xml:space="preserve"> о проведении проверки в нем должна быть указана ссылка на реквизиты обращения (заявления) и кратко изложена информации</w:t>
      </w:r>
      <w:proofErr w:type="gramEnd"/>
      <w:r w:rsidRPr="00E8736E">
        <w:rPr>
          <w:rFonts w:ascii="Times New Roman" w:hAnsi="Times New Roman"/>
          <w:color w:val="000000"/>
          <w:sz w:val="28"/>
          <w:szCs w:val="28"/>
          <w:lang w:val="ru-RU"/>
        </w:rPr>
        <w:t xml:space="preserve"> о фактах причинения вреда жизни, здоровью граждан, вреда животным, растениям, окружающей среде, или возникновения реальной угрозы причинения такого вреда, возникновения чрезвычайных ситуаций природного и техногенного характера или их угрозы.</w:t>
      </w:r>
    </w:p>
    <w:p w:rsidR="00704FD2" w:rsidRPr="00E8736E" w:rsidRDefault="00704FD2" w:rsidP="00704FD2">
      <w:pPr>
        <w:ind w:firstLine="540"/>
        <w:rPr>
          <w:rFonts w:ascii="Times New Roman" w:hAnsi="Times New Roman"/>
          <w:color w:val="000000"/>
          <w:sz w:val="28"/>
          <w:szCs w:val="28"/>
          <w:lang w:val="ru-RU"/>
        </w:rPr>
      </w:pPr>
      <w:r w:rsidRPr="00E8736E">
        <w:rPr>
          <w:rFonts w:ascii="Times New Roman" w:hAnsi="Times New Roman"/>
          <w:color w:val="000000"/>
          <w:sz w:val="28"/>
          <w:szCs w:val="28"/>
          <w:lang w:val="ru-RU"/>
        </w:rPr>
        <w:t xml:space="preserve">Согласование проведения внеплановых выездных проверок </w:t>
      </w:r>
      <w:r w:rsidR="001A469D" w:rsidRPr="00E8736E">
        <w:rPr>
          <w:rFonts w:ascii="Times New Roman" w:hAnsi="Times New Roman"/>
          <w:sz w:val="28"/>
          <w:szCs w:val="28"/>
          <w:lang w:val="ru-RU"/>
        </w:rPr>
        <w:t>администрации муниципального образования «</w:t>
      </w:r>
      <w:proofErr w:type="spellStart"/>
      <w:r w:rsidR="001A469D" w:rsidRPr="00E8736E">
        <w:rPr>
          <w:rFonts w:ascii="Times New Roman" w:hAnsi="Times New Roman"/>
          <w:sz w:val="28"/>
          <w:szCs w:val="28"/>
          <w:lang w:val="ru-RU"/>
        </w:rPr>
        <w:t>Тлюстенхабльское</w:t>
      </w:r>
      <w:proofErr w:type="spellEnd"/>
      <w:r w:rsidR="001A469D" w:rsidRPr="00E8736E">
        <w:rPr>
          <w:rFonts w:ascii="Times New Roman" w:hAnsi="Times New Roman"/>
          <w:sz w:val="28"/>
          <w:szCs w:val="28"/>
          <w:lang w:val="ru-RU"/>
        </w:rPr>
        <w:t xml:space="preserve"> городское поселение» </w:t>
      </w:r>
      <w:r w:rsidRPr="00E8736E">
        <w:rPr>
          <w:rFonts w:ascii="Times New Roman" w:hAnsi="Times New Roman"/>
          <w:color w:val="000000"/>
          <w:sz w:val="28"/>
          <w:szCs w:val="28"/>
          <w:lang w:val="ru-RU"/>
        </w:rPr>
        <w:t xml:space="preserve"> производится по месту осуществления деятельности юридических лиц и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w:t>
      </w:r>
      <w:r w:rsidR="001A469D" w:rsidRPr="00E8736E">
        <w:rPr>
          <w:rFonts w:ascii="Times New Roman" w:hAnsi="Times New Roman"/>
          <w:color w:val="000000"/>
          <w:sz w:val="28"/>
          <w:szCs w:val="28"/>
          <w:lang w:val="ru-RU"/>
        </w:rPr>
        <w:t xml:space="preserve"> </w:t>
      </w:r>
      <w:proofErr w:type="spellStart"/>
      <w:r w:rsidR="001A469D" w:rsidRPr="00E8736E">
        <w:rPr>
          <w:rFonts w:ascii="Times New Roman" w:hAnsi="Times New Roman"/>
          <w:color w:val="000000"/>
          <w:sz w:val="28"/>
          <w:szCs w:val="28"/>
          <w:lang w:val="ru-RU"/>
        </w:rPr>
        <w:t>Теучежск</w:t>
      </w:r>
      <w:r w:rsidR="00E84C73" w:rsidRPr="00E8736E">
        <w:rPr>
          <w:rFonts w:ascii="Times New Roman" w:hAnsi="Times New Roman"/>
          <w:color w:val="000000"/>
          <w:sz w:val="28"/>
          <w:szCs w:val="28"/>
          <w:lang w:val="ru-RU"/>
        </w:rPr>
        <w:t>им</w:t>
      </w:r>
      <w:proofErr w:type="spellEnd"/>
      <w:r w:rsidR="00E84C73" w:rsidRPr="00E8736E">
        <w:rPr>
          <w:rFonts w:ascii="Times New Roman" w:hAnsi="Times New Roman"/>
          <w:color w:val="000000"/>
          <w:sz w:val="28"/>
          <w:szCs w:val="28"/>
          <w:lang w:val="ru-RU"/>
        </w:rPr>
        <w:t xml:space="preserve"> межрайонным</w:t>
      </w:r>
      <w:r w:rsidR="001A469D" w:rsidRPr="00E8736E">
        <w:rPr>
          <w:rFonts w:ascii="Times New Roman" w:hAnsi="Times New Roman"/>
          <w:color w:val="000000"/>
          <w:sz w:val="28"/>
          <w:szCs w:val="28"/>
          <w:lang w:val="ru-RU"/>
        </w:rPr>
        <w:t xml:space="preserve"> </w:t>
      </w:r>
      <w:r w:rsidRPr="00E8736E">
        <w:rPr>
          <w:rFonts w:ascii="Times New Roman" w:hAnsi="Times New Roman"/>
          <w:color w:val="000000"/>
          <w:sz w:val="28"/>
          <w:szCs w:val="28"/>
          <w:lang w:val="ru-RU"/>
        </w:rPr>
        <w:t>прокурор</w:t>
      </w:r>
      <w:r w:rsidR="00E84C73" w:rsidRPr="00E8736E">
        <w:rPr>
          <w:rFonts w:ascii="Times New Roman" w:hAnsi="Times New Roman"/>
          <w:color w:val="000000"/>
          <w:sz w:val="28"/>
          <w:szCs w:val="28"/>
          <w:lang w:val="ru-RU"/>
        </w:rPr>
        <w:t>ом</w:t>
      </w:r>
      <w:r w:rsidRPr="00E8736E">
        <w:rPr>
          <w:rFonts w:ascii="Times New Roman" w:hAnsi="Times New Roman"/>
          <w:color w:val="000000"/>
          <w:sz w:val="28"/>
          <w:szCs w:val="28"/>
          <w:lang w:val="ru-RU"/>
        </w:rPr>
        <w:t xml:space="preserve">. </w:t>
      </w:r>
    </w:p>
    <w:p w:rsidR="00704FD2" w:rsidRPr="00E8736E" w:rsidRDefault="00704FD2" w:rsidP="00704FD2">
      <w:pPr>
        <w:ind w:firstLine="540"/>
        <w:rPr>
          <w:rFonts w:ascii="Times New Roman" w:hAnsi="Times New Roman"/>
          <w:color w:val="000000"/>
          <w:sz w:val="28"/>
          <w:szCs w:val="28"/>
          <w:lang w:val="ru-RU"/>
        </w:rPr>
      </w:pPr>
      <w:r w:rsidRPr="00E8736E">
        <w:rPr>
          <w:rFonts w:ascii="Times New Roman" w:hAnsi="Times New Roman"/>
          <w:color w:val="000000"/>
          <w:sz w:val="28"/>
          <w:szCs w:val="28"/>
          <w:lang w:val="ru-RU"/>
        </w:rPr>
        <w:t>Муниципальный лесной инспектор непосредственно подает заявление о согласовании проведения внеплановых выездных проверок субъектов малого или среднего предпринимательства и прилагаемые к нему документы, либо в форме электронного документа, подписанного электронной цифровой подписью.</w:t>
      </w:r>
    </w:p>
    <w:p w:rsidR="00704FD2" w:rsidRPr="00E8736E" w:rsidRDefault="00704FD2" w:rsidP="00704FD2">
      <w:pPr>
        <w:ind w:firstLine="540"/>
        <w:rPr>
          <w:rFonts w:ascii="Times New Roman" w:hAnsi="Times New Roman"/>
          <w:color w:val="000000"/>
          <w:sz w:val="28"/>
          <w:szCs w:val="28"/>
          <w:lang w:val="ru-RU"/>
        </w:rPr>
      </w:pPr>
      <w:r w:rsidRPr="00E8736E">
        <w:rPr>
          <w:rFonts w:ascii="Times New Roman" w:hAnsi="Times New Roman"/>
          <w:color w:val="000000"/>
          <w:sz w:val="28"/>
          <w:szCs w:val="28"/>
          <w:lang w:val="ru-RU"/>
        </w:rPr>
        <w:t>Типовая форма заявления о согласовании с органом прокуратуры проведения внеплановой выездной проверки субъектов малого или среднего предпринимательства установлена приказом Министерства экономического развития Российской Федерации от 30.04.2009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04FD2" w:rsidRPr="00E8736E" w:rsidRDefault="00704FD2" w:rsidP="00704FD2">
      <w:pPr>
        <w:ind w:firstLine="540"/>
        <w:rPr>
          <w:rFonts w:ascii="Times New Roman" w:hAnsi="Times New Roman"/>
          <w:color w:val="000000"/>
          <w:sz w:val="28"/>
          <w:szCs w:val="28"/>
          <w:lang w:val="ru-RU"/>
        </w:rPr>
      </w:pPr>
      <w:proofErr w:type="gramStart"/>
      <w:r w:rsidRPr="00E8736E">
        <w:rPr>
          <w:rFonts w:ascii="Times New Roman" w:hAnsi="Times New Roman"/>
          <w:color w:val="000000"/>
          <w:sz w:val="28"/>
          <w:szCs w:val="28"/>
          <w:lang w:val="ru-RU"/>
        </w:rPr>
        <w:t>По результатам рассмотрения заявления о согласовании проведения внеплановой выездной проверки субъектов малого или среднего предпринимательства и прилагаемых к нему документов не позднее чем в течение рабочего дня, следующего за днем их поступления, уполномоченными должностными лицами органов прокуратуры, принимается решение о согласовании проведения внеплановой выездной проверки или об отказе в согласовании ее проведения.</w:t>
      </w:r>
      <w:proofErr w:type="gramEnd"/>
    </w:p>
    <w:p w:rsidR="00704FD2" w:rsidRPr="00E8736E" w:rsidRDefault="00704FD2" w:rsidP="00704FD2">
      <w:pPr>
        <w:ind w:firstLine="540"/>
        <w:rPr>
          <w:rFonts w:ascii="Times New Roman" w:hAnsi="Times New Roman"/>
          <w:color w:val="000000"/>
          <w:sz w:val="28"/>
          <w:szCs w:val="28"/>
          <w:lang w:val="ru-RU"/>
        </w:rPr>
      </w:pPr>
      <w:r w:rsidRPr="00E8736E">
        <w:rPr>
          <w:rFonts w:ascii="Times New Roman" w:hAnsi="Times New Roman"/>
          <w:color w:val="000000"/>
          <w:sz w:val="28"/>
          <w:szCs w:val="28"/>
          <w:lang w:val="ru-RU"/>
        </w:rPr>
        <w:t>Основаниями для отказа в согласовании проведения внеплановой выездной проверки являются:</w:t>
      </w:r>
    </w:p>
    <w:p w:rsidR="00704FD2" w:rsidRPr="00E8736E" w:rsidRDefault="00704FD2" w:rsidP="00704FD2">
      <w:pPr>
        <w:ind w:firstLine="540"/>
        <w:rPr>
          <w:rFonts w:ascii="Times New Roman" w:hAnsi="Times New Roman"/>
          <w:color w:val="000000"/>
          <w:sz w:val="28"/>
          <w:szCs w:val="28"/>
          <w:lang w:val="ru-RU"/>
        </w:rPr>
      </w:pPr>
      <w:r w:rsidRPr="00E8736E">
        <w:rPr>
          <w:rFonts w:ascii="Times New Roman" w:hAnsi="Times New Roman"/>
          <w:color w:val="000000"/>
          <w:sz w:val="28"/>
          <w:szCs w:val="28"/>
          <w:lang w:val="ru-RU"/>
        </w:rPr>
        <w:t>а) отсутствие документов, прилагаемых к заявлению о согласовании проведения внеплановой выездной проверки субъектов малого или среднего предпринимательства;</w:t>
      </w:r>
    </w:p>
    <w:p w:rsidR="00704FD2" w:rsidRPr="00E8736E" w:rsidRDefault="00704FD2" w:rsidP="00704FD2">
      <w:pPr>
        <w:ind w:firstLine="540"/>
        <w:rPr>
          <w:rFonts w:ascii="Times New Roman" w:hAnsi="Times New Roman"/>
          <w:color w:val="000000"/>
          <w:sz w:val="28"/>
          <w:szCs w:val="28"/>
          <w:lang w:val="ru-RU"/>
        </w:rPr>
      </w:pPr>
      <w:r w:rsidRPr="00E8736E">
        <w:rPr>
          <w:rFonts w:ascii="Times New Roman" w:hAnsi="Times New Roman"/>
          <w:color w:val="000000"/>
          <w:sz w:val="28"/>
          <w:szCs w:val="28"/>
          <w:lang w:val="ru-RU"/>
        </w:rPr>
        <w:lastRenderedPageBreak/>
        <w:t>б) отсутствие оснований для проведения внеплановой выездной проверки, предусмотренных пунктом 3.1.8 Регламента;</w:t>
      </w:r>
    </w:p>
    <w:p w:rsidR="00704FD2" w:rsidRPr="00E8736E" w:rsidRDefault="00704FD2" w:rsidP="00704FD2">
      <w:pPr>
        <w:ind w:firstLine="540"/>
        <w:rPr>
          <w:rFonts w:ascii="Times New Roman" w:hAnsi="Times New Roman"/>
          <w:color w:val="000000"/>
          <w:sz w:val="28"/>
          <w:szCs w:val="28"/>
          <w:lang w:val="ru-RU"/>
        </w:rPr>
      </w:pPr>
      <w:r w:rsidRPr="00E8736E">
        <w:rPr>
          <w:rFonts w:ascii="Times New Roman" w:hAnsi="Times New Roman"/>
          <w:color w:val="000000"/>
          <w:sz w:val="28"/>
          <w:szCs w:val="28"/>
          <w:lang w:val="ru-RU"/>
        </w:rPr>
        <w:t>в) несоблюдение требований к оформлению приказа о проведении внеплановой выездной проверки;</w:t>
      </w:r>
    </w:p>
    <w:p w:rsidR="00704FD2" w:rsidRPr="00E8736E" w:rsidRDefault="00704FD2" w:rsidP="00704FD2">
      <w:pPr>
        <w:ind w:firstLine="540"/>
        <w:rPr>
          <w:rFonts w:ascii="Times New Roman" w:hAnsi="Times New Roman"/>
          <w:color w:val="000000"/>
          <w:sz w:val="28"/>
          <w:szCs w:val="28"/>
          <w:lang w:val="ru-RU"/>
        </w:rPr>
      </w:pPr>
      <w:r w:rsidRPr="00E8736E">
        <w:rPr>
          <w:rFonts w:ascii="Times New Roman" w:hAnsi="Times New Roman"/>
          <w:color w:val="000000"/>
          <w:sz w:val="28"/>
          <w:szCs w:val="28"/>
          <w:lang w:val="ru-RU"/>
        </w:rPr>
        <w:t>г)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и Правительства Российской Федерации;</w:t>
      </w:r>
    </w:p>
    <w:p w:rsidR="00704FD2" w:rsidRPr="00E8736E" w:rsidRDefault="00704FD2" w:rsidP="00704FD2">
      <w:pPr>
        <w:ind w:firstLine="540"/>
        <w:rPr>
          <w:rFonts w:ascii="Times New Roman" w:hAnsi="Times New Roman"/>
          <w:color w:val="000000"/>
          <w:sz w:val="28"/>
          <w:szCs w:val="28"/>
          <w:lang w:val="ru-RU"/>
        </w:rPr>
      </w:pPr>
      <w:proofErr w:type="spellStart"/>
      <w:r w:rsidRPr="00E8736E">
        <w:rPr>
          <w:rFonts w:ascii="Times New Roman" w:hAnsi="Times New Roman"/>
          <w:color w:val="000000"/>
          <w:sz w:val="28"/>
          <w:szCs w:val="28"/>
          <w:lang w:val="ru-RU"/>
        </w:rPr>
        <w:t>д</w:t>
      </w:r>
      <w:proofErr w:type="spellEnd"/>
      <w:r w:rsidRPr="00E8736E">
        <w:rPr>
          <w:rFonts w:ascii="Times New Roman" w:hAnsi="Times New Roman"/>
          <w:color w:val="000000"/>
          <w:sz w:val="28"/>
          <w:szCs w:val="28"/>
          <w:lang w:val="ru-RU"/>
        </w:rPr>
        <w:t xml:space="preserve">) несоответствие предмета внеплановой выездной проверки полномочиям </w:t>
      </w:r>
      <w:r w:rsidR="00E84C73" w:rsidRPr="00E8736E">
        <w:rPr>
          <w:rFonts w:ascii="Times New Roman" w:hAnsi="Times New Roman"/>
          <w:sz w:val="28"/>
          <w:szCs w:val="28"/>
          <w:lang w:val="ru-RU"/>
        </w:rPr>
        <w:t>администрации муниципального образования «</w:t>
      </w:r>
      <w:proofErr w:type="spellStart"/>
      <w:r w:rsidR="00E84C73" w:rsidRPr="00E8736E">
        <w:rPr>
          <w:rFonts w:ascii="Times New Roman" w:hAnsi="Times New Roman"/>
          <w:sz w:val="28"/>
          <w:szCs w:val="28"/>
          <w:lang w:val="ru-RU"/>
        </w:rPr>
        <w:t>Тлюстенхабльское</w:t>
      </w:r>
      <w:proofErr w:type="spellEnd"/>
      <w:r w:rsidR="00E84C73" w:rsidRPr="00E8736E">
        <w:rPr>
          <w:rFonts w:ascii="Times New Roman" w:hAnsi="Times New Roman"/>
          <w:sz w:val="28"/>
          <w:szCs w:val="28"/>
          <w:lang w:val="ru-RU"/>
        </w:rPr>
        <w:t xml:space="preserve"> городское поселение»</w:t>
      </w:r>
      <w:r w:rsidRPr="00E8736E">
        <w:rPr>
          <w:rFonts w:ascii="Times New Roman" w:hAnsi="Times New Roman"/>
          <w:color w:val="000000"/>
          <w:sz w:val="28"/>
          <w:szCs w:val="28"/>
          <w:lang w:val="ru-RU"/>
        </w:rPr>
        <w:t>;</w:t>
      </w:r>
    </w:p>
    <w:p w:rsidR="00704FD2" w:rsidRPr="00E8736E" w:rsidRDefault="00704FD2" w:rsidP="00704FD2">
      <w:pPr>
        <w:ind w:firstLine="540"/>
        <w:rPr>
          <w:rFonts w:ascii="Times New Roman" w:hAnsi="Times New Roman"/>
          <w:color w:val="000000"/>
          <w:sz w:val="28"/>
          <w:szCs w:val="28"/>
          <w:lang w:val="ru-RU"/>
        </w:rPr>
      </w:pPr>
      <w:r w:rsidRPr="00E8736E">
        <w:rPr>
          <w:rFonts w:ascii="Times New Roman" w:hAnsi="Times New Roman"/>
          <w:color w:val="000000"/>
          <w:sz w:val="28"/>
          <w:szCs w:val="28"/>
          <w:lang w:val="ru-RU"/>
        </w:rPr>
        <w:t xml:space="preserve">е) проверка соблюдения одних и тех же обязательных требований в отношении одного юридического лица или одного индивидуального предпринимателя несколькими органами государственного контроля (надзора) и муниципального контроля. </w:t>
      </w:r>
    </w:p>
    <w:p w:rsidR="00704FD2" w:rsidRPr="00E8736E" w:rsidRDefault="00704FD2" w:rsidP="00704FD2">
      <w:pPr>
        <w:ind w:firstLine="540"/>
        <w:rPr>
          <w:rFonts w:ascii="Times New Roman" w:hAnsi="Times New Roman"/>
          <w:color w:val="000000"/>
          <w:sz w:val="28"/>
          <w:szCs w:val="28"/>
          <w:lang w:val="ru-RU"/>
        </w:rPr>
      </w:pPr>
      <w:proofErr w:type="gramStart"/>
      <w:r w:rsidRPr="00E8736E">
        <w:rPr>
          <w:rFonts w:ascii="Times New Roman" w:hAnsi="Times New Roman"/>
          <w:color w:val="000000"/>
          <w:sz w:val="28"/>
          <w:szCs w:val="28"/>
          <w:lang w:val="ru-RU"/>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w:t>
      </w:r>
      <w:r w:rsidR="00E84C73" w:rsidRPr="00E8736E">
        <w:rPr>
          <w:rFonts w:ascii="Times New Roman" w:hAnsi="Times New Roman"/>
          <w:sz w:val="28"/>
          <w:szCs w:val="28"/>
          <w:lang w:val="ru-RU"/>
        </w:rPr>
        <w:t>администрации муниципального образования «</w:t>
      </w:r>
      <w:proofErr w:type="spellStart"/>
      <w:r w:rsidR="00E84C73" w:rsidRPr="00E8736E">
        <w:rPr>
          <w:rFonts w:ascii="Times New Roman" w:hAnsi="Times New Roman"/>
          <w:sz w:val="28"/>
          <w:szCs w:val="28"/>
          <w:lang w:val="ru-RU"/>
        </w:rPr>
        <w:t>Тлюстенхабльское</w:t>
      </w:r>
      <w:proofErr w:type="spellEnd"/>
      <w:r w:rsidR="00E84C73" w:rsidRPr="00E8736E">
        <w:rPr>
          <w:rFonts w:ascii="Times New Roman" w:hAnsi="Times New Roman"/>
          <w:sz w:val="28"/>
          <w:szCs w:val="28"/>
          <w:lang w:val="ru-RU"/>
        </w:rPr>
        <w:t xml:space="preserve"> городское поселение» </w:t>
      </w:r>
      <w:r w:rsidRPr="00E8736E">
        <w:rPr>
          <w:rFonts w:ascii="Times New Roman" w:hAnsi="Times New Roman"/>
          <w:color w:val="000000"/>
          <w:sz w:val="28"/>
          <w:szCs w:val="28"/>
          <w:lang w:val="ru-RU"/>
        </w:rPr>
        <w:t xml:space="preserve"> вправе приступить к проведению внеплановой выездной проверки незамедлительно с извещением органов</w:t>
      </w:r>
      <w:proofErr w:type="gramEnd"/>
      <w:r w:rsidRPr="00E8736E">
        <w:rPr>
          <w:rFonts w:ascii="Times New Roman" w:hAnsi="Times New Roman"/>
          <w:color w:val="000000"/>
          <w:sz w:val="28"/>
          <w:szCs w:val="28"/>
          <w:lang w:val="ru-RU"/>
        </w:rPr>
        <w:t xml:space="preserve"> прокуратуры об осуществлении мероприятий по муниципальному лесному контролю посредством направления соответствующих документов в течение двадцати четырех часов.</w:t>
      </w:r>
    </w:p>
    <w:p w:rsidR="00704FD2" w:rsidRPr="00E8736E" w:rsidRDefault="00704FD2" w:rsidP="00704FD2">
      <w:pPr>
        <w:ind w:firstLine="540"/>
        <w:rPr>
          <w:rFonts w:ascii="Times New Roman" w:hAnsi="Times New Roman"/>
          <w:color w:val="000000"/>
          <w:sz w:val="28"/>
          <w:szCs w:val="28"/>
          <w:lang w:val="ru-RU"/>
        </w:rPr>
      </w:pPr>
      <w:r w:rsidRPr="00E8736E">
        <w:rPr>
          <w:rFonts w:ascii="Times New Roman" w:hAnsi="Times New Roman"/>
          <w:color w:val="000000"/>
          <w:sz w:val="28"/>
          <w:szCs w:val="28"/>
          <w:lang w:val="ru-RU"/>
        </w:rPr>
        <w:t xml:space="preserve">Уведомление и </w:t>
      </w:r>
      <w:r w:rsidR="00E84C73" w:rsidRPr="00E8736E">
        <w:rPr>
          <w:rFonts w:ascii="Times New Roman" w:hAnsi="Times New Roman"/>
          <w:color w:val="000000"/>
          <w:sz w:val="28"/>
          <w:szCs w:val="28"/>
          <w:lang w:val="ru-RU"/>
        </w:rPr>
        <w:t>распоряжение</w:t>
      </w:r>
      <w:r w:rsidRPr="00E8736E">
        <w:rPr>
          <w:rFonts w:ascii="Times New Roman" w:hAnsi="Times New Roman"/>
          <w:color w:val="000000"/>
          <w:sz w:val="28"/>
          <w:szCs w:val="28"/>
          <w:lang w:val="ru-RU"/>
        </w:rPr>
        <w:t xml:space="preserve"> о проведении внеплановой выездной проверки направляется в адрес юридического лица, индивидуального предпринимателя не позднее двадцати четырех часов до начала ее проведения посредством их направления любым доступным способом.</w:t>
      </w:r>
    </w:p>
    <w:p w:rsidR="00704FD2" w:rsidRPr="00E8736E" w:rsidRDefault="00704FD2" w:rsidP="00704FD2">
      <w:pPr>
        <w:ind w:firstLine="540"/>
        <w:rPr>
          <w:rFonts w:ascii="Times New Roman" w:hAnsi="Times New Roman"/>
          <w:color w:val="000000"/>
          <w:sz w:val="28"/>
          <w:szCs w:val="28"/>
          <w:lang w:val="ru-RU"/>
        </w:rPr>
      </w:pPr>
      <w:r w:rsidRPr="00E8736E">
        <w:rPr>
          <w:rFonts w:ascii="Times New Roman" w:hAnsi="Times New Roman"/>
          <w:color w:val="000000"/>
          <w:sz w:val="28"/>
          <w:szCs w:val="28"/>
          <w:lang w:val="ru-RU"/>
        </w:rPr>
        <w:t>В случае</w:t>
      </w:r>
      <w:proofErr w:type="gramStart"/>
      <w:r w:rsidRPr="00E8736E">
        <w:rPr>
          <w:rFonts w:ascii="Times New Roman" w:hAnsi="Times New Roman"/>
          <w:color w:val="000000"/>
          <w:sz w:val="28"/>
          <w:szCs w:val="28"/>
          <w:lang w:val="ru-RU"/>
        </w:rPr>
        <w:t>,</w:t>
      </w:r>
      <w:proofErr w:type="gramEnd"/>
      <w:r w:rsidRPr="00E8736E">
        <w:rPr>
          <w:rFonts w:ascii="Times New Roman" w:hAnsi="Times New Roman"/>
          <w:color w:val="000000"/>
          <w:sz w:val="28"/>
          <w:szCs w:val="28"/>
          <w:lang w:val="ru-RU"/>
        </w:rPr>
        <w:t xml:space="preserve"> если в результате деятельности юридического лица, индивидуального предпринимателя, физического лица причинен или причиняется вред жизни, здоровью граждан, вред животным, растениям, окружающей среде,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04FD2" w:rsidRPr="00E8736E" w:rsidRDefault="00E84C73" w:rsidP="00704FD2">
      <w:pPr>
        <w:ind w:firstLine="540"/>
        <w:rPr>
          <w:rFonts w:ascii="Times New Roman" w:hAnsi="Times New Roman"/>
          <w:color w:val="000000"/>
          <w:sz w:val="28"/>
          <w:szCs w:val="28"/>
          <w:lang w:val="ru-RU"/>
        </w:rPr>
      </w:pPr>
      <w:r w:rsidRPr="00E8736E">
        <w:rPr>
          <w:rFonts w:ascii="Times New Roman" w:hAnsi="Times New Roman"/>
          <w:color w:val="000000"/>
          <w:sz w:val="28"/>
          <w:szCs w:val="28"/>
          <w:lang w:val="ru-RU"/>
        </w:rPr>
        <w:t xml:space="preserve">Распоряжение </w:t>
      </w:r>
      <w:r w:rsidR="00704FD2" w:rsidRPr="00E8736E">
        <w:rPr>
          <w:rFonts w:ascii="Times New Roman" w:hAnsi="Times New Roman"/>
          <w:color w:val="000000"/>
          <w:sz w:val="28"/>
          <w:szCs w:val="28"/>
          <w:lang w:val="ru-RU"/>
        </w:rPr>
        <w:t xml:space="preserve">о проведении мероприятия по контролю либо его заверенная копия предъявляется руководителю (заместителю руководителя) юридического </w:t>
      </w:r>
      <w:r w:rsidR="00704FD2" w:rsidRPr="00E8736E">
        <w:rPr>
          <w:rFonts w:ascii="Times New Roman" w:hAnsi="Times New Roman"/>
          <w:color w:val="000000"/>
          <w:sz w:val="28"/>
          <w:szCs w:val="28"/>
          <w:lang w:val="ru-RU"/>
        </w:rPr>
        <w:lastRenderedPageBreak/>
        <w:t>лица, индивидуальному предпринимателю или их законным представителям одновременно со служебным удостоверением.</w:t>
      </w:r>
    </w:p>
    <w:p w:rsidR="00704FD2" w:rsidRPr="00E8736E" w:rsidRDefault="00704FD2" w:rsidP="00704FD2">
      <w:pPr>
        <w:ind w:firstLine="540"/>
        <w:rPr>
          <w:rFonts w:ascii="Times New Roman" w:hAnsi="Times New Roman"/>
          <w:b/>
          <w:bCs/>
          <w:sz w:val="28"/>
          <w:szCs w:val="28"/>
          <w:lang w:val="ru-RU"/>
        </w:rPr>
      </w:pPr>
      <w:r w:rsidRPr="00E8736E">
        <w:rPr>
          <w:rFonts w:ascii="Times New Roman" w:hAnsi="Times New Roman"/>
          <w:b/>
          <w:bCs/>
          <w:sz w:val="28"/>
          <w:szCs w:val="28"/>
          <w:lang w:val="ru-RU"/>
        </w:rPr>
        <w:t>3.3.Организация и проведение проверки</w:t>
      </w:r>
    </w:p>
    <w:p w:rsidR="00704FD2" w:rsidRPr="00E8736E" w:rsidRDefault="00704FD2" w:rsidP="00704FD2">
      <w:pPr>
        <w:ind w:firstLine="540"/>
        <w:rPr>
          <w:rFonts w:ascii="Times New Roman" w:hAnsi="Times New Roman"/>
          <w:sz w:val="28"/>
          <w:szCs w:val="28"/>
          <w:lang w:val="ru-RU"/>
        </w:rPr>
      </w:pPr>
      <w:r w:rsidRPr="00E8736E">
        <w:rPr>
          <w:rFonts w:ascii="Times New Roman" w:hAnsi="Times New Roman"/>
          <w:sz w:val="28"/>
          <w:szCs w:val="28"/>
          <w:lang w:val="ru-RU"/>
        </w:rPr>
        <w:t>3.3.1. Организация документарной проверки</w:t>
      </w:r>
    </w:p>
    <w:p w:rsidR="00704FD2" w:rsidRPr="00E8736E" w:rsidRDefault="00704FD2" w:rsidP="00704FD2">
      <w:pPr>
        <w:ind w:firstLine="708"/>
        <w:rPr>
          <w:rFonts w:ascii="Times New Roman" w:hAnsi="Times New Roman"/>
          <w:color w:val="000000"/>
          <w:sz w:val="28"/>
          <w:szCs w:val="28"/>
          <w:lang w:val="ru-RU"/>
        </w:rPr>
      </w:pPr>
      <w:proofErr w:type="gramStart"/>
      <w:r w:rsidRPr="00E8736E">
        <w:rPr>
          <w:rFonts w:ascii="Times New Roman" w:hAnsi="Times New Roman"/>
          <w:color w:val="000000"/>
          <w:sz w:val="28"/>
          <w:szCs w:val="28"/>
          <w:lang w:val="ru-RU"/>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лесного законодательства, исполнением предписаний </w:t>
      </w:r>
      <w:r w:rsidR="00E84C73" w:rsidRPr="00E8736E">
        <w:rPr>
          <w:rFonts w:ascii="Times New Roman" w:hAnsi="Times New Roman"/>
          <w:sz w:val="28"/>
          <w:szCs w:val="28"/>
          <w:lang w:val="ru-RU"/>
        </w:rPr>
        <w:t>администрации муниципального образования «</w:t>
      </w:r>
      <w:proofErr w:type="spellStart"/>
      <w:r w:rsidR="00E84C73" w:rsidRPr="00E8736E">
        <w:rPr>
          <w:rFonts w:ascii="Times New Roman" w:hAnsi="Times New Roman"/>
          <w:sz w:val="28"/>
          <w:szCs w:val="28"/>
          <w:lang w:val="ru-RU"/>
        </w:rPr>
        <w:t>Тлюстенхабльское</w:t>
      </w:r>
      <w:proofErr w:type="spellEnd"/>
      <w:r w:rsidR="00E84C73" w:rsidRPr="00E8736E">
        <w:rPr>
          <w:rFonts w:ascii="Times New Roman" w:hAnsi="Times New Roman"/>
          <w:sz w:val="28"/>
          <w:szCs w:val="28"/>
          <w:lang w:val="ru-RU"/>
        </w:rPr>
        <w:t xml:space="preserve"> городское поселение»</w:t>
      </w:r>
      <w:r w:rsidRPr="00E8736E">
        <w:rPr>
          <w:rFonts w:ascii="Times New Roman" w:hAnsi="Times New Roman"/>
          <w:color w:val="000000"/>
          <w:sz w:val="28"/>
          <w:szCs w:val="28"/>
          <w:lang w:val="ru-RU"/>
        </w:rPr>
        <w:t>.</w:t>
      </w:r>
      <w:proofErr w:type="gramEnd"/>
    </w:p>
    <w:p w:rsidR="00704FD2" w:rsidRPr="00E8736E" w:rsidRDefault="00704FD2" w:rsidP="00704FD2">
      <w:pPr>
        <w:ind w:firstLine="708"/>
        <w:rPr>
          <w:rFonts w:ascii="Times New Roman" w:hAnsi="Times New Roman"/>
          <w:color w:val="000080"/>
          <w:sz w:val="28"/>
          <w:szCs w:val="28"/>
          <w:lang w:val="ru-RU"/>
        </w:rPr>
      </w:pPr>
      <w:r w:rsidRPr="00E8736E">
        <w:rPr>
          <w:rFonts w:ascii="Times New Roman" w:hAnsi="Times New Roman"/>
          <w:color w:val="000000"/>
          <w:sz w:val="28"/>
          <w:szCs w:val="28"/>
          <w:lang w:val="ru-RU"/>
        </w:rPr>
        <w:t xml:space="preserve">Документарная проверка (плановая, внеплановая) проводится по месту нахождения </w:t>
      </w:r>
      <w:r w:rsidR="00E84C73" w:rsidRPr="00E8736E">
        <w:rPr>
          <w:rFonts w:ascii="Times New Roman" w:hAnsi="Times New Roman"/>
          <w:sz w:val="28"/>
          <w:szCs w:val="28"/>
          <w:lang w:val="ru-RU"/>
        </w:rPr>
        <w:t>администрации муниципального образования «</w:t>
      </w:r>
      <w:proofErr w:type="spellStart"/>
      <w:r w:rsidR="00E84C73" w:rsidRPr="00E8736E">
        <w:rPr>
          <w:rFonts w:ascii="Times New Roman" w:hAnsi="Times New Roman"/>
          <w:sz w:val="28"/>
          <w:szCs w:val="28"/>
          <w:lang w:val="ru-RU"/>
        </w:rPr>
        <w:t>Тлюстенхабльское</w:t>
      </w:r>
      <w:proofErr w:type="spellEnd"/>
      <w:r w:rsidR="00E84C73" w:rsidRPr="00E8736E">
        <w:rPr>
          <w:rFonts w:ascii="Times New Roman" w:hAnsi="Times New Roman"/>
          <w:sz w:val="28"/>
          <w:szCs w:val="28"/>
          <w:lang w:val="ru-RU"/>
        </w:rPr>
        <w:t xml:space="preserve"> городское поселение»</w:t>
      </w:r>
      <w:r w:rsidRPr="00E8736E">
        <w:rPr>
          <w:rFonts w:ascii="Times New Roman" w:hAnsi="Times New Roman"/>
          <w:color w:val="000080"/>
          <w:sz w:val="28"/>
          <w:szCs w:val="28"/>
          <w:lang w:val="ru-RU"/>
        </w:rPr>
        <w:t>.</w:t>
      </w:r>
    </w:p>
    <w:p w:rsidR="00704FD2" w:rsidRPr="00E8736E" w:rsidRDefault="00704FD2" w:rsidP="00704FD2">
      <w:pPr>
        <w:ind w:firstLine="708"/>
        <w:rPr>
          <w:rFonts w:ascii="Times New Roman" w:hAnsi="Times New Roman"/>
          <w:sz w:val="28"/>
          <w:szCs w:val="28"/>
          <w:lang w:val="ru-RU"/>
        </w:rPr>
      </w:pPr>
      <w:r w:rsidRPr="00E8736E">
        <w:rPr>
          <w:rFonts w:ascii="Times New Roman" w:hAnsi="Times New Roman"/>
          <w:sz w:val="28"/>
          <w:szCs w:val="28"/>
          <w:lang w:val="ru-RU"/>
        </w:rPr>
        <w:t xml:space="preserve">В процессе проведения документарной проверки, в первую очередь рассматриваются документы юридического лица (индивидуального предпринимателя), физического лица, имеющиеся в распоряжении </w:t>
      </w:r>
      <w:r w:rsidR="00E84C73" w:rsidRPr="00E8736E">
        <w:rPr>
          <w:rFonts w:ascii="Times New Roman" w:hAnsi="Times New Roman"/>
          <w:sz w:val="28"/>
          <w:szCs w:val="28"/>
          <w:lang w:val="ru-RU"/>
        </w:rPr>
        <w:t>администрации муниципального образования «</w:t>
      </w:r>
      <w:proofErr w:type="spellStart"/>
      <w:r w:rsidR="00E84C73" w:rsidRPr="00E8736E">
        <w:rPr>
          <w:rFonts w:ascii="Times New Roman" w:hAnsi="Times New Roman"/>
          <w:sz w:val="28"/>
          <w:szCs w:val="28"/>
          <w:lang w:val="ru-RU"/>
        </w:rPr>
        <w:t>Тлюстенхабльское</w:t>
      </w:r>
      <w:proofErr w:type="spellEnd"/>
      <w:r w:rsidR="00E84C73" w:rsidRPr="00E8736E">
        <w:rPr>
          <w:rFonts w:ascii="Times New Roman" w:hAnsi="Times New Roman"/>
          <w:sz w:val="28"/>
          <w:szCs w:val="28"/>
          <w:lang w:val="ru-RU"/>
        </w:rPr>
        <w:t xml:space="preserve"> городское поселение»</w:t>
      </w:r>
      <w:r w:rsidRPr="00E8736E">
        <w:rPr>
          <w:rFonts w:ascii="Times New Roman" w:hAnsi="Times New Roman"/>
          <w:sz w:val="28"/>
          <w:szCs w:val="28"/>
          <w:lang w:val="ru-RU"/>
        </w:rPr>
        <w:t xml:space="preserve">, акты предыдущих проверок и иные документы о </w:t>
      </w:r>
      <w:proofErr w:type="gramStart"/>
      <w:r w:rsidRPr="00E8736E">
        <w:rPr>
          <w:rFonts w:ascii="Times New Roman" w:hAnsi="Times New Roman"/>
          <w:sz w:val="28"/>
          <w:szCs w:val="28"/>
          <w:lang w:val="ru-RU"/>
        </w:rPr>
        <w:t>результатах</w:t>
      </w:r>
      <w:proofErr w:type="gramEnd"/>
      <w:r w:rsidRPr="00E8736E">
        <w:rPr>
          <w:rFonts w:ascii="Times New Roman" w:hAnsi="Times New Roman"/>
          <w:sz w:val="28"/>
          <w:szCs w:val="28"/>
          <w:lang w:val="ru-RU"/>
        </w:rPr>
        <w:t xml:space="preserve"> осуществленных в отношении этих юридического лица индивидуального предпринимателя, физического лица проверок в области соблюдения лесного законодательства.</w:t>
      </w:r>
    </w:p>
    <w:p w:rsidR="00704FD2" w:rsidRPr="00E8736E" w:rsidRDefault="00704FD2" w:rsidP="00704FD2">
      <w:pPr>
        <w:ind w:firstLine="708"/>
        <w:rPr>
          <w:sz w:val="28"/>
          <w:szCs w:val="28"/>
          <w:lang w:val="ru-RU"/>
        </w:rPr>
      </w:pPr>
      <w:proofErr w:type="gramStart"/>
      <w:r w:rsidRPr="00E8736E">
        <w:rPr>
          <w:rFonts w:ascii="Times New Roman" w:hAnsi="Times New Roman"/>
          <w:sz w:val="28"/>
          <w:szCs w:val="28"/>
          <w:lang w:val="ru-RU"/>
        </w:rPr>
        <w:t xml:space="preserve">В случае если достоверность сведений, содержащихся в документах, имеющихся в распоряжении </w:t>
      </w:r>
      <w:r w:rsidR="00E84C73" w:rsidRPr="00E8736E">
        <w:rPr>
          <w:rFonts w:ascii="Times New Roman" w:hAnsi="Times New Roman"/>
          <w:sz w:val="28"/>
          <w:szCs w:val="28"/>
          <w:lang w:val="ru-RU"/>
        </w:rPr>
        <w:t>администрации муниципального образования «</w:t>
      </w:r>
      <w:proofErr w:type="spellStart"/>
      <w:r w:rsidR="00E84C73" w:rsidRPr="00E8736E">
        <w:rPr>
          <w:rFonts w:ascii="Times New Roman" w:hAnsi="Times New Roman"/>
          <w:sz w:val="28"/>
          <w:szCs w:val="28"/>
          <w:lang w:val="ru-RU"/>
        </w:rPr>
        <w:t>Тлюстенхабльское</w:t>
      </w:r>
      <w:proofErr w:type="spellEnd"/>
      <w:r w:rsidR="00E84C73" w:rsidRPr="00E8736E">
        <w:rPr>
          <w:rFonts w:ascii="Times New Roman" w:hAnsi="Times New Roman"/>
          <w:sz w:val="28"/>
          <w:szCs w:val="28"/>
          <w:lang w:val="ru-RU"/>
        </w:rPr>
        <w:t xml:space="preserve"> городское поселение»</w:t>
      </w:r>
      <w:r w:rsidRPr="00E8736E">
        <w:rPr>
          <w:rFonts w:ascii="Times New Roman" w:hAnsi="Times New Roman"/>
          <w:sz w:val="28"/>
          <w:szCs w:val="28"/>
          <w:lang w:val="ru-RU"/>
        </w:rPr>
        <w:t xml:space="preserve">, вызывает обоснованные сомнения либо эти сведения не позволяют оценить исполнение юридическим лицом, индивидуальным предпринимателем или физическим лицом обязательных требований, </w:t>
      </w:r>
      <w:r w:rsidR="00E84C73" w:rsidRPr="00E8736E">
        <w:rPr>
          <w:rFonts w:ascii="Times New Roman" w:hAnsi="Times New Roman"/>
          <w:sz w:val="28"/>
          <w:szCs w:val="28"/>
          <w:lang w:val="ru-RU"/>
        </w:rPr>
        <w:t>администрации муниципального образования «</w:t>
      </w:r>
      <w:proofErr w:type="spellStart"/>
      <w:r w:rsidR="00E84C73" w:rsidRPr="00E8736E">
        <w:rPr>
          <w:rFonts w:ascii="Times New Roman" w:hAnsi="Times New Roman"/>
          <w:sz w:val="28"/>
          <w:szCs w:val="28"/>
          <w:lang w:val="ru-RU"/>
        </w:rPr>
        <w:t>Тлюстенхабльское</w:t>
      </w:r>
      <w:proofErr w:type="spellEnd"/>
      <w:r w:rsidR="00E84C73" w:rsidRPr="00E8736E">
        <w:rPr>
          <w:rFonts w:ascii="Times New Roman" w:hAnsi="Times New Roman"/>
          <w:sz w:val="28"/>
          <w:szCs w:val="28"/>
          <w:lang w:val="ru-RU"/>
        </w:rPr>
        <w:t xml:space="preserve"> городское поселение» </w:t>
      </w:r>
      <w:r w:rsidRPr="00E8736E">
        <w:rPr>
          <w:rFonts w:ascii="Times New Roman" w:hAnsi="Times New Roman"/>
          <w:sz w:val="28"/>
          <w:szCs w:val="28"/>
          <w:lang w:val="ru-RU"/>
        </w:rPr>
        <w:t xml:space="preserve"> в лице уполномоченного сотрудника направляет в адрес юридического лица, индивидуального предпринимателя, физического лица  мотивированный запрос с требованием представить</w:t>
      </w:r>
      <w:proofErr w:type="gramEnd"/>
      <w:r w:rsidRPr="00E8736E">
        <w:rPr>
          <w:rFonts w:ascii="Times New Roman" w:hAnsi="Times New Roman"/>
          <w:sz w:val="28"/>
          <w:szCs w:val="28"/>
          <w:lang w:val="ru-RU"/>
        </w:rPr>
        <w:t xml:space="preserve"> иные необходимые для рассмотрения в ходе проведения документарной проверки документы. К запросу прилагается заверенная печатью копия приказа о проведении документарной</w:t>
      </w:r>
      <w:r w:rsidRPr="00E8736E">
        <w:rPr>
          <w:sz w:val="28"/>
          <w:szCs w:val="28"/>
          <w:lang w:val="ru-RU"/>
        </w:rPr>
        <w:t xml:space="preserve"> </w:t>
      </w:r>
      <w:r w:rsidRPr="00E8736E">
        <w:rPr>
          <w:rFonts w:ascii="Times New Roman" w:hAnsi="Times New Roman"/>
          <w:sz w:val="28"/>
          <w:szCs w:val="28"/>
          <w:lang w:val="ru-RU"/>
        </w:rPr>
        <w:t>проверки.</w:t>
      </w:r>
    </w:p>
    <w:p w:rsidR="00704FD2" w:rsidRPr="00E8736E" w:rsidRDefault="00704FD2" w:rsidP="00704FD2">
      <w:pPr>
        <w:ind w:firstLine="708"/>
        <w:rPr>
          <w:rFonts w:ascii="Times New Roman" w:hAnsi="Times New Roman"/>
          <w:sz w:val="28"/>
          <w:szCs w:val="28"/>
          <w:lang w:val="ru-RU"/>
        </w:rPr>
      </w:pPr>
      <w:r w:rsidRPr="00E8736E">
        <w:rPr>
          <w:rFonts w:ascii="Times New Roman" w:hAnsi="Times New Roman"/>
          <w:sz w:val="28"/>
          <w:szCs w:val="28"/>
          <w:lang w:val="ru-RU"/>
        </w:rPr>
        <w:t xml:space="preserve">В течение пяти рабочих дней со дня получения мотивированного запроса юридическое лицо, индивидуальный предприниматель, физическое лицо обязаны направить в </w:t>
      </w:r>
      <w:r w:rsidR="00E84C73" w:rsidRPr="00E8736E">
        <w:rPr>
          <w:rFonts w:ascii="Times New Roman" w:hAnsi="Times New Roman"/>
          <w:sz w:val="28"/>
          <w:szCs w:val="28"/>
          <w:lang w:val="ru-RU"/>
        </w:rPr>
        <w:t>администрации муниципального образования «</w:t>
      </w:r>
      <w:proofErr w:type="spellStart"/>
      <w:r w:rsidR="00E84C73" w:rsidRPr="00E8736E">
        <w:rPr>
          <w:rFonts w:ascii="Times New Roman" w:hAnsi="Times New Roman"/>
          <w:sz w:val="28"/>
          <w:szCs w:val="28"/>
          <w:lang w:val="ru-RU"/>
        </w:rPr>
        <w:t>Тлюстенхабльское</w:t>
      </w:r>
      <w:proofErr w:type="spellEnd"/>
      <w:r w:rsidR="00E84C73" w:rsidRPr="00E8736E">
        <w:rPr>
          <w:rFonts w:ascii="Times New Roman" w:hAnsi="Times New Roman"/>
          <w:sz w:val="28"/>
          <w:szCs w:val="28"/>
          <w:lang w:val="ru-RU"/>
        </w:rPr>
        <w:t xml:space="preserve"> городское поселение» </w:t>
      </w:r>
      <w:r w:rsidRPr="00E8736E">
        <w:rPr>
          <w:rFonts w:ascii="Times New Roman" w:hAnsi="Times New Roman"/>
          <w:sz w:val="28"/>
          <w:szCs w:val="28"/>
          <w:lang w:val="ru-RU"/>
        </w:rPr>
        <w:t xml:space="preserve"> указанные в запросе документы. Документы представляются в виде копий, заверенных печатью (при ее наличии) </w:t>
      </w:r>
      <w:r w:rsidRPr="00E8736E">
        <w:rPr>
          <w:rFonts w:ascii="Times New Roman" w:hAnsi="Times New Roman"/>
          <w:sz w:val="28"/>
          <w:szCs w:val="28"/>
          <w:lang w:val="ru-RU"/>
        </w:rPr>
        <w:lastRenderedPageBreak/>
        <w:t>и соответственно подписью физического лица, индивидуального предпринимателя, его уполномоченного представителя, руководителя, иного должностного лица юридического лица с предъявлением оригиналов документов.</w:t>
      </w:r>
    </w:p>
    <w:p w:rsidR="00704FD2" w:rsidRPr="00E8736E" w:rsidRDefault="00704FD2" w:rsidP="00704FD2">
      <w:pPr>
        <w:ind w:firstLine="708"/>
        <w:rPr>
          <w:rFonts w:ascii="Times New Roman" w:hAnsi="Times New Roman"/>
          <w:sz w:val="28"/>
          <w:szCs w:val="28"/>
          <w:lang w:val="ru-RU"/>
        </w:rPr>
      </w:pPr>
      <w:proofErr w:type="gramStart"/>
      <w:r w:rsidRPr="00E8736E">
        <w:rPr>
          <w:rFonts w:ascii="Times New Roman" w:hAnsi="Times New Roman"/>
          <w:sz w:val="28"/>
          <w:szCs w:val="28"/>
          <w:lang w:val="ru-RU"/>
        </w:rPr>
        <w:t xml:space="preserve">При выявлении в ходе документарной проверки ошибок и (или) противоречий в представленных документах, либо несоответствие сведений, содержащихся в этих документах, сведениям, содержащимся в имеющихся в </w:t>
      </w:r>
      <w:r w:rsidR="00E84C73" w:rsidRPr="00E8736E">
        <w:rPr>
          <w:rFonts w:ascii="Times New Roman" w:hAnsi="Times New Roman"/>
          <w:sz w:val="28"/>
          <w:szCs w:val="28"/>
          <w:lang w:val="ru-RU"/>
        </w:rPr>
        <w:t>администрации муниципального образования «</w:t>
      </w:r>
      <w:proofErr w:type="spellStart"/>
      <w:r w:rsidR="00E84C73" w:rsidRPr="00E8736E">
        <w:rPr>
          <w:rFonts w:ascii="Times New Roman" w:hAnsi="Times New Roman"/>
          <w:sz w:val="28"/>
          <w:szCs w:val="28"/>
          <w:lang w:val="ru-RU"/>
        </w:rPr>
        <w:t>Тлюстенхабльское</w:t>
      </w:r>
      <w:proofErr w:type="spellEnd"/>
      <w:r w:rsidR="00E84C73" w:rsidRPr="00E8736E">
        <w:rPr>
          <w:rFonts w:ascii="Times New Roman" w:hAnsi="Times New Roman"/>
          <w:sz w:val="28"/>
          <w:szCs w:val="28"/>
          <w:lang w:val="ru-RU"/>
        </w:rPr>
        <w:t xml:space="preserve"> городское поселение» </w:t>
      </w:r>
      <w:r w:rsidRPr="00E8736E">
        <w:rPr>
          <w:rFonts w:ascii="Times New Roman" w:hAnsi="Times New Roman"/>
          <w:sz w:val="28"/>
          <w:szCs w:val="28"/>
          <w:lang w:val="ru-RU"/>
        </w:rPr>
        <w:t xml:space="preserve"> документах (или полученным в ходе осуществления проверок, документам), информация об этом направляется юридическому лицу, индивидуальному предпринимателю, физическому лицу  с требованием представить в течение десяти рабочих дней необходимые пояснения в</w:t>
      </w:r>
      <w:proofErr w:type="gramEnd"/>
      <w:r w:rsidRPr="00E8736E">
        <w:rPr>
          <w:rFonts w:ascii="Times New Roman" w:hAnsi="Times New Roman"/>
          <w:sz w:val="28"/>
          <w:szCs w:val="28"/>
          <w:lang w:val="ru-RU"/>
        </w:rPr>
        <w:t xml:space="preserve"> письменной форме.</w:t>
      </w:r>
    </w:p>
    <w:p w:rsidR="00704FD2" w:rsidRPr="00E8736E" w:rsidRDefault="00704FD2" w:rsidP="00704FD2">
      <w:pPr>
        <w:ind w:firstLine="708"/>
        <w:rPr>
          <w:rFonts w:ascii="Times New Roman" w:hAnsi="Times New Roman"/>
          <w:sz w:val="28"/>
          <w:szCs w:val="28"/>
          <w:lang w:val="ru-RU"/>
        </w:rPr>
      </w:pPr>
      <w:proofErr w:type="gramStart"/>
      <w:r w:rsidRPr="00E8736E">
        <w:rPr>
          <w:rFonts w:ascii="Times New Roman" w:hAnsi="Times New Roman"/>
          <w:sz w:val="28"/>
          <w:szCs w:val="28"/>
          <w:lang w:val="ru-RU"/>
        </w:rPr>
        <w:t xml:space="preserve">Юридическое лицо, индивидуальный предприниматель, физическое лицо, представляющие в </w:t>
      </w:r>
      <w:r w:rsidR="00E84C73" w:rsidRPr="00E8736E">
        <w:rPr>
          <w:rFonts w:ascii="Times New Roman" w:hAnsi="Times New Roman"/>
          <w:sz w:val="28"/>
          <w:szCs w:val="28"/>
          <w:lang w:val="ru-RU"/>
        </w:rPr>
        <w:t>администрацию муниципального образования «</w:t>
      </w:r>
      <w:proofErr w:type="spellStart"/>
      <w:r w:rsidR="00E84C73" w:rsidRPr="00E8736E">
        <w:rPr>
          <w:rFonts w:ascii="Times New Roman" w:hAnsi="Times New Roman"/>
          <w:sz w:val="28"/>
          <w:szCs w:val="28"/>
          <w:lang w:val="ru-RU"/>
        </w:rPr>
        <w:t>Тлюстенхабльское</w:t>
      </w:r>
      <w:proofErr w:type="spellEnd"/>
      <w:r w:rsidR="00E84C73" w:rsidRPr="00E8736E">
        <w:rPr>
          <w:rFonts w:ascii="Times New Roman" w:hAnsi="Times New Roman"/>
          <w:sz w:val="28"/>
          <w:szCs w:val="28"/>
          <w:lang w:val="ru-RU"/>
        </w:rPr>
        <w:t xml:space="preserve"> городское поселение» </w:t>
      </w:r>
      <w:r w:rsidRPr="00E8736E">
        <w:rPr>
          <w:rFonts w:ascii="Times New Roman" w:hAnsi="Times New Roman"/>
          <w:sz w:val="28"/>
          <w:szCs w:val="28"/>
          <w:lang w:val="ru-RU"/>
        </w:rPr>
        <w:t xml:space="preserve">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w:t>
      </w:r>
      <w:r w:rsidR="00E84C73" w:rsidRPr="00E8736E">
        <w:rPr>
          <w:rFonts w:ascii="Times New Roman" w:hAnsi="Times New Roman"/>
          <w:sz w:val="28"/>
          <w:szCs w:val="28"/>
          <w:lang w:val="ru-RU"/>
        </w:rPr>
        <w:t>администрацию муниципального образования «</w:t>
      </w:r>
      <w:proofErr w:type="spellStart"/>
      <w:r w:rsidR="00E84C73" w:rsidRPr="00E8736E">
        <w:rPr>
          <w:rFonts w:ascii="Times New Roman" w:hAnsi="Times New Roman"/>
          <w:sz w:val="28"/>
          <w:szCs w:val="28"/>
          <w:lang w:val="ru-RU"/>
        </w:rPr>
        <w:t>Тлюстенхабльское</w:t>
      </w:r>
      <w:proofErr w:type="spellEnd"/>
      <w:r w:rsidR="00E84C73" w:rsidRPr="00E8736E">
        <w:rPr>
          <w:rFonts w:ascii="Times New Roman" w:hAnsi="Times New Roman"/>
          <w:sz w:val="28"/>
          <w:szCs w:val="28"/>
          <w:lang w:val="ru-RU"/>
        </w:rPr>
        <w:t xml:space="preserve"> городское поселение» </w:t>
      </w:r>
      <w:r w:rsidRPr="00E8736E">
        <w:rPr>
          <w:rFonts w:ascii="Times New Roman" w:hAnsi="Times New Roman"/>
          <w:sz w:val="28"/>
          <w:szCs w:val="28"/>
          <w:lang w:val="ru-RU"/>
        </w:rPr>
        <w:t xml:space="preserve"> документы, подтверждающие достоверность ранее представленных документов.</w:t>
      </w:r>
      <w:proofErr w:type="gramEnd"/>
    </w:p>
    <w:p w:rsidR="00704FD2" w:rsidRPr="00E8736E" w:rsidRDefault="00704FD2" w:rsidP="00704FD2">
      <w:pPr>
        <w:ind w:firstLine="708"/>
        <w:rPr>
          <w:rFonts w:ascii="Times New Roman" w:hAnsi="Times New Roman"/>
          <w:sz w:val="28"/>
          <w:szCs w:val="28"/>
          <w:lang w:val="ru-RU"/>
        </w:rPr>
      </w:pPr>
      <w:r w:rsidRPr="00E8736E">
        <w:rPr>
          <w:rFonts w:ascii="Times New Roman" w:hAnsi="Times New Roman"/>
          <w:sz w:val="28"/>
          <w:szCs w:val="28"/>
          <w:lang w:val="ru-RU"/>
        </w:rPr>
        <w:t xml:space="preserve">Муниципальный лесной инспектор, который проводит документарную проверку, обязан рассмотреть представленные юридическим лицом, индивидуальным предпринимателем, физическим лицом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sidRPr="00E8736E">
        <w:rPr>
          <w:rFonts w:ascii="Times New Roman" w:hAnsi="Times New Roman"/>
          <w:color w:val="000000"/>
          <w:sz w:val="28"/>
          <w:szCs w:val="28"/>
          <w:lang w:val="ru-RU"/>
        </w:rPr>
        <w:t xml:space="preserve">муниципальный лесной инспектор </w:t>
      </w:r>
      <w:r w:rsidRPr="00E8736E">
        <w:rPr>
          <w:rFonts w:ascii="Times New Roman" w:hAnsi="Times New Roman"/>
          <w:sz w:val="28"/>
          <w:szCs w:val="28"/>
          <w:lang w:val="ru-RU"/>
        </w:rPr>
        <w:t xml:space="preserve">установит признаки нарушения обязательных требований, уполномоченные должностные лица </w:t>
      </w:r>
      <w:r w:rsidR="00E84C73" w:rsidRPr="00E8736E">
        <w:rPr>
          <w:rFonts w:ascii="Times New Roman" w:hAnsi="Times New Roman"/>
          <w:sz w:val="28"/>
          <w:szCs w:val="28"/>
          <w:lang w:val="ru-RU"/>
        </w:rPr>
        <w:t>администрации муниципального образования «</w:t>
      </w:r>
      <w:proofErr w:type="spellStart"/>
      <w:r w:rsidR="00E84C73" w:rsidRPr="00E8736E">
        <w:rPr>
          <w:rFonts w:ascii="Times New Roman" w:hAnsi="Times New Roman"/>
          <w:sz w:val="28"/>
          <w:szCs w:val="28"/>
          <w:lang w:val="ru-RU"/>
        </w:rPr>
        <w:t>Тлюстенхабльское</w:t>
      </w:r>
      <w:proofErr w:type="spellEnd"/>
      <w:r w:rsidR="00E84C73" w:rsidRPr="00E8736E">
        <w:rPr>
          <w:rFonts w:ascii="Times New Roman" w:hAnsi="Times New Roman"/>
          <w:sz w:val="28"/>
          <w:szCs w:val="28"/>
          <w:lang w:val="ru-RU"/>
        </w:rPr>
        <w:t xml:space="preserve"> городское поселение» </w:t>
      </w:r>
      <w:r w:rsidRPr="00E8736E">
        <w:rPr>
          <w:rFonts w:ascii="Times New Roman" w:hAnsi="Times New Roman"/>
          <w:sz w:val="28"/>
          <w:szCs w:val="28"/>
          <w:lang w:val="ru-RU"/>
        </w:rPr>
        <w:t>вправе провести выездную проверку.</w:t>
      </w:r>
    </w:p>
    <w:p w:rsidR="00704FD2" w:rsidRPr="00E8736E" w:rsidRDefault="00704FD2" w:rsidP="00704FD2">
      <w:pPr>
        <w:ind w:firstLine="708"/>
        <w:rPr>
          <w:rFonts w:ascii="Times New Roman" w:hAnsi="Times New Roman"/>
          <w:sz w:val="28"/>
          <w:szCs w:val="28"/>
          <w:lang w:val="ru-RU"/>
        </w:rPr>
      </w:pPr>
      <w:r w:rsidRPr="00E8736E">
        <w:rPr>
          <w:rFonts w:ascii="Times New Roman" w:hAnsi="Times New Roman"/>
          <w:sz w:val="28"/>
          <w:szCs w:val="28"/>
          <w:lang w:val="ru-RU"/>
        </w:rPr>
        <w:t xml:space="preserve">При проведении документарной проверки </w:t>
      </w:r>
      <w:r w:rsidRPr="00E8736E">
        <w:rPr>
          <w:rFonts w:ascii="Times New Roman" w:hAnsi="Times New Roman"/>
          <w:color w:val="000000"/>
          <w:sz w:val="28"/>
          <w:szCs w:val="28"/>
          <w:lang w:val="ru-RU"/>
        </w:rPr>
        <w:t xml:space="preserve">муниципальный лесной инспектор </w:t>
      </w:r>
      <w:r w:rsidRPr="00E8736E">
        <w:rPr>
          <w:rFonts w:ascii="Times New Roman" w:hAnsi="Times New Roman"/>
          <w:sz w:val="28"/>
          <w:szCs w:val="28"/>
          <w:lang w:val="ru-RU"/>
        </w:rPr>
        <w:t>не вправе требовать у юридического лица, индивидуального предпринимателя, физического лица сведения и документы, не относящиеся к предмету документарной проверки.</w:t>
      </w:r>
    </w:p>
    <w:p w:rsidR="00704FD2" w:rsidRPr="00E8736E" w:rsidRDefault="00704FD2" w:rsidP="00704FD2">
      <w:pPr>
        <w:ind w:firstLine="708"/>
        <w:rPr>
          <w:rFonts w:ascii="Times New Roman" w:hAnsi="Times New Roman"/>
          <w:sz w:val="28"/>
          <w:szCs w:val="28"/>
          <w:lang w:val="ru-RU"/>
        </w:rPr>
      </w:pPr>
      <w:r w:rsidRPr="00E8736E">
        <w:rPr>
          <w:rFonts w:ascii="Times New Roman" w:hAnsi="Times New Roman"/>
          <w:sz w:val="28"/>
          <w:szCs w:val="28"/>
          <w:lang w:val="ru-RU"/>
        </w:rPr>
        <w:t>3.3.2. Организация Выездной проверки</w:t>
      </w:r>
    </w:p>
    <w:p w:rsidR="00704FD2" w:rsidRPr="00E8736E" w:rsidRDefault="00704FD2" w:rsidP="00704FD2">
      <w:pPr>
        <w:ind w:firstLine="708"/>
        <w:rPr>
          <w:rFonts w:ascii="Times New Roman" w:hAnsi="Times New Roman"/>
          <w:sz w:val="28"/>
          <w:szCs w:val="28"/>
          <w:lang w:val="ru-RU"/>
        </w:rPr>
      </w:pPr>
      <w:r w:rsidRPr="00E8736E">
        <w:rPr>
          <w:rFonts w:ascii="Times New Roman" w:hAnsi="Times New Roman"/>
          <w:sz w:val="28"/>
          <w:szCs w:val="28"/>
          <w:lang w:val="ru-RU"/>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физического лица и (или) по месту фактического осуществления их деятельности.</w:t>
      </w:r>
    </w:p>
    <w:p w:rsidR="00704FD2" w:rsidRPr="00E8736E" w:rsidRDefault="00704FD2" w:rsidP="00704FD2">
      <w:pPr>
        <w:autoSpaceDE w:val="0"/>
        <w:autoSpaceDN w:val="0"/>
        <w:adjustRightInd w:val="0"/>
        <w:ind w:firstLine="540"/>
        <w:rPr>
          <w:rFonts w:ascii="Times New Roman" w:hAnsi="Times New Roman"/>
          <w:sz w:val="28"/>
          <w:szCs w:val="28"/>
          <w:lang w:val="ru-RU"/>
        </w:rPr>
      </w:pPr>
      <w:proofErr w:type="gramStart"/>
      <w:r w:rsidRPr="00E8736E">
        <w:rPr>
          <w:rFonts w:ascii="Times New Roman" w:hAnsi="Times New Roman"/>
          <w:sz w:val="28"/>
          <w:szCs w:val="28"/>
          <w:lang w:val="ru-RU"/>
        </w:rPr>
        <w:lastRenderedPageBreak/>
        <w:t xml:space="preserve">Выездная проверка начинается с предъявления служебного удостоверения </w:t>
      </w:r>
      <w:r w:rsidRPr="00E8736E">
        <w:rPr>
          <w:rFonts w:ascii="Times New Roman" w:hAnsi="Times New Roman"/>
          <w:color w:val="000000"/>
          <w:sz w:val="28"/>
          <w:szCs w:val="28"/>
          <w:lang w:val="ru-RU"/>
        </w:rPr>
        <w:t>муниципальным лесным инспектором</w:t>
      </w:r>
      <w:r w:rsidRPr="00E8736E">
        <w:rPr>
          <w:rFonts w:ascii="Times New Roman" w:hAnsi="Times New Roman"/>
          <w:sz w:val="28"/>
          <w:szCs w:val="28"/>
          <w:lang w:val="ru-RU"/>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физического лица с </w:t>
      </w:r>
      <w:r w:rsidR="00E84C73" w:rsidRPr="00E8736E">
        <w:rPr>
          <w:rFonts w:ascii="Times New Roman" w:hAnsi="Times New Roman"/>
          <w:sz w:val="28"/>
          <w:szCs w:val="28"/>
          <w:lang w:val="ru-RU"/>
        </w:rPr>
        <w:t>распоряжением главы администрации муниципального образования «</w:t>
      </w:r>
      <w:proofErr w:type="spellStart"/>
      <w:r w:rsidR="00E84C73" w:rsidRPr="00E8736E">
        <w:rPr>
          <w:rFonts w:ascii="Times New Roman" w:hAnsi="Times New Roman"/>
          <w:sz w:val="28"/>
          <w:szCs w:val="28"/>
          <w:lang w:val="ru-RU"/>
        </w:rPr>
        <w:t>Тлюстенхабльское</w:t>
      </w:r>
      <w:proofErr w:type="spellEnd"/>
      <w:r w:rsidR="00E84C73" w:rsidRPr="00E8736E">
        <w:rPr>
          <w:rFonts w:ascii="Times New Roman" w:hAnsi="Times New Roman"/>
          <w:sz w:val="28"/>
          <w:szCs w:val="28"/>
          <w:lang w:val="ru-RU"/>
        </w:rPr>
        <w:t xml:space="preserve"> городское поселение» </w:t>
      </w:r>
      <w:r w:rsidRPr="00E8736E">
        <w:rPr>
          <w:rFonts w:ascii="Times New Roman" w:hAnsi="Times New Roman"/>
          <w:sz w:val="28"/>
          <w:szCs w:val="28"/>
          <w:lang w:val="ru-RU"/>
        </w:rPr>
        <w:t xml:space="preserve"> о назначении выездной проверки и с полномочиями проводящих выездную проверку лиц, а также с целями и основаниями проведения выездной проверки, видами и объемом мероприятий по</w:t>
      </w:r>
      <w:proofErr w:type="gramEnd"/>
      <w:r w:rsidRPr="00E8736E">
        <w:rPr>
          <w:rFonts w:ascii="Times New Roman" w:hAnsi="Times New Roman"/>
          <w:sz w:val="28"/>
          <w:szCs w:val="28"/>
          <w:lang w:val="ru-RU"/>
        </w:rPr>
        <w:t xml:space="preserve">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04FD2" w:rsidRPr="00E8736E" w:rsidRDefault="00704FD2" w:rsidP="00704FD2">
      <w:pPr>
        <w:autoSpaceDE w:val="0"/>
        <w:autoSpaceDN w:val="0"/>
        <w:adjustRightInd w:val="0"/>
        <w:ind w:firstLine="540"/>
        <w:rPr>
          <w:rFonts w:ascii="Times New Roman" w:hAnsi="Times New Roman"/>
          <w:sz w:val="28"/>
          <w:szCs w:val="28"/>
          <w:lang w:val="ru-RU"/>
        </w:rPr>
      </w:pPr>
      <w:proofErr w:type="gramStart"/>
      <w:r w:rsidRPr="00E8736E">
        <w:rPr>
          <w:rFonts w:ascii="Times New Roman" w:hAnsi="Times New Roman"/>
          <w:sz w:val="28"/>
          <w:szCs w:val="28"/>
          <w:lang w:val="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обязаны предоставить</w:t>
      </w:r>
      <w:r w:rsidRPr="00E8736E">
        <w:rPr>
          <w:rFonts w:ascii="Times New Roman" w:hAnsi="Times New Roman"/>
          <w:color w:val="000000"/>
          <w:sz w:val="28"/>
          <w:szCs w:val="28"/>
          <w:lang w:val="ru-RU"/>
        </w:rPr>
        <w:t xml:space="preserve"> муниципальным лесным инспекторам</w:t>
      </w:r>
      <w:r w:rsidRPr="00E8736E">
        <w:rPr>
          <w:rFonts w:ascii="Times New Roman" w:hAnsi="Times New Roman"/>
          <w:sz w:val="28"/>
          <w:szCs w:val="28"/>
          <w:lang w:val="ru-RU"/>
        </w:rPr>
        <w:t xml:space="preserve">,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w:t>
      </w:r>
      <w:r w:rsidRPr="00E8736E">
        <w:rPr>
          <w:rFonts w:ascii="Times New Roman" w:hAnsi="Times New Roman"/>
          <w:color w:val="000000"/>
          <w:sz w:val="28"/>
          <w:szCs w:val="28"/>
          <w:lang w:val="ru-RU"/>
        </w:rPr>
        <w:t>муниципальных лесных инспекторов</w:t>
      </w:r>
      <w:r w:rsidRPr="00E8736E">
        <w:rPr>
          <w:rFonts w:ascii="Times New Roman" w:hAnsi="Times New Roman"/>
          <w:sz w:val="28"/>
          <w:szCs w:val="28"/>
          <w:lang w:val="ru-RU"/>
        </w:rPr>
        <w:t xml:space="preserve"> и участвующих в выездной</w:t>
      </w:r>
      <w:proofErr w:type="gramEnd"/>
      <w:r w:rsidRPr="00E8736E">
        <w:rPr>
          <w:rFonts w:ascii="Times New Roman" w:hAnsi="Times New Roman"/>
          <w:sz w:val="28"/>
          <w:szCs w:val="28"/>
          <w:lang w:val="ru-RU"/>
        </w:rPr>
        <w:t xml:space="preserve"> </w:t>
      </w:r>
      <w:proofErr w:type="gramStart"/>
      <w:r w:rsidRPr="00E8736E">
        <w:rPr>
          <w:rFonts w:ascii="Times New Roman" w:hAnsi="Times New Roman"/>
          <w:sz w:val="28"/>
          <w:szCs w:val="28"/>
          <w:lang w:val="ru-RU"/>
        </w:rPr>
        <w:t>проверке экспертов, представителей экспертных организаций на территорию, в используемые юридическим лицом, индивидуальным предпринимателем, физическим лицом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704FD2" w:rsidRPr="00E8736E" w:rsidRDefault="00704FD2" w:rsidP="00704FD2">
      <w:pPr>
        <w:ind w:firstLine="540"/>
        <w:rPr>
          <w:rFonts w:ascii="Times New Roman" w:hAnsi="Times New Roman"/>
          <w:sz w:val="28"/>
          <w:szCs w:val="28"/>
          <w:lang w:val="ru-RU"/>
        </w:rPr>
      </w:pPr>
      <w:r w:rsidRPr="00E8736E">
        <w:rPr>
          <w:rFonts w:ascii="Times New Roman" w:hAnsi="Times New Roman"/>
          <w:sz w:val="28"/>
          <w:szCs w:val="28"/>
          <w:lang w:val="ru-RU"/>
        </w:rPr>
        <w:t xml:space="preserve">3.3.3. Проведение проверки </w:t>
      </w:r>
    </w:p>
    <w:p w:rsidR="00704FD2" w:rsidRPr="00E8736E" w:rsidRDefault="00704FD2" w:rsidP="00704FD2">
      <w:pPr>
        <w:ind w:firstLine="708"/>
        <w:rPr>
          <w:rFonts w:ascii="Times New Roman" w:hAnsi="Times New Roman"/>
          <w:sz w:val="28"/>
          <w:szCs w:val="28"/>
          <w:lang w:val="ru-RU"/>
        </w:rPr>
      </w:pPr>
      <w:r w:rsidRPr="00E8736E">
        <w:rPr>
          <w:rFonts w:ascii="Times New Roman" w:hAnsi="Times New Roman"/>
          <w:sz w:val="28"/>
          <w:szCs w:val="28"/>
          <w:lang w:val="ru-RU"/>
        </w:rPr>
        <w:t>Юридическим фактом, являющимся основанием проведения проверки, является приказ о проведении проверки.</w:t>
      </w:r>
    </w:p>
    <w:p w:rsidR="00704FD2" w:rsidRPr="00E8736E" w:rsidRDefault="00704FD2" w:rsidP="00704FD2">
      <w:pPr>
        <w:ind w:firstLine="708"/>
        <w:rPr>
          <w:rFonts w:ascii="Times New Roman" w:hAnsi="Times New Roman"/>
          <w:sz w:val="28"/>
          <w:szCs w:val="28"/>
          <w:lang w:val="ru-RU"/>
        </w:rPr>
      </w:pPr>
      <w:r w:rsidRPr="00E8736E">
        <w:rPr>
          <w:rFonts w:ascii="Times New Roman" w:hAnsi="Times New Roman"/>
          <w:sz w:val="28"/>
          <w:szCs w:val="28"/>
          <w:lang w:val="ru-RU"/>
        </w:rPr>
        <w:t xml:space="preserve">Проверка  проводится </w:t>
      </w:r>
      <w:r w:rsidRPr="00E8736E">
        <w:rPr>
          <w:rFonts w:ascii="Times New Roman" w:hAnsi="Times New Roman"/>
          <w:color w:val="000000"/>
          <w:sz w:val="28"/>
          <w:szCs w:val="28"/>
          <w:lang w:val="ru-RU"/>
        </w:rPr>
        <w:t>муниципальным лесным инспектором</w:t>
      </w:r>
      <w:r w:rsidRPr="00E8736E">
        <w:rPr>
          <w:rFonts w:ascii="Times New Roman" w:hAnsi="Times New Roman"/>
          <w:sz w:val="28"/>
          <w:szCs w:val="28"/>
          <w:lang w:val="ru-RU"/>
        </w:rPr>
        <w:t>, указанным в приказе о проведении проверки в строгом соответствии с требованиями действующего законодательства, целями, задачами, перечнем предоставляемых документов, предметом проверки и сроками ее проведения, установленными в приказе.</w:t>
      </w:r>
    </w:p>
    <w:p w:rsidR="00704FD2" w:rsidRPr="00E8736E" w:rsidRDefault="00704FD2" w:rsidP="00704FD2">
      <w:pPr>
        <w:ind w:firstLine="708"/>
        <w:rPr>
          <w:rFonts w:ascii="Times New Roman" w:hAnsi="Times New Roman"/>
          <w:color w:val="000000"/>
          <w:sz w:val="28"/>
          <w:szCs w:val="28"/>
          <w:lang w:val="ru-RU"/>
        </w:rPr>
      </w:pPr>
      <w:r w:rsidRPr="00E8736E">
        <w:rPr>
          <w:rFonts w:ascii="Times New Roman" w:hAnsi="Times New Roman"/>
          <w:color w:val="000000"/>
          <w:sz w:val="28"/>
          <w:szCs w:val="28"/>
          <w:lang w:val="ru-RU"/>
        </w:rPr>
        <w:t>В рамках мероприятий по муниципальному лесному контролю осуществляется:</w:t>
      </w:r>
    </w:p>
    <w:p w:rsidR="00704FD2" w:rsidRPr="00E8736E" w:rsidRDefault="00704FD2" w:rsidP="00704FD2">
      <w:pPr>
        <w:ind w:firstLine="708"/>
        <w:rPr>
          <w:rFonts w:ascii="Times New Roman" w:hAnsi="Times New Roman"/>
          <w:color w:val="000000"/>
          <w:sz w:val="28"/>
          <w:szCs w:val="28"/>
          <w:lang w:val="ru-RU"/>
        </w:rPr>
      </w:pPr>
      <w:r w:rsidRPr="00E8736E">
        <w:rPr>
          <w:rFonts w:ascii="Times New Roman" w:hAnsi="Times New Roman"/>
          <w:color w:val="000000"/>
          <w:sz w:val="28"/>
          <w:szCs w:val="28"/>
          <w:lang w:val="ru-RU"/>
        </w:rPr>
        <w:t>а) запрос документов, пр</w:t>
      </w:r>
      <w:r w:rsidR="00E84C73" w:rsidRPr="00E8736E">
        <w:rPr>
          <w:rFonts w:ascii="Times New Roman" w:hAnsi="Times New Roman"/>
          <w:color w:val="000000"/>
          <w:sz w:val="28"/>
          <w:szCs w:val="28"/>
          <w:lang w:val="ru-RU"/>
        </w:rPr>
        <w:t>едусмотренных п.2.3. Регламента</w:t>
      </w:r>
      <w:r w:rsidRPr="00E8736E">
        <w:rPr>
          <w:rFonts w:ascii="Times New Roman" w:hAnsi="Times New Roman"/>
          <w:color w:val="000000"/>
          <w:sz w:val="28"/>
          <w:szCs w:val="28"/>
          <w:lang w:val="ru-RU"/>
        </w:rPr>
        <w:t>;</w:t>
      </w:r>
    </w:p>
    <w:p w:rsidR="00704FD2" w:rsidRPr="00E8736E" w:rsidRDefault="00704FD2" w:rsidP="00704FD2">
      <w:pPr>
        <w:ind w:firstLine="708"/>
        <w:rPr>
          <w:rFonts w:ascii="Times New Roman" w:hAnsi="Times New Roman"/>
          <w:color w:val="000000"/>
          <w:sz w:val="28"/>
          <w:szCs w:val="28"/>
          <w:lang w:val="ru-RU"/>
        </w:rPr>
      </w:pPr>
      <w:r w:rsidRPr="00E8736E">
        <w:rPr>
          <w:rFonts w:ascii="Times New Roman" w:hAnsi="Times New Roman"/>
          <w:color w:val="000000"/>
          <w:sz w:val="28"/>
          <w:szCs w:val="28"/>
          <w:lang w:val="ru-RU"/>
        </w:rPr>
        <w:t>б) натурный осмотр объекта (объектов);</w:t>
      </w:r>
    </w:p>
    <w:p w:rsidR="00704FD2" w:rsidRPr="00E8736E" w:rsidRDefault="00704FD2" w:rsidP="00704FD2">
      <w:pPr>
        <w:ind w:firstLine="708"/>
        <w:rPr>
          <w:rFonts w:ascii="Times New Roman" w:hAnsi="Times New Roman"/>
          <w:color w:val="000000"/>
          <w:sz w:val="28"/>
          <w:szCs w:val="28"/>
          <w:lang w:val="ru-RU"/>
        </w:rPr>
      </w:pPr>
      <w:r w:rsidRPr="00E8736E">
        <w:rPr>
          <w:rFonts w:ascii="Times New Roman" w:hAnsi="Times New Roman"/>
          <w:color w:val="000000"/>
          <w:sz w:val="28"/>
          <w:szCs w:val="28"/>
          <w:lang w:val="ru-RU"/>
        </w:rPr>
        <w:lastRenderedPageBreak/>
        <w:t>в) камеральная работа с представленной документацией (изучение, анализ, формирование выводов и позиций).</w:t>
      </w:r>
    </w:p>
    <w:p w:rsidR="00704FD2" w:rsidRPr="00E8736E" w:rsidRDefault="00704FD2" w:rsidP="00704FD2">
      <w:pPr>
        <w:ind w:firstLine="708"/>
        <w:rPr>
          <w:rFonts w:ascii="Times New Roman" w:hAnsi="Times New Roman"/>
          <w:sz w:val="28"/>
          <w:szCs w:val="28"/>
          <w:lang w:val="ru-RU"/>
        </w:rPr>
      </w:pPr>
      <w:r w:rsidRPr="00E8736E">
        <w:rPr>
          <w:rFonts w:ascii="Times New Roman" w:hAnsi="Times New Roman"/>
          <w:sz w:val="28"/>
          <w:szCs w:val="28"/>
          <w:lang w:val="ru-RU"/>
        </w:rPr>
        <w:t xml:space="preserve">Справки, документы или их копии, иная информация, необходимая </w:t>
      </w:r>
      <w:r w:rsidRPr="00E8736E">
        <w:rPr>
          <w:rFonts w:ascii="Times New Roman" w:hAnsi="Times New Roman"/>
          <w:color w:val="000000"/>
          <w:sz w:val="28"/>
          <w:szCs w:val="28"/>
          <w:lang w:val="ru-RU"/>
        </w:rPr>
        <w:t xml:space="preserve">муниципальному лесному инспектору </w:t>
      </w:r>
      <w:r w:rsidRPr="00E8736E">
        <w:rPr>
          <w:rFonts w:ascii="Times New Roman" w:hAnsi="Times New Roman"/>
          <w:sz w:val="28"/>
          <w:szCs w:val="28"/>
          <w:lang w:val="ru-RU"/>
        </w:rPr>
        <w:t xml:space="preserve"> для выполнения возложенных на него полномочий, предоставляются на безвозмездной основе.</w:t>
      </w:r>
    </w:p>
    <w:p w:rsidR="00704FD2" w:rsidRPr="00E8736E" w:rsidRDefault="00704FD2" w:rsidP="00704FD2">
      <w:pPr>
        <w:ind w:firstLine="708"/>
        <w:rPr>
          <w:rFonts w:ascii="Times New Roman" w:hAnsi="Times New Roman"/>
          <w:color w:val="000000"/>
          <w:sz w:val="28"/>
          <w:szCs w:val="28"/>
          <w:lang w:val="ru-RU"/>
        </w:rPr>
      </w:pPr>
      <w:r w:rsidRPr="00E8736E">
        <w:rPr>
          <w:rFonts w:ascii="Times New Roman" w:hAnsi="Times New Roman"/>
          <w:color w:val="000000"/>
          <w:sz w:val="28"/>
          <w:szCs w:val="28"/>
          <w:lang w:val="ru-RU"/>
        </w:rPr>
        <w:t>В случае выявления в результате мероприятия по муниципальному лесному контролю нарушений требований лесного законодательства муниципальные лесные инспектора осуществляют реализацию следующих полномочий, направленных на обеспечение соблюдения лесного законодательства и возмещение вреда, причиненного лесным объектам вследствие выявленных нарушений:</w:t>
      </w:r>
    </w:p>
    <w:p w:rsidR="00704FD2" w:rsidRPr="00E8736E" w:rsidRDefault="00704FD2" w:rsidP="00704FD2">
      <w:pPr>
        <w:ind w:firstLine="708"/>
        <w:rPr>
          <w:rFonts w:ascii="Times New Roman" w:hAnsi="Times New Roman"/>
          <w:color w:val="000000"/>
          <w:sz w:val="28"/>
          <w:szCs w:val="28"/>
          <w:lang w:val="ru-RU"/>
        </w:rPr>
      </w:pPr>
      <w:r w:rsidRPr="00E8736E">
        <w:rPr>
          <w:rFonts w:ascii="Times New Roman" w:hAnsi="Times New Roman"/>
          <w:color w:val="000000"/>
          <w:sz w:val="28"/>
          <w:szCs w:val="28"/>
          <w:lang w:val="ru-RU"/>
        </w:rPr>
        <w:t>а) фиксируют все случаи выявленных нарушений в Акте проверки по форме согласно Приложению № 4;</w:t>
      </w:r>
    </w:p>
    <w:p w:rsidR="00704FD2" w:rsidRPr="00E8736E" w:rsidRDefault="00704FD2" w:rsidP="00704FD2">
      <w:pPr>
        <w:ind w:firstLine="708"/>
        <w:rPr>
          <w:rFonts w:ascii="Times New Roman" w:hAnsi="Times New Roman"/>
          <w:color w:val="000000"/>
          <w:sz w:val="28"/>
          <w:szCs w:val="28"/>
          <w:lang w:val="ru-RU"/>
        </w:rPr>
      </w:pPr>
      <w:r w:rsidRPr="00E8736E">
        <w:rPr>
          <w:rFonts w:ascii="Times New Roman" w:hAnsi="Times New Roman"/>
          <w:color w:val="000000"/>
          <w:sz w:val="28"/>
          <w:szCs w:val="28"/>
          <w:lang w:val="ru-RU"/>
        </w:rPr>
        <w:t>б) при проведении проверки исполнения предписаний об устранении ранее выявленных нарушений лесного законодательства в обязательном порядке фиксируют вновь выявленные нарушения, а также факты нарушений, носящих систематический характер;</w:t>
      </w:r>
    </w:p>
    <w:p w:rsidR="00704FD2" w:rsidRPr="00E8736E" w:rsidRDefault="00704FD2" w:rsidP="00704FD2">
      <w:pPr>
        <w:ind w:firstLine="708"/>
        <w:rPr>
          <w:rFonts w:ascii="Times New Roman" w:hAnsi="Times New Roman"/>
          <w:color w:val="000000"/>
          <w:sz w:val="28"/>
          <w:szCs w:val="28"/>
          <w:lang w:val="ru-RU"/>
        </w:rPr>
      </w:pPr>
      <w:r w:rsidRPr="00E8736E">
        <w:rPr>
          <w:rFonts w:ascii="Times New Roman" w:hAnsi="Times New Roman"/>
          <w:color w:val="000000"/>
          <w:sz w:val="28"/>
          <w:szCs w:val="28"/>
          <w:lang w:val="ru-RU"/>
        </w:rPr>
        <w:t>в) при выявлении признаков административных правонарушений, предусмотренных статьями:</w:t>
      </w:r>
    </w:p>
    <w:p w:rsidR="00704FD2" w:rsidRPr="00E8736E" w:rsidRDefault="00704FD2" w:rsidP="00704FD2">
      <w:pPr>
        <w:rPr>
          <w:rFonts w:ascii="Times New Roman" w:hAnsi="Times New Roman"/>
          <w:color w:val="000000"/>
          <w:sz w:val="28"/>
          <w:szCs w:val="28"/>
          <w:lang w:val="ru-RU"/>
        </w:rPr>
      </w:pPr>
      <w:r w:rsidRPr="00E8736E">
        <w:rPr>
          <w:rFonts w:ascii="Times New Roman" w:hAnsi="Times New Roman"/>
          <w:color w:val="000000"/>
          <w:sz w:val="28"/>
          <w:szCs w:val="28"/>
          <w:lang w:val="ru-RU"/>
        </w:rPr>
        <w:t>- 7.2. (уничтожение или повреждение лесоустроительных или лесохозяйственных знаков),</w:t>
      </w:r>
    </w:p>
    <w:p w:rsidR="00704FD2" w:rsidRPr="00E8736E" w:rsidRDefault="00704FD2" w:rsidP="00704FD2">
      <w:pPr>
        <w:rPr>
          <w:rFonts w:ascii="Times New Roman" w:hAnsi="Times New Roman"/>
          <w:color w:val="000000"/>
          <w:sz w:val="28"/>
          <w:szCs w:val="28"/>
          <w:lang w:val="ru-RU"/>
        </w:rPr>
      </w:pPr>
      <w:r w:rsidRPr="00E8736E">
        <w:rPr>
          <w:rFonts w:ascii="Times New Roman" w:hAnsi="Times New Roman"/>
          <w:color w:val="000000"/>
          <w:sz w:val="28"/>
          <w:szCs w:val="28"/>
          <w:lang w:val="ru-RU"/>
        </w:rPr>
        <w:t>- 7.9. (самовольное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w:t>
      </w:r>
    </w:p>
    <w:p w:rsidR="00704FD2" w:rsidRPr="00E8736E" w:rsidRDefault="00704FD2" w:rsidP="00704FD2">
      <w:pPr>
        <w:rPr>
          <w:rFonts w:ascii="Times New Roman" w:hAnsi="Times New Roman"/>
          <w:color w:val="000000"/>
          <w:sz w:val="28"/>
          <w:szCs w:val="28"/>
          <w:lang w:val="ru-RU"/>
        </w:rPr>
      </w:pPr>
      <w:r w:rsidRPr="00E8736E">
        <w:rPr>
          <w:rFonts w:ascii="Times New Roman" w:hAnsi="Times New Roman"/>
          <w:color w:val="000000"/>
          <w:sz w:val="28"/>
          <w:szCs w:val="28"/>
          <w:lang w:val="ru-RU"/>
        </w:rPr>
        <w:t>- 7.10. (самовольная переуступка права пользования лесным участком, а равно самовольный обмен лесного участка),</w:t>
      </w:r>
    </w:p>
    <w:p w:rsidR="00704FD2" w:rsidRPr="00E8736E" w:rsidRDefault="00704FD2" w:rsidP="00704FD2">
      <w:pPr>
        <w:rPr>
          <w:rFonts w:ascii="Times New Roman" w:hAnsi="Times New Roman"/>
          <w:color w:val="000000"/>
          <w:sz w:val="28"/>
          <w:szCs w:val="28"/>
          <w:lang w:val="ru-RU"/>
        </w:rPr>
      </w:pPr>
      <w:r w:rsidRPr="00E8736E">
        <w:rPr>
          <w:rFonts w:ascii="Times New Roman" w:hAnsi="Times New Roman"/>
          <w:color w:val="000000"/>
          <w:sz w:val="28"/>
          <w:szCs w:val="28"/>
          <w:lang w:val="ru-RU"/>
        </w:rPr>
        <w:t>- 8.5. (</w:t>
      </w:r>
      <w:proofErr w:type="gramStart"/>
      <w:r w:rsidRPr="00E8736E">
        <w:rPr>
          <w:rFonts w:ascii="Times New Roman" w:hAnsi="Times New Roman"/>
          <w:color w:val="000000"/>
          <w:sz w:val="28"/>
          <w:szCs w:val="28"/>
        </w:rPr>
        <w:t>c</w:t>
      </w:r>
      <w:proofErr w:type="spellStart"/>
      <w:proofErr w:type="gramEnd"/>
      <w:r w:rsidRPr="00E8736E">
        <w:rPr>
          <w:rFonts w:ascii="Times New Roman" w:hAnsi="Times New Roman"/>
          <w:color w:val="000000"/>
          <w:sz w:val="28"/>
          <w:szCs w:val="28"/>
          <w:lang w:val="ru-RU"/>
        </w:rPr>
        <w:t>окрытие</w:t>
      </w:r>
      <w:proofErr w:type="spellEnd"/>
      <w:r w:rsidRPr="00E8736E">
        <w:rPr>
          <w:rFonts w:ascii="Times New Roman" w:hAnsi="Times New Roman"/>
          <w:color w:val="000000"/>
          <w:sz w:val="28"/>
          <w:szCs w:val="28"/>
          <w:lang w:val="ru-RU"/>
        </w:rPr>
        <w:t>, умышленное искажение или несвоевременное сообщение полной и достоверной информации о состоянии природных ресурсов, об источниках загрязнения природных ресурсов или иного вредного воздействия на природные ресурсы, а равно искажение сведений о состоянии природных ресурсов лицами, обязанными сообщать такую информацию),</w:t>
      </w:r>
    </w:p>
    <w:p w:rsidR="00704FD2" w:rsidRPr="00E8736E" w:rsidRDefault="00704FD2" w:rsidP="00704FD2">
      <w:pPr>
        <w:rPr>
          <w:rFonts w:ascii="Times New Roman" w:hAnsi="Times New Roman"/>
          <w:color w:val="000000"/>
          <w:sz w:val="28"/>
          <w:szCs w:val="28"/>
          <w:lang w:val="ru-RU"/>
        </w:rPr>
      </w:pPr>
      <w:r w:rsidRPr="00E8736E">
        <w:rPr>
          <w:rFonts w:ascii="Times New Roman" w:hAnsi="Times New Roman"/>
          <w:color w:val="000000"/>
          <w:sz w:val="28"/>
          <w:szCs w:val="28"/>
          <w:lang w:val="ru-RU"/>
        </w:rPr>
        <w:t xml:space="preserve">- 8.7. (невыполнение или несвоевременное выполнение обязанностей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включая общераспространенные полезные ископаемые, строительных, мелиоративных, лесозаготовительных, </w:t>
      </w:r>
      <w:r w:rsidRPr="00E8736E">
        <w:rPr>
          <w:rFonts w:ascii="Times New Roman" w:hAnsi="Times New Roman"/>
          <w:color w:val="000000"/>
          <w:sz w:val="28"/>
          <w:szCs w:val="28"/>
          <w:lang w:val="ru-RU"/>
        </w:rPr>
        <w:lastRenderedPageBreak/>
        <w:t>изыскательских и иных работ, в том числе осуществляемых для внутрихозяйственных или собственных надобностей),</w:t>
      </w:r>
    </w:p>
    <w:p w:rsidR="00704FD2" w:rsidRPr="00E8736E" w:rsidRDefault="00704FD2" w:rsidP="00704FD2">
      <w:pPr>
        <w:rPr>
          <w:rFonts w:ascii="Times New Roman" w:hAnsi="Times New Roman"/>
          <w:color w:val="000000"/>
          <w:sz w:val="28"/>
          <w:szCs w:val="28"/>
          <w:lang w:val="ru-RU"/>
        </w:rPr>
      </w:pPr>
      <w:r w:rsidRPr="00E8736E">
        <w:rPr>
          <w:rFonts w:ascii="Times New Roman" w:hAnsi="Times New Roman"/>
          <w:color w:val="000000"/>
          <w:sz w:val="28"/>
          <w:szCs w:val="28"/>
          <w:lang w:val="ru-RU"/>
        </w:rPr>
        <w:t xml:space="preserve">- 8.12. (нарушение порядка предоставления гражданам, юридическим лицам лесов для их </w:t>
      </w:r>
      <w:proofErr w:type="gramStart"/>
      <w:r w:rsidRPr="00E8736E">
        <w:rPr>
          <w:rFonts w:ascii="Times New Roman" w:hAnsi="Times New Roman"/>
          <w:color w:val="000000"/>
          <w:sz w:val="28"/>
          <w:szCs w:val="28"/>
          <w:lang w:val="ru-RU"/>
        </w:rPr>
        <w:t>использования</w:t>
      </w:r>
      <w:proofErr w:type="gramEnd"/>
      <w:r w:rsidRPr="00E8736E">
        <w:rPr>
          <w:rFonts w:ascii="Times New Roman" w:hAnsi="Times New Roman"/>
          <w:color w:val="000000"/>
          <w:sz w:val="28"/>
          <w:szCs w:val="28"/>
          <w:lang w:val="ru-RU"/>
        </w:rPr>
        <w:t xml:space="preserve"> как с предоставлением, так и без предоставления лесных участков в </w:t>
      </w:r>
      <w:proofErr w:type="spellStart"/>
      <w:r w:rsidRPr="00E8736E">
        <w:rPr>
          <w:rFonts w:ascii="Times New Roman" w:hAnsi="Times New Roman"/>
          <w:color w:val="000000"/>
          <w:sz w:val="28"/>
          <w:szCs w:val="28"/>
          <w:lang w:val="ru-RU"/>
        </w:rPr>
        <w:t>водоохранных</w:t>
      </w:r>
      <w:proofErr w:type="spellEnd"/>
      <w:r w:rsidRPr="00E8736E">
        <w:rPr>
          <w:rFonts w:ascii="Times New Roman" w:hAnsi="Times New Roman"/>
          <w:color w:val="000000"/>
          <w:sz w:val="28"/>
          <w:szCs w:val="28"/>
          <w:lang w:val="ru-RU"/>
        </w:rPr>
        <w:t xml:space="preserve"> зонах, а также нарушение режима использования лесов в </w:t>
      </w:r>
      <w:proofErr w:type="spellStart"/>
      <w:r w:rsidRPr="00E8736E">
        <w:rPr>
          <w:rFonts w:ascii="Times New Roman" w:hAnsi="Times New Roman"/>
          <w:color w:val="000000"/>
          <w:sz w:val="28"/>
          <w:szCs w:val="28"/>
          <w:lang w:val="ru-RU"/>
        </w:rPr>
        <w:t>водоохранных</w:t>
      </w:r>
      <w:proofErr w:type="spellEnd"/>
      <w:r w:rsidRPr="00E8736E">
        <w:rPr>
          <w:rFonts w:ascii="Times New Roman" w:hAnsi="Times New Roman"/>
          <w:color w:val="000000"/>
          <w:sz w:val="28"/>
          <w:szCs w:val="28"/>
          <w:lang w:val="ru-RU"/>
        </w:rPr>
        <w:t xml:space="preserve"> зонах), </w:t>
      </w:r>
    </w:p>
    <w:p w:rsidR="00704FD2" w:rsidRPr="00E8736E" w:rsidRDefault="00704FD2" w:rsidP="00704FD2">
      <w:pPr>
        <w:rPr>
          <w:rFonts w:ascii="Times New Roman" w:hAnsi="Times New Roman"/>
          <w:color w:val="000000"/>
          <w:sz w:val="28"/>
          <w:szCs w:val="28"/>
          <w:lang w:val="ru-RU"/>
        </w:rPr>
      </w:pPr>
      <w:r w:rsidRPr="00E8736E">
        <w:rPr>
          <w:rFonts w:ascii="Times New Roman" w:hAnsi="Times New Roman"/>
          <w:color w:val="000000"/>
          <w:sz w:val="28"/>
          <w:szCs w:val="28"/>
          <w:lang w:val="ru-RU"/>
        </w:rPr>
        <w:t xml:space="preserve">- 8.24. (нарушение порядка предоставления гражданам, юридическим лицам лесов для их </w:t>
      </w:r>
      <w:proofErr w:type="gramStart"/>
      <w:r w:rsidRPr="00E8736E">
        <w:rPr>
          <w:rFonts w:ascii="Times New Roman" w:hAnsi="Times New Roman"/>
          <w:color w:val="000000"/>
          <w:sz w:val="28"/>
          <w:szCs w:val="28"/>
          <w:lang w:val="ru-RU"/>
        </w:rPr>
        <w:t>использования</w:t>
      </w:r>
      <w:proofErr w:type="gramEnd"/>
      <w:r w:rsidRPr="00E8736E">
        <w:rPr>
          <w:rFonts w:ascii="Times New Roman" w:hAnsi="Times New Roman"/>
          <w:color w:val="000000"/>
          <w:sz w:val="28"/>
          <w:szCs w:val="28"/>
          <w:lang w:val="ru-RU"/>
        </w:rPr>
        <w:t xml:space="preserve"> как с предоставлением, так и без предоставления лесных участков),</w:t>
      </w:r>
    </w:p>
    <w:p w:rsidR="00704FD2" w:rsidRPr="00E8736E" w:rsidRDefault="00704FD2" w:rsidP="00704FD2">
      <w:pPr>
        <w:rPr>
          <w:rFonts w:ascii="Times New Roman" w:hAnsi="Times New Roman"/>
          <w:color w:val="000000"/>
          <w:sz w:val="28"/>
          <w:szCs w:val="28"/>
          <w:lang w:val="ru-RU"/>
        </w:rPr>
      </w:pPr>
      <w:proofErr w:type="gramStart"/>
      <w:r w:rsidRPr="00E8736E">
        <w:rPr>
          <w:rFonts w:ascii="Times New Roman" w:hAnsi="Times New Roman"/>
          <w:color w:val="000000"/>
          <w:sz w:val="28"/>
          <w:szCs w:val="28"/>
          <w:lang w:val="ru-RU"/>
        </w:rPr>
        <w:t xml:space="preserve">- 8.25. (нарушение правил заготовки древесины, нарушение порядка проведения рубок лесных насаждений,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w:t>
      </w:r>
      <w:proofErr w:type="spellStart"/>
      <w:r w:rsidRPr="00E8736E">
        <w:rPr>
          <w:rFonts w:ascii="Times New Roman" w:hAnsi="Times New Roman"/>
          <w:color w:val="000000"/>
          <w:sz w:val="28"/>
          <w:szCs w:val="28"/>
          <w:lang w:val="ru-RU"/>
        </w:rPr>
        <w:t>недревесных</w:t>
      </w:r>
      <w:proofErr w:type="spellEnd"/>
      <w:r w:rsidRPr="00E8736E">
        <w:rPr>
          <w:rFonts w:ascii="Times New Roman" w:hAnsi="Times New Roman"/>
          <w:color w:val="000000"/>
          <w:sz w:val="28"/>
          <w:szCs w:val="28"/>
          <w:lang w:val="ru-RU"/>
        </w:rPr>
        <w:t xml:space="preserve"> лесных ресурсов, использование лесов с нарушением условий договора аренды лесного участка, договора купли-продажи лесных насаждений, договора безвозмездного срочного пользования лесным участком, иных документов, на основании которых предоставляются</w:t>
      </w:r>
      <w:proofErr w:type="gramEnd"/>
      <w:r w:rsidRPr="00E8736E">
        <w:rPr>
          <w:rFonts w:ascii="Times New Roman" w:hAnsi="Times New Roman"/>
          <w:color w:val="000000"/>
          <w:sz w:val="28"/>
          <w:szCs w:val="28"/>
          <w:lang w:val="ru-RU"/>
        </w:rPr>
        <w:t xml:space="preserve"> лесные участки), </w:t>
      </w:r>
    </w:p>
    <w:p w:rsidR="00704FD2" w:rsidRPr="00E8736E" w:rsidRDefault="00704FD2" w:rsidP="00704FD2">
      <w:pPr>
        <w:rPr>
          <w:rFonts w:ascii="Times New Roman" w:hAnsi="Times New Roman"/>
          <w:color w:val="000000"/>
          <w:sz w:val="28"/>
          <w:szCs w:val="28"/>
          <w:lang w:val="ru-RU"/>
        </w:rPr>
      </w:pPr>
      <w:proofErr w:type="gramStart"/>
      <w:r w:rsidRPr="00E8736E">
        <w:rPr>
          <w:rFonts w:ascii="Times New Roman" w:hAnsi="Times New Roman"/>
          <w:color w:val="000000"/>
          <w:sz w:val="28"/>
          <w:szCs w:val="28"/>
          <w:lang w:val="ru-RU"/>
        </w:rPr>
        <w:t xml:space="preserve">- 8.26. (сенокошение и выпас сельскохозяйственных животных на землях, на которых расположены леса, в местах, где это запрещено, самовольные заготовка и сбор, а также уничтожение мха, лесной подстилки и других </w:t>
      </w:r>
      <w:proofErr w:type="spellStart"/>
      <w:r w:rsidRPr="00E8736E">
        <w:rPr>
          <w:rFonts w:ascii="Times New Roman" w:hAnsi="Times New Roman"/>
          <w:color w:val="000000"/>
          <w:sz w:val="28"/>
          <w:szCs w:val="28"/>
          <w:lang w:val="ru-RU"/>
        </w:rPr>
        <w:t>недревесных</w:t>
      </w:r>
      <w:proofErr w:type="spellEnd"/>
      <w:r w:rsidRPr="00E8736E">
        <w:rPr>
          <w:rFonts w:ascii="Times New Roman" w:hAnsi="Times New Roman"/>
          <w:color w:val="000000"/>
          <w:sz w:val="28"/>
          <w:szCs w:val="28"/>
          <w:lang w:val="ru-RU"/>
        </w:rPr>
        <w:t xml:space="preserve"> лесных ресурсов,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w:t>
      </w:r>
      <w:proofErr w:type="gramEnd"/>
      <w:r w:rsidRPr="00E8736E">
        <w:rPr>
          <w:rFonts w:ascii="Times New Roman" w:hAnsi="Times New Roman"/>
          <w:color w:val="000000"/>
          <w:sz w:val="28"/>
          <w:szCs w:val="28"/>
          <w:lang w:val="ru-RU"/>
        </w:rPr>
        <w:t xml:space="preserve"> </w:t>
      </w:r>
      <w:proofErr w:type="gramStart"/>
      <w:r w:rsidRPr="00E8736E">
        <w:rPr>
          <w:rFonts w:ascii="Times New Roman" w:hAnsi="Times New Roman"/>
          <w:color w:val="000000"/>
          <w:sz w:val="28"/>
          <w:szCs w:val="28"/>
          <w:lang w:val="ru-RU"/>
        </w:rPr>
        <w:t>местах</w:t>
      </w:r>
      <w:proofErr w:type="gramEnd"/>
      <w:r w:rsidRPr="00E8736E">
        <w:rPr>
          <w:rFonts w:ascii="Times New Roman" w:hAnsi="Times New Roman"/>
          <w:color w:val="000000"/>
          <w:sz w:val="28"/>
          <w:szCs w:val="28"/>
          <w:lang w:val="ru-RU"/>
        </w:rPr>
        <w:t xml:space="preserve">,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ресурсов, в отношении которых это запрещено), </w:t>
      </w:r>
    </w:p>
    <w:p w:rsidR="00704FD2" w:rsidRPr="00E8736E" w:rsidRDefault="00704FD2" w:rsidP="00704FD2">
      <w:pPr>
        <w:rPr>
          <w:rFonts w:ascii="Times New Roman" w:hAnsi="Times New Roman"/>
          <w:color w:val="000000"/>
          <w:sz w:val="28"/>
          <w:szCs w:val="28"/>
          <w:lang w:val="ru-RU"/>
        </w:rPr>
      </w:pPr>
      <w:r w:rsidRPr="00E8736E">
        <w:rPr>
          <w:rFonts w:ascii="Times New Roman" w:hAnsi="Times New Roman"/>
          <w:color w:val="000000"/>
          <w:sz w:val="28"/>
          <w:szCs w:val="28"/>
          <w:lang w:val="ru-RU"/>
        </w:rPr>
        <w:t xml:space="preserve">- 8.27. (нарушение правил </w:t>
      </w:r>
      <w:proofErr w:type="spellStart"/>
      <w:r w:rsidRPr="00E8736E">
        <w:rPr>
          <w:rFonts w:ascii="Times New Roman" w:hAnsi="Times New Roman"/>
          <w:color w:val="000000"/>
          <w:sz w:val="28"/>
          <w:szCs w:val="28"/>
          <w:lang w:val="ru-RU"/>
        </w:rPr>
        <w:t>лесовосстановления</w:t>
      </w:r>
      <w:proofErr w:type="spellEnd"/>
      <w:r w:rsidRPr="00E8736E">
        <w:rPr>
          <w:rFonts w:ascii="Times New Roman" w:hAnsi="Times New Roman"/>
          <w:color w:val="000000"/>
          <w:sz w:val="28"/>
          <w:szCs w:val="28"/>
          <w:lang w:val="ru-RU"/>
        </w:rPr>
        <w:t>, правил лесоразведения, правил ухода за лесами, правил лесного семеноводства),</w:t>
      </w:r>
    </w:p>
    <w:p w:rsidR="00704FD2" w:rsidRPr="00E8736E" w:rsidRDefault="00704FD2" w:rsidP="00704FD2">
      <w:pPr>
        <w:rPr>
          <w:rFonts w:ascii="Times New Roman" w:hAnsi="Times New Roman"/>
          <w:color w:val="000000"/>
          <w:sz w:val="28"/>
          <w:szCs w:val="28"/>
          <w:lang w:val="ru-RU"/>
        </w:rPr>
      </w:pPr>
      <w:r w:rsidRPr="00E8736E">
        <w:rPr>
          <w:rFonts w:ascii="Times New Roman" w:hAnsi="Times New Roman"/>
          <w:color w:val="000000"/>
          <w:sz w:val="28"/>
          <w:szCs w:val="28"/>
          <w:lang w:val="ru-RU"/>
        </w:rPr>
        <w:t xml:space="preserve">- 8.28. (незаконная рубка, повреждение лесных насаждений или самовольное выкапывание в лесах деревьев, кустарников, лиан, те же действия, совершенные с применением механизмов, автомототранспортных средств, самоходных машин и других видов техники, если эти действия не содержат уголовно наказуемого деяния), </w:t>
      </w:r>
    </w:p>
    <w:p w:rsidR="00704FD2" w:rsidRPr="00E8736E" w:rsidRDefault="00704FD2" w:rsidP="00704FD2">
      <w:pPr>
        <w:rPr>
          <w:rFonts w:ascii="Times New Roman" w:hAnsi="Times New Roman"/>
          <w:color w:val="000000"/>
          <w:sz w:val="28"/>
          <w:szCs w:val="28"/>
          <w:lang w:val="ru-RU"/>
        </w:rPr>
      </w:pPr>
      <w:r w:rsidRPr="00E8736E">
        <w:rPr>
          <w:rFonts w:ascii="Times New Roman" w:hAnsi="Times New Roman"/>
          <w:color w:val="000000"/>
          <w:sz w:val="28"/>
          <w:szCs w:val="28"/>
          <w:lang w:val="ru-RU"/>
        </w:rPr>
        <w:t>- 8.30. (уничтожение лесной инфраструктуры, а также сенокосов, пастбищ),</w:t>
      </w:r>
    </w:p>
    <w:p w:rsidR="00704FD2" w:rsidRPr="00E8736E" w:rsidRDefault="00704FD2" w:rsidP="00704FD2">
      <w:pPr>
        <w:rPr>
          <w:rFonts w:ascii="Times New Roman" w:hAnsi="Times New Roman"/>
          <w:color w:val="000000"/>
          <w:sz w:val="28"/>
          <w:szCs w:val="28"/>
          <w:lang w:val="ru-RU"/>
        </w:rPr>
      </w:pPr>
      <w:r w:rsidRPr="00E8736E">
        <w:rPr>
          <w:rFonts w:ascii="Times New Roman" w:hAnsi="Times New Roman"/>
          <w:color w:val="000000"/>
          <w:sz w:val="28"/>
          <w:szCs w:val="28"/>
          <w:lang w:val="ru-RU"/>
        </w:rPr>
        <w:t xml:space="preserve">- 8.31. (нарушение правил санитарной безопасности в лесах,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w:t>
      </w:r>
      <w:r w:rsidRPr="00E8736E">
        <w:rPr>
          <w:rFonts w:ascii="Times New Roman" w:hAnsi="Times New Roman"/>
          <w:color w:val="000000"/>
          <w:sz w:val="28"/>
          <w:szCs w:val="28"/>
          <w:lang w:val="ru-RU"/>
        </w:rPr>
        <w:lastRenderedPageBreak/>
        <w:t>воздействие на леса, те же действия (бездействие), совершенные в защитных лесах и на особо защитных участках лесов),</w:t>
      </w:r>
    </w:p>
    <w:p w:rsidR="00704FD2" w:rsidRPr="00E8736E" w:rsidRDefault="00704FD2" w:rsidP="00704FD2">
      <w:pPr>
        <w:rPr>
          <w:rFonts w:ascii="Times New Roman" w:hAnsi="Times New Roman"/>
          <w:color w:val="000000"/>
          <w:sz w:val="28"/>
          <w:szCs w:val="28"/>
          <w:lang w:val="ru-RU"/>
        </w:rPr>
      </w:pPr>
      <w:r w:rsidRPr="00E8736E">
        <w:rPr>
          <w:rFonts w:ascii="Times New Roman" w:hAnsi="Times New Roman"/>
          <w:color w:val="000000"/>
          <w:sz w:val="28"/>
          <w:szCs w:val="28"/>
          <w:lang w:val="ru-RU"/>
        </w:rPr>
        <w:t xml:space="preserve">- 8.32. (нарушение правил пожарной безопасности в лесах), </w:t>
      </w:r>
    </w:p>
    <w:p w:rsidR="00704FD2" w:rsidRPr="00E8736E" w:rsidRDefault="00704FD2" w:rsidP="00704FD2">
      <w:pPr>
        <w:rPr>
          <w:rFonts w:ascii="Times New Roman" w:hAnsi="Times New Roman"/>
          <w:color w:val="000000"/>
          <w:sz w:val="28"/>
          <w:szCs w:val="28"/>
          <w:lang w:val="ru-RU"/>
        </w:rPr>
      </w:pPr>
      <w:r w:rsidRPr="00E8736E">
        <w:rPr>
          <w:rFonts w:ascii="Times New Roman" w:hAnsi="Times New Roman"/>
          <w:color w:val="000000"/>
          <w:sz w:val="28"/>
          <w:szCs w:val="28"/>
          <w:lang w:val="ru-RU"/>
        </w:rPr>
        <w:t>Кодекса Российской Федерации об административных правонарушениях, направляют материалы проверки в государственные природоохранные органы для возбуждения дел об административном правонарушении.</w:t>
      </w:r>
    </w:p>
    <w:p w:rsidR="00704FD2" w:rsidRPr="00E8736E" w:rsidRDefault="00704FD2" w:rsidP="00704FD2">
      <w:pPr>
        <w:rPr>
          <w:rFonts w:ascii="Times New Roman" w:hAnsi="Times New Roman"/>
          <w:color w:val="000000"/>
          <w:sz w:val="28"/>
          <w:szCs w:val="28"/>
          <w:lang w:val="ru-RU"/>
        </w:rPr>
      </w:pPr>
      <w:r w:rsidRPr="00E8736E">
        <w:rPr>
          <w:rFonts w:ascii="Times New Roman" w:hAnsi="Times New Roman"/>
          <w:color w:val="000000"/>
          <w:sz w:val="28"/>
          <w:szCs w:val="28"/>
          <w:lang w:val="ru-RU"/>
        </w:rPr>
        <w:tab/>
      </w:r>
      <w:proofErr w:type="gramStart"/>
      <w:r w:rsidRPr="00E8736E">
        <w:rPr>
          <w:rFonts w:ascii="Times New Roman" w:hAnsi="Times New Roman"/>
          <w:color w:val="000000"/>
          <w:sz w:val="28"/>
          <w:szCs w:val="28"/>
          <w:lang w:val="ru-RU"/>
        </w:rPr>
        <w:t>г) рассчитывают размер вреда, причиненного городским лесам вследствие нарушения лесного законодательства, в соответствии Методикой исчисления размера вреда, причиненного лесным насаждениям или не отнесенным к лесным насаждениям деревьям, кустарникам и лианам вследствие нарушения лесного законодательства, утвержденной Постановлением Правительства Российской Федерации от 8 мая 2007 года № 273 «Об исчислении размера вреда, причиненного лесам вследствие нарушения лесного законодательства» и предъявляют его в установленном</w:t>
      </w:r>
      <w:proofErr w:type="gramEnd"/>
      <w:r w:rsidRPr="00E8736E">
        <w:rPr>
          <w:rFonts w:ascii="Times New Roman" w:hAnsi="Times New Roman"/>
          <w:color w:val="000000"/>
          <w:sz w:val="28"/>
          <w:szCs w:val="28"/>
          <w:lang w:val="ru-RU"/>
        </w:rPr>
        <w:t xml:space="preserve"> </w:t>
      </w:r>
      <w:proofErr w:type="gramStart"/>
      <w:r w:rsidRPr="00E8736E">
        <w:rPr>
          <w:rFonts w:ascii="Times New Roman" w:hAnsi="Times New Roman"/>
          <w:color w:val="000000"/>
          <w:sz w:val="28"/>
          <w:szCs w:val="28"/>
          <w:lang w:val="ru-RU"/>
        </w:rPr>
        <w:t>порядке</w:t>
      </w:r>
      <w:proofErr w:type="gramEnd"/>
      <w:r w:rsidRPr="00E8736E">
        <w:rPr>
          <w:rFonts w:ascii="Times New Roman" w:hAnsi="Times New Roman"/>
          <w:color w:val="000000"/>
          <w:sz w:val="28"/>
          <w:szCs w:val="28"/>
          <w:lang w:val="ru-RU"/>
        </w:rPr>
        <w:t xml:space="preserve"> нарушителю;</w:t>
      </w:r>
    </w:p>
    <w:p w:rsidR="00704FD2" w:rsidRPr="00E8736E" w:rsidRDefault="00704FD2" w:rsidP="00704FD2">
      <w:pPr>
        <w:ind w:firstLine="708"/>
        <w:rPr>
          <w:rFonts w:ascii="Times New Roman" w:hAnsi="Times New Roman"/>
          <w:color w:val="000000"/>
          <w:sz w:val="28"/>
          <w:szCs w:val="28"/>
          <w:lang w:val="ru-RU"/>
        </w:rPr>
      </w:pPr>
      <w:proofErr w:type="spellStart"/>
      <w:r w:rsidRPr="00E8736E">
        <w:rPr>
          <w:rFonts w:ascii="Times New Roman" w:hAnsi="Times New Roman"/>
          <w:color w:val="000000"/>
          <w:sz w:val="28"/>
          <w:szCs w:val="28"/>
          <w:lang w:val="ru-RU"/>
        </w:rPr>
        <w:t>д</w:t>
      </w:r>
      <w:proofErr w:type="spellEnd"/>
      <w:r w:rsidRPr="00E8736E">
        <w:rPr>
          <w:rFonts w:ascii="Times New Roman" w:hAnsi="Times New Roman"/>
          <w:color w:val="000000"/>
          <w:sz w:val="28"/>
          <w:szCs w:val="28"/>
          <w:lang w:val="ru-RU"/>
        </w:rPr>
        <w:t xml:space="preserve">) в случае если правонарушитель отказывается возместить в добровольном порядке вред, нанесенный лесам, </w:t>
      </w:r>
      <w:r w:rsidR="00E84C73" w:rsidRPr="00E8736E">
        <w:rPr>
          <w:rFonts w:ascii="Times New Roman" w:hAnsi="Times New Roman"/>
          <w:sz w:val="28"/>
          <w:szCs w:val="28"/>
          <w:lang w:val="ru-RU"/>
        </w:rPr>
        <w:t>администрация муниципального образования «</w:t>
      </w:r>
      <w:proofErr w:type="spellStart"/>
      <w:r w:rsidR="00E84C73" w:rsidRPr="00E8736E">
        <w:rPr>
          <w:rFonts w:ascii="Times New Roman" w:hAnsi="Times New Roman"/>
          <w:sz w:val="28"/>
          <w:szCs w:val="28"/>
          <w:lang w:val="ru-RU"/>
        </w:rPr>
        <w:t>Тлюстенхабльское</w:t>
      </w:r>
      <w:proofErr w:type="spellEnd"/>
      <w:r w:rsidR="00E84C73" w:rsidRPr="00E8736E">
        <w:rPr>
          <w:rFonts w:ascii="Times New Roman" w:hAnsi="Times New Roman"/>
          <w:sz w:val="28"/>
          <w:szCs w:val="28"/>
          <w:lang w:val="ru-RU"/>
        </w:rPr>
        <w:t xml:space="preserve"> городское поселение» </w:t>
      </w:r>
      <w:r w:rsidRPr="00E8736E">
        <w:rPr>
          <w:rFonts w:ascii="Times New Roman" w:hAnsi="Times New Roman"/>
          <w:color w:val="000000"/>
          <w:sz w:val="28"/>
          <w:szCs w:val="28"/>
          <w:lang w:val="ru-RU"/>
        </w:rPr>
        <w:t xml:space="preserve"> обращается в Арбитражный суд </w:t>
      </w:r>
      <w:r w:rsidR="00E84C73" w:rsidRPr="00E8736E">
        <w:rPr>
          <w:rFonts w:ascii="Times New Roman" w:hAnsi="Times New Roman"/>
          <w:color w:val="000000"/>
          <w:sz w:val="28"/>
          <w:szCs w:val="28"/>
          <w:lang w:val="ru-RU"/>
        </w:rPr>
        <w:t>Республики Адыгея</w:t>
      </w:r>
      <w:r w:rsidRPr="00E8736E">
        <w:rPr>
          <w:rFonts w:ascii="Times New Roman" w:hAnsi="Times New Roman"/>
          <w:color w:val="000000"/>
          <w:sz w:val="28"/>
          <w:szCs w:val="28"/>
          <w:lang w:val="ru-RU"/>
        </w:rPr>
        <w:t xml:space="preserve"> с иском о  принудительном взыскании размера вреда, причиненного городским лесам вследствие нарушения лесного законодательства;</w:t>
      </w:r>
    </w:p>
    <w:p w:rsidR="00704FD2" w:rsidRPr="00E8736E" w:rsidRDefault="00704FD2" w:rsidP="00704FD2">
      <w:pPr>
        <w:ind w:firstLine="708"/>
        <w:rPr>
          <w:rFonts w:ascii="Times New Roman" w:hAnsi="Times New Roman"/>
          <w:color w:val="000000"/>
          <w:sz w:val="28"/>
          <w:szCs w:val="28"/>
          <w:lang w:val="ru-RU"/>
        </w:rPr>
      </w:pPr>
      <w:r w:rsidRPr="00E8736E">
        <w:rPr>
          <w:rFonts w:ascii="Times New Roman" w:hAnsi="Times New Roman"/>
          <w:color w:val="000000"/>
          <w:sz w:val="28"/>
          <w:szCs w:val="28"/>
          <w:lang w:val="ru-RU"/>
        </w:rPr>
        <w:t>е) в случае выявления нарушений лесного законодательства, содержащих признаки уголовно-наказуемого деяния, квалифицируемого по статье 260 Уголовного кодекса РФ (незаконная рубка) с размером ущерба более 5000 (Пять тысяч) рублей результаты мероприятия по контролю обязательно и незамедлительно направляются в Управление внутренних дел по соответствующему району;</w:t>
      </w:r>
    </w:p>
    <w:p w:rsidR="00704FD2" w:rsidRPr="00E8736E" w:rsidRDefault="00704FD2" w:rsidP="00704FD2">
      <w:pPr>
        <w:ind w:firstLine="708"/>
        <w:rPr>
          <w:rFonts w:ascii="Times New Roman" w:hAnsi="Times New Roman"/>
          <w:color w:val="000000"/>
          <w:sz w:val="28"/>
          <w:szCs w:val="28"/>
          <w:lang w:val="ru-RU"/>
        </w:rPr>
      </w:pPr>
      <w:proofErr w:type="gramStart"/>
      <w:r w:rsidRPr="00E8736E">
        <w:rPr>
          <w:rFonts w:ascii="Times New Roman" w:hAnsi="Times New Roman"/>
          <w:color w:val="000000"/>
          <w:sz w:val="28"/>
          <w:szCs w:val="28"/>
          <w:lang w:val="ru-RU"/>
        </w:rPr>
        <w:t>ж) в случае выявления нарушений, связанных с невыполнением юридическими и физическими лицами, осуществляющими лесопользование, условий договора лесопользования иных договоров, условий, указанных в решении о предоставлении лесного участка в пользование, либо условий, указанных в иных документах, на основании которых приобретено право пользования лесными участками, принимают меры, направленные на их досрочное расторжение;</w:t>
      </w:r>
      <w:proofErr w:type="gramEnd"/>
    </w:p>
    <w:p w:rsidR="00704FD2" w:rsidRPr="00E8736E" w:rsidRDefault="00704FD2" w:rsidP="00704FD2">
      <w:pPr>
        <w:ind w:firstLine="708"/>
        <w:rPr>
          <w:rFonts w:ascii="Times New Roman" w:hAnsi="Times New Roman"/>
          <w:color w:val="000000"/>
          <w:sz w:val="28"/>
          <w:szCs w:val="28"/>
          <w:lang w:val="ru-RU"/>
        </w:rPr>
      </w:pPr>
      <w:proofErr w:type="gramStart"/>
      <w:r w:rsidRPr="00E8736E">
        <w:rPr>
          <w:rFonts w:ascii="Times New Roman" w:hAnsi="Times New Roman"/>
          <w:color w:val="000000"/>
          <w:sz w:val="28"/>
          <w:szCs w:val="28"/>
          <w:lang w:val="ru-RU"/>
        </w:rPr>
        <w:t xml:space="preserve">В случае если в ходе мероприятия по муниципальному лесному контролю стало известно, что хозяйственная или иная деятельность, являющаяся объектом проведения мероприятия по контролю, связана с нарушениями требований законодательства, вопросы выявления, предотвращения и пресечения которых не относятся к компетенции </w:t>
      </w:r>
      <w:r w:rsidR="00E84C73" w:rsidRPr="00E8736E">
        <w:rPr>
          <w:rFonts w:ascii="Times New Roman" w:hAnsi="Times New Roman"/>
          <w:sz w:val="28"/>
          <w:szCs w:val="28"/>
          <w:lang w:val="ru-RU"/>
        </w:rPr>
        <w:t>администрации муниципального образования «</w:t>
      </w:r>
      <w:proofErr w:type="spellStart"/>
      <w:r w:rsidR="00E84C73" w:rsidRPr="00E8736E">
        <w:rPr>
          <w:rFonts w:ascii="Times New Roman" w:hAnsi="Times New Roman"/>
          <w:sz w:val="28"/>
          <w:szCs w:val="28"/>
          <w:lang w:val="ru-RU"/>
        </w:rPr>
        <w:t>Тлюстенхабльское</w:t>
      </w:r>
      <w:proofErr w:type="spellEnd"/>
      <w:r w:rsidR="00E84C73" w:rsidRPr="00E8736E">
        <w:rPr>
          <w:rFonts w:ascii="Times New Roman" w:hAnsi="Times New Roman"/>
          <w:sz w:val="28"/>
          <w:szCs w:val="28"/>
          <w:lang w:val="ru-RU"/>
        </w:rPr>
        <w:t xml:space="preserve"> городское поселение»</w:t>
      </w:r>
      <w:r w:rsidRPr="00E8736E">
        <w:rPr>
          <w:rFonts w:ascii="Times New Roman" w:hAnsi="Times New Roman"/>
          <w:color w:val="000000"/>
          <w:sz w:val="28"/>
          <w:szCs w:val="28"/>
          <w:lang w:val="ru-RU"/>
        </w:rPr>
        <w:t xml:space="preserve">, муниципальные лесные инспектора </w:t>
      </w:r>
      <w:r w:rsidRPr="00E8736E">
        <w:rPr>
          <w:rFonts w:ascii="Times New Roman" w:hAnsi="Times New Roman"/>
          <w:color w:val="000000"/>
          <w:sz w:val="28"/>
          <w:szCs w:val="28"/>
          <w:lang w:val="ru-RU"/>
        </w:rPr>
        <w:lastRenderedPageBreak/>
        <w:t>обязаны направить в соответствующие уполномоченные органы государственной власти информацию о таких нарушениях.</w:t>
      </w:r>
      <w:proofErr w:type="gramEnd"/>
    </w:p>
    <w:p w:rsidR="00704FD2" w:rsidRPr="00E8736E" w:rsidRDefault="00704FD2" w:rsidP="00704FD2">
      <w:pPr>
        <w:ind w:firstLine="708"/>
        <w:rPr>
          <w:rFonts w:ascii="Times New Roman" w:hAnsi="Times New Roman"/>
          <w:b/>
          <w:bCs/>
          <w:color w:val="000000"/>
          <w:sz w:val="28"/>
          <w:szCs w:val="28"/>
          <w:lang w:val="ru-RU"/>
        </w:rPr>
      </w:pPr>
      <w:r w:rsidRPr="00E8736E">
        <w:rPr>
          <w:rFonts w:ascii="Times New Roman" w:hAnsi="Times New Roman"/>
          <w:b/>
          <w:bCs/>
          <w:color w:val="000000"/>
          <w:sz w:val="28"/>
          <w:szCs w:val="28"/>
          <w:lang w:val="ru-RU"/>
        </w:rPr>
        <w:t>3.4. Оформление результатов проверки</w:t>
      </w:r>
    </w:p>
    <w:p w:rsidR="00704FD2" w:rsidRPr="00E8736E" w:rsidRDefault="00704FD2" w:rsidP="00704FD2">
      <w:pPr>
        <w:ind w:firstLine="708"/>
        <w:rPr>
          <w:rFonts w:ascii="Times New Roman" w:hAnsi="Times New Roman"/>
          <w:color w:val="000000"/>
          <w:sz w:val="28"/>
          <w:szCs w:val="28"/>
          <w:lang w:val="ru-RU"/>
        </w:rPr>
      </w:pPr>
      <w:r w:rsidRPr="00E8736E">
        <w:rPr>
          <w:rFonts w:ascii="Times New Roman" w:hAnsi="Times New Roman"/>
          <w:color w:val="000000"/>
          <w:sz w:val="28"/>
          <w:szCs w:val="28"/>
          <w:lang w:val="ru-RU"/>
        </w:rPr>
        <w:t xml:space="preserve">3.4.1. Акт проверки </w:t>
      </w:r>
    </w:p>
    <w:p w:rsidR="00704FD2" w:rsidRPr="00E8736E" w:rsidRDefault="00704FD2" w:rsidP="00704FD2">
      <w:pPr>
        <w:ind w:firstLine="708"/>
        <w:rPr>
          <w:rFonts w:ascii="Times New Roman" w:hAnsi="Times New Roman"/>
          <w:color w:val="000000"/>
          <w:sz w:val="28"/>
          <w:szCs w:val="28"/>
          <w:lang w:val="ru-RU"/>
        </w:rPr>
      </w:pPr>
      <w:r w:rsidRPr="00E8736E">
        <w:rPr>
          <w:rFonts w:ascii="Times New Roman" w:hAnsi="Times New Roman"/>
          <w:color w:val="000000"/>
          <w:sz w:val="28"/>
          <w:szCs w:val="28"/>
          <w:lang w:val="ru-RU"/>
        </w:rPr>
        <w:t xml:space="preserve">По результатам мероприятия по муниципальному лесному контролю </w:t>
      </w:r>
      <w:proofErr w:type="gramStart"/>
      <w:r w:rsidRPr="00E8736E">
        <w:rPr>
          <w:rFonts w:ascii="Times New Roman" w:hAnsi="Times New Roman"/>
          <w:color w:val="000000"/>
          <w:sz w:val="28"/>
          <w:szCs w:val="28"/>
          <w:lang w:val="ru-RU"/>
        </w:rPr>
        <w:t>муниципальными  лесными инспекторами, проводившими мероприятие по контролю составляется</w:t>
      </w:r>
      <w:proofErr w:type="gramEnd"/>
      <w:r w:rsidRPr="00E8736E">
        <w:rPr>
          <w:rFonts w:ascii="Times New Roman" w:hAnsi="Times New Roman"/>
          <w:color w:val="000000"/>
          <w:sz w:val="28"/>
          <w:szCs w:val="28"/>
          <w:lang w:val="ru-RU"/>
        </w:rPr>
        <w:t xml:space="preserve"> Акт проверки согласно Приложение № 4.</w:t>
      </w:r>
    </w:p>
    <w:p w:rsidR="00704FD2" w:rsidRPr="00E8736E" w:rsidRDefault="00704FD2" w:rsidP="00704FD2">
      <w:pPr>
        <w:ind w:firstLine="708"/>
        <w:rPr>
          <w:rFonts w:ascii="Times New Roman" w:hAnsi="Times New Roman"/>
          <w:color w:val="000000"/>
          <w:sz w:val="28"/>
          <w:szCs w:val="28"/>
          <w:lang w:val="ru-RU"/>
        </w:rPr>
      </w:pPr>
      <w:r w:rsidRPr="00E8736E">
        <w:rPr>
          <w:rFonts w:ascii="Times New Roman" w:hAnsi="Times New Roman"/>
          <w:color w:val="000000"/>
          <w:sz w:val="28"/>
          <w:szCs w:val="28"/>
          <w:lang w:val="ru-RU"/>
        </w:rPr>
        <w:t>В Акте проверки указываются:</w:t>
      </w:r>
    </w:p>
    <w:p w:rsidR="00704FD2" w:rsidRPr="00E8736E" w:rsidRDefault="00704FD2" w:rsidP="00704FD2">
      <w:pPr>
        <w:rPr>
          <w:rFonts w:ascii="Times New Roman" w:hAnsi="Times New Roman"/>
          <w:color w:val="000000"/>
          <w:sz w:val="28"/>
          <w:szCs w:val="28"/>
          <w:lang w:val="ru-RU"/>
        </w:rPr>
      </w:pPr>
      <w:r w:rsidRPr="00E8736E">
        <w:rPr>
          <w:rFonts w:ascii="Times New Roman" w:hAnsi="Times New Roman"/>
          <w:color w:val="000000"/>
          <w:sz w:val="28"/>
          <w:szCs w:val="28"/>
          <w:lang w:val="ru-RU"/>
        </w:rPr>
        <w:t>а) дата, время и место составления акта проверки;</w:t>
      </w:r>
    </w:p>
    <w:p w:rsidR="00704FD2" w:rsidRPr="00E8736E" w:rsidRDefault="00704FD2" w:rsidP="00704FD2">
      <w:pPr>
        <w:rPr>
          <w:rFonts w:ascii="Times New Roman" w:hAnsi="Times New Roman"/>
          <w:color w:val="000000"/>
          <w:sz w:val="28"/>
          <w:szCs w:val="28"/>
          <w:lang w:val="ru-RU"/>
        </w:rPr>
      </w:pPr>
      <w:r w:rsidRPr="00E8736E">
        <w:rPr>
          <w:rFonts w:ascii="Times New Roman" w:hAnsi="Times New Roman"/>
          <w:color w:val="000000"/>
          <w:sz w:val="28"/>
          <w:szCs w:val="28"/>
          <w:lang w:val="ru-RU"/>
        </w:rPr>
        <w:t xml:space="preserve">б) наименование </w:t>
      </w:r>
      <w:r w:rsidR="00E84C73" w:rsidRPr="00E8736E">
        <w:rPr>
          <w:rFonts w:ascii="Times New Roman" w:hAnsi="Times New Roman"/>
          <w:sz w:val="28"/>
          <w:szCs w:val="28"/>
          <w:lang w:val="ru-RU"/>
        </w:rPr>
        <w:t>администрации муниципального образования «</w:t>
      </w:r>
      <w:proofErr w:type="spellStart"/>
      <w:r w:rsidR="00E84C73" w:rsidRPr="00E8736E">
        <w:rPr>
          <w:rFonts w:ascii="Times New Roman" w:hAnsi="Times New Roman"/>
          <w:sz w:val="28"/>
          <w:szCs w:val="28"/>
          <w:lang w:val="ru-RU"/>
        </w:rPr>
        <w:t>Тлюстенхабльское</w:t>
      </w:r>
      <w:proofErr w:type="spellEnd"/>
      <w:r w:rsidR="00E84C73" w:rsidRPr="00E8736E">
        <w:rPr>
          <w:rFonts w:ascii="Times New Roman" w:hAnsi="Times New Roman"/>
          <w:sz w:val="28"/>
          <w:szCs w:val="28"/>
          <w:lang w:val="ru-RU"/>
        </w:rPr>
        <w:t xml:space="preserve"> городское поселение»</w:t>
      </w:r>
      <w:r w:rsidRPr="00E8736E">
        <w:rPr>
          <w:rFonts w:ascii="Times New Roman" w:hAnsi="Times New Roman"/>
          <w:color w:val="000000"/>
          <w:sz w:val="28"/>
          <w:szCs w:val="28"/>
          <w:lang w:val="ru-RU"/>
        </w:rPr>
        <w:t>;</w:t>
      </w:r>
    </w:p>
    <w:p w:rsidR="00704FD2" w:rsidRPr="00E8736E" w:rsidRDefault="00704FD2" w:rsidP="00704FD2">
      <w:pPr>
        <w:rPr>
          <w:rFonts w:ascii="Times New Roman" w:hAnsi="Times New Roman"/>
          <w:color w:val="000000"/>
          <w:sz w:val="28"/>
          <w:szCs w:val="28"/>
          <w:lang w:val="ru-RU"/>
        </w:rPr>
      </w:pPr>
      <w:r w:rsidRPr="00E8736E">
        <w:rPr>
          <w:rFonts w:ascii="Times New Roman" w:hAnsi="Times New Roman"/>
          <w:color w:val="000000"/>
          <w:sz w:val="28"/>
          <w:szCs w:val="28"/>
          <w:lang w:val="ru-RU"/>
        </w:rPr>
        <w:t xml:space="preserve">в) дата и номер </w:t>
      </w:r>
      <w:r w:rsidR="00E84C73" w:rsidRPr="00E8736E">
        <w:rPr>
          <w:rFonts w:ascii="Times New Roman" w:hAnsi="Times New Roman"/>
          <w:color w:val="000000"/>
          <w:sz w:val="28"/>
          <w:szCs w:val="28"/>
          <w:lang w:val="ru-RU"/>
        </w:rPr>
        <w:t>распоряжения главы</w:t>
      </w:r>
      <w:r w:rsidRPr="00E8736E">
        <w:rPr>
          <w:rFonts w:ascii="Times New Roman" w:hAnsi="Times New Roman"/>
          <w:color w:val="000000"/>
          <w:sz w:val="28"/>
          <w:szCs w:val="28"/>
          <w:lang w:val="ru-RU"/>
        </w:rPr>
        <w:t xml:space="preserve"> о проведении мероприятия по муниципальному  лесному контролю;</w:t>
      </w:r>
    </w:p>
    <w:p w:rsidR="00704FD2" w:rsidRPr="00E8736E" w:rsidRDefault="00704FD2" w:rsidP="00704FD2">
      <w:pPr>
        <w:rPr>
          <w:rFonts w:ascii="Times New Roman" w:hAnsi="Times New Roman"/>
          <w:color w:val="000000"/>
          <w:sz w:val="28"/>
          <w:szCs w:val="28"/>
          <w:lang w:val="ru-RU"/>
        </w:rPr>
      </w:pPr>
      <w:r w:rsidRPr="00E8736E">
        <w:rPr>
          <w:rFonts w:ascii="Times New Roman" w:hAnsi="Times New Roman"/>
          <w:color w:val="000000"/>
          <w:sz w:val="28"/>
          <w:szCs w:val="28"/>
          <w:lang w:val="ru-RU"/>
        </w:rPr>
        <w:t>г) фамилии, имена, отчества и должности муниципальных лесных инспекторов, проводивших проверку;</w:t>
      </w:r>
    </w:p>
    <w:p w:rsidR="00704FD2" w:rsidRPr="00E8736E" w:rsidRDefault="00704FD2" w:rsidP="00704FD2">
      <w:pPr>
        <w:rPr>
          <w:rFonts w:ascii="Times New Roman" w:hAnsi="Times New Roman"/>
          <w:color w:val="000000"/>
          <w:sz w:val="28"/>
          <w:szCs w:val="28"/>
          <w:lang w:val="ru-RU"/>
        </w:rPr>
      </w:pPr>
      <w:proofErr w:type="spellStart"/>
      <w:r w:rsidRPr="00E8736E">
        <w:rPr>
          <w:rFonts w:ascii="Times New Roman" w:hAnsi="Times New Roman"/>
          <w:color w:val="000000"/>
          <w:sz w:val="28"/>
          <w:szCs w:val="28"/>
          <w:lang w:val="ru-RU"/>
        </w:rPr>
        <w:t>д</w:t>
      </w:r>
      <w:proofErr w:type="spellEnd"/>
      <w:r w:rsidRPr="00E8736E">
        <w:rPr>
          <w:rFonts w:ascii="Times New Roman" w:hAnsi="Times New Roman"/>
          <w:color w:val="000000"/>
          <w:sz w:val="28"/>
          <w:szCs w:val="28"/>
          <w:lang w:val="ru-RU"/>
        </w:rPr>
        <w:t xml:space="preserve">) наименование проверяемого юридического лица или фамилия, имя и отчество индивидуального предпринимателя, физического лица,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E8736E">
        <w:rPr>
          <w:rFonts w:ascii="Times New Roman" w:hAnsi="Times New Roman"/>
          <w:color w:val="000000"/>
          <w:sz w:val="28"/>
          <w:szCs w:val="28"/>
          <w:lang w:val="ru-RU"/>
        </w:rPr>
        <w:t>присутствовавших</w:t>
      </w:r>
      <w:proofErr w:type="gramEnd"/>
      <w:r w:rsidRPr="00E8736E">
        <w:rPr>
          <w:rFonts w:ascii="Times New Roman" w:hAnsi="Times New Roman"/>
          <w:color w:val="000000"/>
          <w:sz w:val="28"/>
          <w:szCs w:val="28"/>
          <w:lang w:val="ru-RU"/>
        </w:rPr>
        <w:t xml:space="preserve"> при проведении проверки;</w:t>
      </w:r>
    </w:p>
    <w:p w:rsidR="00704FD2" w:rsidRPr="00E8736E" w:rsidRDefault="00704FD2" w:rsidP="00704FD2">
      <w:pPr>
        <w:rPr>
          <w:rFonts w:ascii="Times New Roman" w:hAnsi="Times New Roman"/>
          <w:color w:val="000000"/>
          <w:sz w:val="28"/>
          <w:szCs w:val="28"/>
          <w:lang w:val="ru-RU"/>
        </w:rPr>
      </w:pPr>
      <w:r w:rsidRPr="00E8736E">
        <w:rPr>
          <w:rFonts w:ascii="Times New Roman" w:hAnsi="Times New Roman"/>
          <w:color w:val="000000"/>
          <w:sz w:val="28"/>
          <w:szCs w:val="28"/>
          <w:lang w:val="ru-RU"/>
        </w:rPr>
        <w:t>е) дата, время, продолжительность и место проведения проверки;</w:t>
      </w:r>
    </w:p>
    <w:p w:rsidR="00704FD2" w:rsidRPr="00E8736E" w:rsidRDefault="00704FD2" w:rsidP="00704FD2">
      <w:pPr>
        <w:rPr>
          <w:rFonts w:ascii="Times New Roman" w:hAnsi="Times New Roman"/>
          <w:color w:val="000000"/>
          <w:sz w:val="28"/>
          <w:szCs w:val="28"/>
          <w:lang w:val="ru-RU"/>
        </w:rPr>
      </w:pPr>
      <w:r w:rsidRPr="00E8736E">
        <w:rPr>
          <w:rFonts w:ascii="Times New Roman" w:hAnsi="Times New Roman"/>
          <w:color w:val="000000"/>
          <w:sz w:val="28"/>
          <w:szCs w:val="28"/>
          <w:lang w:val="ru-RU"/>
        </w:rPr>
        <w:t>ж) сведения о результатах проверки, в том числе о выявленных нарушениях обязательных требований лесного законодательства, об их характере и о лицах, допустивших указанные нарушения;</w:t>
      </w:r>
    </w:p>
    <w:p w:rsidR="00704FD2" w:rsidRPr="00E8736E" w:rsidRDefault="00704FD2" w:rsidP="00704FD2">
      <w:pPr>
        <w:rPr>
          <w:rFonts w:ascii="Times New Roman" w:hAnsi="Times New Roman"/>
          <w:color w:val="000000"/>
          <w:sz w:val="28"/>
          <w:szCs w:val="28"/>
          <w:lang w:val="ru-RU"/>
        </w:rPr>
      </w:pPr>
      <w:proofErr w:type="spellStart"/>
      <w:proofErr w:type="gramStart"/>
      <w:r w:rsidRPr="00E8736E">
        <w:rPr>
          <w:rFonts w:ascii="Times New Roman" w:hAnsi="Times New Roman"/>
          <w:color w:val="000000"/>
          <w:sz w:val="28"/>
          <w:szCs w:val="28"/>
          <w:lang w:val="ru-RU"/>
        </w:rPr>
        <w:t>з</w:t>
      </w:r>
      <w:proofErr w:type="spellEnd"/>
      <w:r w:rsidRPr="00E8736E">
        <w:rPr>
          <w:rFonts w:ascii="Times New Roman" w:hAnsi="Times New Roman"/>
          <w:color w:val="000000"/>
          <w:sz w:val="28"/>
          <w:szCs w:val="28"/>
          <w:lang w:val="ru-RU"/>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E8736E">
        <w:rPr>
          <w:rFonts w:ascii="Times New Roman" w:hAnsi="Times New Roman"/>
          <w:color w:val="000000"/>
          <w:sz w:val="28"/>
          <w:szCs w:val="28"/>
          <w:lang w:val="ru-RU"/>
        </w:rPr>
        <w:t xml:space="preserve"> с отсутствием у юридического лица, индивидуального предпринимателя указанного журнала;</w:t>
      </w:r>
    </w:p>
    <w:p w:rsidR="00704FD2" w:rsidRPr="00E8736E" w:rsidRDefault="00704FD2" w:rsidP="00704FD2">
      <w:pPr>
        <w:rPr>
          <w:rFonts w:ascii="Times New Roman" w:hAnsi="Times New Roman"/>
          <w:color w:val="000000"/>
          <w:sz w:val="28"/>
          <w:szCs w:val="28"/>
          <w:lang w:val="ru-RU"/>
        </w:rPr>
      </w:pPr>
      <w:r w:rsidRPr="00E8736E">
        <w:rPr>
          <w:rFonts w:ascii="Times New Roman" w:hAnsi="Times New Roman"/>
          <w:color w:val="000000"/>
          <w:sz w:val="28"/>
          <w:szCs w:val="28"/>
          <w:lang w:val="ru-RU"/>
        </w:rPr>
        <w:t>и) подписи должностного лица или должностных лиц, проводивших проверку.</w:t>
      </w:r>
    </w:p>
    <w:p w:rsidR="00704FD2" w:rsidRPr="00E8736E" w:rsidRDefault="00704FD2" w:rsidP="00704FD2">
      <w:pPr>
        <w:ind w:firstLine="708"/>
        <w:rPr>
          <w:rFonts w:ascii="Times New Roman" w:hAnsi="Times New Roman"/>
          <w:color w:val="000000"/>
          <w:sz w:val="28"/>
          <w:szCs w:val="28"/>
          <w:lang w:val="ru-RU"/>
        </w:rPr>
      </w:pPr>
      <w:r w:rsidRPr="00E8736E">
        <w:rPr>
          <w:rFonts w:ascii="Times New Roman" w:hAnsi="Times New Roman"/>
          <w:color w:val="000000"/>
          <w:sz w:val="28"/>
          <w:szCs w:val="28"/>
          <w:lang w:val="ru-RU"/>
        </w:rPr>
        <w:lastRenderedPageBreak/>
        <w:t>К Акту проверки при необходимости прилагаются протоколы отбора проб обследования лесных объектов и объектов производственной среды,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лесного законодательства, предписания об устранении выявленных нарушений и иные связанные с результатами проверки документы или их копии.</w:t>
      </w:r>
    </w:p>
    <w:p w:rsidR="00704FD2" w:rsidRPr="00E8736E" w:rsidRDefault="00704FD2" w:rsidP="00704FD2">
      <w:pPr>
        <w:ind w:firstLine="708"/>
        <w:rPr>
          <w:rFonts w:ascii="Times New Roman" w:hAnsi="Times New Roman"/>
          <w:color w:val="000000"/>
          <w:sz w:val="28"/>
          <w:szCs w:val="28"/>
          <w:lang w:val="ru-RU"/>
        </w:rPr>
      </w:pPr>
      <w:r w:rsidRPr="00E8736E">
        <w:rPr>
          <w:rFonts w:ascii="Times New Roman" w:hAnsi="Times New Roman"/>
          <w:color w:val="000000"/>
          <w:sz w:val="28"/>
          <w:szCs w:val="28"/>
          <w:lang w:val="ru-RU"/>
        </w:rPr>
        <w:t>Акт проверки оформляется непосредственно после ее завершения в двух экземплярах, один из которых с копиями приложений вручается руководителю (заместителю руководителя) юридического лица, индивидуальному предпринимателю или их законным представителям, физическому лицу  под расписку об ознакомлении либо об отказе в ознакомлении с Актом проверки. В случае отсутствия руководителя (заместителя руководителя) юридического лица, индивидуального предпринимателя или их законных представителей, а также в случае их отказа от ознакомления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w:t>
      </w:r>
    </w:p>
    <w:p w:rsidR="00704FD2" w:rsidRPr="00E8736E" w:rsidRDefault="00704FD2" w:rsidP="00704FD2">
      <w:pPr>
        <w:ind w:firstLine="708"/>
        <w:rPr>
          <w:rFonts w:ascii="Times New Roman" w:hAnsi="Times New Roman"/>
          <w:color w:val="000000"/>
          <w:sz w:val="28"/>
          <w:szCs w:val="28"/>
          <w:lang w:val="ru-RU"/>
        </w:rPr>
      </w:pPr>
      <w:r w:rsidRPr="00E8736E">
        <w:rPr>
          <w:rFonts w:ascii="Times New Roman" w:hAnsi="Times New Roman"/>
          <w:color w:val="000000"/>
          <w:sz w:val="28"/>
          <w:szCs w:val="28"/>
          <w:lang w:val="ru-RU"/>
        </w:rPr>
        <w:t>В случае</w:t>
      </w:r>
      <w:proofErr w:type="gramStart"/>
      <w:r w:rsidRPr="00E8736E">
        <w:rPr>
          <w:rFonts w:ascii="Times New Roman" w:hAnsi="Times New Roman"/>
          <w:color w:val="000000"/>
          <w:sz w:val="28"/>
          <w:szCs w:val="28"/>
          <w:lang w:val="ru-RU"/>
        </w:rPr>
        <w:t>,</w:t>
      </w:r>
      <w:proofErr w:type="gramEnd"/>
      <w:r w:rsidRPr="00E8736E">
        <w:rPr>
          <w:rFonts w:ascii="Times New Roman" w:hAnsi="Times New Roman"/>
          <w:color w:val="000000"/>
          <w:sz w:val="28"/>
          <w:szCs w:val="28"/>
          <w:lang w:val="ru-RU"/>
        </w:rPr>
        <w:t xml:space="preserve"> если для проведения внеплановой выездной проверки требуется согласование ее проведения с районной прокуратурой, копия Акта проверки направляется в районную прокуратуру, которой принято решение о согласовании проведения проверки, в течение пяти рабочих дней со дня составления Акта проверки.</w:t>
      </w:r>
    </w:p>
    <w:p w:rsidR="00704FD2" w:rsidRPr="00E8736E" w:rsidRDefault="00704FD2" w:rsidP="00704FD2">
      <w:pPr>
        <w:ind w:firstLine="708"/>
        <w:rPr>
          <w:rFonts w:ascii="Times New Roman" w:hAnsi="Times New Roman"/>
          <w:color w:val="000000"/>
          <w:sz w:val="28"/>
          <w:szCs w:val="28"/>
          <w:lang w:val="ru-RU"/>
        </w:rPr>
      </w:pPr>
      <w:r w:rsidRPr="00E8736E">
        <w:rPr>
          <w:rFonts w:ascii="Times New Roman" w:hAnsi="Times New Roman"/>
          <w:color w:val="000000"/>
          <w:sz w:val="28"/>
          <w:szCs w:val="28"/>
          <w:lang w:val="ru-RU"/>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04FD2" w:rsidRPr="00E8736E" w:rsidRDefault="00704FD2" w:rsidP="00704FD2">
      <w:pPr>
        <w:ind w:firstLine="708"/>
        <w:rPr>
          <w:rFonts w:ascii="Times New Roman" w:hAnsi="Times New Roman"/>
          <w:color w:val="000000"/>
          <w:sz w:val="28"/>
          <w:szCs w:val="28"/>
          <w:lang w:val="ru-RU"/>
        </w:rPr>
      </w:pPr>
      <w:r w:rsidRPr="00E8736E">
        <w:rPr>
          <w:rFonts w:ascii="Times New Roman" w:hAnsi="Times New Roman"/>
          <w:color w:val="000000"/>
          <w:sz w:val="28"/>
          <w:szCs w:val="28"/>
          <w:lang w:val="ru-RU"/>
        </w:rPr>
        <w:t>Юридические лица, индивидуальные предприниматели обязаны вести журнал учета проверок по типовой форме, установленной Министерством экономического развития Российской Федерации.</w:t>
      </w:r>
    </w:p>
    <w:p w:rsidR="00704FD2" w:rsidRPr="00E8736E" w:rsidRDefault="00704FD2" w:rsidP="00704FD2">
      <w:pPr>
        <w:ind w:firstLine="708"/>
        <w:rPr>
          <w:rFonts w:ascii="Times New Roman" w:hAnsi="Times New Roman"/>
          <w:color w:val="000000"/>
          <w:sz w:val="28"/>
          <w:szCs w:val="28"/>
          <w:lang w:val="ru-RU"/>
        </w:rPr>
      </w:pPr>
      <w:proofErr w:type="gramStart"/>
      <w:r w:rsidRPr="00E8736E">
        <w:rPr>
          <w:rFonts w:ascii="Times New Roman" w:hAnsi="Times New Roman"/>
          <w:color w:val="000000"/>
          <w:sz w:val="28"/>
          <w:szCs w:val="28"/>
          <w:lang w:val="ru-RU"/>
        </w:rPr>
        <w:t xml:space="preserve">В журнале учета проверок муниципальным лесным инспектором осуществляется запись о проведенной проверке, содержащая сведения о наименовании </w:t>
      </w:r>
      <w:r w:rsidR="00E84C73" w:rsidRPr="00E8736E">
        <w:rPr>
          <w:rFonts w:ascii="Times New Roman" w:hAnsi="Times New Roman"/>
          <w:sz w:val="28"/>
          <w:szCs w:val="28"/>
          <w:lang w:val="ru-RU"/>
        </w:rPr>
        <w:t>администрации муниципального образования «</w:t>
      </w:r>
      <w:proofErr w:type="spellStart"/>
      <w:r w:rsidR="00E84C73" w:rsidRPr="00E8736E">
        <w:rPr>
          <w:rFonts w:ascii="Times New Roman" w:hAnsi="Times New Roman"/>
          <w:sz w:val="28"/>
          <w:szCs w:val="28"/>
          <w:lang w:val="ru-RU"/>
        </w:rPr>
        <w:t>Тлюстенхабльское</w:t>
      </w:r>
      <w:proofErr w:type="spellEnd"/>
      <w:r w:rsidR="00E84C73" w:rsidRPr="00E8736E">
        <w:rPr>
          <w:rFonts w:ascii="Times New Roman" w:hAnsi="Times New Roman"/>
          <w:sz w:val="28"/>
          <w:szCs w:val="28"/>
          <w:lang w:val="ru-RU"/>
        </w:rPr>
        <w:t xml:space="preserve"> городское поселение»</w:t>
      </w:r>
      <w:r w:rsidRPr="00E8736E">
        <w:rPr>
          <w:rFonts w:ascii="Times New Roman" w:hAnsi="Times New Roman"/>
          <w:color w:val="000000"/>
          <w:sz w:val="28"/>
          <w:szCs w:val="28"/>
          <w:lang w:val="ru-RU"/>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муниципальных лесных инспекторов, проводящих проверку,  их подписи.</w:t>
      </w:r>
      <w:proofErr w:type="gramEnd"/>
    </w:p>
    <w:p w:rsidR="00704FD2" w:rsidRPr="00E8736E" w:rsidRDefault="00704FD2" w:rsidP="00704FD2">
      <w:pPr>
        <w:ind w:firstLine="708"/>
        <w:rPr>
          <w:rFonts w:ascii="Times New Roman" w:hAnsi="Times New Roman"/>
          <w:color w:val="000000"/>
          <w:sz w:val="28"/>
          <w:szCs w:val="28"/>
          <w:lang w:val="ru-RU"/>
        </w:rPr>
      </w:pPr>
      <w:r w:rsidRPr="00E8736E">
        <w:rPr>
          <w:rFonts w:ascii="Times New Roman" w:hAnsi="Times New Roman"/>
          <w:color w:val="000000"/>
          <w:sz w:val="28"/>
          <w:szCs w:val="28"/>
          <w:lang w:val="ru-RU"/>
        </w:rPr>
        <w:t>Журнал учета проверок должен быть прошит, пронумерован и удостоверен печатью юридического лица, индивидуального предпринимателя.</w:t>
      </w:r>
    </w:p>
    <w:p w:rsidR="00704FD2" w:rsidRPr="00E8736E" w:rsidRDefault="00704FD2" w:rsidP="00704FD2">
      <w:pPr>
        <w:ind w:firstLine="708"/>
        <w:rPr>
          <w:rFonts w:ascii="Times New Roman" w:hAnsi="Times New Roman"/>
          <w:color w:val="000000"/>
          <w:sz w:val="28"/>
          <w:szCs w:val="28"/>
          <w:lang w:val="ru-RU"/>
        </w:rPr>
      </w:pPr>
      <w:r w:rsidRPr="00E8736E">
        <w:rPr>
          <w:rFonts w:ascii="Times New Roman" w:hAnsi="Times New Roman"/>
          <w:color w:val="000000"/>
          <w:sz w:val="28"/>
          <w:szCs w:val="28"/>
          <w:lang w:val="ru-RU"/>
        </w:rPr>
        <w:lastRenderedPageBreak/>
        <w:t>При отсутствии журнала учета проверок в Акте проверки делается соответствующая запись.</w:t>
      </w:r>
    </w:p>
    <w:p w:rsidR="00704FD2" w:rsidRPr="00E8736E" w:rsidRDefault="00704FD2" w:rsidP="00704FD2">
      <w:pPr>
        <w:rPr>
          <w:rFonts w:ascii="Times New Roman" w:hAnsi="Times New Roman"/>
          <w:color w:val="000000"/>
          <w:sz w:val="28"/>
          <w:szCs w:val="28"/>
          <w:lang w:val="ru-RU"/>
        </w:rPr>
      </w:pPr>
      <w:r w:rsidRPr="00E8736E">
        <w:rPr>
          <w:rFonts w:ascii="Times New Roman" w:hAnsi="Times New Roman"/>
          <w:color w:val="000080"/>
          <w:sz w:val="28"/>
          <w:szCs w:val="28"/>
          <w:lang w:val="ru-RU"/>
        </w:rPr>
        <w:tab/>
      </w:r>
      <w:r w:rsidRPr="00E8736E">
        <w:rPr>
          <w:rFonts w:ascii="Times New Roman" w:hAnsi="Times New Roman"/>
          <w:color w:val="000000"/>
          <w:sz w:val="28"/>
          <w:szCs w:val="28"/>
          <w:lang w:val="ru-RU"/>
        </w:rPr>
        <w:t xml:space="preserve">3.4.2. Предписание </w:t>
      </w:r>
    </w:p>
    <w:p w:rsidR="00704FD2" w:rsidRPr="00E8736E" w:rsidRDefault="00704FD2" w:rsidP="00704FD2">
      <w:pPr>
        <w:rPr>
          <w:rFonts w:ascii="Times New Roman" w:hAnsi="Times New Roman"/>
          <w:sz w:val="28"/>
          <w:szCs w:val="28"/>
          <w:lang w:val="ru-RU"/>
        </w:rPr>
      </w:pPr>
      <w:r w:rsidRPr="00E8736E">
        <w:rPr>
          <w:rFonts w:ascii="Times New Roman" w:hAnsi="Times New Roman"/>
          <w:color w:val="000000"/>
          <w:sz w:val="28"/>
          <w:szCs w:val="28"/>
          <w:lang w:val="ru-RU"/>
        </w:rPr>
        <w:t xml:space="preserve">         Муниципальный лесной инспектор,</w:t>
      </w:r>
      <w:r w:rsidRPr="00E8736E">
        <w:rPr>
          <w:rFonts w:ascii="Times New Roman" w:hAnsi="Times New Roman"/>
          <w:sz w:val="28"/>
          <w:szCs w:val="28"/>
          <w:lang w:val="ru-RU"/>
        </w:rPr>
        <w:t xml:space="preserve"> в случае выявления в ходе  проверки нарушений на основании Акта проверки дает уполномоченному представителю проверяемой организации, индивидуальному предпринимателю, физическому лицу предписание по устранению выявленных нарушений далее – Предписание (по форме, </w:t>
      </w:r>
      <w:proofErr w:type="gramStart"/>
      <w:r w:rsidRPr="00E8736E">
        <w:rPr>
          <w:rFonts w:ascii="Times New Roman" w:hAnsi="Times New Roman"/>
          <w:sz w:val="28"/>
          <w:szCs w:val="28"/>
          <w:lang w:val="ru-RU"/>
        </w:rPr>
        <w:t>согласно Приложения</w:t>
      </w:r>
      <w:proofErr w:type="gramEnd"/>
      <w:r w:rsidRPr="00E8736E">
        <w:rPr>
          <w:rFonts w:ascii="Times New Roman" w:hAnsi="Times New Roman"/>
          <w:sz w:val="28"/>
          <w:szCs w:val="28"/>
          <w:lang w:val="ru-RU"/>
        </w:rPr>
        <w:t xml:space="preserve"> № 5), в пятидневный срок после подписания Акта проверки.</w:t>
      </w:r>
    </w:p>
    <w:p w:rsidR="00704FD2" w:rsidRPr="00E8736E" w:rsidRDefault="00704FD2" w:rsidP="00704FD2">
      <w:pPr>
        <w:ind w:firstLine="540"/>
        <w:rPr>
          <w:rFonts w:ascii="Times New Roman" w:hAnsi="Times New Roman"/>
          <w:sz w:val="28"/>
          <w:szCs w:val="28"/>
          <w:lang w:val="ru-RU"/>
        </w:rPr>
      </w:pPr>
      <w:r w:rsidRPr="00E8736E">
        <w:rPr>
          <w:rFonts w:ascii="Times New Roman" w:hAnsi="Times New Roman"/>
          <w:sz w:val="28"/>
          <w:szCs w:val="28"/>
          <w:lang w:val="ru-RU"/>
        </w:rPr>
        <w:t xml:space="preserve"> Предписание содержит следующие положения:</w:t>
      </w:r>
    </w:p>
    <w:p w:rsidR="00704FD2" w:rsidRPr="00E8736E" w:rsidRDefault="00704FD2" w:rsidP="00704FD2">
      <w:pPr>
        <w:tabs>
          <w:tab w:val="left" w:pos="720"/>
        </w:tabs>
        <w:ind w:firstLine="708"/>
        <w:rPr>
          <w:rFonts w:ascii="Times New Roman" w:hAnsi="Times New Roman"/>
          <w:sz w:val="28"/>
          <w:szCs w:val="28"/>
          <w:lang w:val="ru-RU"/>
        </w:rPr>
      </w:pPr>
      <w:r w:rsidRPr="00E8736E">
        <w:rPr>
          <w:rFonts w:ascii="Times New Roman" w:hAnsi="Times New Roman"/>
          <w:sz w:val="28"/>
          <w:szCs w:val="28"/>
          <w:lang w:val="ru-RU"/>
        </w:rPr>
        <w:t>дата и место составления предписания;</w:t>
      </w:r>
    </w:p>
    <w:p w:rsidR="00704FD2" w:rsidRPr="00E8736E" w:rsidRDefault="00704FD2" w:rsidP="00704FD2">
      <w:pPr>
        <w:tabs>
          <w:tab w:val="left" w:pos="720"/>
        </w:tabs>
        <w:ind w:firstLine="708"/>
        <w:rPr>
          <w:rFonts w:ascii="Times New Roman" w:hAnsi="Times New Roman"/>
          <w:sz w:val="28"/>
          <w:szCs w:val="28"/>
          <w:lang w:val="ru-RU"/>
        </w:rPr>
      </w:pPr>
      <w:r w:rsidRPr="00E8736E">
        <w:rPr>
          <w:rFonts w:ascii="Times New Roman" w:hAnsi="Times New Roman"/>
          <w:sz w:val="28"/>
          <w:szCs w:val="28"/>
          <w:lang w:val="ru-RU"/>
        </w:rPr>
        <w:t>дата и номер Акта проверки соблюдения лицом, осуществляющим лесопользование, обязательных требований по соблюдению лесного законодательства, фамилия, имя, отчество и должность лица, выдавшего предписание, номер его служебного удостоверения;</w:t>
      </w:r>
    </w:p>
    <w:p w:rsidR="00704FD2" w:rsidRPr="00E8736E" w:rsidRDefault="00704FD2" w:rsidP="00704FD2">
      <w:pPr>
        <w:tabs>
          <w:tab w:val="left" w:pos="720"/>
        </w:tabs>
        <w:ind w:firstLine="708"/>
        <w:rPr>
          <w:rFonts w:ascii="Times New Roman" w:hAnsi="Times New Roman"/>
          <w:sz w:val="28"/>
          <w:szCs w:val="28"/>
          <w:lang w:val="ru-RU"/>
        </w:rPr>
      </w:pPr>
      <w:r w:rsidRPr="00E8736E">
        <w:rPr>
          <w:rFonts w:ascii="Times New Roman" w:hAnsi="Times New Roman"/>
          <w:sz w:val="28"/>
          <w:szCs w:val="28"/>
          <w:lang w:val="ru-RU"/>
        </w:rPr>
        <w:t>наименование проверяемой организации; фамилия, имя и отчество должностного (физического) лица, которому выдается предписание;</w:t>
      </w:r>
    </w:p>
    <w:p w:rsidR="00704FD2" w:rsidRPr="00E8736E" w:rsidRDefault="00704FD2" w:rsidP="00704FD2">
      <w:pPr>
        <w:tabs>
          <w:tab w:val="left" w:pos="720"/>
        </w:tabs>
        <w:ind w:firstLine="708"/>
        <w:rPr>
          <w:rFonts w:ascii="Times New Roman" w:hAnsi="Times New Roman"/>
          <w:sz w:val="28"/>
          <w:szCs w:val="28"/>
          <w:lang w:val="ru-RU"/>
        </w:rPr>
      </w:pPr>
      <w:r w:rsidRPr="00E8736E">
        <w:rPr>
          <w:rFonts w:ascii="Times New Roman" w:hAnsi="Times New Roman"/>
          <w:sz w:val="28"/>
          <w:szCs w:val="28"/>
          <w:lang w:val="ru-RU"/>
        </w:rPr>
        <w:t>содержание предписания (конкретное мероприятие, которое должно быть выполнено проверяемой организацией), срок исполнения, основание вынесения предписания (ссылки на нормативный правовой акт, предусматривающий предписываемую обязанность, или на договор лесопользования);</w:t>
      </w:r>
    </w:p>
    <w:p w:rsidR="00704FD2" w:rsidRPr="00E8736E" w:rsidRDefault="00704FD2" w:rsidP="00704FD2">
      <w:pPr>
        <w:tabs>
          <w:tab w:val="left" w:pos="720"/>
        </w:tabs>
        <w:ind w:firstLine="708"/>
        <w:rPr>
          <w:rFonts w:ascii="Times New Roman" w:hAnsi="Times New Roman"/>
          <w:sz w:val="28"/>
          <w:szCs w:val="28"/>
          <w:lang w:val="ru-RU"/>
        </w:rPr>
      </w:pPr>
      <w:r w:rsidRPr="00E8736E">
        <w:rPr>
          <w:rFonts w:ascii="Times New Roman" w:hAnsi="Times New Roman"/>
          <w:sz w:val="28"/>
          <w:szCs w:val="28"/>
          <w:lang w:val="ru-RU"/>
        </w:rPr>
        <w:t>должность, фамилия и инициалы, подпись лица, вынесшего предписание;</w:t>
      </w:r>
    </w:p>
    <w:p w:rsidR="00704FD2" w:rsidRPr="00E8736E" w:rsidRDefault="00704FD2" w:rsidP="00704FD2">
      <w:pPr>
        <w:tabs>
          <w:tab w:val="left" w:pos="720"/>
        </w:tabs>
        <w:ind w:firstLine="708"/>
        <w:rPr>
          <w:rFonts w:ascii="Times New Roman" w:hAnsi="Times New Roman"/>
          <w:sz w:val="28"/>
          <w:szCs w:val="28"/>
          <w:lang w:val="ru-RU"/>
        </w:rPr>
      </w:pPr>
      <w:r w:rsidRPr="00E8736E">
        <w:rPr>
          <w:rFonts w:ascii="Times New Roman" w:hAnsi="Times New Roman"/>
          <w:sz w:val="28"/>
          <w:szCs w:val="28"/>
          <w:lang w:val="ru-RU"/>
        </w:rPr>
        <w:t>сведения о вручении копии предписания лицу, которому вынесено предписание (его уполномоченному представителю), их подписи, расшифровка подписей, дата вручения, либо отметка об отправлении предписания заказным письмом.</w:t>
      </w:r>
    </w:p>
    <w:p w:rsidR="00704FD2" w:rsidRPr="00E8736E" w:rsidRDefault="00704FD2" w:rsidP="00704FD2">
      <w:pPr>
        <w:rPr>
          <w:rFonts w:ascii="Times New Roman" w:hAnsi="Times New Roman"/>
          <w:sz w:val="28"/>
          <w:szCs w:val="28"/>
          <w:lang w:val="ru-RU"/>
        </w:rPr>
      </w:pPr>
      <w:r w:rsidRPr="00E8736E">
        <w:rPr>
          <w:rFonts w:ascii="Times New Roman" w:hAnsi="Times New Roman"/>
          <w:sz w:val="28"/>
          <w:szCs w:val="28"/>
          <w:lang w:val="ru-RU"/>
        </w:rPr>
        <w:t xml:space="preserve">       В случае если результаты проверки содержат сведения, составляющие государственную тайну, они оформляются с соблюдением требований, предусмотренных законодательством Российской Федерации о защите государственной тайны.</w:t>
      </w:r>
    </w:p>
    <w:p w:rsidR="00704FD2" w:rsidRPr="00E8736E" w:rsidRDefault="00704FD2" w:rsidP="00704FD2">
      <w:pPr>
        <w:tabs>
          <w:tab w:val="left" w:pos="1440"/>
        </w:tabs>
        <w:ind w:firstLine="851"/>
        <w:jc w:val="center"/>
        <w:rPr>
          <w:rFonts w:ascii="Times New Roman" w:hAnsi="Times New Roman"/>
          <w:b/>
          <w:bCs/>
          <w:sz w:val="28"/>
          <w:szCs w:val="28"/>
          <w:lang w:val="ru-RU"/>
        </w:rPr>
      </w:pPr>
      <w:r w:rsidRPr="00E8736E">
        <w:rPr>
          <w:rFonts w:ascii="Times New Roman" w:hAnsi="Times New Roman"/>
          <w:b/>
          <w:bCs/>
          <w:sz w:val="28"/>
          <w:szCs w:val="28"/>
        </w:rPr>
        <w:t>IV</w:t>
      </w:r>
      <w:r w:rsidRPr="00E8736E">
        <w:rPr>
          <w:rFonts w:ascii="Times New Roman" w:hAnsi="Times New Roman"/>
          <w:b/>
          <w:bCs/>
          <w:sz w:val="28"/>
          <w:szCs w:val="28"/>
          <w:lang w:val="ru-RU"/>
        </w:rPr>
        <w:t>. Порядок и формы контроля и надзора за</w:t>
      </w:r>
      <w:r w:rsidRPr="00E8736E">
        <w:rPr>
          <w:rFonts w:ascii="Times New Roman" w:hAnsi="Times New Roman"/>
          <w:b/>
          <w:bCs/>
          <w:caps/>
          <w:sz w:val="28"/>
          <w:szCs w:val="28"/>
          <w:lang w:val="ru-RU"/>
        </w:rPr>
        <w:t xml:space="preserve"> </w:t>
      </w:r>
      <w:r w:rsidRPr="00E8736E">
        <w:rPr>
          <w:rFonts w:ascii="Times New Roman" w:hAnsi="Times New Roman"/>
          <w:b/>
          <w:bCs/>
          <w:sz w:val="28"/>
          <w:szCs w:val="28"/>
          <w:lang w:val="ru-RU"/>
        </w:rPr>
        <w:t xml:space="preserve">исполнением </w:t>
      </w:r>
    </w:p>
    <w:p w:rsidR="00704FD2" w:rsidRPr="00E8736E" w:rsidRDefault="00704FD2" w:rsidP="00704FD2">
      <w:pPr>
        <w:tabs>
          <w:tab w:val="left" w:pos="1440"/>
        </w:tabs>
        <w:ind w:firstLine="851"/>
        <w:jc w:val="center"/>
        <w:rPr>
          <w:rFonts w:ascii="Times New Roman" w:hAnsi="Times New Roman"/>
          <w:b/>
          <w:bCs/>
          <w:sz w:val="28"/>
          <w:szCs w:val="28"/>
          <w:lang w:val="ru-RU"/>
        </w:rPr>
      </w:pPr>
      <w:r w:rsidRPr="00E8736E">
        <w:rPr>
          <w:rFonts w:ascii="Times New Roman" w:hAnsi="Times New Roman"/>
          <w:b/>
          <w:bCs/>
          <w:sz w:val="28"/>
          <w:szCs w:val="28"/>
          <w:lang w:val="ru-RU"/>
        </w:rPr>
        <w:t xml:space="preserve">муниципальной функции по осуществлению муниципального лесного </w:t>
      </w:r>
      <w:r w:rsidRPr="00E8736E">
        <w:rPr>
          <w:rFonts w:ascii="Times New Roman" w:hAnsi="Times New Roman"/>
          <w:sz w:val="28"/>
          <w:szCs w:val="28"/>
          <w:lang w:val="ru-RU"/>
        </w:rPr>
        <w:t xml:space="preserve"> </w:t>
      </w:r>
      <w:r w:rsidRPr="00E8736E">
        <w:rPr>
          <w:rFonts w:ascii="Times New Roman" w:hAnsi="Times New Roman"/>
          <w:b/>
          <w:bCs/>
          <w:sz w:val="28"/>
          <w:szCs w:val="28"/>
          <w:lang w:val="ru-RU"/>
        </w:rPr>
        <w:t>контроля в установленной сфере деятельности</w:t>
      </w:r>
    </w:p>
    <w:p w:rsidR="00704FD2" w:rsidRPr="00E8736E" w:rsidRDefault="00704FD2" w:rsidP="00704FD2">
      <w:pPr>
        <w:pStyle w:val="afb"/>
        <w:spacing w:before="0" w:beforeAutospacing="0" w:after="0" w:afterAutospacing="0"/>
        <w:ind w:firstLine="539"/>
        <w:jc w:val="both"/>
        <w:rPr>
          <w:sz w:val="28"/>
          <w:szCs w:val="28"/>
        </w:rPr>
      </w:pPr>
      <w:r w:rsidRPr="00E8736E">
        <w:rPr>
          <w:sz w:val="28"/>
          <w:szCs w:val="28"/>
        </w:rPr>
        <w:lastRenderedPageBreak/>
        <w:t xml:space="preserve">4.1. Специалист, ответственный за прием документов, несет персональную ответственность </w:t>
      </w:r>
      <w:proofErr w:type="gramStart"/>
      <w:r w:rsidRPr="00E8736E">
        <w:rPr>
          <w:sz w:val="28"/>
          <w:szCs w:val="28"/>
        </w:rPr>
        <w:t>за</w:t>
      </w:r>
      <w:proofErr w:type="gramEnd"/>
      <w:r w:rsidRPr="00E8736E">
        <w:rPr>
          <w:sz w:val="28"/>
          <w:szCs w:val="28"/>
        </w:rPr>
        <w:t>:</w:t>
      </w:r>
    </w:p>
    <w:p w:rsidR="00704FD2" w:rsidRPr="00E8736E" w:rsidRDefault="00704FD2" w:rsidP="00704FD2">
      <w:pPr>
        <w:pStyle w:val="afb"/>
        <w:spacing w:before="0" w:beforeAutospacing="0" w:after="0" w:afterAutospacing="0"/>
        <w:ind w:firstLine="539"/>
        <w:jc w:val="both"/>
        <w:rPr>
          <w:sz w:val="28"/>
          <w:szCs w:val="28"/>
        </w:rPr>
      </w:pPr>
      <w:r w:rsidRPr="00E8736E">
        <w:rPr>
          <w:sz w:val="28"/>
          <w:szCs w:val="28"/>
        </w:rPr>
        <w:t>соблюдение сроков и порядка приема документов;</w:t>
      </w:r>
    </w:p>
    <w:p w:rsidR="00704FD2" w:rsidRPr="00E8736E" w:rsidRDefault="00704FD2" w:rsidP="00704FD2">
      <w:pPr>
        <w:pStyle w:val="afb"/>
        <w:spacing w:before="0" w:beforeAutospacing="0" w:after="0" w:afterAutospacing="0"/>
        <w:ind w:firstLine="539"/>
        <w:jc w:val="both"/>
        <w:rPr>
          <w:sz w:val="28"/>
          <w:szCs w:val="28"/>
        </w:rPr>
      </w:pPr>
      <w:r w:rsidRPr="00E8736E">
        <w:rPr>
          <w:sz w:val="28"/>
          <w:szCs w:val="28"/>
        </w:rPr>
        <w:t>правильность внесения записи в Журнал регистрации принятых и выданных документов.</w:t>
      </w:r>
    </w:p>
    <w:p w:rsidR="00704FD2" w:rsidRPr="00E8736E" w:rsidRDefault="00704FD2" w:rsidP="00704FD2">
      <w:pPr>
        <w:pStyle w:val="afb"/>
        <w:spacing w:before="0" w:beforeAutospacing="0" w:after="0" w:afterAutospacing="0"/>
        <w:ind w:firstLine="539"/>
        <w:jc w:val="both"/>
        <w:rPr>
          <w:sz w:val="28"/>
          <w:szCs w:val="28"/>
        </w:rPr>
      </w:pPr>
      <w:r w:rsidRPr="00E8736E">
        <w:rPr>
          <w:sz w:val="28"/>
          <w:szCs w:val="28"/>
        </w:rPr>
        <w:t xml:space="preserve">Сотрудник Отдела, ответственный за проведение проверки несет персональную ответственность </w:t>
      </w:r>
      <w:proofErr w:type="gramStart"/>
      <w:r w:rsidRPr="00E8736E">
        <w:rPr>
          <w:sz w:val="28"/>
          <w:szCs w:val="28"/>
        </w:rPr>
        <w:t>за</w:t>
      </w:r>
      <w:proofErr w:type="gramEnd"/>
      <w:r w:rsidRPr="00E8736E">
        <w:rPr>
          <w:sz w:val="28"/>
          <w:szCs w:val="28"/>
        </w:rPr>
        <w:t>:</w:t>
      </w:r>
    </w:p>
    <w:p w:rsidR="00704FD2" w:rsidRPr="00E8736E" w:rsidRDefault="00704FD2" w:rsidP="00704FD2">
      <w:pPr>
        <w:ind w:firstLine="539"/>
        <w:rPr>
          <w:rFonts w:ascii="Times New Roman" w:hAnsi="Times New Roman"/>
          <w:sz w:val="28"/>
          <w:szCs w:val="28"/>
          <w:lang w:val="ru-RU"/>
        </w:rPr>
      </w:pPr>
      <w:r w:rsidRPr="00E8736E">
        <w:rPr>
          <w:rFonts w:ascii="Times New Roman" w:hAnsi="Times New Roman"/>
          <w:sz w:val="28"/>
          <w:szCs w:val="28"/>
          <w:lang w:val="ru-RU"/>
        </w:rPr>
        <w:t>соблюдение сроков и порядка проведения проверки;</w:t>
      </w:r>
    </w:p>
    <w:p w:rsidR="00704FD2" w:rsidRPr="00E8736E" w:rsidRDefault="00704FD2" w:rsidP="00704FD2">
      <w:pPr>
        <w:ind w:firstLine="539"/>
        <w:rPr>
          <w:rFonts w:ascii="Times New Roman" w:hAnsi="Times New Roman"/>
          <w:sz w:val="28"/>
          <w:szCs w:val="28"/>
          <w:lang w:val="ru-RU"/>
        </w:rPr>
      </w:pPr>
      <w:r w:rsidRPr="00E8736E">
        <w:rPr>
          <w:rFonts w:ascii="Times New Roman" w:hAnsi="Times New Roman"/>
          <w:sz w:val="28"/>
          <w:szCs w:val="28"/>
          <w:lang w:val="ru-RU"/>
        </w:rPr>
        <w:t>соответствие результатов проведенной проверки требованиям действующего  законодательства.</w:t>
      </w:r>
    </w:p>
    <w:p w:rsidR="00704FD2" w:rsidRPr="00E8736E" w:rsidRDefault="00704FD2" w:rsidP="00704FD2">
      <w:pPr>
        <w:pStyle w:val="afb"/>
        <w:spacing w:before="0" w:beforeAutospacing="0" w:after="0" w:afterAutospacing="0"/>
        <w:ind w:firstLine="539"/>
        <w:jc w:val="both"/>
        <w:rPr>
          <w:sz w:val="28"/>
          <w:szCs w:val="28"/>
        </w:rPr>
      </w:pPr>
      <w:r w:rsidRPr="00E8736E">
        <w:rPr>
          <w:sz w:val="28"/>
          <w:szCs w:val="28"/>
        </w:rPr>
        <w:t>4.2. Персональная ответственность сотрудников исполняющих муниципальную функцию, закрепляется в  должностной инструкции в соответствии с требованиями действующего законодательства.</w:t>
      </w:r>
    </w:p>
    <w:p w:rsidR="00704FD2" w:rsidRPr="00E8736E" w:rsidRDefault="00704FD2" w:rsidP="00704FD2">
      <w:pPr>
        <w:pStyle w:val="afb"/>
        <w:spacing w:before="0" w:beforeAutospacing="0" w:after="0" w:afterAutospacing="0"/>
        <w:ind w:firstLine="539"/>
        <w:jc w:val="both"/>
        <w:rPr>
          <w:sz w:val="28"/>
          <w:szCs w:val="28"/>
        </w:rPr>
      </w:pPr>
      <w:r w:rsidRPr="00E8736E">
        <w:rPr>
          <w:sz w:val="28"/>
          <w:szCs w:val="28"/>
        </w:rPr>
        <w:t>4.3. Текущий контроль над выполнением административных процедур осуществляется   начальником Управления  и начальником отдела, ответственным  за организацию работы по исполнению  муниципальной функции (далее - ответственные должностные лица).</w:t>
      </w:r>
    </w:p>
    <w:p w:rsidR="00704FD2" w:rsidRPr="00E8736E" w:rsidRDefault="00704FD2" w:rsidP="00704FD2">
      <w:pPr>
        <w:pStyle w:val="afb"/>
        <w:spacing w:before="0" w:beforeAutospacing="0" w:after="0" w:afterAutospacing="0"/>
        <w:ind w:firstLine="539"/>
        <w:jc w:val="both"/>
        <w:rPr>
          <w:sz w:val="28"/>
          <w:szCs w:val="28"/>
        </w:rPr>
      </w:pPr>
      <w:r w:rsidRPr="00E8736E">
        <w:rPr>
          <w:sz w:val="28"/>
          <w:szCs w:val="28"/>
        </w:rPr>
        <w:t>4.4. Текущий контроль осуществляется путем проведения должностным лицом, ответственным за организацию работы по исполнению муниципальной функции, проверок соблюдения  и исполнения сотрудниками настоящего регламента, нормативных правовых актов Р</w:t>
      </w:r>
      <w:r w:rsidR="00E84C73" w:rsidRPr="00E8736E">
        <w:rPr>
          <w:sz w:val="28"/>
          <w:szCs w:val="28"/>
        </w:rPr>
        <w:t xml:space="preserve">оссийской Федерации, </w:t>
      </w:r>
      <w:r w:rsidRPr="00E8736E">
        <w:rPr>
          <w:sz w:val="28"/>
          <w:szCs w:val="28"/>
        </w:rPr>
        <w:t>Республики</w:t>
      </w:r>
      <w:r w:rsidR="00E84C73" w:rsidRPr="00E8736E">
        <w:rPr>
          <w:sz w:val="28"/>
          <w:szCs w:val="28"/>
        </w:rPr>
        <w:t xml:space="preserve"> Адыгея</w:t>
      </w:r>
      <w:r w:rsidRPr="00E8736E">
        <w:rPr>
          <w:sz w:val="28"/>
          <w:szCs w:val="28"/>
        </w:rPr>
        <w:t>, муниципального образования «</w:t>
      </w:r>
      <w:proofErr w:type="spellStart"/>
      <w:r w:rsidR="00E84C73" w:rsidRPr="00E8736E">
        <w:rPr>
          <w:sz w:val="28"/>
          <w:szCs w:val="28"/>
        </w:rPr>
        <w:t>Тлюстенхабльское</w:t>
      </w:r>
      <w:proofErr w:type="spellEnd"/>
      <w:r w:rsidR="00E84C73" w:rsidRPr="00E8736E">
        <w:rPr>
          <w:sz w:val="28"/>
          <w:szCs w:val="28"/>
        </w:rPr>
        <w:t xml:space="preserve"> городское поселение</w:t>
      </w:r>
      <w:r w:rsidRPr="00E8736E">
        <w:rPr>
          <w:sz w:val="28"/>
          <w:szCs w:val="28"/>
        </w:rPr>
        <w:t xml:space="preserve">» </w:t>
      </w:r>
      <w:r w:rsidR="00E84C73" w:rsidRPr="00E8736E">
        <w:rPr>
          <w:sz w:val="28"/>
          <w:szCs w:val="28"/>
        </w:rPr>
        <w:t xml:space="preserve"> </w:t>
      </w:r>
      <w:r w:rsidRPr="00E8736E">
        <w:rPr>
          <w:sz w:val="28"/>
          <w:szCs w:val="28"/>
        </w:rPr>
        <w:t xml:space="preserve">при исполнении муниципальной функции. </w:t>
      </w:r>
    </w:p>
    <w:p w:rsidR="00704FD2" w:rsidRPr="00E8736E" w:rsidRDefault="00704FD2" w:rsidP="00704FD2">
      <w:pPr>
        <w:pStyle w:val="afb"/>
        <w:spacing w:before="0" w:beforeAutospacing="0" w:after="0" w:afterAutospacing="0"/>
        <w:ind w:firstLine="539"/>
        <w:jc w:val="both"/>
        <w:rPr>
          <w:sz w:val="28"/>
          <w:szCs w:val="28"/>
        </w:rPr>
      </w:pPr>
      <w:r w:rsidRPr="00E8736E">
        <w:rPr>
          <w:sz w:val="28"/>
          <w:szCs w:val="28"/>
        </w:rPr>
        <w:t>Периодичность осуществления текущего контроля - один раз в месяц.</w:t>
      </w:r>
    </w:p>
    <w:p w:rsidR="00704FD2" w:rsidRPr="00E8736E" w:rsidRDefault="00704FD2" w:rsidP="00704FD2">
      <w:pPr>
        <w:ind w:firstLine="539"/>
        <w:rPr>
          <w:rFonts w:ascii="Times New Roman" w:hAnsi="Times New Roman"/>
          <w:color w:val="000000"/>
          <w:sz w:val="28"/>
          <w:szCs w:val="28"/>
          <w:lang w:val="ru-RU"/>
        </w:rPr>
      </w:pPr>
      <w:r w:rsidRPr="00E8736E">
        <w:rPr>
          <w:rFonts w:ascii="Times New Roman" w:hAnsi="Times New Roman"/>
          <w:color w:val="000000"/>
          <w:sz w:val="28"/>
          <w:szCs w:val="28"/>
          <w:lang w:val="ru-RU"/>
        </w:rPr>
        <w:t>4.5. В случае выявления:</w:t>
      </w:r>
    </w:p>
    <w:p w:rsidR="00704FD2" w:rsidRPr="00E8736E" w:rsidRDefault="00704FD2" w:rsidP="00704FD2">
      <w:pPr>
        <w:rPr>
          <w:rFonts w:ascii="Times New Roman" w:hAnsi="Times New Roman"/>
          <w:color w:val="000000"/>
          <w:sz w:val="28"/>
          <w:szCs w:val="28"/>
          <w:lang w:val="ru-RU"/>
        </w:rPr>
      </w:pPr>
      <w:r w:rsidRPr="00E8736E">
        <w:rPr>
          <w:rFonts w:ascii="Times New Roman" w:hAnsi="Times New Roman"/>
          <w:color w:val="000000"/>
          <w:sz w:val="28"/>
          <w:szCs w:val="28"/>
          <w:lang w:val="ru-RU"/>
        </w:rPr>
        <w:t>- отсутствия оснований проведения плановой проверки,</w:t>
      </w:r>
    </w:p>
    <w:p w:rsidR="00704FD2" w:rsidRPr="00E8736E" w:rsidRDefault="00704FD2" w:rsidP="00704FD2">
      <w:pPr>
        <w:rPr>
          <w:rFonts w:ascii="Times New Roman" w:hAnsi="Times New Roman"/>
          <w:color w:val="000000"/>
          <w:sz w:val="28"/>
          <w:szCs w:val="28"/>
          <w:lang w:val="ru-RU"/>
        </w:rPr>
      </w:pPr>
      <w:r w:rsidRPr="00E8736E">
        <w:rPr>
          <w:rFonts w:ascii="Times New Roman" w:hAnsi="Times New Roman"/>
          <w:color w:val="000000"/>
          <w:sz w:val="28"/>
          <w:szCs w:val="28"/>
          <w:lang w:val="ru-RU"/>
        </w:rPr>
        <w:t xml:space="preserve">- отсутствие оснований проведения внеплановой выездной проверки, </w:t>
      </w:r>
    </w:p>
    <w:p w:rsidR="00704FD2" w:rsidRPr="00E8736E" w:rsidRDefault="00704FD2" w:rsidP="00704FD2">
      <w:pPr>
        <w:rPr>
          <w:rFonts w:ascii="Times New Roman" w:hAnsi="Times New Roman"/>
          <w:color w:val="000000"/>
          <w:sz w:val="28"/>
          <w:szCs w:val="28"/>
          <w:lang w:val="ru-RU"/>
        </w:rPr>
      </w:pPr>
      <w:r w:rsidRPr="00E8736E">
        <w:rPr>
          <w:rFonts w:ascii="Times New Roman" w:hAnsi="Times New Roman"/>
          <w:color w:val="000000"/>
          <w:sz w:val="28"/>
          <w:szCs w:val="28"/>
          <w:lang w:val="ru-RU"/>
        </w:rPr>
        <w:t xml:space="preserve">- нарушения срока уведомления о проведении плановой проверки, </w:t>
      </w:r>
    </w:p>
    <w:p w:rsidR="00704FD2" w:rsidRPr="00E8736E" w:rsidRDefault="00704FD2" w:rsidP="00704FD2">
      <w:pPr>
        <w:rPr>
          <w:rFonts w:ascii="Times New Roman" w:hAnsi="Times New Roman"/>
          <w:color w:val="000000"/>
          <w:sz w:val="28"/>
          <w:szCs w:val="28"/>
          <w:lang w:val="ru-RU"/>
        </w:rPr>
      </w:pPr>
      <w:r w:rsidRPr="00E8736E">
        <w:rPr>
          <w:rFonts w:ascii="Times New Roman" w:hAnsi="Times New Roman"/>
          <w:color w:val="000000"/>
          <w:sz w:val="28"/>
          <w:szCs w:val="28"/>
          <w:lang w:val="ru-RU"/>
        </w:rPr>
        <w:t>- нарушения срока уведомления о проведении внеплановой выездной проверки,</w:t>
      </w:r>
    </w:p>
    <w:p w:rsidR="00704FD2" w:rsidRPr="00E8736E" w:rsidRDefault="00704FD2" w:rsidP="00704FD2">
      <w:pPr>
        <w:rPr>
          <w:rFonts w:ascii="Times New Roman" w:hAnsi="Times New Roman"/>
          <w:color w:val="000000"/>
          <w:sz w:val="28"/>
          <w:szCs w:val="28"/>
          <w:lang w:val="ru-RU"/>
        </w:rPr>
      </w:pPr>
      <w:r w:rsidRPr="00E8736E">
        <w:rPr>
          <w:rFonts w:ascii="Times New Roman" w:hAnsi="Times New Roman"/>
          <w:color w:val="000000"/>
          <w:sz w:val="28"/>
          <w:szCs w:val="28"/>
          <w:lang w:val="ru-RU"/>
        </w:rPr>
        <w:t xml:space="preserve">- отсутствия согласования с органом прокуратуры внеплановой выездной проверки в отношении субъектов малого и среднего предпринимательства, </w:t>
      </w:r>
    </w:p>
    <w:p w:rsidR="00704FD2" w:rsidRPr="00E8736E" w:rsidRDefault="00704FD2" w:rsidP="00704FD2">
      <w:pPr>
        <w:rPr>
          <w:rFonts w:ascii="Times New Roman" w:hAnsi="Times New Roman"/>
          <w:color w:val="000000"/>
          <w:sz w:val="28"/>
          <w:szCs w:val="28"/>
          <w:lang w:val="ru-RU"/>
        </w:rPr>
      </w:pPr>
      <w:r w:rsidRPr="00E8736E">
        <w:rPr>
          <w:rFonts w:ascii="Times New Roman" w:hAnsi="Times New Roman"/>
          <w:color w:val="000000"/>
          <w:sz w:val="28"/>
          <w:szCs w:val="28"/>
          <w:lang w:val="ru-RU"/>
        </w:rPr>
        <w:t xml:space="preserve">- нарушения сроков и времени проведения проверок в отношении субъектов малого и среднего предпринимательства, </w:t>
      </w:r>
    </w:p>
    <w:p w:rsidR="00704FD2" w:rsidRPr="00E8736E" w:rsidRDefault="00704FD2" w:rsidP="00704FD2">
      <w:pPr>
        <w:rPr>
          <w:rFonts w:ascii="Times New Roman" w:hAnsi="Times New Roman"/>
          <w:color w:val="000000"/>
          <w:sz w:val="28"/>
          <w:szCs w:val="28"/>
          <w:lang w:val="ru-RU"/>
        </w:rPr>
      </w:pPr>
      <w:r w:rsidRPr="00E8736E">
        <w:rPr>
          <w:rFonts w:ascii="Times New Roman" w:hAnsi="Times New Roman"/>
          <w:color w:val="000000"/>
          <w:sz w:val="28"/>
          <w:szCs w:val="28"/>
          <w:lang w:val="ru-RU"/>
        </w:rPr>
        <w:t>- проведения проверок без приказа о проведении проверки,</w:t>
      </w:r>
    </w:p>
    <w:p w:rsidR="00704FD2" w:rsidRPr="00E8736E" w:rsidRDefault="00704FD2" w:rsidP="00704FD2">
      <w:pPr>
        <w:rPr>
          <w:rFonts w:ascii="Times New Roman" w:hAnsi="Times New Roman"/>
          <w:color w:val="000000"/>
          <w:sz w:val="28"/>
          <w:szCs w:val="28"/>
          <w:lang w:val="ru-RU"/>
        </w:rPr>
      </w:pPr>
      <w:r w:rsidRPr="00E8736E">
        <w:rPr>
          <w:rFonts w:ascii="Times New Roman" w:hAnsi="Times New Roman"/>
          <w:color w:val="000000"/>
          <w:sz w:val="28"/>
          <w:szCs w:val="28"/>
          <w:lang w:val="ru-RU"/>
        </w:rPr>
        <w:lastRenderedPageBreak/>
        <w:t>- фактов истребования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изъятия оригиналов таких документов,</w:t>
      </w:r>
    </w:p>
    <w:p w:rsidR="00704FD2" w:rsidRPr="00E8736E" w:rsidRDefault="00704FD2" w:rsidP="00704FD2">
      <w:pPr>
        <w:rPr>
          <w:rFonts w:ascii="Times New Roman" w:hAnsi="Times New Roman"/>
          <w:color w:val="000000"/>
          <w:sz w:val="28"/>
          <w:szCs w:val="28"/>
          <w:lang w:val="ru-RU"/>
        </w:rPr>
      </w:pPr>
      <w:r w:rsidRPr="00E8736E">
        <w:rPr>
          <w:rFonts w:ascii="Times New Roman" w:hAnsi="Times New Roman"/>
          <w:color w:val="000000"/>
          <w:sz w:val="28"/>
          <w:szCs w:val="28"/>
          <w:lang w:val="ru-RU"/>
        </w:rPr>
        <w:t xml:space="preserve">- превышение установленных сроков проведения проверки, </w:t>
      </w:r>
    </w:p>
    <w:p w:rsidR="00704FD2" w:rsidRPr="00E8736E" w:rsidRDefault="00704FD2" w:rsidP="00704FD2">
      <w:pPr>
        <w:rPr>
          <w:rFonts w:ascii="Times New Roman" w:hAnsi="Times New Roman"/>
          <w:color w:val="000000"/>
          <w:sz w:val="28"/>
          <w:szCs w:val="28"/>
          <w:lang w:val="ru-RU"/>
        </w:rPr>
      </w:pPr>
      <w:r w:rsidRPr="00E8736E">
        <w:rPr>
          <w:rFonts w:ascii="Times New Roman" w:hAnsi="Times New Roman"/>
          <w:color w:val="000000"/>
          <w:sz w:val="28"/>
          <w:szCs w:val="28"/>
          <w:lang w:val="ru-RU"/>
        </w:rPr>
        <w:t xml:space="preserve">- непредставления второго экземпляра Акта проверки с копиями приложений руководителю (заместителю руководителя) юридического лица, индивидуальному предпринимателю или их законным представителям </w:t>
      </w:r>
      <w:r w:rsidR="00E84C73" w:rsidRPr="00E8736E">
        <w:rPr>
          <w:rFonts w:ascii="Times New Roman" w:hAnsi="Times New Roman"/>
          <w:color w:val="000000"/>
          <w:sz w:val="28"/>
          <w:szCs w:val="28"/>
          <w:lang w:val="ru-RU"/>
        </w:rPr>
        <w:t xml:space="preserve"> главы </w:t>
      </w:r>
      <w:r w:rsidR="00E84C73" w:rsidRPr="00E8736E">
        <w:rPr>
          <w:rFonts w:ascii="Times New Roman" w:hAnsi="Times New Roman"/>
          <w:sz w:val="28"/>
          <w:szCs w:val="28"/>
          <w:lang w:val="ru-RU"/>
        </w:rPr>
        <w:t>администрации муниципального образования «</w:t>
      </w:r>
      <w:proofErr w:type="spellStart"/>
      <w:r w:rsidR="00E84C73" w:rsidRPr="00E8736E">
        <w:rPr>
          <w:rFonts w:ascii="Times New Roman" w:hAnsi="Times New Roman"/>
          <w:sz w:val="28"/>
          <w:szCs w:val="28"/>
          <w:lang w:val="ru-RU"/>
        </w:rPr>
        <w:t>Тлюстенхабльское</w:t>
      </w:r>
      <w:proofErr w:type="spellEnd"/>
      <w:r w:rsidR="00E84C73" w:rsidRPr="00E8736E">
        <w:rPr>
          <w:rFonts w:ascii="Times New Roman" w:hAnsi="Times New Roman"/>
          <w:sz w:val="28"/>
          <w:szCs w:val="28"/>
          <w:lang w:val="ru-RU"/>
        </w:rPr>
        <w:t xml:space="preserve"> городское поселение» </w:t>
      </w:r>
      <w:r w:rsidRPr="00E8736E">
        <w:rPr>
          <w:rFonts w:ascii="Times New Roman" w:hAnsi="Times New Roman"/>
          <w:color w:val="000000"/>
          <w:sz w:val="28"/>
          <w:szCs w:val="28"/>
          <w:lang w:val="ru-RU"/>
        </w:rPr>
        <w:t xml:space="preserve">вправе отменить результаты проверки в </w:t>
      </w:r>
      <w:proofErr w:type="gramStart"/>
      <w:r w:rsidRPr="00E8736E">
        <w:rPr>
          <w:rFonts w:ascii="Times New Roman" w:hAnsi="Times New Roman"/>
          <w:color w:val="000000"/>
          <w:sz w:val="28"/>
          <w:szCs w:val="28"/>
          <w:lang w:val="ru-RU"/>
        </w:rPr>
        <w:t>порядке</w:t>
      </w:r>
      <w:proofErr w:type="gramEnd"/>
      <w:r w:rsidRPr="00E8736E">
        <w:rPr>
          <w:rFonts w:ascii="Times New Roman" w:hAnsi="Times New Roman"/>
          <w:color w:val="000000"/>
          <w:sz w:val="28"/>
          <w:szCs w:val="28"/>
          <w:lang w:val="ru-RU"/>
        </w:rPr>
        <w:t xml:space="preserve"> установленном статьей 20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04FD2" w:rsidRPr="00E8736E" w:rsidRDefault="00704FD2" w:rsidP="00704FD2">
      <w:pPr>
        <w:ind w:firstLine="539"/>
        <w:rPr>
          <w:rFonts w:ascii="Times New Roman" w:hAnsi="Times New Roman"/>
          <w:color w:val="000000"/>
          <w:sz w:val="28"/>
          <w:szCs w:val="28"/>
          <w:lang w:val="ru-RU"/>
        </w:rPr>
      </w:pPr>
      <w:r w:rsidRPr="00E8736E">
        <w:rPr>
          <w:rFonts w:ascii="Times New Roman" w:hAnsi="Times New Roman"/>
          <w:color w:val="000000"/>
          <w:sz w:val="28"/>
          <w:szCs w:val="28"/>
          <w:lang w:val="ru-RU"/>
        </w:rPr>
        <w:tab/>
        <w:t xml:space="preserve"> </w:t>
      </w:r>
    </w:p>
    <w:p w:rsidR="00704FD2" w:rsidRPr="00E8736E" w:rsidRDefault="00704FD2" w:rsidP="00704FD2">
      <w:pPr>
        <w:ind w:firstLine="539"/>
        <w:rPr>
          <w:rStyle w:val="aa"/>
          <w:rFonts w:ascii="Times New Roman" w:hAnsi="Times New Roman"/>
          <w:color w:val="000000"/>
          <w:sz w:val="28"/>
          <w:szCs w:val="28"/>
          <w:lang w:val="ru-RU"/>
        </w:rPr>
      </w:pPr>
      <w:proofErr w:type="gramStart"/>
      <w:r w:rsidRPr="00E8736E">
        <w:rPr>
          <w:rFonts w:ascii="Times New Roman" w:hAnsi="Times New Roman"/>
          <w:b/>
          <w:bCs/>
          <w:color w:val="000000"/>
          <w:sz w:val="28"/>
          <w:szCs w:val="28"/>
        </w:rPr>
        <w:t>V</w:t>
      </w:r>
      <w:r w:rsidRPr="00E8736E">
        <w:rPr>
          <w:rStyle w:val="aa"/>
          <w:rFonts w:ascii="Times New Roman" w:hAnsi="Times New Roman"/>
          <w:color w:val="000000"/>
          <w:sz w:val="28"/>
          <w:szCs w:val="28"/>
          <w:lang w:val="ru-RU"/>
        </w:rPr>
        <w:t>. Порядок обжалования действий (бездействий) должностного лица, а также принимаемого им решения при предоставлении муниципальной услуги.</w:t>
      </w:r>
      <w:proofErr w:type="gramEnd"/>
    </w:p>
    <w:p w:rsidR="00E84C73" w:rsidRPr="00E8736E" w:rsidRDefault="00E84C73" w:rsidP="00E84C73">
      <w:pPr>
        <w:rPr>
          <w:rFonts w:ascii="Times New Roman" w:hAnsi="Times New Roman"/>
          <w:color w:val="2D3038"/>
          <w:sz w:val="28"/>
          <w:szCs w:val="28"/>
          <w:lang w:val="ru-RU" w:eastAsia="ru-RU"/>
        </w:rPr>
      </w:pPr>
      <w:r w:rsidRPr="00E8736E">
        <w:rPr>
          <w:rFonts w:ascii="Times New Roman" w:hAnsi="Times New Roman"/>
          <w:color w:val="2D3038"/>
          <w:sz w:val="28"/>
          <w:szCs w:val="28"/>
          <w:lang w:val="ru-RU" w:eastAsia="ru-RU"/>
        </w:rPr>
        <w:t xml:space="preserve">     5.1.Проверяемые лица вправе обжаловать решения, действия (бездействие) должностных лиц, муниципальных служащих администрации  в судебном и во внесудебном порядке.</w:t>
      </w:r>
    </w:p>
    <w:p w:rsidR="00E84C73" w:rsidRPr="00E8736E" w:rsidRDefault="00E84C73" w:rsidP="00E84C73">
      <w:pPr>
        <w:rPr>
          <w:rFonts w:ascii="Times New Roman" w:hAnsi="Times New Roman"/>
          <w:color w:val="2D3038"/>
          <w:sz w:val="28"/>
          <w:szCs w:val="28"/>
          <w:lang w:val="ru-RU" w:eastAsia="ru-RU"/>
        </w:rPr>
      </w:pPr>
      <w:r w:rsidRPr="00E8736E">
        <w:rPr>
          <w:rFonts w:ascii="Times New Roman" w:hAnsi="Times New Roman"/>
          <w:color w:val="2D3038"/>
          <w:sz w:val="28"/>
          <w:szCs w:val="28"/>
          <w:lang w:val="ru-RU" w:eastAsia="ru-RU"/>
        </w:rPr>
        <w:t xml:space="preserve">   5.2.Предметом досудебного (внесудебного) обжалования являются результаты проверок, действия (бездействие) и решения должностных лиц, муниципальных служащих администрации, принятые в ходе исполнения муниципальной функции.</w:t>
      </w:r>
    </w:p>
    <w:p w:rsidR="00E84C73" w:rsidRPr="00E8736E" w:rsidRDefault="00E84C73" w:rsidP="00E84C73">
      <w:pPr>
        <w:rPr>
          <w:rFonts w:ascii="Times New Roman" w:hAnsi="Times New Roman"/>
          <w:color w:val="2D3038"/>
          <w:sz w:val="28"/>
          <w:szCs w:val="28"/>
          <w:lang w:val="ru-RU" w:eastAsia="ru-RU"/>
        </w:rPr>
      </w:pPr>
      <w:r w:rsidRPr="00E8736E">
        <w:rPr>
          <w:rFonts w:ascii="Times New Roman" w:hAnsi="Times New Roman"/>
          <w:color w:val="2D3038"/>
          <w:sz w:val="28"/>
          <w:szCs w:val="28"/>
          <w:lang w:val="ru-RU" w:eastAsia="ru-RU"/>
        </w:rPr>
        <w:t xml:space="preserve">  5.3.Жалоба на действия (бездействие), решения должностных лиц, муниципальных служащих администрации, осуществляющих проверку (административную процедуру), направляется главе муниципального образования «</w:t>
      </w:r>
      <w:proofErr w:type="spellStart"/>
      <w:r w:rsidRPr="00E8736E">
        <w:rPr>
          <w:rFonts w:ascii="Times New Roman" w:hAnsi="Times New Roman"/>
          <w:color w:val="2D3038"/>
          <w:sz w:val="28"/>
          <w:szCs w:val="28"/>
          <w:lang w:val="ru-RU" w:eastAsia="ru-RU"/>
        </w:rPr>
        <w:t>Тлюстенхабльское</w:t>
      </w:r>
      <w:proofErr w:type="spellEnd"/>
      <w:r w:rsidRPr="00E8736E">
        <w:rPr>
          <w:rFonts w:ascii="Times New Roman" w:hAnsi="Times New Roman"/>
          <w:color w:val="2D3038"/>
          <w:sz w:val="28"/>
          <w:szCs w:val="28"/>
          <w:lang w:val="ru-RU" w:eastAsia="ru-RU"/>
        </w:rPr>
        <w:t xml:space="preserve"> городское поселение».</w:t>
      </w:r>
    </w:p>
    <w:p w:rsidR="00E84C73" w:rsidRPr="00E8736E" w:rsidRDefault="00E84C73" w:rsidP="00E84C73">
      <w:pPr>
        <w:rPr>
          <w:rFonts w:ascii="Times New Roman" w:hAnsi="Times New Roman"/>
          <w:color w:val="2D3038"/>
          <w:sz w:val="28"/>
          <w:szCs w:val="28"/>
          <w:lang w:val="ru-RU" w:eastAsia="ru-RU"/>
        </w:rPr>
      </w:pPr>
      <w:r w:rsidRPr="00E8736E">
        <w:rPr>
          <w:rFonts w:ascii="Times New Roman" w:hAnsi="Times New Roman"/>
          <w:color w:val="2D3038"/>
          <w:sz w:val="28"/>
          <w:szCs w:val="28"/>
          <w:lang w:val="ru-RU" w:eastAsia="ru-RU"/>
        </w:rPr>
        <w:t xml:space="preserve">   5.4.Проверяемые лица вправе обратиться с жалобой в письменной форме лично, по электронной почте или направить жалобу по почте.</w:t>
      </w:r>
    </w:p>
    <w:p w:rsidR="00E84C73" w:rsidRPr="00E8736E" w:rsidRDefault="00E84C73" w:rsidP="00E84C73">
      <w:pPr>
        <w:rPr>
          <w:rFonts w:ascii="Times New Roman" w:hAnsi="Times New Roman"/>
          <w:color w:val="2D3038"/>
          <w:sz w:val="28"/>
          <w:szCs w:val="28"/>
          <w:lang w:val="ru-RU" w:eastAsia="ru-RU"/>
        </w:rPr>
      </w:pPr>
      <w:r w:rsidRPr="00E8736E">
        <w:rPr>
          <w:rFonts w:ascii="Times New Roman" w:hAnsi="Times New Roman"/>
          <w:color w:val="2D3038"/>
          <w:sz w:val="28"/>
          <w:szCs w:val="28"/>
          <w:lang w:val="ru-RU" w:eastAsia="ru-RU"/>
        </w:rPr>
        <w:t>5.4.1.Жалоба должна содержать:</w:t>
      </w:r>
    </w:p>
    <w:p w:rsidR="00E84C73" w:rsidRPr="00E8736E" w:rsidRDefault="00E84C73" w:rsidP="00E84C73">
      <w:pPr>
        <w:rPr>
          <w:rFonts w:ascii="Times New Roman" w:hAnsi="Times New Roman"/>
          <w:color w:val="2D3038"/>
          <w:sz w:val="28"/>
          <w:szCs w:val="28"/>
          <w:lang w:val="ru-RU" w:eastAsia="ru-RU"/>
        </w:rPr>
      </w:pPr>
      <w:r w:rsidRPr="00E8736E">
        <w:rPr>
          <w:rFonts w:ascii="Times New Roman" w:hAnsi="Times New Roman"/>
          <w:color w:val="2D3038"/>
          <w:sz w:val="28"/>
          <w:szCs w:val="28"/>
          <w:lang w:val="ru-RU" w:eastAsia="ru-RU"/>
        </w:rPr>
        <w:t xml:space="preserve">     -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w:t>
      </w:r>
    </w:p>
    <w:p w:rsidR="00E84C73" w:rsidRPr="00E8736E" w:rsidRDefault="00E84C73" w:rsidP="00E84C73">
      <w:pPr>
        <w:rPr>
          <w:rFonts w:ascii="Times New Roman" w:hAnsi="Times New Roman"/>
          <w:color w:val="2D3038"/>
          <w:sz w:val="28"/>
          <w:szCs w:val="28"/>
          <w:lang w:val="ru-RU" w:eastAsia="ru-RU"/>
        </w:rPr>
      </w:pPr>
      <w:r w:rsidRPr="00E8736E">
        <w:rPr>
          <w:rFonts w:ascii="Times New Roman" w:hAnsi="Times New Roman"/>
          <w:color w:val="2D3038"/>
          <w:sz w:val="28"/>
          <w:szCs w:val="28"/>
          <w:lang w:val="ru-RU" w:eastAsia="ru-RU"/>
        </w:rPr>
        <w:t xml:space="preserve"> - сведения о заявителе, почтовый адрес, по которому должен быть направлен ответ;</w:t>
      </w:r>
    </w:p>
    <w:p w:rsidR="00E84C73" w:rsidRPr="00E8736E" w:rsidRDefault="00E84C73" w:rsidP="00E84C73">
      <w:pPr>
        <w:ind w:left="284"/>
        <w:rPr>
          <w:rFonts w:ascii="Times New Roman" w:hAnsi="Times New Roman"/>
          <w:color w:val="2D3038"/>
          <w:sz w:val="28"/>
          <w:szCs w:val="28"/>
          <w:lang w:val="ru-RU" w:eastAsia="ru-RU"/>
        </w:rPr>
      </w:pPr>
      <w:r w:rsidRPr="00E8736E">
        <w:rPr>
          <w:rFonts w:ascii="Times New Roman" w:hAnsi="Times New Roman"/>
          <w:color w:val="2D3038"/>
          <w:sz w:val="28"/>
          <w:szCs w:val="28"/>
          <w:lang w:val="ru-RU" w:eastAsia="ru-RU"/>
        </w:rPr>
        <w:lastRenderedPageBreak/>
        <w:t>- существо обжалуемых действий (бездействия) и решений;</w:t>
      </w:r>
    </w:p>
    <w:p w:rsidR="00E84C73" w:rsidRPr="00E8736E" w:rsidRDefault="00E84C73" w:rsidP="00E84C73">
      <w:pPr>
        <w:ind w:left="284"/>
        <w:rPr>
          <w:rFonts w:ascii="Times New Roman" w:hAnsi="Times New Roman"/>
          <w:color w:val="2D3038"/>
          <w:sz w:val="28"/>
          <w:szCs w:val="28"/>
          <w:lang w:val="ru-RU" w:eastAsia="ru-RU"/>
        </w:rPr>
      </w:pPr>
      <w:r w:rsidRPr="00E8736E">
        <w:rPr>
          <w:rFonts w:ascii="Times New Roman" w:hAnsi="Times New Roman"/>
          <w:color w:val="2D3038"/>
          <w:sz w:val="28"/>
          <w:szCs w:val="28"/>
          <w:lang w:val="ru-RU" w:eastAsia="ru-RU"/>
        </w:rPr>
        <w:t>- личную подпись заявителя (печать для юридических лиц и индивидуальных предпринимателей) и дату подписания.</w:t>
      </w:r>
    </w:p>
    <w:p w:rsidR="00E84C73" w:rsidRPr="00E8736E" w:rsidRDefault="00E84C73" w:rsidP="00E84C73">
      <w:pPr>
        <w:rPr>
          <w:rFonts w:ascii="Times New Roman" w:hAnsi="Times New Roman"/>
          <w:color w:val="2D3038"/>
          <w:sz w:val="28"/>
          <w:szCs w:val="28"/>
          <w:lang w:val="ru-RU" w:eastAsia="ru-RU"/>
        </w:rPr>
      </w:pPr>
      <w:r w:rsidRPr="00E8736E">
        <w:rPr>
          <w:rFonts w:ascii="Times New Roman" w:hAnsi="Times New Roman"/>
          <w:color w:val="2D3038"/>
          <w:sz w:val="28"/>
          <w:szCs w:val="28"/>
          <w:lang w:val="ru-RU" w:eastAsia="ru-RU"/>
        </w:rPr>
        <w:t>5.4.2.К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E84C73" w:rsidRPr="00E8736E" w:rsidRDefault="00E84C73" w:rsidP="00E84C73">
      <w:pPr>
        <w:rPr>
          <w:rFonts w:ascii="Times New Roman" w:hAnsi="Times New Roman"/>
          <w:color w:val="2D3038"/>
          <w:sz w:val="28"/>
          <w:szCs w:val="28"/>
          <w:lang w:val="ru-RU" w:eastAsia="ru-RU"/>
        </w:rPr>
      </w:pPr>
      <w:r w:rsidRPr="00E8736E">
        <w:rPr>
          <w:rFonts w:ascii="Times New Roman" w:hAnsi="Times New Roman"/>
          <w:color w:val="2D3038"/>
          <w:sz w:val="28"/>
          <w:szCs w:val="28"/>
          <w:lang w:val="ru-RU" w:eastAsia="ru-RU"/>
        </w:rPr>
        <w:t>5.5.Жалоба рассматривается в течение тридцати дней со дня ее регистрации в администрации муниципального образования «</w:t>
      </w:r>
      <w:proofErr w:type="spellStart"/>
      <w:r w:rsidRPr="00E8736E">
        <w:rPr>
          <w:rFonts w:ascii="Times New Roman" w:hAnsi="Times New Roman"/>
          <w:color w:val="2D3038"/>
          <w:sz w:val="28"/>
          <w:szCs w:val="28"/>
          <w:lang w:val="ru-RU" w:eastAsia="ru-RU"/>
        </w:rPr>
        <w:t>Тлюстенхабльское</w:t>
      </w:r>
      <w:proofErr w:type="spellEnd"/>
      <w:r w:rsidRPr="00E8736E">
        <w:rPr>
          <w:rFonts w:ascii="Times New Roman" w:hAnsi="Times New Roman"/>
          <w:color w:val="2D3038"/>
          <w:sz w:val="28"/>
          <w:szCs w:val="28"/>
          <w:lang w:val="ru-RU" w:eastAsia="ru-RU"/>
        </w:rPr>
        <w:t xml:space="preserve"> городское поселение».</w:t>
      </w:r>
    </w:p>
    <w:p w:rsidR="00E84C73" w:rsidRPr="00E8736E" w:rsidRDefault="00E84C73" w:rsidP="00E84C73">
      <w:pPr>
        <w:rPr>
          <w:rFonts w:ascii="Times New Roman" w:hAnsi="Times New Roman"/>
          <w:color w:val="2D3038"/>
          <w:sz w:val="28"/>
          <w:szCs w:val="28"/>
          <w:lang w:val="ru-RU" w:eastAsia="ru-RU"/>
        </w:rPr>
      </w:pPr>
      <w:r w:rsidRPr="00E8736E">
        <w:rPr>
          <w:rFonts w:ascii="Times New Roman" w:hAnsi="Times New Roman"/>
          <w:color w:val="2D3038"/>
          <w:sz w:val="28"/>
          <w:szCs w:val="28"/>
          <w:lang w:val="ru-RU" w:eastAsia="ru-RU"/>
        </w:rPr>
        <w:t>5.6.Результатом досудебного (внесудебного) обжалования является:</w:t>
      </w:r>
    </w:p>
    <w:p w:rsidR="00E84C73" w:rsidRPr="00E8736E" w:rsidRDefault="00E84C73" w:rsidP="00E84C73">
      <w:pPr>
        <w:ind w:left="284"/>
        <w:rPr>
          <w:rFonts w:ascii="Times New Roman" w:hAnsi="Times New Roman"/>
          <w:color w:val="2D3038"/>
          <w:sz w:val="28"/>
          <w:szCs w:val="28"/>
          <w:lang w:val="ru-RU" w:eastAsia="ru-RU"/>
        </w:rPr>
      </w:pPr>
      <w:r w:rsidRPr="00E8736E">
        <w:rPr>
          <w:rFonts w:ascii="Times New Roman" w:hAnsi="Times New Roman"/>
          <w:color w:val="2D3038"/>
          <w:sz w:val="28"/>
          <w:szCs w:val="28"/>
          <w:lang w:val="ru-RU" w:eastAsia="ru-RU"/>
        </w:rPr>
        <w:t>- полное либо частичное удовлетворение требований подателя жалобы;</w:t>
      </w:r>
    </w:p>
    <w:p w:rsidR="00E84C73" w:rsidRPr="00E8736E" w:rsidRDefault="00E84C73" w:rsidP="00E84C73">
      <w:pPr>
        <w:ind w:left="284"/>
        <w:rPr>
          <w:rFonts w:ascii="Times New Roman" w:hAnsi="Times New Roman"/>
          <w:color w:val="2D3038"/>
          <w:sz w:val="28"/>
          <w:szCs w:val="28"/>
          <w:lang w:val="ru-RU" w:eastAsia="ru-RU"/>
        </w:rPr>
      </w:pPr>
      <w:r w:rsidRPr="00E8736E">
        <w:rPr>
          <w:rFonts w:ascii="Times New Roman" w:hAnsi="Times New Roman"/>
          <w:color w:val="2D3038"/>
          <w:sz w:val="28"/>
          <w:szCs w:val="28"/>
          <w:lang w:val="ru-RU" w:eastAsia="ru-RU"/>
        </w:rPr>
        <w:t>- отказ в удовлетворении требований подателя жалобы в полном объеме либо в части.</w:t>
      </w:r>
    </w:p>
    <w:p w:rsidR="00E84C73" w:rsidRPr="00E8736E" w:rsidRDefault="00E84C73" w:rsidP="00E84C73">
      <w:pPr>
        <w:rPr>
          <w:rFonts w:ascii="Times New Roman" w:hAnsi="Times New Roman"/>
          <w:color w:val="2D3038"/>
          <w:sz w:val="28"/>
          <w:szCs w:val="28"/>
          <w:lang w:val="ru-RU" w:eastAsia="ru-RU"/>
        </w:rPr>
      </w:pPr>
      <w:r w:rsidRPr="00E8736E">
        <w:rPr>
          <w:rFonts w:ascii="Times New Roman" w:hAnsi="Times New Roman"/>
          <w:color w:val="2D3038"/>
          <w:sz w:val="28"/>
          <w:szCs w:val="28"/>
          <w:lang w:val="ru-RU" w:eastAsia="ru-RU"/>
        </w:rPr>
        <w:t xml:space="preserve">   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E84C73" w:rsidRPr="00E8736E" w:rsidRDefault="00E84C73" w:rsidP="00E84C73">
      <w:pPr>
        <w:rPr>
          <w:rFonts w:ascii="Times New Roman" w:hAnsi="Times New Roman"/>
          <w:color w:val="2D3038"/>
          <w:sz w:val="28"/>
          <w:szCs w:val="28"/>
          <w:lang w:val="ru-RU" w:eastAsia="ru-RU"/>
        </w:rPr>
      </w:pPr>
      <w:r w:rsidRPr="00E8736E">
        <w:rPr>
          <w:rFonts w:ascii="Times New Roman" w:hAnsi="Times New Roman"/>
          <w:color w:val="2D3038"/>
          <w:sz w:val="28"/>
          <w:szCs w:val="28"/>
          <w:lang w:val="ru-RU" w:eastAsia="ru-RU"/>
        </w:rPr>
        <w:t xml:space="preserve">    5.7.Жалоба на действия (бездействие), решения должностных лиц, муниципальных служащих администрации  не рассматривается в следующих случаях:</w:t>
      </w:r>
    </w:p>
    <w:p w:rsidR="00E84C73" w:rsidRPr="00E8736E" w:rsidRDefault="00E84C73" w:rsidP="00E84C73">
      <w:pPr>
        <w:ind w:left="284"/>
        <w:rPr>
          <w:rFonts w:ascii="Times New Roman" w:hAnsi="Times New Roman"/>
          <w:color w:val="2D3038"/>
          <w:sz w:val="28"/>
          <w:szCs w:val="28"/>
          <w:lang w:val="ru-RU" w:eastAsia="ru-RU"/>
        </w:rPr>
      </w:pPr>
      <w:r w:rsidRPr="00E8736E">
        <w:rPr>
          <w:rFonts w:ascii="Times New Roman" w:hAnsi="Times New Roman"/>
          <w:color w:val="2D3038"/>
          <w:sz w:val="28"/>
          <w:szCs w:val="28"/>
          <w:lang w:val="ru-RU" w:eastAsia="ru-RU"/>
        </w:rPr>
        <w:t>- если в жалобе не указана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84C73" w:rsidRPr="00E8736E" w:rsidRDefault="00E84C73" w:rsidP="00E84C73">
      <w:pPr>
        <w:ind w:left="284"/>
        <w:rPr>
          <w:rFonts w:ascii="Times New Roman" w:hAnsi="Times New Roman"/>
          <w:color w:val="2D3038"/>
          <w:sz w:val="28"/>
          <w:szCs w:val="28"/>
          <w:lang w:val="ru-RU" w:eastAsia="ru-RU"/>
        </w:rPr>
      </w:pPr>
      <w:r w:rsidRPr="00E8736E">
        <w:rPr>
          <w:rFonts w:ascii="Times New Roman" w:hAnsi="Times New Roman"/>
          <w:color w:val="2D3038"/>
          <w:sz w:val="28"/>
          <w:szCs w:val="28"/>
          <w:lang w:val="ru-RU" w:eastAsia="ru-RU"/>
        </w:rPr>
        <w:t>- если в жалобе содержатся нецензурные либо оскорбительные выражения, угрозы жизни, здоровью и имуществу должностного лица администрации, а также членов его семьи, то она остается без ответа по существу поставленных в ней вопросов, о чем сообщается письменно заявителю;</w:t>
      </w:r>
    </w:p>
    <w:p w:rsidR="00E84C73" w:rsidRPr="00E8736E" w:rsidRDefault="00E84C73" w:rsidP="00E84C73">
      <w:pPr>
        <w:ind w:left="284"/>
        <w:rPr>
          <w:rFonts w:ascii="Times New Roman" w:hAnsi="Times New Roman"/>
          <w:color w:val="2D3038"/>
          <w:sz w:val="28"/>
          <w:szCs w:val="28"/>
          <w:lang w:val="ru-RU" w:eastAsia="ru-RU"/>
        </w:rPr>
      </w:pPr>
      <w:r w:rsidRPr="00E8736E">
        <w:rPr>
          <w:rFonts w:ascii="Times New Roman" w:hAnsi="Times New Roman"/>
          <w:color w:val="2D3038"/>
          <w:sz w:val="28"/>
          <w:szCs w:val="28"/>
          <w:lang w:val="ru-RU" w:eastAsia="ru-RU"/>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E84C73" w:rsidRPr="00E8736E" w:rsidRDefault="00E84C73" w:rsidP="00E84C73">
      <w:pPr>
        <w:rPr>
          <w:rFonts w:ascii="Times New Roman" w:hAnsi="Times New Roman"/>
          <w:color w:val="2D3038"/>
          <w:sz w:val="28"/>
          <w:szCs w:val="28"/>
          <w:lang w:val="ru-RU" w:eastAsia="ru-RU"/>
        </w:rPr>
      </w:pPr>
      <w:r w:rsidRPr="00E8736E">
        <w:rPr>
          <w:rFonts w:ascii="Times New Roman" w:hAnsi="Times New Roman"/>
          <w:color w:val="2D3038"/>
          <w:sz w:val="28"/>
          <w:szCs w:val="28"/>
          <w:lang w:val="ru-RU" w:eastAsia="ru-RU"/>
        </w:rPr>
        <w:t xml:space="preserve">    5.8.Проверяемое лицо имеет право на судебное обжалование действий (бездействия) и решений должностных лиц, муниципальных служащих </w:t>
      </w:r>
      <w:r w:rsidRPr="00E8736E">
        <w:rPr>
          <w:rFonts w:ascii="Times New Roman" w:hAnsi="Times New Roman"/>
          <w:color w:val="2D3038"/>
          <w:sz w:val="28"/>
          <w:szCs w:val="28"/>
          <w:lang w:val="ru-RU" w:eastAsia="ru-RU"/>
        </w:rPr>
        <w:lastRenderedPageBreak/>
        <w:t>администрации, принятых в ходе выполнения настоящего Административного регламента, в порядке, установленном законодательством Российской Федерации.</w:t>
      </w:r>
    </w:p>
    <w:p w:rsidR="00E84C73" w:rsidRPr="00E8736E" w:rsidRDefault="00E84C73" w:rsidP="00E84C73">
      <w:pPr>
        <w:rPr>
          <w:rFonts w:ascii="Times New Roman" w:hAnsi="Times New Roman"/>
          <w:color w:val="2D3038"/>
          <w:sz w:val="28"/>
          <w:szCs w:val="28"/>
          <w:lang w:val="ru-RU" w:eastAsia="ru-RU"/>
        </w:rPr>
      </w:pPr>
      <w:r w:rsidRPr="00E8736E">
        <w:rPr>
          <w:rFonts w:ascii="Times New Roman" w:hAnsi="Times New Roman"/>
          <w:color w:val="2D3038"/>
          <w:sz w:val="28"/>
          <w:szCs w:val="28"/>
          <w:lang w:val="ru-RU" w:eastAsia="ru-RU"/>
        </w:rPr>
        <w:t xml:space="preserve">    Проверяемое лицо имеет право подать заявление в суд (общей юрисдикции или арбитражный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E84C73" w:rsidRPr="00E8736E" w:rsidRDefault="00E84C73" w:rsidP="00E84C73">
      <w:pPr>
        <w:rPr>
          <w:sz w:val="28"/>
          <w:szCs w:val="28"/>
          <w:lang w:val="ru-RU"/>
        </w:rPr>
      </w:pPr>
    </w:p>
    <w:p w:rsidR="00E84C73" w:rsidRPr="00E8736E" w:rsidRDefault="00E84C73" w:rsidP="00E84C73">
      <w:pPr>
        <w:rPr>
          <w:sz w:val="28"/>
          <w:szCs w:val="28"/>
          <w:lang w:val="ru-RU"/>
        </w:rPr>
      </w:pPr>
    </w:p>
    <w:p w:rsidR="00E84C73" w:rsidRPr="00E8736E" w:rsidRDefault="00E84C73" w:rsidP="00E84C73">
      <w:pPr>
        <w:rPr>
          <w:sz w:val="28"/>
          <w:szCs w:val="28"/>
          <w:lang w:val="ru-RU"/>
        </w:rPr>
      </w:pPr>
    </w:p>
    <w:p w:rsidR="00704FD2" w:rsidRPr="00E8736E" w:rsidRDefault="00704FD2" w:rsidP="00704FD2">
      <w:pPr>
        <w:spacing w:before="0" w:beforeAutospacing="0" w:after="0" w:afterAutospacing="0"/>
        <w:jc w:val="right"/>
        <w:rPr>
          <w:rFonts w:ascii="Times New Roman" w:hAnsi="Times New Roman"/>
          <w:sz w:val="28"/>
          <w:szCs w:val="28"/>
          <w:lang w:val="ru-RU"/>
        </w:rPr>
        <w:sectPr w:rsidR="00704FD2" w:rsidRPr="00E8736E" w:rsidSect="00E8736E">
          <w:footerReference w:type="default" r:id="rId8"/>
          <w:pgSz w:w="11906" w:h="16838"/>
          <w:pgMar w:top="567" w:right="680" w:bottom="284" w:left="1418" w:header="454" w:footer="454" w:gutter="0"/>
          <w:cols w:space="708"/>
          <w:titlePg/>
          <w:docGrid w:linePitch="360"/>
        </w:sectPr>
      </w:pPr>
    </w:p>
    <w:p w:rsidR="00704FD2" w:rsidRPr="00E8736E" w:rsidRDefault="00704FD2" w:rsidP="00704FD2">
      <w:pPr>
        <w:spacing w:before="0" w:beforeAutospacing="0" w:after="0" w:afterAutospacing="0"/>
        <w:jc w:val="right"/>
        <w:rPr>
          <w:rFonts w:ascii="Times New Roman" w:hAnsi="Times New Roman"/>
          <w:sz w:val="28"/>
          <w:szCs w:val="28"/>
          <w:lang w:val="ru-RU"/>
        </w:rPr>
      </w:pPr>
    </w:p>
    <w:p w:rsidR="00704FD2" w:rsidRPr="00E8736E" w:rsidRDefault="00704FD2" w:rsidP="00704FD2">
      <w:pPr>
        <w:spacing w:before="0" w:beforeAutospacing="0" w:after="0" w:afterAutospacing="0"/>
        <w:jc w:val="right"/>
        <w:rPr>
          <w:rFonts w:ascii="Times New Roman" w:hAnsi="Times New Roman"/>
          <w:sz w:val="28"/>
          <w:szCs w:val="28"/>
          <w:lang w:val="ru-RU"/>
        </w:rPr>
      </w:pPr>
    </w:p>
    <w:p w:rsidR="00704FD2" w:rsidRPr="00E8736E" w:rsidRDefault="00704FD2" w:rsidP="00704FD2">
      <w:pPr>
        <w:spacing w:before="0" w:beforeAutospacing="0" w:after="0" w:afterAutospacing="0"/>
        <w:jc w:val="right"/>
        <w:rPr>
          <w:rFonts w:ascii="Times New Roman" w:hAnsi="Times New Roman"/>
          <w:sz w:val="28"/>
          <w:szCs w:val="28"/>
          <w:lang w:val="ru-RU"/>
        </w:rPr>
      </w:pPr>
      <w:r w:rsidRPr="00E8736E">
        <w:rPr>
          <w:rFonts w:ascii="Times New Roman" w:hAnsi="Times New Roman"/>
          <w:sz w:val="28"/>
          <w:szCs w:val="28"/>
          <w:lang w:val="ru-RU"/>
        </w:rPr>
        <w:t>Приложение №1</w:t>
      </w:r>
    </w:p>
    <w:p w:rsidR="00704FD2" w:rsidRPr="00E8736E" w:rsidRDefault="00704FD2" w:rsidP="00704FD2">
      <w:pPr>
        <w:spacing w:before="0" w:beforeAutospacing="0" w:after="0" w:afterAutospacing="0"/>
        <w:jc w:val="right"/>
        <w:rPr>
          <w:rFonts w:ascii="Times New Roman" w:hAnsi="Times New Roman"/>
          <w:sz w:val="28"/>
          <w:szCs w:val="28"/>
          <w:lang w:val="ru-RU"/>
        </w:rPr>
      </w:pPr>
      <w:r w:rsidRPr="00E8736E">
        <w:rPr>
          <w:rFonts w:ascii="Times New Roman" w:hAnsi="Times New Roman"/>
          <w:sz w:val="28"/>
          <w:szCs w:val="28"/>
          <w:lang w:val="ru-RU"/>
        </w:rPr>
        <w:t>к Административному регламенту</w:t>
      </w:r>
    </w:p>
    <w:p w:rsidR="00704FD2" w:rsidRPr="00E8736E" w:rsidRDefault="00704FD2" w:rsidP="00704FD2">
      <w:pPr>
        <w:spacing w:before="0" w:beforeAutospacing="0" w:after="0" w:afterAutospacing="0"/>
        <w:jc w:val="right"/>
        <w:rPr>
          <w:rFonts w:ascii="Times New Roman" w:hAnsi="Times New Roman"/>
          <w:sz w:val="28"/>
          <w:szCs w:val="28"/>
          <w:lang w:val="ru-RU"/>
        </w:rPr>
      </w:pPr>
      <w:r w:rsidRPr="00E8736E">
        <w:rPr>
          <w:rFonts w:ascii="Times New Roman" w:hAnsi="Times New Roman"/>
          <w:sz w:val="28"/>
          <w:szCs w:val="28"/>
          <w:lang w:val="ru-RU"/>
        </w:rPr>
        <w:t xml:space="preserve">«Осуществление муниципального лесного контроля и надзора </w:t>
      </w:r>
    </w:p>
    <w:p w:rsidR="00704FD2" w:rsidRPr="00E8736E" w:rsidRDefault="00704FD2" w:rsidP="00704FD2">
      <w:pPr>
        <w:spacing w:before="0" w:beforeAutospacing="0" w:after="0" w:afterAutospacing="0"/>
        <w:jc w:val="right"/>
        <w:rPr>
          <w:rFonts w:ascii="Times New Roman" w:hAnsi="Times New Roman"/>
          <w:sz w:val="28"/>
          <w:szCs w:val="28"/>
          <w:lang w:val="ru-RU"/>
        </w:rPr>
      </w:pPr>
      <w:r w:rsidRPr="00E8736E">
        <w:rPr>
          <w:rFonts w:ascii="Times New Roman" w:hAnsi="Times New Roman"/>
          <w:sz w:val="28"/>
          <w:szCs w:val="28"/>
          <w:lang w:val="ru-RU"/>
        </w:rPr>
        <w:t xml:space="preserve">за использованием, охраной, защитой и воспроизводством городских лесов, </w:t>
      </w:r>
    </w:p>
    <w:p w:rsidR="00704FD2" w:rsidRPr="00E8736E" w:rsidRDefault="00704FD2" w:rsidP="00704FD2">
      <w:pPr>
        <w:spacing w:before="0" w:beforeAutospacing="0" w:after="0" w:afterAutospacing="0"/>
        <w:jc w:val="right"/>
        <w:rPr>
          <w:rFonts w:ascii="Times New Roman" w:hAnsi="Times New Roman"/>
          <w:sz w:val="28"/>
          <w:szCs w:val="28"/>
          <w:lang w:val="ru-RU"/>
        </w:rPr>
      </w:pPr>
      <w:proofErr w:type="gramStart"/>
      <w:r w:rsidRPr="00E8736E">
        <w:rPr>
          <w:rFonts w:ascii="Times New Roman" w:hAnsi="Times New Roman"/>
          <w:sz w:val="28"/>
          <w:szCs w:val="28"/>
          <w:lang w:val="ru-RU"/>
        </w:rPr>
        <w:t>расположенных в границах муниципального образования «</w:t>
      </w:r>
      <w:proofErr w:type="spellStart"/>
      <w:r w:rsidR="00E8736E">
        <w:rPr>
          <w:rFonts w:ascii="Times New Roman" w:hAnsi="Times New Roman"/>
          <w:sz w:val="28"/>
          <w:szCs w:val="28"/>
          <w:lang w:val="ru-RU"/>
        </w:rPr>
        <w:t>Тлюстенхабльское</w:t>
      </w:r>
      <w:proofErr w:type="spellEnd"/>
      <w:r w:rsidR="00E8736E">
        <w:rPr>
          <w:rFonts w:ascii="Times New Roman" w:hAnsi="Times New Roman"/>
          <w:sz w:val="28"/>
          <w:szCs w:val="28"/>
          <w:lang w:val="ru-RU"/>
        </w:rPr>
        <w:t xml:space="preserve"> городское поселение</w:t>
      </w:r>
      <w:r w:rsidRPr="00E8736E">
        <w:rPr>
          <w:rFonts w:ascii="Times New Roman" w:hAnsi="Times New Roman"/>
          <w:sz w:val="28"/>
          <w:szCs w:val="28"/>
          <w:lang w:val="ru-RU"/>
        </w:rPr>
        <w:t>»</w:t>
      </w:r>
      <w:proofErr w:type="gramEnd"/>
    </w:p>
    <w:p w:rsidR="00704FD2" w:rsidRPr="00E8736E" w:rsidRDefault="00704FD2" w:rsidP="00704FD2">
      <w:pPr>
        <w:spacing w:before="0" w:beforeAutospacing="0" w:after="0" w:afterAutospacing="0"/>
        <w:jc w:val="center"/>
        <w:rPr>
          <w:rFonts w:ascii="Times New Roman" w:hAnsi="Times New Roman"/>
          <w:b/>
          <w:sz w:val="28"/>
          <w:szCs w:val="28"/>
          <w:lang w:val="ru-RU"/>
        </w:rPr>
      </w:pPr>
      <w:r w:rsidRPr="00E8736E">
        <w:rPr>
          <w:rFonts w:ascii="Times New Roman" w:hAnsi="Times New Roman"/>
          <w:b/>
          <w:sz w:val="28"/>
          <w:szCs w:val="28"/>
          <w:lang w:val="ru-RU"/>
        </w:rPr>
        <w:t>Блок-схема</w:t>
      </w:r>
    </w:p>
    <w:p w:rsidR="00704FD2" w:rsidRPr="00E8736E" w:rsidRDefault="00704FD2" w:rsidP="00704FD2">
      <w:pPr>
        <w:spacing w:before="0" w:beforeAutospacing="0" w:after="0" w:afterAutospacing="0"/>
        <w:jc w:val="center"/>
        <w:rPr>
          <w:rFonts w:ascii="Times New Roman" w:hAnsi="Times New Roman"/>
          <w:b/>
          <w:sz w:val="28"/>
          <w:szCs w:val="28"/>
          <w:lang w:val="ru-RU"/>
        </w:rPr>
      </w:pPr>
      <w:r w:rsidRPr="00E8736E">
        <w:rPr>
          <w:rFonts w:ascii="Times New Roman" w:hAnsi="Times New Roman"/>
          <w:b/>
          <w:sz w:val="28"/>
          <w:szCs w:val="28"/>
          <w:lang w:val="ru-RU"/>
        </w:rPr>
        <w:t xml:space="preserve">последовательности действий по исполнению муниципальной функции </w:t>
      </w:r>
    </w:p>
    <w:tbl>
      <w:tblPr>
        <w:tblW w:w="9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0" w:type="dxa"/>
        </w:tblCellMar>
        <w:tblLook w:val="04A0"/>
      </w:tblPr>
      <w:tblGrid>
        <w:gridCol w:w="9690"/>
        <w:gridCol w:w="6"/>
      </w:tblGrid>
      <w:tr w:rsidR="00704FD2" w:rsidRPr="00E8736E" w:rsidTr="00E8736E">
        <w:trPr>
          <w:gridAfter w:val="1"/>
          <w:wAfter w:w="6" w:type="dxa"/>
          <w:trHeight w:val="12264"/>
        </w:trPr>
        <w:tc>
          <w:tcPr>
            <w:tcW w:w="9690" w:type="dxa"/>
          </w:tcPr>
          <w:p w:rsidR="00704FD2" w:rsidRPr="00E8736E" w:rsidRDefault="00704FD2" w:rsidP="00E8736E">
            <w:pPr>
              <w:pStyle w:val="2"/>
              <w:spacing w:before="0" w:beforeAutospacing="0" w:after="0" w:afterAutospacing="0"/>
              <w:jc w:val="center"/>
              <w:rPr>
                <w:rFonts w:ascii="Times New Roman" w:hAnsi="Times New Roman"/>
                <w:sz w:val="28"/>
                <w:szCs w:val="28"/>
                <w:lang w:val="ru-RU"/>
              </w:rPr>
            </w:pPr>
          </w:p>
          <w:p w:rsidR="00704FD2" w:rsidRPr="00E8736E" w:rsidRDefault="00704FD2" w:rsidP="00E8736E">
            <w:pPr>
              <w:pStyle w:val="2"/>
              <w:spacing w:before="0" w:beforeAutospacing="0" w:after="0" w:afterAutospacing="0"/>
              <w:jc w:val="center"/>
              <w:rPr>
                <w:rFonts w:ascii="Times New Roman" w:hAnsi="Times New Roman"/>
                <w:sz w:val="28"/>
                <w:szCs w:val="28"/>
                <w:lang w:val="ru-RU"/>
              </w:rPr>
            </w:pPr>
          </w:p>
          <w:p w:rsidR="00704FD2" w:rsidRPr="00E8736E" w:rsidRDefault="00704FD2" w:rsidP="00E8736E">
            <w:pPr>
              <w:pStyle w:val="2"/>
              <w:spacing w:before="0" w:beforeAutospacing="0" w:after="0" w:afterAutospacing="0"/>
              <w:jc w:val="center"/>
              <w:rPr>
                <w:rFonts w:ascii="Times New Roman" w:hAnsi="Times New Roman"/>
                <w:sz w:val="28"/>
                <w:szCs w:val="28"/>
                <w:lang w:val="ru-RU"/>
              </w:rPr>
            </w:pPr>
            <w:r w:rsidRPr="00E8736E">
              <w:rPr>
                <w:rFonts w:ascii="Times New Roman" w:hAnsi="Times New Roman"/>
                <w:sz w:val="28"/>
                <w:szCs w:val="28"/>
                <w:lang w:val="ru-RU"/>
              </w:rPr>
              <w:t xml:space="preserve">Начало исполнения функции: наступление события </w:t>
            </w:r>
          </w:p>
          <w:p w:rsidR="00704FD2" w:rsidRPr="00E8736E" w:rsidRDefault="00704FD2" w:rsidP="00E8736E">
            <w:pPr>
              <w:pStyle w:val="2"/>
              <w:spacing w:before="0" w:beforeAutospacing="0" w:after="0" w:afterAutospacing="0"/>
              <w:jc w:val="center"/>
              <w:rPr>
                <w:rFonts w:ascii="Times New Roman" w:hAnsi="Times New Roman"/>
                <w:sz w:val="28"/>
                <w:szCs w:val="28"/>
                <w:lang w:val="ru-RU"/>
              </w:rPr>
            </w:pPr>
            <w:r w:rsidRPr="00E8736E">
              <w:rPr>
                <w:rFonts w:ascii="Times New Roman" w:hAnsi="Times New Roman"/>
                <w:sz w:val="28"/>
                <w:szCs w:val="28"/>
                <w:lang w:val="ru-RU"/>
              </w:rPr>
              <w:t>принятого в качестве основания для проведения плановой</w:t>
            </w:r>
          </w:p>
          <w:p w:rsidR="00704FD2" w:rsidRPr="00E8736E" w:rsidRDefault="00704FD2" w:rsidP="00E8736E">
            <w:pPr>
              <w:pStyle w:val="2"/>
              <w:spacing w:before="0" w:beforeAutospacing="0" w:after="120" w:afterAutospacing="0"/>
              <w:jc w:val="center"/>
              <w:rPr>
                <w:rFonts w:ascii="Times New Roman" w:hAnsi="Times New Roman"/>
                <w:sz w:val="28"/>
                <w:szCs w:val="28"/>
                <w:lang w:val="ru-RU"/>
              </w:rPr>
            </w:pPr>
            <w:r w:rsidRPr="00E8736E">
              <w:rPr>
                <w:rFonts w:ascii="Times New Roman" w:hAnsi="Times New Roman"/>
                <w:sz w:val="28"/>
                <w:szCs w:val="28"/>
                <w:lang w:val="ru-RU"/>
              </w:rPr>
              <w:t xml:space="preserve">или внеплановой проверки </w:t>
            </w:r>
          </w:p>
          <w:p w:rsidR="00704FD2" w:rsidRPr="00E8736E" w:rsidRDefault="00704FD2" w:rsidP="00E8736E">
            <w:pPr>
              <w:spacing w:before="0" w:beforeAutospacing="0" w:after="0" w:afterAutospacing="0"/>
              <w:jc w:val="center"/>
              <w:rPr>
                <w:b/>
                <w:sz w:val="28"/>
                <w:szCs w:val="28"/>
                <w:lang w:val="ru-RU"/>
              </w:rPr>
            </w:pPr>
          </w:p>
          <w:p w:rsidR="00704FD2" w:rsidRPr="00E8736E" w:rsidRDefault="00704FD2" w:rsidP="00E8736E">
            <w:pPr>
              <w:spacing w:before="0" w:beforeAutospacing="0" w:after="0" w:afterAutospacing="0"/>
              <w:jc w:val="center"/>
              <w:rPr>
                <w:b/>
                <w:sz w:val="28"/>
                <w:szCs w:val="28"/>
                <w:lang w:val="ru-RU"/>
              </w:rPr>
            </w:pPr>
          </w:p>
          <w:p w:rsidR="00704FD2" w:rsidRPr="00E8736E" w:rsidRDefault="00986F6A" w:rsidP="00E8736E">
            <w:pPr>
              <w:spacing w:before="0" w:beforeAutospacing="0" w:after="0" w:afterAutospacing="0"/>
              <w:jc w:val="center"/>
              <w:rPr>
                <w:b/>
                <w:sz w:val="28"/>
                <w:szCs w:val="28"/>
                <w:lang w:val="ru-RU"/>
              </w:rPr>
            </w:pPr>
            <w:r w:rsidRPr="00E8736E">
              <w:rPr>
                <w:rFonts w:ascii="Times New Roman" w:hAnsi="Times New Roman"/>
                <w:noProof/>
                <w:sz w:val="28"/>
                <w:szCs w:val="28"/>
                <w:lang w:val="ru-RU" w:eastAsia="ru-RU" w:bidi="ar-SA"/>
              </w:rPr>
              <w:pict>
                <v:shapetype id="_x0000_t202" coordsize="21600,21600" o:spt="202" path="m,l,21600r21600,l21600,xe">
                  <v:stroke joinstyle="miter"/>
                  <v:path gradientshapeok="t" o:connecttype="rect"/>
                </v:shapetype>
                <v:shape id="_x0000_s1104" type="#_x0000_t202" style="position:absolute;left:0;text-align:left;margin-left:309pt;margin-top:1.95pt;width:49pt;height:19.6pt;z-index:251740160" stroked="f">
                  <v:textbox style="mso-next-textbox:#_x0000_s1104">
                    <w:txbxContent>
                      <w:p w:rsidR="00E8736E" w:rsidRPr="00105231" w:rsidRDefault="00E8736E" w:rsidP="00704FD2">
                        <w:pPr>
                          <w:spacing w:before="0" w:beforeAutospacing="0" w:after="0" w:afterAutospacing="0"/>
                          <w:rPr>
                            <w:rFonts w:ascii="Times New Roman" w:hAnsi="Times New Roman"/>
                            <w:lang w:val="ru-RU"/>
                          </w:rPr>
                        </w:pPr>
                        <w:r w:rsidRPr="00105231">
                          <w:rPr>
                            <w:rFonts w:ascii="Times New Roman" w:hAnsi="Times New Roman"/>
                            <w:lang w:val="ru-RU"/>
                          </w:rPr>
                          <w:t>Нет</w:t>
                        </w:r>
                      </w:p>
                    </w:txbxContent>
                  </v:textbox>
                </v:shape>
              </w:pict>
            </w:r>
            <w:r w:rsidRPr="00E8736E">
              <w:rPr>
                <w:rFonts w:ascii="Times New Roman" w:hAnsi="Times New Roman"/>
                <w:noProof/>
                <w:sz w:val="28"/>
                <w:szCs w:val="28"/>
                <w:lang w:val="ru-RU" w:eastAsia="ru-RU" w:bidi="ar-SA"/>
              </w:rPr>
              <w:pict>
                <v:shapetype id="_x0000_t110" coordsize="21600,21600" o:spt="110" path="m10800,l,10800,10800,21600,21600,10800xe">
                  <v:stroke joinstyle="miter"/>
                  <v:path gradientshapeok="t" o:connecttype="rect" textboxrect="5400,5400,16200,16200"/>
                </v:shapetype>
                <v:shape id="_x0000_s1102" type="#_x0000_t110" style="position:absolute;left:0;text-align:left;margin-left:137.45pt;margin-top:-.8pt;width:177.45pt;height:66.75pt;z-index:251738112">
                  <v:textbox style="mso-next-textbox:#_x0000_s1102">
                    <w:txbxContent>
                      <w:p w:rsidR="00E8736E" w:rsidRPr="00105231" w:rsidRDefault="00E8736E" w:rsidP="00704FD2">
                        <w:pPr>
                          <w:spacing w:before="0" w:beforeAutospacing="0" w:after="0" w:afterAutospacing="0"/>
                          <w:jc w:val="center"/>
                          <w:rPr>
                            <w:rFonts w:ascii="Times New Roman" w:hAnsi="Times New Roman"/>
                            <w:lang w:val="ru-RU"/>
                          </w:rPr>
                        </w:pPr>
                        <w:r w:rsidRPr="00105231">
                          <w:rPr>
                            <w:rFonts w:ascii="Times New Roman" w:hAnsi="Times New Roman"/>
                            <w:lang w:val="ru-RU"/>
                          </w:rPr>
                          <w:t>Проверка плановая?</w:t>
                        </w:r>
                      </w:p>
                    </w:txbxContent>
                  </v:textbox>
                </v:shape>
              </w:pict>
            </w:r>
          </w:p>
          <w:p w:rsidR="00704FD2" w:rsidRPr="00E8736E" w:rsidRDefault="00986F6A" w:rsidP="00E8736E">
            <w:pPr>
              <w:spacing w:before="0" w:beforeAutospacing="0" w:after="0" w:afterAutospacing="0"/>
              <w:jc w:val="center"/>
              <w:rPr>
                <w:b/>
                <w:sz w:val="28"/>
                <w:szCs w:val="28"/>
                <w:lang w:val="ru-RU"/>
              </w:rPr>
            </w:pPr>
            <w:r w:rsidRPr="00E8736E">
              <w:rPr>
                <w:rFonts w:ascii="Times New Roman" w:hAnsi="Times New Roman"/>
                <w:noProof/>
                <w:sz w:val="28"/>
                <w:szCs w:val="28"/>
                <w:lang w:val="ru-RU" w:eastAsia="ru-RU" w:bidi="ar-SA"/>
              </w:rPr>
              <w:pict>
                <v:shape id="_x0000_s1106" type="#_x0000_t202" style="position:absolute;left:0;text-align:left;margin-left:351.35pt;margin-top:8.65pt;width:20.75pt;height:20.4pt;z-index:251742208" stroked="f">
                  <v:textbox style="mso-next-textbox:#_x0000_s1106">
                    <w:txbxContent>
                      <w:p w:rsidR="00E8736E" w:rsidRPr="000D000E" w:rsidRDefault="00E8736E" w:rsidP="00704FD2">
                        <w:pPr>
                          <w:jc w:val="center"/>
                          <w:rPr>
                            <w:b/>
                            <w:sz w:val="24"/>
                            <w:szCs w:val="24"/>
                            <w:lang w:val="ru-RU"/>
                          </w:rPr>
                        </w:pPr>
                        <w:r>
                          <w:rPr>
                            <w:b/>
                            <w:sz w:val="24"/>
                            <w:szCs w:val="24"/>
                            <w:lang w:val="ru-RU"/>
                          </w:rPr>
                          <w:t>6</w:t>
                        </w:r>
                      </w:p>
                    </w:txbxContent>
                  </v:textbox>
                </v:shape>
              </w:pict>
            </w:r>
            <w:r w:rsidRPr="00E8736E">
              <w:rPr>
                <w:rFonts w:ascii="Times New Roman" w:hAnsi="Times New Roman"/>
                <w:noProof/>
                <w:sz w:val="28"/>
                <w:szCs w:val="28"/>
                <w:lang w:val="ru-RU" w:eastAsia="ru-RU" w:bidi="ar-SA"/>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105" type="#_x0000_t120" style="position:absolute;left:0;text-align:left;margin-left:345.8pt;margin-top:2.5pt;width:33.25pt;height:32.65pt;z-index:251741184"/>
              </w:pict>
            </w:r>
          </w:p>
          <w:p w:rsidR="00704FD2" w:rsidRPr="00E8736E" w:rsidRDefault="00986F6A" w:rsidP="00E8736E">
            <w:pPr>
              <w:spacing w:before="0" w:beforeAutospacing="0" w:after="0" w:afterAutospacing="0"/>
              <w:jc w:val="center"/>
              <w:rPr>
                <w:b/>
                <w:sz w:val="28"/>
                <w:szCs w:val="28"/>
                <w:lang w:val="ru-RU"/>
              </w:rPr>
            </w:pPr>
            <w:r w:rsidRPr="00E8736E">
              <w:rPr>
                <w:rFonts w:ascii="Times New Roman" w:hAnsi="Times New Roman"/>
                <w:noProof/>
                <w:sz w:val="28"/>
                <w:szCs w:val="28"/>
                <w:lang w:val="ru-RU" w:eastAsia="ru-RU" w:bidi="ar-SA"/>
              </w:rPr>
              <w:pict>
                <v:shapetype id="_x0000_t32" coordsize="21600,21600" o:spt="32" o:oned="t" path="m,l21600,21600e" filled="f">
                  <v:path arrowok="t" fillok="f" o:connecttype="none"/>
                  <o:lock v:ext="edit" shapetype="t"/>
                </v:shapetype>
                <v:shape id="_x0000_s1108" type="#_x0000_t32" style="position:absolute;left:0;text-align:left;margin-left:314.9pt;margin-top:5.55pt;width:30.9pt;height:.05pt;flip:y;z-index:251744256" o:connectortype="straight">
                  <v:stroke endarrow="block"/>
                </v:shape>
              </w:pict>
            </w:r>
          </w:p>
          <w:p w:rsidR="00704FD2" w:rsidRPr="00E8736E" w:rsidRDefault="00704FD2" w:rsidP="00E8736E">
            <w:pPr>
              <w:spacing w:before="0" w:beforeAutospacing="0" w:after="0" w:afterAutospacing="0"/>
              <w:jc w:val="center"/>
              <w:rPr>
                <w:b/>
                <w:sz w:val="28"/>
                <w:szCs w:val="28"/>
                <w:lang w:val="ru-RU"/>
              </w:rPr>
            </w:pPr>
          </w:p>
          <w:p w:rsidR="00704FD2" w:rsidRPr="00E8736E" w:rsidRDefault="00986F6A" w:rsidP="00E8736E">
            <w:pPr>
              <w:spacing w:before="0" w:beforeAutospacing="0" w:after="0" w:afterAutospacing="0"/>
              <w:jc w:val="center"/>
              <w:rPr>
                <w:b/>
                <w:sz w:val="28"/>
                <w:szCs w:val="28"/>
                <w:lang w:val="ru-RU"/>
              </w:rPr>
            </w:pPr>
            <w:r w:rsidRPr="00E8736E">
              <w:rPr>
                <w:rFonts w:ascii="Times New Roman" w:hAnsi="Times New Roman"/>
                <w:noProof/>
                <w:sz w:val="28"/>
                <w:szCs w:val="28"/>
                <w:lang w:val="ru-RU" w:eastAsia="ru-RU" w:bidi="ar-SA"/>
              </w:rPr>
              <w:pict>
                <v:shape id="_x0000_s1103" type="#_x0000_t202" style="position:absolute;left:0;text-align:left;margin-left:172.65pt;margin-top:5.3pt;width:41.85pt;height:19.6pt;z-index:251739136" stroked="f">
                  <v:textbox style="mso-next-textbox:#_x0000_s1103">
                    <w:txbxContent>
                      <w:p w:rsidR="00E8736E" w:rsidRPr="00105231" w:rsidRDefault="00E8736E" w:rsidP="00704FD2">
                        <w:pPr>
                          <w:spacing w:before="0" w:beforeAutospacing="0" w:after="0" w:afterAutospacing="0"/>
                          <w:rPr>
                            <w:rFonts w:ascii="Times New Roman" w:hAnsi="Times New Roman"/>
                            <w:lang w:val="ru-RU"/>
                          </w:rPr>
                        </w:pPr>
                        <w:r w:rsidRPr="00105231">
                          <w:rPr>
                            <w:rFonts w:ascii="Times New Roman" w:hAnsi="Times New Roman"/>
                            <w:lang w:val="ru-RU"/>
                          </w:rPr>
                          <w:t>Да</w:t>
                        </w:r>
                      </w:p>
                    </w:txbxContent>
                  </v:textbox>
                </v:shape>
              </w:pict>
            </w:r>
            <w:r w:rsidRPr="00E8736E">
              <w:rPr>
                <w:rFonts w:ascii="Times New Roman" w:hAnsi="Times New Roman"/>
                <w:noProof/>
                <w:sz w:val="28"/>
                <w:szCs w:val="28"/>
                <w:lang w:val="ru-RU" w:eastAsia="ru-RU" w:bidi="ar-SA"/>
              </w:rPr>
              <w:pict>
                <v:shape id="_x0000_s1107" type="#_x0000_t32" style="position:absolute;left:0;text-align:left;margin-left:226.6pt;margin-top:12.25pt;width:0;height:17.5pt;z-index:251743232" o:connectortype="straight">
                  <v:stroke endarrow="block"/>
                </v:shape>
              </w:pict>
            </w:r>
          </w:p>
          <w:p w:rsidR="00704FD2" w:rsidRPr="00E8736E" w:rsidRDefault="00704FD2" w:rsidP="00E8736E">
            <w:pPr>
              <w:spacing w:before="0" w:beforeAutospacing="0" w:after="0" w:afterAutospacing="0"/>
              <w:jc w:val="center"/>
              <w:rPr>
                <w:b/>
                <w:sz w:val="28"/>
                <w:szCs w:val="28"/>
                <w:lang w:val="ru-RU"/>
              </w:rPr>
            </w:pPr>
          </w:p>
          <w:p w:rsidR="00704FD2" w:rsidRPr="00E8736E" w:rsidRDefault="00986F6A" w:rsidP="00E8736E">
            <w:pPr>
              <w:spacing w:before="0" w:beforeAutospacing="0" w:after="0" w:afterAutospacing="0"/>
              <w:jc w:val="center"/>
              <w:rPr>
                <w:b/>
                <w:sz w:val="28"/>
                <w:szCs w:val="28"/>
                <w:lang w:val="ru-RU"/>
              </w:rPr>
            </w:pPr>
            <w:r w:rsidRPr="00E8736E">
              <w:rPr>
                <w:rFonts w:ascii="Times New Roman" w:hAnsi="Times New Roman"/>
                <w:noProof/>
                <w:sz w:val="28"/>
                <w:szCs w:val="28"/>
                <w:lang w:val="ru-RU" w:eastAsia="ru-RU" w:bidi="ar-SA"/>
              </w:rPr>
              <w:pict>
                <v:shape id="_x0000_s1027" type="#_x0000_t202" style="position:absolute;left:0;text-align:left;margin-left:90.95pt;margin-top:5.55pt;width:285.5pt;height:49.1pt;z-index:251661312" stroked="f">
                  <v:textbox style="mso-next-textbox:#_x0000_s1027">
                    <w:txbxContent>
                      <w:p w:rsidR="00E8736E" w:rsidRPr="00105231" w:rsidRDefault="00E8736E" w:rsidP="00704FD2">
                        <w:pPr>
                          <w:spacing w:before="0" w:beforeAutospacing="0" w:after="0" w:afterAutospacing="0"/>
                          <w:jc w:val="center"/>
                          <w:rPr>
                            <w:rFonts w:ascii="Times New Roman" w:hAnsi="Times New Roman"/>
                            <w:lang w:val="ru-RU"/>
                          </w:rPr>
                        </w:pPr>
                        <w:r w:rsidRPr="00105231">
                          <w:rPr>
                            <w:rFonts w:ascii="Times New Roman" w:hAnsi="Times New Roman"/>
                            <w:lang w:val="ru-RU"/>
                          </w:rPr>
                          <w:t xml:space="preserve">Старт процедуры 3.1 1 </w:t>
                        </w:r>
                      </w:p>
                      <w:p w:rsidR="00E8736E" w:rsidRDefault="00E8736E" w:rsidP="00704FD2">
                        <w:pPr>
                          <w:spacing w:before="0" w:beforeAutospacing="0" w:after="0" w:afterAutospacing="0"/>
                          <w:jc w:val="center"/>
                          <w:rPr>
                            <w:lang w:val="ru-RU"/>
                          </w:rPr>
                        </w:pPr>
                        <w:r w:rsidRPr="00105231">
                          <w:rPr>
                            <w:rFonts w:ascii="Times New Roman" w:hAnsi="Times New Roman"/>
                            <w:lang w:val="ru-RU"/>
                          </w:rPr>
                          <w:t xml:space="preserve">Наступление установленного </w:t>
                        </w:r>
                        <w:proofErr w:type="gramStart"/>
                        <w:r w:rsidRPr="00105231">
                          <w:rPr>
                            <w:rFonts w:ascii="Times New Roman" w:hAnsi="Times New Roman"/>
                            <w:lang w:val="ru-RU"/>
                          </w:rPr>
                          <w:t>срока начала исполнения функции проведения плановых</w:t>
                        </w:r>
                        <w:r>
                          <w:rPr>
                            <w:lang w:val="ru-RU"/>
                          </w:rPr>
                          <w:t xml:space="preserve"> </w:t>
                        </w:r>
                        <w:r w:rsidRPr="00105231">
                          <w:rPr>
                            <w:rFonts w:ascii="Times New Roman" w:hAnsi="Times New Roman"/>
                            <w:lang w:val="ru-RU"/>
                          </w:rPr>
                          <w:t>проверок</w:t>
                        </w:r>
                        <w:proofErr w:type="gramEnd"/>
                      </w:p>
                      <w:p w:rsidR="00E8736E" w:rsidRPr="00E6631A" w:rsidRDefault="00E8736E" w:rsidP="00704FD2">
                        <w:pPr>
                          <w:spacing w:before="0" w:beforeAutospacing="0" w:after="0" w:afterAutospacing="0"/>
                          <w:jc w:val="center"/>
                          <w:rPr>
                            <w:lang w:val="ru-RU"/>
                          </w:rPr>
                        </w:pPr>
                      </w:p>
                    </w:txbxContent>
                  </v:textbox>
                </v:shape>
              </w:pict>
            </w:r>
            <w:r w:rsidRPr="00E8736E">
              <w:rPr>
                <w:rFonts w:ascii="Times New Roman" w:hAnsi="Times New Roman"/>
                <w:b/>
                <w:noProof/>
                <w:sz w:val="28"/>
                <w:szCs w:val="28"/>
                <w:lang w:val="ru-RU" w:eastAsia="ru-RU" w:bidi="ar-SA"/>
              </w:rPr>
              <w:pict>
                <v:roundrect id="_x0000_s1026" style="position:absolute;left:0;text-align:left;margin-left:64.6pt;margin-top:2.9pt;width:336.7pt;height:55.05pt;z-index:251660288" arcsize="20807f"/>
              </w:pict>
            </w:r>
          </w:p>
          <w:p w:rsidR="00704FD2" w:rsidRPr="00E8736E" w:rsidRDefault="00704FD2" w:rsidP="00E8736E">
            <w:pPr>
              <w:spacing w:before="0" w:beforeAutospacing="0" w:after="0" w:afterAutospacing="0"/>
              <w:jc w:val="center"/>
              <w:rPr>
                <w:b/>
                <w:sz w:val="28"/>
                <w:szCs w:val="28"/>
                <w:lang w:val="ru-RU"/>
              </w:rPr>
            </w:pPr>
          </w:p>
          <w:p w:rsidR="00704FD2" w:rsidRPr="00E8736E" w:rsidRDefault="00704FD2" w:rsidP="00E8736E">
            <w:pPr>
              <w:spacing w:before="0" w:beforeAutospacing="0" w:after="0" w:afterAutospacing="0"/>
              <w:jc w:val="center"/>
              <w:rPr>
                <w:b/>
                <w:sz w:val="28"/>
                <w:szCs w:val="28"/>
                <w:lang w:val="ru-RU"/>
              </w:rPr>
            </w:pPr>
          </w:p>
          <w:p w:rsidR="00704FD2" w:rsidRPr="00E8736E" w:rsidRDefault="00704FD2" w:rsidP="00E8736E">
            <w:pPr>
              <w:spacing w:before="0" w:beforeAutospacing="0" w:after="0" w:afterAutospacing="0"/>
              <w:jc w:val="center"/>
              <w:rPr>
                <w:b/>
                <w:sz w:val="28"/>
                <w:szCs w:val="28"/>
                <w:lang w:val="ru-RU"/>
              </w:rPr>
            </w:pPr>
          </w:p>
          <w:p w:rsidR="00704FD2" w:rsidRPr="00E8736E" w:rsidRDefault="00986F6A" w:rsidP="00E8736E">
            <w:pPr>
              <w:jc w:val="center"/>
              <w:rPr>
                <w:sz w:val="28"/>
                <w:szCs w:val="28"/>
                <w:lang w:val="ru-RU"/>
              </w:rPr>
            </w:pPr>
            <w:r w:rsidRPr="00E8736E">
              <w:rPr>
                <w:rFonts w:ascii="Times New Roman" w:hAnsi="Times New Roman"/>
                <w:noProof/>
                <w:sz w:val="28"/>
                <w:szCs w:val="28"/>
                <w:lang w:val="ru-RU" w:eastAsia="ru-RU" w:bidi="ar-SA"/>
              </w:rPr>
              <w:pict>
                <v:shape id="_x0000_s1036" type="#_x0000_t32" style="position:absolute;left:0;text-align:left;margin-left:230.35pt;margin-top:4.2pt;width:0;height:17.5pt;z-index:251670528" o:connectortype="straight">
                  <v:stroke endarrow="block"/>
                </v:shape>
              </w:pict>
            </w:r>
            <w:r w:rsidRPr="00E8736E">
              <w:rPr>
                <w:rFonts w:ascii="Times New Roman" w:hAnsi="Times New Roman"/>
                <w:noProof/>
                <w:sz w:val="28"/>
                <w:szCs w:val="28"/>
                <w:lang w:val="ru-RU" w:eastAsia="ru-RU" w:bidi="ar-SA"/>
              </w:rPr>
              <w:pict>
                <v:shapetype id="_x0000_t109" coordsize="21600,21600" o:spt="109" path="m,l,21600r21600,l21600,xe">
                  <v:stroke joinstyle="miter"/>
                  <v:path gradientshapeok="t" o:connecttype="rect"/>
                </v:shapetype>
                <v:shape id="_x0000_s1032" type="#_x0000_t109" style="position:absolute;left:0;text-align:left;margin-left:42.4pt;margin-top:21.65pt;width:374.2pt;height:24.55pt;z-index:251666432">
                  <v:textbox style="mso-next-textbox:#_x0000_s1032">
                    <w:txbxContent>
                      <w:p w:rsidR="00E8736E" w:rsidRPr="00105231" w:rsidRDefault="00E8736E" w:rsidP="00704FD2">
                        <w:pPr>
                          <w:spacing w:before="0" w:beforeAutospacing="0" w:after="0" w:afterAutospacing="0"/>
                          <w:jc w:val="center"/>
                          <w:rPr>
                            <w:rFonts w:ascii="Times New Roman" w:hAnsi="Times New Roman"/>
                            <w:lang w:val="ru-RU"/>
                          </w:rPr>
                        </w:pPr>
                        <w:r w:rsidRPr="00105231">
                          <w:rPr>
                            <w:rFonts w:ascii="Times New Roman" w:hAnsi="Times New Roman"/>
                            <w:lang w:val="ru-RU"/>
                          </w:rPr>
                          <w:t>Разработка Проекта ежегодного плана проведения плановых проверок</w:t>
                        </w:r>
                      </w:p>
                      <w:p w:rsidR="00E8736E" w:rsidRPr="00936F94" w:rsidRDefault="00E8736E" w:rsidP="00704FD2">
                        <w:pPr>
                          <w:jc w:val="center"/>
                          <w:rPr>
                            <w:lang w:val="ru-RU"/>
                          </w:rPr>
                        </w:pPr>
                      </w:p>
                    </w:txbxContent>
                  </v:textbox>
                </v:shape>
              </w:pict>
            </w:r>
          </w:p>
          <w:p w:rsidR="00704FD2" w:rsidRPr="00E8736E" w:rsidRDefault="00986F6A" w:rsidP="00E8736E">
            <w:pPr>
              <w:pStyle w:val="2"/>
              <w:spacing w:before="240" w:after="240"/>
              <w:jc w:val="center"/>
              <w:rPr>
                <w:rFonts w:ascii="Times New Roman" w:hAnsi="Times New Roman"/>
                <w:sz w:val="28"/>
                <w:szCs w:val="28"/>
                <w:lang w:val="ru-RU"/>
              </w:rPr>
            </w:pPr>
            <w:r w:rsidRPr="00E8736E">
              <w:rPr>
                <w:rFonts w:ascii="Times New Roman" w:hAnsi="Times New Roman"/>
                <w:noProof/>
                <w:sz w:val="28"/>
                <w:szCs w:val="28"/>
                <w:lang w:val="ru-RU" w:eastAsia="ru-RU" w:bidi="ar-SA"/>
              </w:rPr>
              <w:pict>
                <v:shape id="_x0000_s1033" type="#_x0000_t109" style="position:absolute;left:0;text-align:left;margin-left:42.4pt;margin-top:22.2pt;width:374.2pt;height:37.75pt;z-index:251667456">
                  <v:textbox style="mso-next-textbox:#_x0000_s1033">
                    <w:txbxContent>
                      <w:p w:rsidR="00E8736E" w:rsidRPr="00105231" w:rsidRDefault="00E8736E" w:rsidP="00704FD2">
                        <w:pPr>
                          <w:spacing w:before="0" w:beforeAutospacing="0" w:after="0" w:afterAutospacing="0"/>
                          <w:jc w:val="center"/>
                          <w:rPr>
                            <w:rFonts w:ascii="Times New Roman" w:hAnsi="Times New Roman"/>
                            <w:lang w:val="ru-RU"/>
                          </w:rPr>
                        </w:pPr>
                        <w:r w:rsidRPr="00105231">
                          <w:rPr>
                            <w:rFonts w:ascii="Times New Roman" w:hAnsi="Times New Roman"/>
                            <w:lang w:val="ru-RU"/>
                          </w:rPr>
                          <w:t xml:space="preserve">Согласование Проекта ежегодного плана проведения плановых проверок </w:t>
                        </w:r>
                      </w:p>
                      <w:p w:rsidR="00E8736E" w:rsidRPr="00105231" w:rsidRDefault="00E8736E" w:rsidP="00704FD2">
                        <w:pPr>
                          <w:spacing w:before="0" w:beforeAutospacing="0" w:after="0" w:afterAutospacing="0"/>
                          <w:jc w:val="center"/>
                          <w:rPr>
                            <w:rFonts w:ascii="Times New Roman" w:hAnsi="Times New Roman"/>
                            <w:lang w:val="ru-RU"/>
                          </w:rPr>
                        </w:pPr>
                        <w:r w:rsidRPr="00105231">
                          <w:rPr>
                            <w:rFonts w:ascii="Times New Roman" w:hAnsi="Times New Roman"/>
                            <w:lang w:val="ru-RU"/>
                          </w:rPr>
                          <w:t>с органом Прокуратуры</w:t>
                        </w:r>
                      </w:p>
                      <w:p w:rsidR="00E8736E" w:rsidRPr="00936F94" w:rsidRDefault="00E8736E" w:rsidP="00704FD2">
                        <w:pPr>
                          <w:jc w:val="center"/>
                          <w:rPr>
                            <w:lang w:val="ru-RU"/>
                          </w:rPr>
                        </w:pPr>
                      </w:p>
                    </w:txbxContent>
                  </v:textbox>
                </v:shape>
              </w:pict>
            </w:r>
            <w:r w:rsidRPr="00E8736E">
              <w:rPr>
                <w:rFonts w:ascii="Times New Roman" w:hAnsi="Times New Roman"/>
                <w:noProof/>
                <w:sz w:val="28"/>
                <w:szCs w:val="28"/>
                <w:lang w:val="ru-RU" w:eastAsia="ru-RU" w:bidi="ar-SA"/>
              </w:rPr>
              <w:pict>
                <v:shape id="_x0000_s1037" type="#_x0000_t32" style="position:absolute;left:0;text-align:left;margin-left:230.35pt;margin-top:4.75pt;width:0;height:17.5pt;z-index:251671552" o:connectortype="straight">
                  <v:stroke endarrow="block"/>
                </v:shape>
              </w:pict>
            </w:r>
          </w:p>
          <w:p w:rsidR="00704FD2" w:rsidRPr="00E8736E" w:rsidRDefault="00704FD2" w:rsidP="00E8736E">
            <w:pPr>
              <w:pStyle w:val="2"/>
              <w:spacing w:before="240" w:after="240"/>
              <w:rPr>
                <w:sz w:val="28"/>
                <w:szCs w:val="28"/>
                <w:lang w:val="ru-RU"/>
              </w:rPr>
            </w:pPr>
          </w:p>
          <w:p w:rsidR="00704FD2" w:rsidRPr="00E8736E" w:rsidRDefault="00986F6A" w:rsidP="00E8736E">
            <w:pPr>
              <w:rPr>
                <w:sz w:val="28"/>
                <w:szCs w:val="28"/>
                <w:lang w:val="ru-RU"/>
              </w:rPr>
            </w:pPr>
            <w:r w:rsidRPr="00E8736E">
              <w:rPr>
                <w:rFonts w:ascii="Times New Roman" w:hAnsi="Times New Roman"/>
                <w:noProof/>
                <w:sz w:val="28"/>
                <w:szCs w:val="28"/>
                <w:lang w:val="ru-RU" w:eastAsia="ru-RU" w:bidi="ar-SA"/>
              </w:rPr>
              <w:pict>
                <v:shape id="_x0000_s1045" type="#_x0000_t109" style="position:absolute;left:0;text-align:left;margin-left:42.4pt;margin-top:20.35pt;width:374.2pt;height:24.55pt;z-index:251679744">
                  <v:textbox style="mso-next-textbox:#_x0000_s1045">
                    <w:txbxContent>
                      <w:p w:rsidR="00E8736E" w:rsidRPr="00105231" w:rsidRDefault="00E8736E" w:rsidP="00704FD2">
                        <w:pPr>
                          <w:spacing w:before="0" w:beforeAutospacing="0" w:after="0" w:afterAutospacing="0"/>
                          <w:jc w:val="center"/>
                          <w:rPr>
                            <w:rFonts w:ascii="Times New Roman" w:hAnsi="Times New Roman"/>
                            <w:lang w:val="ru-RU"/>
                          </w:rPr>
                        </w:pPr>
                        <w:r w:rsidRPr="00105231">
                          <w:rPr>
                            <w:rFonts w:ascii="Times New Roman" w:hAnsi="Times New Roman"/>
                            <w:lang w:val="ru-RU"/>
                          </w:rPr>
                          <w:t>Утверждение Ежегодного плана проведения плановых проверок</w:t>
                        </w:r>
                      </w:p>
                      <w:p w:rsidR="00E8736E" w:rsidRPr="00936F94" w:rsidRDefault="00E8736E" w:rsidP="00704FD2">
                        <w:pPr>
                          <w:jc w:val="center"/>
                          <w:rPr>
                            <w:lang w:val="ru-RU"/>
                          </w:rPr>
                        </w:pPr>
                      </w:p>
                    </w:txbxContent>
                  </v:textbox>
                </v:shape>
              </w:pict>
            </w:r>
            <w:r w:rsidRPr="00E8736E">
              <w:rPr>
                <w:rFonts w:ascii="Times New Roman" w:hAnsi="Times New Roman"/>
                <w:noProof/>
                <w:sz w:val="28"/>
                <w:szCs w:val="28"/>
                <w:lang w:val="ru-RU" w:eastAsia="ru-RU" w:bidi="ar-SA"/>
              </w:rPr>
              <w:pict>
                <v:shape id="_x0000_s1039" type="#_x0000_t32" style="position:absolute;left:0;text-align:left;margin-left:230.35pt;margin-top:2.9pt;width:0;height:17.5pt;z-index:251673600" o:connectortype="straight">
                  <v:stroke endarrow="block"/>
                </v:shape>
              </w:pict>
            </w:r>
          </w:p>
          <w:p w:rsidR="00704FD2" w:rsidRPr="00E8736E" w:rsidRDefault="00986F6A" w:rsidP="00E8736E">
            <w:pPr>
              <w:rPr>
                <w:sz w:val="28"/>
                <w:szCs w:val="28"/>
                <w:lang w:val="ru-RU"/>
              </w:rPr>
            </w:pPr>
            <w:r w:rsidRPr="00E8736E">
              <w:rPr>
                <w:rFonts w:ascii="Times New Roman" w:hAnsi="Times New Roman"/>
                <w:noProof/>
                <w:sz w:val="28"/>
                <w:szCs w:val="28"/>
                <w:lang w:val="ru-RU" w:eastAsia="ru-RU" w:bidi="ar-SA"/>
              </w:rPr>
              <w:pict>
                <v:shape id="_x0000_s1040" type="#_x0000_t32" style="position:absolute;left:0;text-align:left;margin-left:328.8pt;margin-top:17.45pt;width:0;height:17.5pt;z-index:251674624" o:connectortype="straight">
                  <v:stroke endarrow="block"/>
                </v:shape>
              </w:pict>
            </w:r>
            <w:r w:rsidRPr="00E8736E">
              <w:rPr>
                <w:rFonts w:ascii="Times New Roman" w:hAnsi="Times New Roman"/>
                <w:noProof/>
                <w:sz w:val="28"/>
                <w:szCs w:val="28"/>
                <w:lang w:val="ru-RU" w:eastAsia="ru-RU" w:bidi="ar-SA"/>
              </w:rPr>
              <w:pict>
                <v:shape id="_x0000_s1038" type="#_x0000_t32" style="position:absolute;left:0;text-align:left;margin-left:135.9pt;margin-top:18.2pt;width:0;height:17.5pt;z-index:251672576" o:connectortype="straight">
                  <v:stroke endarrow="block"/>
                </v:shape>
              </w:pict>
            </w:r>
            <w:r w:rsidR="00704FD2" w:rsidRPr="00E8736E">
              <w:rPr>
                <w:sz w:val="28"/>
                <w:szCs w:val="28"/>
                <w:lang w:val="ru-RU"/>
              </w:rPr>
              <w:t xml:space="preserve">                                                                                                   </w:t>
            </w:r>
          </w:p>
          <w:p w:rsidR="00704FD2" w:rsidRPr="00E8736E" w:rsidRDefault="00986F6A" w:rsidP="00E8736E">
            <w:pPr>
              <w:rPr>
                <w:sz w:val="28"/>
                <w:szCs w:val="28"/>
                <w:lang w:val="ru-RU"/>
              </w:rPr>
            </w:pPr>
            <w:r w:rsidRPr="00E8736E">
              <w:rPr>
                <w:rFonts w:ascii="Times New Roman" w:hAnsi="Times New Roman"/>
                <w:noProof/>
                <w:sz w:val="28"/>
                <w:szCs w:val="28"/>
                <w:lang w:val="ru-RU" w:eastAsia="ru-RU" w:bidi="ar-SA"/>
              </w:rPr>
              <w:pict>
                <v:shape id="_x0000_s1035" type="#_x0000_t109" style="position:absolute;left:0;text-align:left;margin-left:257.9pt;margin-top:7.5pt;width:136pt;height:74pt;z-index:251669504">
                  <v:textbox style="mso-next-textbox:#_x0000_s1035">
                    <w:txbxContent>
                      <w:p w:rsidR="00E8736E" w:rsidRPr="00105231" w:rsidRDefault="00E8736E" w:rsidP="00704FD2">
                        <w:pPr>
                          <w:spacing w:before="0" w:beforeAutospacing="0" w:after="0" w:afterAutospacing="0"/>
                          <w:jc w:val="center"/>
                          <w:rPr>
                            <w:rFonts w:ascii="Times New Roman" w:hAnsi="Times New Roman"/>
                            <w:lang w:val="ru-RU"/>
                          </w:rPr>
                        </w:pPr>
                        <w:r w:rsidRPr="00105231">
                          <w:rPr>
                            <w:rFonts w:ascii="Times New Roman" w:hAnsi="Times New Roman"/>
                            <w:lang w:val="ru-RU"/>
                          </w:rPr>
                          <w:t xml:space="preserve">Размещение Ежегодного плана проведения плановых проверок </w:t>
                        </w:r>
                      </w:p>
                      <w:p w:rsidR="00E8736E" w:rsidRPr="00105231" w:rsidRDefault="00E8736E" w:rsidP="00704FD2">
                        <w:pPr>
                          <w:spacing w:before="0" w:beforeAutospacing="0" w:after="0" w:afterAutospacing="0"/>
                          <w:jc w:val="center"/>
                          <w:rPr>
                            <w:rFonts w:ascii="Times New Roman" w:hAnsi="Times New Roman"/>
                            <w:lang w:val="ru-RU"/>
                          </w:rPr>
                        </w:pPr>
                        <w:r w:rsidRPr="00105231">
                          <w:rPr>
                            <w:rFonts w:ascii="Times New Roman" w:hAnsi="Times New Roman"/>
                            <w:lang w:val="ru-RU"/>
                          </w:rPr>
                          <w:t>на сайте</w:t>
                        </w:r>
                        <w:r>
                          <w:rPr>
                            <w:lang w:val="ru-RU"/>
                          </w:rPr>
                          <w:t xml:space="preserve"> </w:t>
                        </w:r>
                        <w:r w:rsidRPr="00105231">
                          <w:rPr>
                            <w:rFonts w:ascii="Times New Roman" w:hAnsi="Times New Roman"/>
                            <w:lang w:val="ru-RU"/>
                          </w:rPr>
                          <w:t xml:space="preserve">Администрации </w:t>
                        </w:r>
                        <w:r>
                          <w:rPr>
                            <w:rFonts w:ascii="Times New Roman" w:hAnsi="Times New Roman"/>
                            <w:lang w:val="ru-RU"/>
                          </w:rPr>
                          <w:t>поселения</w:t>
                        </w:r>
                      </w:p>
                      <w:p w:rsidR="00E8736E" w:rsidRPr="00936F94" w:rsidRDefault="00E8736E" w:rsidP="00704FD2">
                        <w:pPr>
                          <w:jc w:val="center"/>
                          <w:rPr>
                            <w:lang w:val="ru-RU"/>
                          </w:rPr>
                        </w:pPr>
                      </w:p>
                    </w:txbxContent>
                  </v:textbox>
                </v:shape>
              </w:pict>
            </w:r>
            <w:r w:rsidRPr="00E8736E">
              <w:rPr>
                <w:rFonts w:ascii="Times New Roman" w:hAnsi="Times New Roman"/>
                <w:noProof/>
                <w:sz w:val="28"/>
                <w:szCs w:val="28"/>
                <w:lang w:val="ru-RU" w:eastAsia="ru-RU" w:bidi="ar-SA"/>
              </w:rPr>
              <w:pict>
                <v:shape id="_x0000_s1034" type="#_x0000_t109" style="position:absolute;left:0;text-align:left;margin-left:55.1pt;margin-top:8.25pt;width:146.95pt;height:64.85pt;z-index:251668480">
                  <v:textbox style="mso-next-textbox:#_x0000_s1034">
                    <w:txbxContent>
                      <w:p w:rsidR="00E8736E" w:rsidRPr="00105231" w:rsidRDefault="00E8736E" w:rsidP="00704FD2">
                        <w:pPr>
                          <w:spacing w:before="0" w:beforeAutospacing="0" w:after="0" w:afterAutospacing="0"/>
                          <w:jc w:val="center"/>
                          <w:rPr>
                            <w:rFonts w:ascii="Times New Roman" w:hAnsi="Times New Roman"/>
                            <w:lang w:val="ru-RU"/>
                          </w:rPr>
                        </w:pPr>
                        <w:r w:rsidRPr="00105231">
                          <w:rPr>
                            <w:rFonts w:ascii="Times New Roman" w:hAnsi="Times New Roman"/>
                            <w:lang w:val="ru-RU"/>
                          </w:rPr>
                          <w:t xml:space="preserve">Доведения Ежегодного плана проведения плановых проверок </w:t>
                        </w:r>
                      </w:p>
                      <w:p w:rsidR="00E8736E" w:rsidRPr="00105231" w:rsidRDefault="00E8736E" w:rsidP="00704FD2">
                        <w:pPr>
                          <w:spacing w:before="0" w:beforeAutospacing="0" w:after="0" w:afterAutospacing="0"/>
                          <w:jc w:val="center"/>
                          <w:rPr>
                            <w:rFonts w:ascii="Times New Roman" w:hAnsi="Times New Roman"/>
                            <w:lang w:val="ru-RU"/>
                          </w:rPr>
                        </w:pPr>
                        <w:r w:rsidRPr="00105231">
                          <w:rPr>
                            <w:rFonts w:ascii="Times New Roman" w:hAnsi="Times New Roman"/>
                            <w:lang w:val="ru-RU"/>
                          </w:rPr>
                          <w:t>до сотрудников</w:t>
                        </w:r>
                        <w:r>
                          <w:rPr>
                            <w:lang w:val="ru-RU"/>
                          </w:rPr>
                          <w:t xml:space="preserve"> </w:t>
                        </w:r>
                        <w:proofErr w:type="spellStart"/>
                        <w:r w:rsidRPr="00105231">
                          <w:rPr>
                            <w:rFonts w:ascii="Times New Roman" w:hAnsi="Times New Roman"/>
                            <w:lang w:val="ru-RU"/>
                          </w:rPr>
                          <w:t>УПРиООС</w:t>
                        </w:r>
                        <w:proofErr w:type="spellEnd"/>
                      </w:p>
                      <w:p w:rsidR="00E8736E" w:rsidRPr="00936F94" w:rsidRDefault="00E8736E" w:rsidP="00704FD2">
                        <w:pPr>
                          <w:jc w:val="center"/>
                          <w:rPr>
                            <w:lang w:val="ru-RU"/>
                          </w:rPr>
                        </w:pPr>
                      </w:p>
                    </w:txbxContent>
                  </v:textbox>
                </v:shape>
              </w:pict>
            </w:r>
          </w:p>
          <w:p w:rsidR="00704FD2" w:rsidRPr="00E8736E" w:rsidRDefault="00704FD2" w:rsidP="00E8736E">
            <w:pPr>
              <w:rPr>
                <w:sz w:val="28"/>
                <w:szCs w:val="28"/>
                <w:lang w:val="ru-RU"/>
              </w:rPr>
            </w:pPr>
          </w:p>
          <w:p w:rsidR="00704FD2" w:rsidRPr="00E8736E" w:rsidRDefault="00986F6A" w:rsidP="00E8736E">
            <w:pPr>
              <w:rPr>
                <w:sz w:val="28"/>
                <w:szCs w:val="28"/>
                <w:lang w:val="ru-RU"/>
              </w:rPr>
            </w:pPr>
            <w:r w:rsidRPr="00E8736E">
              <w:rPr>
                <w:rFonts w:ascii="Times New Roman" w:hAnsi="Times New Roman"/>
                <w:noProof/>
                <w:sz w:val="28"/>
                <w:szCs w:val="28"/>
                <w:lang w:val="ru-RU" w:eastAsia="ru-RU" w:bidi="ar-SA"/>
              </w:rPr>
              <w:pict>
                <v:shape id="_x0000_s1260" type="#_x0000_t32" style="position:absolute;left:0;text-align:left;margin-left:137.45pt;margin-top:18.25pt;width:0;height:28.9pt;z-index:251899904" o:connectortype="straight">
                  <v:stroke endarrow="block"/>
                </v:shape>
              </w:pict>
            </w:r>
            <w:r w:rsidR="00704FD2" w:rsidRPr="00E8736E">
              <w:rPr>
                <w:sz w:val="28"/>
                <w:szCs w:val="28"/>
                <w:lang w:val="ru-RU"/>
              </w:rPr>
              <w:t xml:space="preserve">                                          </w:t>
            </w:r>
          </w:p>
          <w:p w:rsidR="00704FD2" w:rsidRPr="00E8736E" w:rsidRDefault="00986F6A" w:rsidP="00E8736E">
            <w:pPr>
              <w:rPr>
                <w:sz w:val="28"/>
                <w:szCs w:val="28"/>
                <w:lang w:val="ru-RU"/>
              </w:rPr>
            </w:pPr>
            <w:r w:rsidRPr="00E8736E">
              <w:rPr>
                <w:rFonts w:ascii="Times New Roman" w:hAnsi="Times New Roman"/>
                <w:noProof/>
                <w:sz w:val="28"/>
                <w:szCs w:val="28"/>
                <w:lang w:val="ru-RU" w:eastAsia="ru-RU" w:bidi="ar-SA"/>
              </w:rPr>
              <w:pict>
                <v:shape id="_x0000_s1041" type="#_x0000_t32" style="position:absolute;left:0;text-align:left;margin-left:238.3pt;margin-top:19.7pt;width:0;height:28.9pt;z-index:251675648" o:connectortype="straight">
                  <v:stroke endarrow="block"/>
                </v:shape>
              </w:pict>
            </w:r>
            <w:r w:rsidRPr="00E8736E">
              <w:rPr>
                <w:noProof/>
                <w:sz w:val="28"/>
                <w:szCs w:val="28"/>
                <w:lang w:val="ru-RU" w:eastAsia="ru-RU" w:bidi="ar-SA"/>
              </w:rPr>
              <w:pict>
                <v:shape id="_x0000_s1262" type="#_x0000_t32" style="position:absolute;left:0;text-align:left;margin-left:137.45pt;margin-top:19.65pt;width:191.35pt;height:0;z-index:251901952" o:connectortype="straight"/>
              </w:pict>
            </w:r>
            <w:r w:rsidRPr="00E8736E">
              <w:rPr>
                <w:rFonts w:ascii="Times New Roman" w:hAnsi="Times New Roman"/>
                <w:noProof/>
                <w:sz w:val="28"/>
                <w:szCs w:val="28"/>
                <w:lang w:val="ru-RU" w:eastAsia="ru-RU" w:bidi="ar-SA"/>
              </w:rPr>
              <w:pict>
                <v:shape id="_x0000_s1261" type="#_x0000_t32" style="position:absolute;left:0;text-align:left;margin-left:328.75pt;margin-top:-.05pt;width:.05pt;height:19.75pt;z-index:251900928" o:connectortype="straight">
                  <v:stroke endarrow="block"/>
                </v:shape>
              </w:pict>
            </w:r>
          </w:p>
          <w:p w:rsidR="00704FD2" w:rsidRPr="00E8736E" w:rsidRDefault="00986F6A" w:rsidP="00E8736E">
            <w:pPr>
              <w:rPr>
                <w:sz w:val="28"/>
                <w:szCs w:val="28"/>
                <w:lang w:val="ru-RU"/>
              </w:rPr>
            </w:pPr>
            <w:r w:rsidRPr="00E8736E">
              <w:rPr>
                <w:rFonts w:ascii="Times New Roman" w:hAnsi="Times New Roman"/>
                <w:noProof/>
                <w:sz w:val="28"/>
                <w:szCs w:val="28"/>
                <w:lang w:val="ru-RU" w:eastAsia="ru-RU" w:bidi="ar-SA"/>
              </w:rPr>
              <w:pict>
                <v:shape id="_x0000_s1109" type="#_x0000_t120" style="position:absolute;left:0;text-align:left;margin-left:218.05pt;margin-top:21.15pt;width:39.85pt;height:37.6pt;z-index:251745280"/>
              </w:pict>
            </w:r>
          </w:p>
          <w:p w:rsidR="00704FD2" w:rsidRPr="00E8736E" w:rsidRDefault="00986F6A" w:rsidP="00E8736E">
            <w:pPr>
              <w:rPr>
                <w:sz w:val="28"/>
                <w:szCs w:val="28"/>
                <w:lang w:val="ru-RU"/>
              </w:rPr>
            </w:pPr>
            <w:r w:rsidRPr="00E8736E">
              <w:rPr>
                <w:rFonts w:ascii="Times New Roman" w:hAnsi="Times New Roman"/>
                <w:noProof/>
                <w:sz w:val="28"/>
                <w:szCs w:val="28"/>
                <w:lang w:val="ru-RU" w:eastAsia="ru-RU" w:bidi="ar-SA"/>
              </w:rPr>
              <w:pict>
                <v:shape id="_x0000_s1110" type="#_x0000_t202" style="position:absolute;left:0;text-align:left;margin-left:226.6pt;margin-top:.2pt;width:24.15pt;height:20.9pt;z-index:251746304" stroked="f">
                  <v:textbox style="mso-next-textbox:#_x0000_s1110">
                    <w:txbxContent>
                      <w:p w:rsidR="00E8736E" w:rsidRPr="0004622B" w:rsidRDefault="00E8736E" w:rsidP="00704FD2">
                        <w:pPr>
                          <w:jc w:val="center"/>
                          <w:rPr>
                            <w:b/>
                            <w:sz w:val="24"/>
                            <w:szCs w:val="24"/>
                            <w:lang w:val="ru-RU"/>
                          </w:rPr>
                        </w:pPr>
                        <w:r>
                          <w:rPr>
                            <w:b/>
                            <w:sz w:val="24"/>
                            <w:szCs w:val="24"/>
                            <w:lang w:val="ru-RU"/>
                          </w:rPr>
                          <w:t>1</w:t>
                        </w:r>
                      </w:p>
                    </w:txbxContent>
                  </v:textbox>
                </v:shape>
              </w:pict>
            </w:r>
          </w:p>
          <w:p w:rsidR="00704FD2" w:rsidRPr="00E8736E" w:rsidRDefault="00986F6A" w:rsidP="00E8736E">
            <w:pPr>
              <w:spacing w:before="0" w:beforeAutospacing="0" w:after="0" w:afterAutospacing="0"/>
              <w:rPr>
                <w:sz w:val="28"/>
                <w:szCs w:val="28"/>
                <w:lang w:val="ru-RU"/>
              </w:rPr>
            </w:pPr>
            <w:r w:rsidRPr="00E8736E">
              <w:rPr>
                <w:rFonts w:ascii="Times New Roman" w:hAnsi="Times New Roman"/>
                <w:noProof/>
                <w:sz w:val="28"/>
                <w:szCs w:val="28"/>
                <w:lang w:val="ru-RU" w:eastAsia="ru-RU" w:bidi="ar-SA"/>
              </w:rPr>
              <w:lastRenderedPageBrea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left:0;text-align:left;margin-left:230.35pt;margin-top:3.9pt;width:15pt;height:19.45pt;z-index:251662336" fillcolor="black"/>
              </w:pict>
            </w:r>
          </w:p>
          <w:p w:rsidR="00704FD2" w:rsidRPr="00E8736E" w:rsidRDefault="00704FD2" w:rsidP="00E8736E">
            <w:pPr>
              <w:spacing w:before="0" w:beforeAutospacing="0" w:after="0" w:afterAutospacing="0"/>
              <w:jc w:val="center"/>
              <w:rPr>
                <w:b/>
                <w:sz w:val="28"/>
                <w:szCs w:val="28"/>
                <w:lang w:val="ru-RU"/>
              </w:rPr>
            </w:pPr>
          </w:p>
          <w:p w:rsidR="00704FD2" w:rsidRPr="00E8736E" w:rsidRDefault="00986F6A" w:rsidP="00E8736E">
            <w:pPr>
              <w:rPr>
                <w:sz w:val="28"/>
                <w:szCs w:val="28"/>
                <w:lang w:val="ru-RU"/>
              </w:rPr>
            </w:pPr>
            <w:r w:rsidRPr="00E8736E">
              <w:rPr>
                <w:rFonts w:ascii="Times New Roman" w:hAnsi="Times New Roman"/>
                <w:noProof/>
                <w:sz w:val="28"/>
                <w:szCs w:val="28"/>
                <w:lang w:val="ru-RU" w:eastAsia="ru-RU" w:bidi="ar-SA"/>
              </w:rPr>
              <w:pict>
                <v:shape id="_x0000_s1029" type="#_x0000_t202" style="position:absolute;left:0;text-align:left;margin-left:180.85pt;margin-top:7.25pt;width:114.9pt;height:32.5pt;z-index:251663360" stroked="f">
                  <v:textbox style="mso-next-textbox:#_x0000_s1029">
                    <w:txbxContent>
                      <w:p w:rsidR="00E8736E" w:rsidRPr="00DC5567" w:rsidRDefault="00E8736E" w:rsidP="00704FD2">
                        <w:pPr>
                          <w:jc w:val="center"/>
                          <w:rPr>
                            <w:rFonts w:ascii="Arial Black" w:hAnsi="Arial Black"/>
                            <w:b/>
                            <w:sz w:val="18"/>
                            <w:szCs w:val="18"/>
                            <w:lang w:val="ru-RU"/>
                          </w:rPr>
                        </w:pPr>
                        <w:r>
                          <w:rPr>
                            <w:rFonts w:ascii="Arial Black" w:hAnsi="Arial Black"/>
                            <w:sz w:val="18"/>
                            <w:szCs w:val="18"/>
                            <w:lang w:val="ru-RU"/>
                          </w:rPr>
                          <w:t xml:space="preserve">ВЫХОД </w:t>
                        </w:r>
                        <w:r w:rsidRPr="00DC5567">
                          <w:rPr>
                            <w:rFonts w:ascii="Arial Black" w:hAnsi="Arial Black"/>
                            <w:b/>
                            <w:sz w:val="18"/>
                            <w:szCs w:val="18"/>
                            <w:lang w:val="ru-RU"/>
                          </w:rPr>
                          <w:t>ПРОЦЕДУРЫ 3.1 1</w:t>
                        </w:r>
                      </w:p>
                    </w:txbxContent>
                  </v:textbox>
                </v:shape>
              </w:pict>
            </w:r>
          </w:p>
          <w:p w:rsidR="00704FD2" w:rsidRPr="00E8736E" w:rsidRDefault="00704FD2" w:rsidP="00E8736E">
            <w:pPr>
              <w:rPr>
                <w:rFonts w:ascii="Times New Roman" w:hAnsi="Times New Roman"/>
                <w:sz w:val="28"/>
                <w:szCs w:val="28"/>
                <w:lang w:val="ru-RU"/>
              </w:rPr>
            </w:pPr>
            <w:r w:rsidRPr="00E8736E">
              <w:rPr>
                <w:rFonts w:ascii="Times New Roman" w:hAnsi="Times New Roman"/>
                <w:sz w:val="28"/>
                <w:szCs w:val="28"/>
                <w:lang w:val="ru-RU"/>
              </w:rPr>
              <w:t xml:space="preserve">                                                                           </w:t>
            </w:r>
          </w:p>
          <w:p w:rsidR="00704FD2" w:rsidRPr="00E8736E" w:rsidRDefault="00704FD2" w:rsidP="00E8736E">
            <w:pPr>
              <w:rPr>
                <w:rFonts w:ascii="Times New Roman" w:hAnsi="Times New Roman"/>
                <w:sz w:val="28"/>
                <w:szCs w:val="28"/>
                <w:lang w:val="ru-RU"/>
              </w:rPr>
            </w:pPr>
          </w:p>
          <w:p w:rsidR="00704FD2" w:rsidRPr="00E8736E" w:rsidRDefault="00704FD2" w:rsidP="00E8736E">
            <w:pPr>
              <w:rPr>
                <w:sz w:val="28"/>
                <w:szCs w:val="28"/>
                <w:lang w:val="ru-RU"/>
              </w:rPr>
            </w:pPr>
            <w:r w:rsidRPr="00E8736E">
              <w:rPr>
                <w:rFonts w:ascii="Times New Roman" w:hAnsi="Times New Roman"/>
                <w:sz w:val="28"/>
                <w:szCs w:val="28"/>
                <w:lang w:val="ru-RU"/>
              </w:rPr>
              <w:t xml:space="preserve">       </w:t>
            </w:r>
          </w:p>
          <w:p w:rsidR="00704FD2" w:rsidRPr="00E8736E" w:rsidRDefault="00704FD2" w:rsidP="00E8736E">
            <w:pPr>
              <w:spacing w:before="0" w:beforeAutospacing="0" w:after="0" w:afterAutospacing="0"/>
              <w:jc w:val="center"/>
              <w:rPr>
                <w:rFonts w:ascii="Times New Roman" w:hAnsi="Times New Roman"/>
                <w:b/>
                <w:sz w:val="28"/>
                <w:szCs w:val="28"/>
                <w:lang w:val="ru-RU"/>
              </w:rPr>
            </w:pPr>
            <w:r w:rsidRPr="00E8736E">
              <w:rPr>
                <w:rFonts w:ascii="Times New Roman" w:hAnsi="Times New Roman"/>
                <w:b/>
                <w:sz w:val="28"/>
                <w:szCs w:val="28"/>
                <w:lang w:val="ru-RU"/>
              </w:rPr>
              <w:t>Процедура 3.2  1 Подготовка и согласование плановой проверки</w:t>
            </w:r>
          </w:p>
          <w:p w:rsidR="00704FD2" w:rsidRPr="00E8736E" w:rsidRDefault="00986F6A" w:rsidP="00E8736E">
            <w:pPr>
              <w:rPr>
                <w:sz w:val="28"/>
                <w:szCs w:val="28"/>
                <w:lang w:val="ru-RU"/>
              </w:rPr>
            </w:pPr>
            <w:r w:rsidRPr="00E8736E">
              <w:rPr>
                <w:rFonts w:ascii="Times New Roman" w:hAnsi="Times New Roman"/>
                <w:noProof/>
                <w:sz w:val="28"/>
                <w:szCs w:val="28"/>
                <w:lang w:val="ru-RU" w:eastAsia="ru-RU" w:bidi="ar-SA"/>
              </w:rPr>
              <w:pict>
                <v:shape id="_x0000_s1086" type="#_x0000_t202" style="position:absolute;left:0;text-align:left;margin-left:227.55pt;margin-top:11.25pt;width:24.15pt;height:20.9pt;z-index:251721728" stroked="f">
                  <v:textbox style="mso-next-textbox:#_x0000_s1086">
                    <w:txbxContent>
                      <w:p w:rsidR="00E8736E" w:rsidRPr="000D000E" w:rsidRDefault="00E8736E" w:rsidP="00704FD2">
                        <w:pPr>
                          <w:jc w:val="center"/>
                          <w:rPr>
                            <w:b/>
                            <w:sz w:val="24"/>
                            <w:szCs w:val="24"/>
                            <w:lang w:val="ru-RU"/>
                          </w:rPr>
                        </w:pPr>
                        <w:r>
                          <w:rPr>
                            <w:b/>
                            <w:sz w:val="24"/>
                            <w:szCs w:val="24"/>
                            <w:lang w:val="ru-RU"/>
                          </w:rPr>
                          <w:t>1</w:t>
                        </w:r>
                      </w:p>
                    </w:txbxContent>
                  </v:textbox>
                </v:shape>
              </w:pict>
            </w:r>
            <w:r w:rsidRPr="00E8736E">
              <w:rPr>
                <w:rFonts w:ascii="Times New Roman" w:hAnsi="Times New Roman"/>
                <w:noProof/>
                <w:sz w:val="28"/>
                <w:szCs w:val="28"/>
                <w:lang w:val="ru-RU" w:eastAsia="ru-RU" w:bidi="ar-SA"/>
              </w:rPr>
              <w:pict>
                <v:shape id="_x0000_s1084" type="#_x0000_t120" style="position:absolute;left:0;text-align:left;margin-left:219.65pt;margin-top:4.1pt;width:39.85pt;height:37.6pt;z-index:251719680"/>
              </w:pict>
            </w:r>
          </w:p>
          <w:p w:rsidR="00704FD2" w:rsidRPr="00E8736E" w:rsidRDefault="00986F6A" w:rsidP="00E8736E">
            <w:pPr>
              <w:rPr>
                <w:sz w:val="28"/>
                <w:szCs w:val="28"/>
                <w:lang w:val="ru-RU"/>
              </w:rPr>
            </w:pPr>
            <w:r w:rsidRPr="00E8736E">
              <w:rPr>
                <w:b/>
                <w:noProof/>
                <w:sz w:val="28"/>
                <w:szCs w:val="28"/>
                <w:lang w:val="ru-RU" w:eastAsia="ru-RU" w:bidi="ar-SA"/>
              </w:rPr>
              <w:pict>
                <v:roundrect id="_x0000_s1074" style="position:absolute;left:0;text-align:left;margin-left:56.75pt;margin-top:17.75pt;width:364.65pt;height:54.95pt;z-index:251709440" arcsize="20807f"/>
              </w:pict>
            </w:r>
            <w:r w:rsidRPr="00E8736E">
              <w:rPr>
                <w:rFonts w:ascii="Times New Roman" w:hAnsi="Times New Roman"/>
                <w:noProof/>
                <w:sz w:val="28"/>
                <w:szCs w:val="28"/>
                <w:lang w:val="ru-RU" w:eastAsia="ru-RU" w:bidi="ar-SA"/>
              </w:rPr>
              <w:pict>
                <v:shape id="_x0000_s1075" type="#_x0000_t202" style="position:absolute;left:0;text-align:left;margin-left:74.85pt;margin-top:21.5pt;width:329.35pt;height:47.2pt;z-index:251710464" stroked="f">
                  <v:textbox style="mso-next-textbox:#_x0000_s1075">
                    <w:txbxContent>
                      <w:p w:rsidR="00E8736E" w:rsidRPr="00105231" w:rsidRDefault="00E8736E" w:rsidP="00704FD2">
                        <w:pPr>
                          <w:spacing w:before="0" w:beforeAutospacing="0" w:after="0" w:afterAutospacing="0"/>
                          <w:jc w:val="center"/>
                          <w:rPr>
                            <w:rFonts w:ascii="Times New Roman" w:hAnsi="Times New Roman"/>
                            <w:lang w:val="ru-RU"/>
                          </w:rPr>
                        </w:pPr>
                        <w:r w:rsidRPr="00105231">
                          <w:rPr>
                            <w:rFonts w:ascii="Times New Roman" w:hAnsi="Times New Roman"/>
                            <w:lang w:val="ru-RU"/>
                          </w:rPr>
                          <w:t xml:space="preserve">Старт процедуры 3.2 1 </w:t>
                        </w:r>
                      </w:p>
                      <w:p w:rsidR="00E8736E" w:rsidRDefault="00E8736E" w:rsidP="00704FD2">
                        <w:pPr>
                          <w:spacing w:before="0" w:beforeAutospacing="0" w:after="0" w:afterAutospacing="0"/>
                          <w:jc w:val="center"/>
                          <w:rPr>
                            <w:lang w:val="ru-RU"/>
                          </w:rPr>
                        </w:pPr>
                        <w:r w:rsidRPr="00105231">
                          <w:rPr>
                            <w:rFonts w:ascii="Times New Roman" w:hAnsi="Times New Roman"/>
                            <w:lang w:val="ru-RU"/>
                          </w:rPr>
                          <w:t>Наступление срока, необходимого для выполнения подготовительных действий для проведения плановой</w:t>
                        </w:r>
                        <w:r>
                          <w:rPr>
                            <w:lang w:val="ru-RU"/>
                          </w:rPr>
                          <w:t xml:space="preserve"> </w:t>
                        </w:r>
                        <w:r w:rsidRPr="00105231">
                          <w:rPr>
                            <w:rFonts w:ascii="Times New Roman" w:hAnsi="Times New Roman"/>
                            <w:lang w:val="ru-RU"/>
                          </w:rPr>
                          <w:t>проверки</w:t>
                        </w:r>
                      </w:p>
                      <w:p w:rsidR="00E8736E" w:rsidRPr="00E6631A" w:rsidRDefault="00E8736E" w:rsidP="00704FD2">
                        <w:pPr>
                          <w:spacing w:before="0" w:beforeAutospacing="0" w:after="0" w:afterAutospacing="0"/>
                          <w:jc w:val="center"/>
                          <w:rPr>
                            <w:lang w:val="ru-RU"/>
                          </w:rPr>
                        </w:pPr>
                      </w:p>
                    </w:txbxContent>
                  </v:textbox>
                </v:shape>
              </w:pict>
            </w:r>
            <w:r w:rsidRPr="00E8736E">
              <w:rPr>
                <w:rFonts w:ascii="Times New Roman" w:hAnsi="Times New Roman"/>
                <w:noProof/>
                <w:sz w:val="28"/>
                <w:szCs w:val="28"/>
                <w:lang w:val="ru-RU" w:eastAsia="ru-RU" w:bidi="ar-SA"/>
              </w:rPr>
              <w:pict>
                <v:shape id="_x0000_s1085" type="#_x0000_t32" style="position:absolute;left:0;text-align:left;margin-left:239.65pt;margin-top:.25pt;width:0;height:17.5pt;z-index:251720704" o:connectortype="straight">
                  <v:stroke endarrow="block"/>
                </v:shape>
              </w:pict>
            </w:r>
          </w:p>
          <w:p w:rsidR="00704FD2" w:rsidRPr="00E8736E" w:rsidRDefault="00704FD2" w:rsidP="00E8736E">
            <w:pPr>
              <w:rPr>
                <w:sz w:val="28"/>
                <w:szCs w:val="28"/>
                <w:lang w:val="ru-RU"/>
              </w:rPr>
            </w:pPr>
          </w:p>
          <w:p w:rsidR="00704FD2" w:rsidRPr="00E8736E" w:rsidRDefault="00986F6A" w:rsidP="00E8736E">
            <w:pPr>
              <w:rPr>
                <w:sz w:val="28"/>
                <w:szCs w:val="28"/>
                <w:lang w:val="ru-RU"/>
              </w:rPr>
            </w:pPr>
            <w:r w:rsidRPr="00E8736E">
              <w:rPr>
                <w:rFonts w:ascii="Times New Roman" w:hAnsi="Times New Roman"/>
                <w:noProof/>
                <w:sz w:val="28"/>
                <w:szCs w:val="28"/>
                <w:lang w:val="ru-RU" w:eastAsia="ru-RU" w:bidi="ar-SA"/>
              </w:rPr>
              <w:pict>
                <v:shape id="_x0000_s1077" type="#_x0000_t32" style="position:absolute;left:0;text-align:left;margin-left:238.3pt;margin-top:17.85pt;width:0;height:17.5pt;z-index:251712512" o:connectortype="straight">
                  <v:stroke endarrow="block"/>
                </v:shape>
              </w:pict>
            </w:r>
          </w:p>
          <w:p w:rsidR="00704FD2" w:rsidRPr="00E8736E" w:rsidRDefault="00986F6A" w:rsidP="00E8736E">
            <w:pPr>
              <w:rPr>
                <w:sz w:val="28"/>
                <w:szCs w:val="28"/>
                <w:lang w:val="ru-RU"/>
              </w:rPr>
            </w:pPr>
            <w:r w:rsidRPr="00E8736E">
              <w:rPr>
                <w:rFonts w:ascii="Times New Roman" w:hAnsi="Times New Roman"/>
                <w:noProof/>
                <w:sz w:val="28"/>
                <w:szCs w:val="28"/>
                <w:lang w:val="ru-RU" w:eastAsia="ru-RU" w:bidi="ar-SA"/>
              </w:rPr>
              <w:pict>
                <v:shape id="_x0000_s1076" type="#_x0000_t109" style="position:absolute;left:0;text-align:left;margin-left:51.55pt;margin-top:7.95pt;width:374.2pt;height:24.05pt;z-index:251711488">
                  <v:textbox style="mso-next-textbox:#_x0000_s1076">
                    <w:txbxContent>
                      <w:p w:rsidR="00E8736E" w:rsidRPr="00105231" w:rsidRDefault="00E8736E" w:rsidP="00704FD2">
                        <w:pPr>
                          <w:spacing w:before="0" w:beforeAutospacing="0" w:after="0" w:afterAutospacing="0"/>
                          <w:jc w:val="center"/>
                          <w:rPr>
                            <w:rFonts w:ascii="Times New Roman" w:hAnsi="Times New Roman"/>
                            <w:lang w:val="ru-RU"/>
                          </w:rPr>
                        </w:pPr>
                        <w:r w:rsidRPr="00105231">
                          <w:rPr>
                            <w:rFonts w:ascii="Times New Roman" w:hAnsi="Times New Roman"/>
                            <w:lang w:val="ru-RU"/>
                          </w:rPr>
                          <w:t>Назначение ответственного лица за проведение плановой проверки</w:t>
                        </w:r>
                      </w:p>
                      <w:p w:rsidR="00E8736E" w:rsidRPr="00936F94" w:rsidRDefault="00E8736E" w:rsidP="00704FD2">
                        <w:pPr>
                          <w:jc w:val="center"/>
                          <w:rPr>
                            <w:lang w:val="ru-RU"/>
                          </w:rPr>
                        </w:pPr>
                      </w:p>
                    </w:txbxContent>
                  </v:textbox>
                </v:shape>
              </w:pict>
            </w:r>
          </w:p>
          <w:p w:rsidR="00704FD2" w:rsidRPr="00E8736E" w:rsidRDefault="00986F6A" w:rsidP="00E8736E">
            <w:pPr>
              <w:rPr>
                <w:sz w:val="28"/>
                <w:szCs w:val="28"/>
                <w:lang w:val="ru-RU"/>
              </w:rPr>
            </w:pPr>
            <w:r w:rsidRPr="00E8736E">
              <w:rPr>
                <w:b/>
                <w:noProof/>
                <w:sz w:val="28"/>
                <w:szCs w:val="28"/>
                <w:lang w:val="ru-RU" w:eastAsia="ru-RU" w:bidi="ar-SA"/>
              </w:rPr>
              <w:pict>
                <v:shape id="_x0000_s1079" type="#_x0000_t109" style="position:absolute;left:0;text-align:left;margin-left:51.55pt;margin-top:22.05pt;width:374.2pt;height:34.95pt;z-index:251714560">
                  <v:textbox style="mso-next-textbox:#_x0000_s1079">
                    <w:txbxContent>
                      <w:p w:rsidR="00E8736E" w:rsidRPr="00105231" w:rsidRDefault="00E8736E" w:rsidP="00704FD2">
                        <w:pPr>
                          <w:spacing w:before="0" w:beforeAutospacing="0" w:after="0" w:afterAutospacing="0"/>
                          <w:jc w:val="center"/>
                          <w:rPr>
                            <w:rFonts w:ascii="Times New Roman" w:hAnsi="Times New Roman"/>
                            <w:lang w:val="ru-RU"/>
                          </w:rPr>
                        </w:pPr>
                        <w:r w:rsidRPr="00105231">
                          <w:rPr>
                            <w:rFonts w:ascii="Times New Roman" w:hAnsi="Times New Roman"/>
                            <w:lang w:val="ru-RU"/>
                          </w:rPr>
                          <w:t xml:space="preserve">Рассмотрение документации и рабочих материалов, </w:t>
                        </w:r>
                      </w:p>
                      <w:p w:rsidR="00E8736E" w:rsidRPr="00105231" w:rsidRDefault="00E8736E" w:rsidP="00704FD2">
                        <w:pPr>
                          <w:spacing w:before="0" w:beforeAutospacing="0" w:after="0" w:afterAutospacing="0"/>
                          <w:jc w:val="center"/>
                          <w:rPr>
                            <w:rFonts w:ascii="Times New Roman" w:hAnsi="Times New Roman"/>
                            <w:lang w:val="ru-RU"/>
                          </w:rPr>
                        </w:pPr>
                        <w:proofErr w:type="gramStart"/>
                        <w:r w:rsidRPr="00105231">
                          <w:rPr>
                            <w:rFonts w:ascii="Times New Roman" w:hAnsi="Times New Roman"/>
                            <w:lang w:val="ru-RU"/>
                          </w:rPr>
                          <w:t>относящихся</w:t>
                        </w:r>
                        <w:proofErr w:type="gramEnd"/>
                        <w:r w:rsidRPr="00105231">
                          <w:rPr>
                            <w:rFonts w:ascii="Times New Roman" w:hAnsi="Times New Roman"/>
                            <w:lang w:val="ru-RU"/>
                          </w:rPr>
                          <w:t xml:space="preserve"> к предмету проверки</w:t>
                        </w:r>
                      </w:p>
                      <w:p w:rsidR="00E8736E" w:rsidRPr="00936F94" w:rsidRDefault="00E8736E" w:rsidP="00704FD2">
                        <w:pPr>
                          <w:jc w:val="center"/>
                          <w:rPr>
                            <w:lang w:val="ru-RU"/>
                          </w:rPr>
                        </w:pPr>
                      </w:p>
                    </w:txbxContent>
                  </v:textbox>
                </v:shape>
              </w:pict>
            </w:r>
            <w:r w:rsidRPr="00E8736E">
              <w:rPr>
                <w:b/>
                <w:noProof/>
                <w:sz w:val="28"/>
                <w:szCs w:val="28"/>
                <w:lang w:val="ru-RU" w:eastAsia="ru-RU" w:bidi="ar-SA"/>
              </w:rPr>
              <w:pict>
                <v:shape id="_x0000_s1078" type="#_x0000_t32" style="position:absolute;left:0;text-align:left;margin-left:238.3pt;margin-top:4.55pt;width:0;height:17.5pt;z-index:251713536" o:connectortype="straight">
                  <v:stroke endarrow="block"/>
                </v:shape>
              </w:pict>
            </w:r>
          </w:p>
          <w:p w:rsidR="00704FD2" w:rsidRPr="00E8736E" w:rsidRDefault="00704FD2" w:rsidP="00E8736E">
            <w:pPr>
              <w:rPr>
                <w:sz w:val="28"/>
                <w:szCs w:val="28"/>
                <w:lang w:val="ru-RU"/>
              </w:rPr>
            </w:pPr>
          </w:p>
          <w:p w:rsidR="00704FD2" w:rsidRPr="00E8736E" w:rsidRDefault="00986F6A" w:rsidP="00E8736E">
            <w:pPr>
              <w:rPr>
                <w:sz w:val="28"/>
                <w:szCs w:val="28"/>
                <w:lang w:val="ru-RU"/>
              </w:rPr>
            </w:pPr>
            <w:r w:rsidRPr="00E8736E">
              <w:rPr>
                <w:b/>
                <w:noProof/>
                <w:sz w:val="28"/>
                <w:szCs w:val="28"/>
                <w:lang w:val="ru-RU" w:eastAsia="ru-RU" w:bidi="ar-SA"/>
              </w:rPr>
              <w:pict>
                <v:shape id="_x0000_s1081" type="#_x0000_t109" style="position:absolute;left:0;text-align:left;margin-left:51.55pt;margin-top:19.65pt;width:374.2pt;height:20.55pt;z-index:251716608">
                  <v:textbox style="mso-next-textbox:#_x0000_s1081">
                    <w:txbxContent>
                      <w:p w:rsidR="00E8736E" w:rsidRPr="00105231" w:rsidRDefault="00E8736E" w:rsidP="00704FD2">
                        <w:pPr>
                          <w:spacing w:before="0" w:beforeAutospacing="0" w:after="0" w:afterAutospacing="0"/>
                          <w:jc w:val="center"/>
                          <w:rPr>
                            <w:rFonts w:ascii="Times New Roman" w:hAnsi="Times New Roman"/>
                            <w:lang w:val="ru-RU"/>
                          </w:rPr>
                        </w:pPr>
                        <w:r w:rsidRPr="00105231">
                          <w:rPr>
                            <w:rFonts w:ascii="Times New Roman" w:hAnsi="Times New Roman"/>
                            <w:lang w:val="ru-RU"/>
                          </w:rPr>
                          <w:t>Оформление Приказа о проведении плановой проверки</w:t>
                        </w:r>
                      </w:p>
                      <w:p w:rsidR="00E8736E" w:rsidRPr="00936F94" w:rsidRDefault="00E8736E" w:rsidP="00704FD2">
                        <w:pPr>
                          <w:jc w:val="center"/>
                          <w:rPr>
                            <w:lang w:val="ru-RU"/>
                          </w:rPr>
                        </w:pPr>
                      </w:p>
                    </w:txbxContent>
                  </v:textbox>
                </v:shape>
              </w:pict>
            </w:r>
            <w:r w:rsidRPr="00E8736E">
              <w:rPr>
                <w:b/>
                <w:noProof/>
                <w:sz w:val="28"/>
                <w:szCs w:val="28"/>
                <w:lang w:val="ru-RU" w:eastAsia="ru-RU" w:bidi="ar-SA"/>
              </w:rPr>
              <w:pict>
                <v:shape id="_x0000_s1080" type="#_x0000_t32" style="position:absolute;left:0;text-align:left;margin-left:239.65pt;margin-top:2.15pt;width:0;height:17.5pt;z-index:251715584" o:connectortype="straight">
                  <v:stroke endarrow="block"/>
                </v:shape>
              </w:pict>
            </w:r>
          </w:p>
          <w:p w:rsidR="00704FD2" w:rsidRPr="00E8736E" w:rsidRDefault="00986F6A" w:rsidP="00E8736E">
            <w:pPr>
              <w:rPr>
                <w:sz w:val="28"/>
                <w:szCs w:val="28"/>
                <w:lang w:val="ru-RU"/>
              </w:rPr>
            </w:pPr>
            <w:r w:rsidRPr="00E8736E">
              <w:rPr>
                <w:b/>
                <w:noProof/>
                <w:sz w:val="28"/>
                <w:szCs w:val="28"/>
                <w:lang w:val="ru-RU" w:eastAsia="ru-RU" w:bidi="ar-SA"/>
              </w:rPr>
              <w:pict>
                <v:shape id="_x0000_s1082" type="#_x0000_t32" style="position:absolute;left:0;text-align:left;margin-left:241pt;margin-top:12.75pt;width:0;height:17.5pt;z-index:251717632" o:connectortype="straight">
                  <v:stroke endarrow="block"/>
                </v:shape>
              </w:pict>
            </w:r>
          </w:p>
          <w:p w:rsidR="00704FD2" w:rsidRPr="00E8736E" w:rsidRDefault="00986F6A" w:rsidP="00E8736E">
            <w:pPr>
              <w:rPr>
                <w:sz w:val="28"/>
                <w:szCs w:val="28"/>
                <w:lang w:val="ru-RU"/>
              </w:rPr>
            </w:pPr>
            <w:r w:rsidRPr="00E8736E">
              <w:rPr>
                <w:b/>
                <w:noProof/>
                <w:sz w:val="28"/>
                <w:szCs w:val="28"/>
                <w:lang w:val="ru-RU" w:eastAsia="ru-RU" w:bidi="ar-SA"/>
              </w:rPr>
              <w:pict>
                <v:shape id="_x0000_s1087" type="#_x0000_t32" style="position:absolute;left:0;text-align:left;margin-left:242.35pt;margin-top:23.4pt;width:0;height:17.5pt;z-index:251722752" o:connectortype="straight">
                  <v:stroke endarrow="block"/>
                </v:shape>
              </w:pict>
            </w:r>
            <w:r w:rsidRPr="00E8736E">
              <w:rPr>
                <w:b/>
                <w:noProof/>
                <w:sz w:val="28"/>
                <w:szCs w:val="28"/>
                <w:lang w:val="ru-RU" w:eastAsia="ru-RU" w:bidi="ar-SA"/>
              </w:rPr>
              <w:pict>
                <v:shape id="_x0000_s1083" type="#_x0000_t109" style="position:absolute;left:0;text-align:left;margin-left:51.55pt;margin-top:2.85pt;width:374.2pt;height:20.55pt;z-index:251718656">
                  <v:textbox style="mso-next-textbox:#_x0000_s1083">
                    <w:txbxContent>
                      <w:p w:rsidR="00E8736E" w:rsidRDefault="00E8736E" w:rsidP="00704FD2">
                        <w:pPr>
                          <w:spacing w:before="0" w:beforeAutospacing="0" w:after="0" w:afterAutospacing="0"/>
                          <w:jc w:val="center"/>
                          <w:rPr>
                            <w:lang w:val="ru-RU"/>
                          </w:rPr>
                        </w:pPr>
                        <w:r w:rsidRPr="00105231">
                          <w:rPr>
                            <w:rFonts w:ascii="Times New Roman" w:hAnsi="Times New Roman"/>
                            <w:lang w:val="ru-RU"/>
                          </w:rPr>
                          <w:t>Уведомление субъекта проверки о проведении плановой</w:t>
                        </w:r>
                        <w:r>
                          <w:rPr>
                            <w:lang w:val="ru-RU"/>
                          </w:rPr>
                          <w:t xml:space="preserve"> </w:t>
                        </w:r>
                        <w:r w:rsidRPr="00105231">
                          <w:rPr>
                            <w:rFonts w:ascii="Times New Roman" w:hAnsi="Times New Roman"/>
                            <w:lang w:val="ru-RU"/>
                          </w:rPr>
                          <w:t>проверки</w:t>
                        </w:r>
                      </w:p>
                      <w:p w:rsidR="00E8736E" w:rsidRPr="00936F94" w:rsidRDefault="00E8736E" w:rsidP="00704FD2">
                        <w:pPr>
                          <w:jc w:val="center"/>
                          <w:rPr>
                            <w:lang w:val="ru-RU"/>
                          </w:rPr>
                        </w:pPr>
                      </w:p>
                    </w:txbxContent>
                  </v:textbox>
                </v:shape>
              </w:pict>
            </w:r>
          </w:p>
          <w:p w:rsidR="00704FD2" w:rsidRPr="00E8736E" w:rsidRDefault="00986F6A" w:rsidP="00E8736E">
            <w:pPr>
              <w:rPr>
                <w:sz w:val="28"/>
                <w:szCs w:val="28"/>
                <w:lang w:val="ru-RU"/>
              </w:rPr>
            </w:pPr>
            <w:r w:rsidRPr="00E8736E">
              <w:rPr>
                <w:b/>
                <w:noProof/>
                <w:sz w:val="28"/>
                <w:szCs w:val="28"/>
                <w:lang w:val="ru-RU" w:eastAsia="ru-RU" w:bidi="ar-SA"/>
              </w:rPr>
              <w:pict>
                <v:shape id="_x0000_s1089" type="#_x0000_t202" style="position:absolute;left:0;text-align:left;margin-left:231.65pt;margin-top:19.1pt;width:24.15pt;height:20.9pt;z-index:251724800" stroked="f">
                  <v:textbox style="mso-next-textbox:#_x0000_s1089">
                    <w:txbxContent>
                      <w:p w:rsidR="00E8736E" w:rsidRPr="0004622B" w:rsidRDefault="00E8736E" w:rsidP="00704FD2">
                        <w:pPr>
                          <w:jc w:val="center"/>
                          <w:rPr>
                            <w:b/>
                            <w:sz w:val="24"/>
                            <w:szCs w:val="24"/>
                            <w:lang w:val="ru-RU"/>
                          </w:rPr>
                        </w:pPr>
                        <w:r>
                          <w:rPr>
                            <w:b/>
                            <w:sz w:val="24"/>
                            <w:szCs w:val="24"/>
                            <w:lang w:val="ru-RU"/>
                          </w:rPr>
                          <w:t>2</w:t>
                        </w:r>
                      </w:p>
                    </w:txbxContent>
                  </v:textbox>
                </v:shape>
              </w:pict>
            </w:r>
            <w:r w:rsidRPr="00E8736E">
              <w:rPr>
                <w:b/>
                <w:noProof/>
                <w:sz w:val="28"/>
                <w:szCs w:val="28"/>
                <w:lang w:val="ru-RU" w:eastAsia="ru-RU" w:bidi="ar-SA"/>
              </w:rPr>
              <w:pict>
                <v:shape id="_x0000_s1088" type="#_x0000_t120" style="position:absolute;left:0;text-align:left;margin-left:223.55pt;margin-top:13.45pt;width:39.85pt;height:37.6pt;z-index:251723776"/>
              </w:pict>
            </w:r>
          </w:p>
          <w:p w:rsidR="00704FD2" w:rsidRPr="00E8736E" w:rsidRDefault="00986F6A" w:rsidP="00E8736E">
            <w:pPr>
              <w:rPr>
                <w:sz w:val="28"/>
                <w:szCs w:val="28"/>
                <w:lang w:val="ru-RU"/>
              </w:rPr>
            </w:pPr>
            <w:r w:rsidRPr="00E8736E">
              <w:rPr>
                <w:rFonts w:ascii="Times New Roman" w:hAnsi="Times New Roman"/>
                <w:noProof/>
                <w:sz w:val="28"/>
                <w:szCs w:val="28"/>
                <w:lang w:val="ru-RU" w:eastAsia="ru-RU" w:bidi="ar-SA"/>
              </w:rPr>
              <w:pict>
                <v:shape id="_x0000_s1091" type="#_x0000_t202" style="position:absolute;left:0;text-align:left;margin-left:271.6pt;margin-top:12.6pt;width:154.15pt;height:35.1pt;z-index:251726848" stroked="f">
                  <v:textbox style="mso-next-textbox:#_x0000_s1091">
                    <w:txbxContent>
                      <w:p w:rsidR="00E8736E" w:rsidRDefault="00E8736E" w:rsidP="00704FD2">
                        <w:pPr>
                          <w:spacing w:before="0" w:beforeAutospacing="0" w:after="0" w:afterAutospacing="0"/>
                          <w:jc w:val="center"/>
                          <w:rPr>
                            <w:rFonts w:ascii="Arial Black" w:hAnsi="Arial Black"/>
                            <w:sz w:val="18"/>
                            <w:szCs w:val="18"/>
                            <w:lang w:val="ru-RU"/>
                          </w:rPr>
                        </w:pPr>
                        <w:r>
                          <w:rPr>
                            <w:rFonts w:ascii="Arial Black" w:hAnsi="Arial Black"/>
                            <w:sz w:val="18"/>
                            <w:szCs w:val="18"/>
                            <w:lang w:val="ru-RU"/>
                          </w:rPr>
                          <w:t>ВЫХОД</w:t>
                        </w:r>
                      </w:p>
                      <w:p w:rsidR="00E8736E" w:rsidRPr="00DC5567" w:rsidRDefault="00E8736E" w:rsidP="00704FD2">
                        <w:pPr>
                          <w:spacing w:before="0" w:beforeAutospacing="0" w:after="0" w:afterAutospacing="0"/>
                          <w:jc w:val="center"/>
                          <w:rPr>
                            <w:rFonts w:ascii="Arial Black" w:hAnsi="Arial Black"/>
                            <w:b/>
                            <w:sz w:val="18"/>
                            <w:szCs w:val="18"/>
                            <w:lang w:val="ru-RU"/>
                          </w:rPr>
                        </w:pPr>
                        <w:r>
                          <w:rPr>
                            <w:rFonts w:ascii="Arial Black" w:hAnsi="Arial Black"/>
                            <w:b/>
                            <w:sz w:val="18"/>
                            <w:szCs w:val="18"/>
                            <w:lang w:val="ru-RU"/>
                          </w:rPr>
                          <w:t>ПРОЦЕДУРЫ 3.2 1</w:t>
                        </w:r>
                      </w:p>
                    </w:txbxContent>
                  </v:textbox>
                </v:shape>
              </w:pict>
            </w:r>
            <w:r w:rsidRPr="00E8736E">
              <w:rPr>
                <w:rFonts w:ascii="Times New Roman" w:hAnsi="Times New Roman"/>
                <w:noProof/>
                <w:sz w:val="28"/>
                <w:szCs w:val="28"/>
                <w:lang w:val="ru-RU" w:eastAsia="ru-RU" w:bidi="ar-SA"/>
              </w:rPr>
              <w:pict>
                <v:shape id="_x0000_s1090" type="#_x0000_t67" style="position:absolute;left:0;text-align:left;margin-left:236.7pt;margin-top:23.65pt;width:15pt;height:19.45pt;z-index:251725824" fillcolor="black"/>
              </w:pict>
            </w:r>
          </w:p>
          <w:p w:rsidR="00704FD2" w:rsidRPr="00E8736E" w:rsidRDefault="00704FD2" w:rsidP="00E8736E">
            <w:pPr>
              <w:spacing w:before="0" w:beforeAutospacing="0" w:after="0" w:afterAutospacing="0"/>
              <w:rPr>
                <w:sz w:val="28"/>
                <w:szCs w:val="28"/>
                <w:lang w:val="ru-RU"/>
              </w:rPr>
            </w:pPr>
          </w:p>
          <w:p w:rsidR="00704FD2" w:rsidRPr="00E8736E" w:rsidRDefault="00704FD2" w:rsidP="00E8736E">
            <w:pPr>
              <w:spacing w:before="0" w:beforeAutospacing="0" w:after="0" w:afterAutospacing="0"/>
              <w:jc w:val="center"/>
              <w:rPr>
                <w:b/>
                <w:sz w:val="28"/>
                <w:szCs w:val="28"/>
                <w:lang w:val="ru-RU"/>
              </w:rPr>
            </w:pPr>
          </w:p>
          <w:p w:rsidR="00704FD2" w:rsidRPr="00E8736E" w:rsidRDefault="00704FD2" w:rsidP="00E8736E">
            <w:pPr>
              <w:spacing w:before="0" w:beforeAutospacing="0" w:after="0" w:afterAutospacing="0"/>
              <w:jc w:val="center"/>
              <w:rPr>
                <w:b/>
                <w:sz w:val="28"/>
                <w:szCs w:val="28"/>
                <w:lang w:val="ru-RU"/>
              </w:rPr>
            </w:pPr>
          </w:p>
          <w:p w:rsidR="00704FD2" w:rsidRPr="00E8736E" w:rsidRDefault="00704FD2" w:rsidP="00E8736E">
            <w:pPr>
              <w:spacing w:before="0" w:beforeAutospacing="0" w:after="0" w:afterAutospacing="0"/>
              <w:jc w:val="center"/>
              <w:rPr>
                <w:b/>
                <w:sz w:val="28"/>
                <w:szCs w:val="28"/>
                <w:lang w:val="ru-RU"/>
              </w:rPr>
            </w:pPr>
            <w:r w:rsidRPr="00E8736E">
              <w:rPr>
                <w:b/>
                <w:sz w:val="28"/>
                <w:szCs w:val="28"/>
                <w:lang w:val="ru-RU"/>
              </w:rPr>
              <w:t>Процедура 3.3  Организация и проведение проверки</w:t>
            </w:r>
          </w:p>
          <w:p w:rsidR="00704FD2" w:rsidRPr="00E8736E" w:rsidRDefault="00986F6A" w:rsidP="00E8736E">
            <w:pPr>
              <w:spacing w:before="0" w:beforeAutospacing="0" w:after="0" w:afterAutospacing="0"/>
              <w:rPr>
                <w:sz w:val="28"/>
                <w:szCs w:val="28"/>
                <w:lang w:val="ru-RU"/>
              </w:rPr>
            </w:pPr>
            <w:r w:rsidRPr="00E8736E">
              <w:rPr>
                <w:rFonts w:ascii="Times New Roman" w:hAnsi="Times New Roman"/>
                <w:noProof/>
                <w:sz w:val="28"/>
                <w:szCs w:val="28"/>
                <w:lang w:val="ru-RU" w:eastAsia="ru-RU" w:bidi="ar-SA"/>
              </w:rPr>
              <w:pict>
                <v:shape id="_x0000_s1120" type="#_x0000_t202" style="position:absolute;left:0;text-align:left;margin-left:235.35pt;margin-top:9.2pt;width:24.15pt;height:20.9pt;z-index:251756544" stroked="f">
                  <v:textbox style="mso-next-textbox:#_x0000_s1120">
                    <w:txbxContent>
                      <w:p w:rsidR="00E8736E" w:rsidRPr="0004622B" w:rsidRDefault="00E8736E" w:rsidP="00704FD2">
                        <w:pPr>
                          <w:jc w:val="center"/>
                          <w:rPr>
                            <w:b/>
                            <w:sz w:val="24"/>
                            <w:szCs w:val="24"/>
                            <w:lang w:val="ru-RU"/>
                          </w:rPr>
                        </w:pPr>
                        <w:r>
                          <w:rPr>
                            <w:b/>
                            <w:sz w:val="24"/>
                            <w:szCs w:val="24"/>
                            <w:lang w:val="ru-RU"/>
                          </w:rPr>
                          <w:t>2</w:t>
                        </w:r>
                      </w:p>
                    </w:txbxContent>
                  </v:textbox>
                </v:shape>
              </w:pict>
            </w:r>
            <w:r w:rsidRPr="00E8736E">
              <w:rPr>
                <w:rFonts w:ascii="Times New Roman" w:hAnsi="Times New Roman"/>
                <w:noProof/>
                <w:sz w:val="28"/>
                <w:szCs w:val="28"/>
                <w:lang w:val="ru-RU" w:eastAsia="ru-RU" w:bidi="ar-SA"/>
              </w:rPr>
              <w:pict>
                <v:shape id="_x0000_s1119" type="#_x0000_t120" style="position:absolute;left:0;text-align:left;margin-left:227.55pt;margin-top:3.15pt;width:39.85pt;height:37.6pt;z-index:251755520"/>
              </w:pict>
            </w:r>
          </w:p>
          <w:p w:rsidR="00704FD2" w:rsidRPr="00E8736E" w:rsidRDefault="00986F6A" w:rsidP="00E8736E">
            <w:pPr>
              <w:rPr>
                <w:sz w:val="28"/>
                <w:szCs w:val="28"/>
                <w:lang w:val="ru-RU"/>
              </w:rPr>
            </w:pPr>
            <w:r w:rsidRPr="00E8736E">
              <w:rPr>
                <w:rFonts w:ascii="Times New Roman" w:hAnsi="Times New Roman"/>
                <w:noProof/>
                <w:sz w:val="28"/>
                <w:szCs w:val="28"/>
                <w:lang w:val="ru-RU" w:eastAsia="ru-RU" w:bidi="ar-SA"/>
              </w:rPr>
              <w:pict>
                <v:shape id="_x0000_s1121" type="#_x0000_t32" style="position:absolute;left:0;text-align:left;margin-left:247.55pt;margin-top:27.3pt;width:0;height:17.5pt;z-index:251757568" o:connectortype="straight">
                  <v:stroke endarrow="block"/>
                </v:shape>
              </w:pict>
            </w:r>
          </w:p>
          <w:p w:rsidR="00704FD2" w:rsidRPr="00E8736E" w:rsidRDefault="00986F6A" w:rsidP="00E8736E">
            <w:pPr>
              <w:rPr>
                <w:sz w:val="28"/>
                <w:szCs w:val="28"/>
                <w:lang w:val="ru-RU"/>
              </w:rPr>
            </w:pPr>
            <w:r w:rsidRPr="00E8736E">
              <w:rPr>
                <w:rFonts w:ascii="Times New Roman" w:hAnsi="Times New Roman"/>
                <w:noProof/>
                <w:sz w:val="28"/>
                <w:szCs w:val="28"/>
                <w:lang w:val="ru-RU" w:eastAsia="ru-RU" w:bidi="ar-SA"/>
              </w:rPr>
              <w:pict>
                <v:roundrect id="_x0000_s1111" style="position:absolute;left:0;text-align:left;margin-left:61.1pt;margin-top:3.35pt;width:364.65pt;height:69.1pt;z-index:251747328" arcsize="20807f"/>
              </w:pict>
            </w:r>
            <w:r w:rsidRPr="00E8736E">
              <w:rPr>
                <w:rFonts w:ascii="Times New Roman" w:hAnsi="Times New Roman"/>
                <w:noProof/>
                <w:sz w:val="28"/>
                <w:szCs w:val="28"/>
                <w:lang w:val="ru-RU" w:eastAsia="ru-RU" w:bidi="ar-SA"/>
              </w:rPr>
              <w:pict>
                <v:shape id="_x0000_s1112" type="#_x0000_t202" style="position:absolute;left:0;text-align:left;margin-left:83.35pt;margin-top:6.55pt;width:329.35pt;height:62.8pt;z-index:251748352" stroked="f">
                  <v:textbox style="mso-next-textbox:#_x0000_s1112">
                    <w:txbxContent>
                      <w:p w:rsidR="00E8736E" w:rsidRPr="00105231" w:rsidRDefault="00E8736E" w:rsidP="00704FD2">
                        <w:pPr>
                          <w:spacing w:before="0" w:beforeAutospacing="0" w:after="0" w:afterAutospacing="0"/>
                          <w:jc w:val="center"/>
                          <w:rPr>
                            <w:rFonts w:ascii="Times New Roman" w:hAnsi="Times New Roman"/>
                            <w:lang w:val="ru-RU"/>
                          </w:rPr>
                        </w:pPr>
                        <w:r w:rsidRPr="00105231">
                          <w:rPr>
                            <w:rFonts w:ascii="Times New Roman" w:hAnsi="Times New Roman"/>
                            <w:lang w:val="ru-RU"/>
                          </w:rPr>
                          <w:t xml:space="preserve">Старт процедуры 3.3 </w:t>
                        </w:r>
                      </w:p>
                      <w:p w:rsidR="00E8736E" w:rsidRPr="00105231" w:rsidRDefault="00E8736E" w:rsidP="00704FD2">
                        <w:pPr>
                          <w:spacing w:before="0" w:beforeAutospacing="0" w:after="0" w:afterAutospacing="0"/>
                          <w:jc w:val="center"/>
                          <w:rPr>
                            <w:rFonts w:ascii="Times New Roman" w:hAnsi="Times New Roman"/>
                            <w:lang w:val="ru-RU"/>
                          </w:rPr>
                        </w:pPr>
                        <w:r w:rsidRPr="00105231">
                          <w:rPr>
                            <w:rFonts w:ascii="Times New Roman" w:hAnsi="Times New Roman"/>
                            <w:lang w:val="ru-RU"/>
                          </w:rPr>
                          <w:t>Установление контакта с представителем субъекта проверки, уполномоченным представлять субъект проверки</w:t>
                        </w:r>
                      </w:p>
                      <w:p w:rsidR="00E8736E" w:rsidRPr="00105231" w:rsidRDefault="00E8736E" w:rsidP="00704FD2">
                        <w:pPr>
                          <w:spacing w:before="0" w:beforeAutospacing="0" w:after="0" w:afterAutospacing="0"/>
                          <w:jc w:val="center"/>
                          <w:rPr>
                            <w:rFonts w:ascii="Times New Roman" w:hAnsi="Times New Roman"/>
                            <w:lang w:val="ru-RU"/>
                          </w:rPr>
                        </w:pPr>
                        <w:r w:rsidRPr="00105231">
                          <w:rPr>
                            <w:rFonts w:ascii="Times New Roman" w:hAnsi="Times New Roman"/>
                            <w:lang w:val="ru-RU"/>
                          </w:rPr>
                          <w:t>Уточнение условий проведения проверки</w:t>
                        </w:r>
                      </w:p>
                      <w:p w:rsidR="00E8736E" w:rsidRPr="00E6631A" w:rsidRDefault="00E8736E" w:rsidP="00704FD2">
                        <w:pPr>
                          <w:spacing w:before="0" w:beforeAutospacing="0" w:after="0" w:afterAutospacing="0"/>
                          <w:jc w:val="center"/>
                          <w:rPr>
                            <w:lang w:val="ru-RU"/>
                          </w:rPr>
                        </w:pPr>
                      </w:p>
                    </w:txbxContent>
                  </v:textbox>
                </v:shape>
              </w:pict>
            </w:r>
          </w:p>
          <w:p w:rsidR="00704FD2" w:rsidRPr="00E8736E" w:rsidRDefault="00704FD2" w:rsidP="00E8736E">
            <w:pPr>
              <w:rPr>
                <w:sz w:val="28"/>
                <w:szCs w:val="28"/>
                <w:lang w:val="ru-RU"/>
              </w:rPr>
            </w:pPr>
          </w:p>
          <w:p w:rsidR="00704FD2" w:rsidRPr="00E8736E" w:rsidRDefault="00986F6A" w:rsidP="00E8736E">
            <w:pPr>
              <w:rPr>
                <w:sz w:val="28"/>
                <w:szCs w:val="28"/>
                <w:lang w:val="ru-RU"/>
              </w:rPr>
            </w:pPr>
            <w:r w:rsidRPr="00E8736E">
              <w:rPr>
                <w:rFonts w:ascii="Times New Roman" w:hAnsi="Times New Roman"/>
                <w:noProof/>
                <w:sz w:val="28"/>
                <w:szCs w:val="28"/>
                <w:lang w:val="ru-RU" w:eastAsia="ru-RU" w:bidi="ar-SA"/>
              </w:rPr>
              <w:pict>
                <v:shape id="_x0000_s1118" type="#_x0000_t32" style="position:absolute;left:0;text-align:left;margin-left:245pt;margin-top:17.6pt;width:0;height:17.5pt;z-index:251754496" o:connectortype="straight">
                  <v:stroke endarrow="block"/>
                </v:shape>
              </w:pict>
            </w:r>
          </w:p>
          <w:p w:rsidR="00704FD2" w:rsidRPr="00E8736E" w:rsidRDefault="00986F6A" w:rsidP="00E8736E">
            <w:pPr>
              <w:rPr>
                <w:sz w:val="28"/>
                <w:szCs w:val="28"/>
                <w:lang w:val="ru-RU"/>
              </w:rPr>
            </w:pPr>
            <w:r w:rsidRPr="00E8736E">
              <w:rPr>
                <w:rFonts w:ascii="Times New Roman" w:hAnsi="Times New Roman"/>
                <w:noProof/>
                <w:sz w:val="28"/>
                <w:szCs w:val="28"/>
                <w:lang w:val="ru-RU" w:eastAsia="ru-RU" w:bidi="ar-SA"/>
              </w:rPr>
              <w:pict>
                <v:shape id="_x0000_s1117" type="#_x0000_t202" style="position:absolute;left:0;text-align:left;margin-left:327.75pt;margin-top:13.7pt;width:41.25pt;height:19.6pt;z-index:251753472" stroked="f">
                  <v:textbox style="mso-next-textbox:#_x0000_s1117">
                    <w:txbxContent>
                      <w:p w:rsidR="00E8736E" w:rsidRPr="00105231" w:rsidRDefault="00E8736E" w:rsidP="00704FD2">
                        <w:pPr>
                          <w:spacing w:before="0" w:beforeAutospacing="0" w:after="0" w:afterAutospacing="0"/>
                          <w:rPr>
                            <w:rFonts w:ascii="Times New Roman" w:hAnsi="Times New Roman"/>
                            <w:lang w:val="ru-RU"/>
                          </w:rPr>
                        </w:pPr>
                        <w:r w:rsidRPr="00105231">
                          <w:rPr>
                            <w:rFonts w:ascii="Times New Roman" w:hAnsi="Times New Roman"/>
                            <w:lang w:val="ru-RU"/>
                          </w:rPr>
                          <w:t>Нет</w:t>
                        </w:r>
                      </w:p>
                    </w:txbxContent>
                  </v:textbox>
                </v:shape>
              </w:pict>
            </w:r>
            <w:r w:rsidRPr="00E8736E">
              <w:rPr>
                <w:rFonts w:ascii="Times New Roman" w:hAnsi="Times New Roman"/>
                <w:noProof/>
                <w:sz w:val="28"/>
                <w:szCs w:val="28"/>
                <w:lang w:val="ru-RU" w:eastAsia="ru-RU" w:bidi="ar-SA"/>
              </w:rPr>
              <w:pict>
                <v:shape id="_x0000_s1221" type="#_x0000_t120" style="position:absolute;left:0;text-align:left;margin-left:364.35pt;margin-top:19.7pt;width:39.85pt;height:37.6pt;z-index:251859968"/>
              </w:pict>
            </w:r>
            <w:r w:rsidRPr="00E8736E">
              <w:rPr>
                <w:rFonts w:ascii="Times New Roman" w:hAnsi="Times New Roman"/>
                <w:noProof/>
                <w:sz w:val="28"/>
                <w:szCs w:val="28"/>
                <w:lang w:val="ru-RU" w:eastAsia="ru-RU" w:bidi="ar-SA"/>
              </w:rPr>
              <w:pict>
                <v:shape id="_x0000_s1113" type="#_x0000_t110" style="position:absolute;left:0;text-align:left;margin-left:156.55pt;margin-top:7.7pt;width:177.45pt;height:66.75pt;z-index:251749376">
                  <v:textbox style="mso-next-textbox:#_x0000_s1113">
                    <w:txbxContent>
                      <w:p w:rsidR="00E8736E" w:rsidRPr="00105231" w:rsidRDefault="00E8736E" w:rsidP="00704FD2">
                        <w:pPr>
                          <w:spacing w:before="0" w:beforeAutospacing="0" w:after="0" w:afterAutospacing="0"/>
                          <w:jc w:val="center"/>
                          <w:rPr>
                            <w:rFonts w:ascii="Times New Roman" w:hAnsi="Times New Roman"/>
                            <w:lang w:val="ru-RU"/>
                          </w:rPr>
                        </w:pPr>
                        <w:r w:rsidRPr="00105231">
                          <w:rPr>
                            <w:rFonts w:ascii="Times New Roman" w:hAnsi="Times New Roman"/>
                            <w:lang w:val="ru-RU"/>
                          </w:rPr>
                          <w:t>Проверка документарная?</w:t>
                        </w:r>
                      </w:p>
                    </w:txbxContent>
                  </v:textbox>
                </v:shape>
              </w:pict>
            </w:r>
          </w:p>
          <w:p w:rsidR="00704FD2" w:rsidRPr="00E8736E" w:rsidRDefault="00986F6A" w:rsidP="00E8736E">
            <w:pPr>
              <w:rPr>
                <w:sz w:val="28"/>
                <w:szCs w:val="28"/>
                <w:lang w:val="ru-RU"/>
              </w:rPr>
            </w:pPr>
            <w:r w:rsidRPr="00E8736E">
              <w:rPr>
                <w:rFonts w:ascii="Times New Roman" w:hAnsi="Times New Roman"/>
                <w:noProof/>
                <w:sz w:val="28"/>
                <w:szCs w:val="28"/>
                <w:lang w:val="ru-RU" w:eastAsia="ru-RU" w:bidi="ar-SA"/>
              </w:rPr>
              <w:pict>
                <v:shape id="_x0000_s1222" type="#_x0000_t202" style="position:absolute;left:0;text-align:left;margin-left:369.7pt;margin-top:.4pt;width:24.15pt;height:20.9pt;z-index:251860992" stroked="f">
                  <v:textbox style="mso-next-textbox:#_x0000_s1222" inset="1.5mm,,1.5mm">
                    <w:txbxContent>
                      <w:p w:rsidR="00E8736E" w:rsidRPr="0004622B" w:rsidRDefault="00E8736E" w:rsidP="00704FD2">
                        <w:pPr>
                          <w:jc w:val="center"/>
                          <w:rPr>
                            <w:b/>
                            <w:sz w:val="24"/>
                            <w:szCs w:val="24"/>
                            <w:lang w:val="ru-RU"/>
                          </w:rPr>
                        </w:pPr>
                        <w:r>
                          <w:rPr>
                            <w:b/>
                            <w:sz w:val="24"/>
                            <w:szCs w:val="24"/>
                            <w:lang w:val="ru-RU"/>
                          </w:rPr>
                          <w:t>11</w:t>
                        </w:r>
                      </w:p>
                      <w:p w:rsidR="00E8736E" w:rsidRDefault="00E8736E" w:rsidP="00704FD2"/>
                    </w:txbxContent>
                  </v:textbox>
                </v:shape>
              </w:pict>
            </w:r>
            <w:r w:rsidRPr="00E8736E">
              <w:rPr>
                <w:rFonts w:ascii="Times New Roman" w:hAnsi="Times New Roman"/>
                <w:noProof/>
                <w:sz w:val="28"/>
                <w:szCs w:val="28"/>
                <w:lang w:val="ru-RU" w:eastAsia="ru-RU" w:bidi="ar-SA"/>
              </w:rPr>
              <w:pict>
                <v:shape id="_x0000_s1114" type="#_x0000_t32" style="position:absolute;left:0;text-align:left;margin-left:334pt;margin-top:13.65pt;width:30.9pt;height:.05pt;flip:y;z-index:251750400" o:connectortype="straight">
                  <v:stroke endarrow="block"/>
                </v:shape>
              </w:pict>
            </w:r>
          </w:p>
          <w:p w:rsidR="00704FD2" w:rsidRPr="00E8736E" w:rsidRDefault="00986F6A" w:rsidP="00E8736E">
            <w:pPr>
              <w:rPr>
                <w:sz w:val="28"/>
                <w:szCs w:val="28"/>
                <w:lang w:val="ru-RU"/>
              </w:rPr>
            </w:pPr>
            <w:r w:rsidRPr="00E8736E">
              <w:rPr>
                <w:rFonts w:ascii="Times New Roman" w:hAnsi="Times New Roman"/>
                <w:noProof/>
                <w:sz w:val="28"/>
                <w:szCs w:val="28"/>
                <w:lang w:val="ru-RU" w:eastAsia="ru-RU" w:bidi="ar-SA"/>
              </w:rPr>
              <w:pict>
                <v:shape id="_x0000_s1116" type="#_x0000_t202" style="position:absolute;left:0;text-align:left;margin-left:185.25pt;margin-top:13.45pt;width:40.25pt;height:19.6pt;z-index:251752448" stroked="f">
                  <v:textbox style="mso-next-textbox:#_x0000_s1116">
                    <w:txbxContent>
                      <w:p w:rsidR="00E8736E" w:rsidRPr="00105231" w:rsidRDefault="00E8736E" w:rsidP="00704FD2">
                        <w:pPr>
                          <w:spacing w:before="0" w:beforeAutospacing="0" w:after="0" w:afterAutospacing="0"/>
                          <w:rPr>
                            <w:rFonts w:ascii="Times New Roman" w:hAnsi="Times New Roman"/>
                            <w:lang w:val="ru-RU"/>
                          </w:rPr>
                        </w:pPr>
                        <w:r w:rsidRPr="00105231">
                          <w:rPr>
                            <w:rFonts w:ascii="Times New Roman" w:hAnsi="Times New Roman"/>
                            <w:lang w:val="ru-RU"/>
                          </w:rPr>
                          <w:t>Да</w:t>
                        </w:r>
                      </w:p>
                    </w:txbxContent>
                  </v:textbox>
                </v:shape>
              </w:pict>
            </w:r>
            <w:r w:rsidRPr="00E8736E">
              <w:rPr>
                <w:rFonts w:ascii="Times New Roman" w:hAnsi="Times New Roman"/>
                <w:noProof/>
                <w:sz w:val="28"/>
                <w:szCs w:val="28"/>
                <w:lang w:val="ru-RU" w:eastAsia="ru-RU" w:bidi="ar-SA"/>
              </w:rPr>
              <w:pict>
                <v:shape id="_x0000_s1115" type="#_x0000_t32" style="position:absolute;left:0;text-align:left;margin-left:245pt;margin-top:19.6pt;width:0;height:17.5pt;z-index:251751424" o:connectortype="straight">
                  <v:stroke endarrow="block"/>
                </v:shape>
              </w:pict>
            </w:r>
          </w:p>
          <w:p w:rsidR="00704FD2" w:rsidRPr="00E8736E" w:rsidRDefault="00986F6A" w:rsidP="00E8736E">
            <w:pPr>
              <w:rPr>
                <w:sz w:val="28"/>
                <w:szCs w:val="28"/>
                <w:lang w:val="ru-RU"/>
              </w:rPr>
            </w:pPr>
            <w:r w:rsidRPr="00E8736E">
              <w:rPr>
                <w:rFonts w:ascii="Times New Roman" w:hAnsi="Times New Roman"/>
                <w:noProof/>
                <w:sz w:val="28"/>
                <w:szCs w:val="28"/>
                <w:lang w:val="ru-RU" w:eastAsia="ru-RU" w:bidi="ar-SA"/>
              </w:rPr>
              <w:pict>
                <v:shape id="_x0000_s1123" type="#_x0000_t202" style="position:absolute;left:0;text-align:left;margin-left:235.35pt;margin-top:17.85pt;width:24.15pt;height:20.9pt;z-index:251759616" stroked="f">
                  <v:textbox style="mso-next-textbox:#_x0000_s1123">
                    <w:txbxContent>
                      <w:p w:rsidR="00E8736E" w:rsidRPr="0004622B" w:rsidRDefault="00E8736E" w:rsidP="00704FD2">
                        <w:pPr>
                          <w:jc w:val="center"/>
                          <w:rPr>
                            <w:b/>
                            <w:sz w:val="24"/>
                            <w:szCs w:val="24"/>
                            <w:lang w:val="ru-RU"/>
                          </w:rPr>
                        </w:pPr>
                        <w:r>
                          <w:rPr>
                            <w:b/>
                            <w:sz w:val="24"/>
                            <w:szCs w:val="24"/>
                            <w:lang w:val="ru-RU"/>
                          </w:rPr>
                          <w:t>3</w:t>
                        </w:r>
                      </w:p>
                    </w:txbxContent>
                  </v:textbox>
                </v:shape>
              </w:pict>
            </w:r>
            <w:r w:rsidRPr="00E8736E">
              <w:rPr>
                <w:rFonts w:ascii="Times New Roman" w:hAnsi="Times New Roman"/>
                <w:noProof/>
                <w:sz w:val="28"/>
                <w:szCs w:val="28"/>
                <w:lang w:val="ru-RU" w:eastAsia="ru-RU" w:bidi="ar-SA"/>
              </w:rPr>
              <w:pict>
                <v:shape id="_x0000_s1122" type="#_x0000_t120" style="position:absolute;left:0;text-align:left;margin-left:227.55pt;margin-top:9.7pt;width:39.85pt;height:37.6pt;z-index:251758592"/>
              </w:pict>
            </w:r>
          </w:p>
          <w:p w:rsidR="00704FD2" w:rsidRPr="00E8736E" w:rsidRDefault="00704FD2" w:rsidP="00E8736E">
            <w:pPr>
              <w:rPr>
                <w:sz w:val="28"/>
                <w:szCs w:val="28"/>
                <w:lang w:val="ru-RU"/>
              </w:rPr>
            </w:pPr>
          </w:p>
          <w:p w:rsidR="00704FD2" w:rsidRPr="00E8736E" w:rsidRDefault="00704FD2" w:rsidP="00E8736E">
            <w:pPr>
              <w:rPr>
                <w:sz w:val="28"/>
                <w:szCs w:val="28"/>
                <w:lang w:val="ru-RU"/>
              </w:rPr>
            </w:pPr>
          </w:p>
          <w:p w:rsidR="00704FD2" w:rsidRPr="00E8736E" w:rsidRDefault="00704FD2" w:rsidP="00E8736E">
            <w:pPr>
              <w:spacing w:before="0" w:beforeAutospacing="0" w:after="0" w:afterAutospacing="0"/>
              <w:jc w:val="center"/>
              <w:rPr>
                <w:b/>
                <w:sz w:val="28"/>
                <w:szCs w:val="28"/>
                <w:lang w:val="ru-RU"/>
              </w:rPr>
            </w:pPr>
          </w:p>
          <w:p w:rsidR="00704FD2" w:rsidRPr="00E8736E" w:rsidRDefault="00704FD2" w:rsidP="00E8736E">
            <w:pPr>
              <w:spacing w:before="0" w:beforeAutospacing="0" w:after="0" w:afterAutospacing="0"/>
              <w:jc w:val="center"/>
              <w:rPr>
                <w:b/>
                <w:sz w:val="28"/>
                <w:szCs w:val="28"/>
                <w:lang w:val="ru-RU"/>
              </w:rPr>
            </w:pPr>
          </w:p>
          <w:p w:rsidR="00704FD2" w:rsidRPr="00E8736E" w:rsidRDefault="00704FD2" w:rsidP="00E8736E">
            <w:pPr>
              <w:spacing w:before="0" w:beforeAutospacing="0" w:after="0" w:afterAutospacing="0"/>
              <w:jc w:val="center"/>
              <w:rPr>
                <w:b/>
                <w:sz w:val="28"/>
                <w:szCs w:val="28"/>
                <w:lang w:val="ru-RU"/>
              </w:rPr>
            </w:pPr>
          </w:p>
          <w:p w:rsidR="00704FD2" w:rsidRPr="00E8736E" w:rsidRDefault="00704FD2" w:rsidP="00E8736E">
            <w:pPr>
              <w:spacing w:before="0" w:beforeAutospacing="0" w:after="0" w:afterAutospacing="0"/>
              <w:jc w:val="center"/>
              <w:rPr>
                <w:rFonts w:ascii="Times New Roman" w:hAnsi="Times New Roman"/>
                <w:b/>
                <w:sz w:val="28"/>
                <w:szCs w:val="28"/>
                <w:lang w:val="ru-RU"/>
              </w:rPr>
            </w:pPr>
            <w:r w:rsidRPr="00E8736E">
              <w:rPr>
                <w:rFonts w:ascii="Times New Roman" w:hAnsi="Times New Roman"/>
                <w:b/>
                <w:sz w:val="28"/>
                <w:szCs w:val="28"/>
                <w:lang w:val="ru-RU"/>
              </w:rPr>
              <w:t>Процедура 3.3.1 Организация и  проведение документарной проверки</w:t>
            </w:r>
          </w:p>
          <w:p w:rsidR="00704FD2" w:rsidRPr="00E8736E" w:rsidRDefault="00704FD2" w:rsidP="00E8736E">
            <w:pPr>
              <w:spacing w:before="0" w:beforeAutospacing="0" w:after="0" w:afterAutospacing="0"/>
              <w:rPr>
                <w:sz w:val="28"/>
                <w:szCs w:val="28"/>
                <w:lang w:val="ru-RU"/>
              </w:rPr>
            </w:pPr>
          </w:p>
          <w:p w:rsidR="00704FD2" w:rsidRPr="00E8736E" w:rsidRDefault="00704FD2" w:rsidP="00E8736E">
            <w:pPr>
              <w:spacing w:before="0" w:beforeAutospacing="0" w:after="0" w:afterAutospacing="0"/>
              <w:rPr>
                <w:sz w:val="28"/>
                <w:szCs w:val="28"/>
                <w:lang w:val="ru-RU"/>
              </w:rPr>
            </w:pPr>
          </w:p>
          <w:p w:rsidR="00704FD2" w:rsidRPr="00E8736E" w:rsidRDefault="00986F6A" w:rsidP="00E8736E">
            <w:pPr>
              <w:rPr>
                <w:sz w:val="28"/>
                <w:szCs w:val="28"/>
                <w:lang w:val="ru-RU"/>
              </w:rPr>
            </w:pPr>
            <w:r w:rsidRPr="00E8736E">
              <w:rPr>
                <w:rFonts w:ascii="Times New Roman" w:hAnsi="Times New Roman"/>
                <w:noProof/>
                <w:sz w:val="28"/>
                <w:szCs w:val="28"/>
                <w:lang w:val="ru-RU" w:eastAsia="ru-RU" w:bidi="ar-SA"/>
              </w:rPr>
              <w:pict>
                <v:shape id="_x0000_s1126" type="#_x0000_t202" style="position:absolute;left:0;text-align:left;margin-left:224.6pt;margin-top:11.35pt;width:24.15pt;height:20.9pt;z-index:251762688" stroked="f">
                  <v:textbox style="mso-next-textbox:#_x0000_s1126">
                    <w:txbxContent>
                      <w:p w:rsidR="00E8736E" w:rsidRPr="0004622B" w:rsidRDefault="00E8736E" w:rsidP="00704FD2">
                        <w:pPr>
                          <w:jc w:val="center"/>
                          <w:rPr>
                            <w:b/>
                            <w:sz w:val="24"/>
                            <w:szCs w:val="24"/>
                            <w:lang w:val="ru-RU"/>
                          </w:rPr>
                        </w:pPr>
                        <w:r>
                          <w:rPr>
                            <w:b/>
                            <w:sz w:val="24"/>
                            <w:szCs w:val="24"/>
                            <w:lang w:val="ru-RU"/>
                          </w:rPr>
                          <w:t>3</w:t>
                        </w:r>
                      </w:p>
                      <w:p w:rsidR="00E8736E" w:rsidRDefault="00E8736E" w:rsidP="00704FD2"/>
                    </w:txbxContent>
                  </v:textbox>
                </v:shape>
              </w:pict>
            </w:r>
            <w:r w:rsidRPr="00E8736E">
              <w:rPr>
                <w:rFonts w:ascii="Times New Roman" w:hAnsi="Times New Roman"/>
                <w:noProof/>
                <w:sz w:val="28"/>
                <w:szCs w:val="28"/>
                <w:lang w:val="ru-RU" w:eastAsia="ru-RU" w:bidi="ar-SA"/>
              </w:rPr>
              <w:pict>
                <v:shape id="_x0000_s1124" type="#_x0000_t120" style="position:absolute;left:0;text-align:left;margin-left:216.1pt;margin-top:3.95pt;width:39.85pt;height:37.6pt;z-index:251760640"/>
              </w:pict>
            </w:r>
          </w:p>
          <w:p w:rsidR="00704FD2" w:rsidRPr="00E8736E" w:rsidRDefault="00986F6A" w:rsidP="00E8736E">
            <w:pPr>
              <w:rPr>
                <w:sz w:val="28"/>
                <w:szCs w:val="28"/>
                <w:lang w:val="ru-RU"/>
              </w:rPr>
            </w:pPr>
            <w:r w:rsidRPr="00E8736E">
              <w:rPr>
                <w:rFonts w:ascii="Times New Roman" w:hAnsi="Times New Roman"/>
                <w:noProof/>
                <w:sz w:val="28"/>
                <w:szCs w:val="28"/>
                <w:lang w:val="ru-RU" w:eastAsia="ru-RU" w:bidi="ar-SA"/>
              </w:rPr>
              <w:pict>
                <v:shape id="_x0000_s1275" type="#_x0000_t109" style="position:absolute;left:0;text-align:left;margin-left:52.1pt;margin-top:17.6pt;width:374.2pt;height:35.65pt;z-index:251915264">
                  <v:textbox style="mso-next-textbox:#_x0000_s1275">
                    <w:txbxContent>
                      <w:p w:rsidR="00E8736E" w:rsidRPr="00105231" w:rsidRDefault="00E8736E" w:rsidP="00704FD2">
                        <w:pPr>
                          <w:spacing w:before="0" w:beforeAutospacing="0" w:after="0" w:afterAutospacing="0"/>
                          <w:jc w:val="center"/>
                          <w:rPr>
                            <w:rFonts w:ascii="Times New Roman" w:hAnsi="Times New Roman"/>
                            <w:lang w:val="ru-RU"/>
                          </w:rPr>
                        </w:pPr>
                        <w:r w:rsidRPr="00105231">
                          <w:rPr>
                            <w:rFonts w:ascii="Times New Roman" w:hAnsi="Times New Roman"/>
                            <w:lang w:val="ru-RU"/>
                          </w:rPr>
                          <w:t xml:space="preserve">Рассмотрение и анализ документации субъекта проверки, имеющейся </w:t>
                        </w:r>
                      </w:p>
                      <w:p w:rsidR="00E8736E" w:rsidRPr="00105231" w:rsidRDefault="00E8736E" w:rsidP="00704FD2">
                        <w:pPr>
                          <w:spacing w:before="0" w:beforeAutospacing="0" w:after="0" w:afterAutospacing="0"/>
                          <w:jc w:val="center"/>
                          <w:rPr>
                            <w:rFonts w:ascii="Times New Roman" w:hAnsi="Times New Roman"/>
                            <w:lang w:val="ru-RU"/>
                          </w:rPr>
                        </w:pPr>
                        <w:r w:rsidRPr="00105231">
                          <w:rPr>
                            <w:rFonts w:ascii="Times New Roman" w:hAnsi="Times New Roman"/>
                            <w:lang w:val="ru-RU"/>
                          </w:rPr>
                          <w:t xml:space="preserve">в распоряжении </w:t>
                        </w:r>
                        <w:proofErr w:type="spellStart"/>
                        <w:r w:rsidRPr="00105231">
                          <w:rPr>
                            <w:rFonts w:ascii="Times New Roman" w:hAnsi="Times New Roman"/>
                            <w:lang w:val="ru-RU"/>
                          </w:rPr>
                          <w:t>УПРиООС</w:t>
                        </w:r>
                        <w:proofErr w:type="spellEnd"/>
                      </w:p>
                      <w:p w:rsidR="00E8736E" w:rsidRPr="00936F94" w:rsidRDefault="00E8736E" w:rsidP="00704FD2">
                        <w:pPr>
                          <w:jc w:val="center"/>
                          <w:rPr>
                            <w:lang w:val="ru-RU"/>
                          </w:rPr>
                        </w:pPr>
                      </w:p>
                    </w:txbxContent>
                  </v:textbox>
                </v:shape>
              </w:pict>
            </w:r>
            <w:r w:rsidRPr="00E8736E">
              <w:rPr>
                <w:rFonts w:ascii="Times New Roman" w:hAnsi="Times New Roman"/>
                <w:noProof/>
                <w:sz w:val="28"/>
                <w:szCs w:val="28"/>
                <w:lang w:val="ru-RU" w:eastAsia="ru-RU" w:bidi="ar-SA"/>
              </w:rPr>
              <w:pict>
                <v:shape id="_x0000_s1274" type="#_x0000_t32" style="position:absolute;left:0;text-align:left;margin-left:235.3pt;margin-top:.1pt;width:.05pt;height:17.5pt;z-index:251914240" o:connectortype="straight">
                  <v:stroke endarrow="block"/>
                </v:shape>
              </w:pict>
            </w:r>
          </w:p>
          <w:p w:rsidR="00704FD2" w:rsidRPr="00E8736E" w:rsidRDefault="00986F6A" w:rsidP="00E8736E">
            <w:pPr>
              <w:rPr>
                <w:sz w:val="28"/>
                <w:szCs w:val="28"/>
                <w:lang w:val="ru-RU"/>
              </w:rPr>
            </w:pPr>
            <w:r w:rsidRPr="00E8736E">
              <w:rPr>
                <w:rFonts w:ascii="Times New Roman" w:hAnsi="Times New Roman"/>
                <w:noProof/>
                <w:sz w:val="28"/>
                <w:szCs w:val="28"/>
                <w:lang w:val="ru-RU" w:eastAsia="ru-RU" w:bidi="ar-SA"/>
              </w:rPr>
              <w:pict>
                <v:shape id="_x0000_s1276" type="#_x0000_t32" style="position:absolute;left:0;text-align:left;margin-left:235.35pt;margin-top:25.85pt;width:.05pt;height:17.5pt;z-index:251916288" o:connectortype="straight">
                  <v:stroke endarrow="block"/>
                </v:shape>
              </w:pict>
            </w:r>
          </w:p>
          <w:p w:rsidR="00704FD2" w:rsidRPr="00E8736E" w:rsidRDefault="00986F6A" w:rsidP="00E8736E">
            <w:pPr>
              <w:rPr>
                <w:sz w:val="28"/>
                <w:szCs w:val="28"/>
                <w:lang w:val="ru-RU"/>
              </w:rPr>
            </w:pPr>
            <w:r w:rsidRPr="00E8736E">
              <w:rPr>
                <w:rFonts w:ascii="Times New Roman" w:hAnsi="Times New Roman"/>
                <w:noProof/>
                <w:sz w:val="28"/>
                <w:szCs w:val="28"/>
                <w:lang w:val="ru-RU" w:eastAsia="ru-RU" w:bidi="ar-SA"/>
              </w:rPr>
              <w:pict>
                <v:shape id="_x0000_s1277" type="#_x0000_t109" style="position:absolute;left:0;text-align:left;margin-left:52.1pt;margin-top:15.9pt;width:374.2pt;height:51.7pt;z-index:251917312">
                  <v:textbox style="mso-next-textbox:#_x0000_s1277">
                    <w:txbxContent>
                      <w:p w:rsidR="00E8736E" w:rsidRPr="00105231" w:rsidRDefault="00E8736E" w:rsidP="00704FD2">
                        <w:pPr>
                          <w:spacing w:before="0" w:beforeAutospacing="0" w:after="0" w:afterAutospacing="0"/>
                          <w:jc w:val="center"/>
                          <w:rPr>
                            <w:rFonts w:ascii="Times New Roman" w:hAnsi="Times New Roman"/>
                            <w:lang w:val="ru-RU"/>
                          </w:rPr>
                        </w:pPr>
                        <w:r w:rsidRPr="00105231">
                          <w:rPr>
                            <w:rFonts w:ascii="Times New Roman" w:hAnsi="Times New Roman"/>
                            <w:lang w:val="ru-RU"/>
                          </w:rPr>
                          <w:t xml:space="preserve">Направление субъекту проверки запроса о предоставлении необходимых  документов с приложением копии Приказа </w:t>
                        </w:r>
                        <w:proofErr w:type="spellStart"/>
                        <w:r w:rsidRPr="00105231">
                          <w:rPr>
                            <w:rFonts w:ascii="Times New Roman" w:hAnsi="Times New Roman"/>
                            <w:lang w:val="ru-RU"/>
                          </w:rPr>
                          <w:t>УПРиООС</w:t>
                        </w:r>
                        <w:proofErr w:type="spellEnd"/>
                        <w:r w:rsidRPr="00105231">
                          <w:rPr>
                            <w:rFonts w:ascii="Times New Roman" w:hAnsi="Times New Roman"/>
                            <w:lang w:val="ru-RU"/>
                          </w:rPr>
                          <w:t xml:space="preserve"> о проведении проверки </w:t>
                        </w:r>
                      </w:p>
                      <w:p w:rsidR="00E8736E" w:rsidRPr="00105231" w:rsidRDefault="00E8736E" w:rsidP="00704FD2">
                        <w:pPr>
                          <w:jc w:val="center"/>
                          <w:rPr>
                            <w:rFonts w:ascii="Times New Roman" w:hAnsi="Times New Roman"/>
                            <w:lang w:val="ru-RU"/>
                          </w:rPr>
                        </w:pPr>
                      </w:p>
                    </w:txbxContent>
                  </v:textbox>
                </v:shape>
              </w:pict>
            </w:r>
          </w:p>
          <w:p w:rsidR="00704FD2" w:rsidRPr="00E8736E" w:rsidRDefault="00704FD2" w:rsidP="00E8736E">
            <w:pPr>
              <w:rPr>
                <w:sz w:val="28"/>
                <w:szCs w:val="28"/>
                <w:lang w:val="ru-RU"/>
              </w:rPr>
            </w:pPr>
          </w:p>
          <w:p w:rsidR="00704FD2" w:rsidRPr="00E8736E" w:rsidRDefault="00986F6A" w:rsidP="00E8736E">
            <w:pPr>
              <w:rPr>
                <w:sz w:val="28"/>
                <w:szCs w:val="28"/>
                <w:lang w:val="ru-RU"/>
              </w:rPr>
            </w:pPr>
            <w:r w:rsidRPr="00E8736E">
              <w:rPr>
                <w:rFonts w:ascii="Times New Roman" w:hAnsi="Times New Roman"/>
                <w:noProof/>
                <w:sz w:val="28"/>
                <w:szCs w:val="28"/>
                <w:lang w:val="ru-RU" w:eastAsia="ru-RU" w:bidi="ar-SA"/>
              </w:rPr>
              <w:pict>
                <v:shape id="_x0000_s1125" type="#_x0000_t32" style="position:absolute;left:0;text-align:left;margin-left:235.4pt;margin-top:12.75pt;width:.05pt;height:17.5pt;z-index:251761664" o:connectortype="straight">
                  <v:stroke endarrow="block"/>
                </v:shape>
              </w:pict>
            </w:r>
          </w:p>
          <w:p w:rsidR="00704FD2" w:rsidRPr="00E8736E" w:rsidRDefault="00986F6A" w:rsidP="00E8736E">
            <w:pPr>
              <w:rPr>
                <w:sz w:val="28"/>
                <w:szCs w:val="28"/>
                <w:lang w:val="ru-RU"/>
              </w:rPr>
            </w:pPr>
            <w:r w:rsidRPr="00E8736E">
              <w:rPr>
                <w:rFonts w:ascii="Times New Roman" w:hAnsi="Times New Roman"/>
                <w:noProof/>
                <w:sz w:val="28"/>
                <w:szCs w:val="28"/>
                <w:lang w:val="ru-RU" w:eastAsia="ru-RU" w:bidi="ar-SA"/>
              </w:rPr>
              <w:pict>
                <v:shape id="_x0000_s1138" type="#_x0000_t109" style="position:absolute;left:0;text-align:left;margin-left:52.1pt;margin-top:2.8pt;width:374.2pt;height:35.65pt;z-index:251774976">
                  <v:textbox style="mso-next-textbox:#_x0000_s1138">
                    <w:txbxContent>
                      <w:p w:rsidR="00E8736E" w:rsidRPr="00105231" w:rsidRDefault="00E8736E" w:rsidP="00704FD2">
                        <w:pPr>
                          <w:spacing w:before="0" w:beforeAutospacing="0" w:after="0" w:afterAutospacing="0"/>
                          <w:jc w:val="center"/>
                          <w:rPr>
                            <w:rFonts w:ascii="Times New Roman" w:hAnsi="Times New Roman"/>
                            <w:lang w:val="ru-RU"/>
                          </w:rPr>
                        </w:pPr>
                        <w:r w:rsidRPr="00105231">
                          <w:rPr>
                            <w:rFonts w:ascii="Times New Roman" w:hAnsi="Times New Roman"/>
                            <w:lang w:val="ru-RU"/>
                          </w:rPr>
                          <w:t xml:space="preserve">Прием документации (материалов) от субъекта проверки, </w:t>
                        </w:r>
                      </w:p>
                      <w:p w:rsidR="00E8736E" w:rsidRPr="00105231" w:rsidRDefault="00E8736E" w:rsidP="00704FD2">
                        <w:pPr>
                          <w:spacing w:before="0" w:beforeAutospacing="0" w:after="0" w:afterAutospacing="0"/>
                          <w:jc w:val="center"/>
                          <w:rPr>
                            <w:rFonts w:ascii="Times New Roman" w:hAnsi="Times New Roman"/>
                            <w:lang w:val="ru-RU"/>
                          </w:rPr>
                        </w:pPr>
                        <w:r w:rsidRPr="00105231">
                          <w:rPr>
                            <w:rFonts w:ascii="Times New Roman" w:hAnsi="Times New Roman"/>
                            <w:lang w:val="ru-RU"/>
                          </w:rPr>
                          <w:t>составляющей предмет проверки</w:t>
                        </w:r>
                      </w:p>
                      <w:p w:rsidR="00E8736E" w:rsidRPr="00105231" w:rsidRDefault="00E8736E" w:rsidP="00704FD2">
                        <w:pPr>
                          <w:jc w:val="center"/>
                          <w:rPr>
                            <w:rFonts w:ascii="Times New Roman" w:hAnsi="Times New Roman"/>
                            <w:lang w:val="ru-RU"/>
                          </w:rPr>
                        </w:pPr>
                      </w:p>
                    </w:txbxContent>
                  </v:textbox>
                </v:shape>
              </w:pict>
            </w:r>
          </w:p>
          <w:p w:rsidR="00704FD2" w:rsidRPr="00E8736E" w:rsidRDefault="00986F6A" w:rsidP="00E8736E">
            <w:pPr>
              <w:rPr>
                <w:sz w:val="28"/>
                <w:szCs w:val="28"/>
                <w:lang w:val="ru-RU"/>
              </w:rPr>
            </w:pPr>
            <w:r w:rsidRPr="00E8736E">
              <w:rPr>
                <w:rFonts w:ascii="Times New Roman" w:hAnsi="Times New Roman"/>
                <w:noProof/>
                <w:sz w:val="28"/>
                <w:szCs w:val="28"/>
                <w:lang w:val="ru-RU" w:eastAsia="ru-RU" w:bidi="ar-SA"/>
              </w:rPr>
              <w:pict>
                <v:shape id="_x0000_s1127" type="#_x0000_t32" style="position:absolute;left:0;text-align:left;margin-left:235.45pt;margin-top:11.05pt;width:0;height:17.5pt;z-index:251763712" o:connectortype="straight">
                  <v:stroke endarrow="block"/>
                </v:shape>
              </w:pict>
            </w:r>
          </w:p>
          <w:p w:rsidR="00704FD2" w:rsidRPr="00E8736E" w:rsidRDefault="00986F6A" w:rsidP="00E8736E">
            <w:pPr>
              <w:rPr>
                <w:sz w:val="28"/>
                <w:szCs w:val="28"/>
                <w:lang w:val="ru-RU"/>
              </w:rPr>
            </w:pPr>
            <w:r w:rsidRPr="00E8736E">
              <w:rPr>
                <w:rFonts w:ascii="Times New Roman" w:hAnsi="Times New Roman"/>
                <w:noProof/>
                <w:sz w:val="28"/>
                <w:szCs w:val="28"/>
                <w:lang w:val="ru-RU" w:eastAsia="ru-RU" w:bidi="ar-SA"/>
              </w:rPr>
              <w:pict>
                <v:shape id="_x0000_s1278" type="#_x0000_t32" style="position:absolute;left:0;text-align:left;margin-left:235.25pt;margin-top:23.75pt;width:0;height:17.5pt;z-index:251918336" o:connectortype="straight">
                  <v:stroke endarrow="block"/>
                </v:shape>
              </w:pict>
            </w:r>
            <w:r w:rsidRPr="00E8736E">
              <w:rPr>
                <w:rFonts w:ascii="Times New Roman" w:hAnsi="Times New Roman"/>
                <w:noProof/>
                <w:sz w:val="28"/>
                <w:szCs w:val="28"/>
                <w:lang w:val="ru-RU" w:eastAsia="ru-RU" w:bidi="ar-SA"/>
              </w:rPr>
              <w:pict>
                <v:shape id="_x0000_s1128" type="#_x0000_t109" style="position:absolute;left:0;text-align:left;margin-left:52.1pt;margin-top:1.1pt;width:374.2pt;height:22.65pt;z-index:251764736">
                  <v:textbox style="mso-next-textbox:#_x0000_s1128">
                    <w:txbxContent>
                      <w:p w:rsidR="00E8736E" w:rsidRPr="00105231" w:rsidRDefault="00E8736E" w:rsidP="00704FD2">
                        <w:pPr>
                          <w:spacing w:before="0" w:beforeAutospacing="0" w:after="0" w:afterAutospacing="0"/>
                          <w:jc w:val="center"/>
                          <w:rPr>
                            <w:rFonts w:ascii="Times New Roman" w:hAnsi="Times New Roman"/>
                            <w:lang w:val="ru-RU"/>
                          </w:rPr>
                        </w:pPr>
                        <w:r w:rsidRPr="00105231">
                          <w:rPr>
                            <w:rFonts w:ascii="Times New Roman" w:hAnsi="Times New Roman"/>
                            <w:lang w:val="ru-RU"/>
                          </w:rPr>
                          <w:t>Рассмотрение и анализ представленной документации</w:t>
                        </w:r>
                      </w:p>
                      <w:p w:rsidR="00E8736E" w:rsidRPr="00105231" w:rsidRDefault="00E8736E" w:rsidP="00704FD2">
                        <w:pPr>
                          <w:jc w:val="center"/>
                          <w:rPr>
                            <w:rFonts w:ascii="Times New Roman" w:hAnsi="Times New Roman"/>
                            <w:lang w:val="ru-RU"/>
                          </w:rPr>
                        </w:pPr>
                      </w:p>
                    </w:txbxContent>
                  </v:textbox>
                </v:shape>
              </w:pict>
            </w:r>
          </w:p>
          <w:p w:rsidR="00704FD2" w:rsidRPr="00E8736E" w:rsidRDefault="00986F6A" w:rsidP="00E8736E">
            <w:pPr>
              <w:rPr>
                <w:sz w:val="28"/>
                <w:szCs w:val="28"/>
                <w:lang w:val="ru-RU"/>
              </w:rPr>
            </w:pPr>
            <w:r w:rsidRPr="00E8736E">
              <w:rPr>
                <w:rFonts w:ascii="Times New Roman" w:hAnsi="Times New Roman"/>
                <w:noProof/>
                <w:sz w:val="28"/>
                <w:szCs w:val="28"/>
                <w:lang w:val="ru-RU" w:eastAsia="ru-RU" w:bidi="ar-SA"/>
              </w:rPr>
              <w:pict>
                <v:shape id="_x0000_s1280" type="#_x0000_t202" style="position:absolute;left:0;text-align:left;margin-left:355.5pt;margin-top:27.05pt;width:41pt;height:19.6pt;z-index:251920384" stroked="f">
                  <v:textbox style="mso-next-textbox:#_x0000_s1280">
                    <w:txbxContent>
                      <w:p w:rsidR="00E8736E" w:rsidRPr="00105231" w:rsidRDefault="00E8736E" w:rsidP="00704FD2">
                        <w:pPr>
                          <w:spacing w:before="0" w:beforeAutospacing="0" w:after="0" w:afterAutospacing="0"/>
                          <w:rPr>
                            <w:rFonts w:ascii="Times New Roman" w:hAnsi="Times New Roman"/>
                            <w:lang w:val="ru-RU"/>
                          </w:rPr>
                        </w:pPr>
                        <w:r w:rsidRPr="00105231">
                          <w:rPr>
                            <w:rFonts w:ascii="Times New Roman" w:hAnsi="Times New Roman"/>
                            <w:lang w:val="ru-RU"/>
                          </w:rPr>
                          <w:t>Нет</w:t>
                        </w:r>
                      </w:p>
                    </w:txbxContent>
                  </v:textbox>
                </v:shape>
              </w:pict>
            </w:r>
            <w:r w:rsidRPr="00E8736E">
              <w:rPr>
                <w:rFonts w:ascii="Times New Roman" w:hAnsi="Times New Roman"/>
                <w:noProof/>
                <w:sz w:val="28"/>
                <w:szCs w:val="28"/>
                <w:lang w:val="ru-RU" w:eastAsia="ru-RU" w:bidi="ar-SA"/>
              </w:rPr>
              <w:pict>
                <v:shape id="_x0000_s1279" type="#_x0000_t110" style="position:absolute;left:0;text-align:left;margin-left:97.25pt;margin-top:13.85pt;width:280.45pt;height:89.3pt;z-index:251919360">
                  <v:textbox style="mso-next-textbox:#_x0000_s1279">
                    <w:txbxContent>
                      <w:p w:rsidR="00E8736E" w:rsidRPr="00105231" w:rsidRDefault="00E8736E" w:rsidP="00704FD2">
                        <w:pPr>
                          <w:spacing w:before="0" w:beforeAutospacing="0" w:after="0" w:afterAutospacing="0"/>
                          <w:jc w:val="center"/>
                          <w:rPr>
                            <w:rFonts w:ascii="Times New Roman" w:hAnsi="Times New Roman"/>
                            <w:lang w:val="ru-RU"/>
                          </w:rPr>
                        </w:pPr>
                        <w:r w:rsidRPr="00105231">
                          <w:rPr>
                            <w:rFonts w:ascii="Times New Roman" w:hAnsi="Times New Roman"/>
                            <w:lang w:val="ru-RU"/>
                          </w:rPr>
                          <w:t xml:space="preserve">Выявлены ошибки </w:t>
                        </w:r>
                        <w:proofErr w:type="gramStart"/>
                        <w:r w:rsidRPr="00105231">
                          <w:rPr>
                            <w:rFonts w:ascii="Times New Roman" w:hAnsi="Times New Roman"/>
                            <w:lang w:val="ru-RU"/>
                          </w:rPr>
                          <w:t>и(</w:t>
                        </w:r>
                        <w:proofErr w:type="gramEnd"/>
                        <w:r w:rsidRPr="00105231">
                          <w:rPr>
                            <w:rFonts w:ascii="Times New Roman" w:hAnsi="Times New Roman"/>
                            <w:lang w:val="ru-RU"/>
                          </w:rPr>
                          <w:t>или) противоречия в документации?</w:t>
                        </w:r>
                      </w:p>
                    </w:txbxContent>
                  </v:textbox>
                </v:shape>
              </w:pict>
            </w:r>
          </w:p>
          <w:p w:rsidR="00704FD2" w:rsidRPr="00E8736E" w:rsidRDefault="00704FD2" w:rsidP="00E8736E">
            <w:pPr>
              <w:rPr>
                <w:sz w:val="28"/>
                <w:szCs w:val="28"/>
                <w:lang w:val="ru-RU"/>
              </w:rPr>
            </w:pPr>
          </w:p>
          <w:p w:rsidR="00704FD2" w:rsidRPr="00E8736E" w:rsidRDefault="00986F6A" w:rsidP="00E8736E">
            <w:pPr>
              <w:rPr>
                <w:sz w:val="28"/>
                <w:szCs w:val="28"/>
                <w:lang w:val="ru-RU"/>
              </w:rPr>
            </w:pPr>
            <w:r w:rsidRPr="00E8736E">
              <w:rPr>
                <w:noProof/>
                <w:sz w:val="28"/>
                <w:szCs w:val="28"/>
                <w:lang w:val="ru-RU" w:eastAsia="ru-RU" w:bidi="ar-SA"/>
              </w:rPr>
              <w:pict>
                <v:shape id="_x0000_s1285" type="#_x0000_t32" style="position:absolute;left:0;text-align:left;margin-left:416.5pt;margin-top:3.3pt;width:2.15pt;height:110.9pt;z-index:251925504" o:connectortype="straight"/>
              </w:pict>
            </w:r>
            <w:r w:rsidRPr="00E8736E">
              <w:rPr>
                <w:noProof/>
                <w:sz w:val="28"/>
                <w:szCs w:val="28"/>
                <w:lang w:val="ru-RU" w:eastAsia="ru-RU" w:bidi="ar-SA"/>
              </w:rPr>
              <w:pict>
                <v:shape id="_x0000_s1284" type="#_x0000_t32" style="position:absolute;left:0;text-align:left;margin-left:377.7pt;margin-top:3.3pt;width:38.8pt;height:0;z-index:251924480" o:connectortype="straight"/>
              </w:pict>
            </w:r>
          </w:p>
          <w:p w:rsidR="00704FD2" w:rsidRPr="00E8736E" w:rsidRDefault="00986F6A" w:rsidP="00E8736E">
            <w:pPr>
              <w:rPr>
                <w:sz w:val="28"/>
                <w:szCs w:val="28"/>
                <w:lang w:val="ru-RU"/>
              </w:rPr>
            </w:pPr>
            <w:r w:rsidRPr="00E8736E">
              <w:rPr>
                <w:rFonts w:ascii="Times New Roman" w:hAnsi="Times New Roman"/>
                <w:noProof/>
                <w:sz w:val="28"/>
                <w:szCs w:val="28"/>
                <w:lang w:val="ru-RU" w:eastAsia="ru-RU" w:bidi="ar-SA"/>
              </w:rPr>
              <w:lastRenderedPageBreak/>
              <w:pict>
                <v:shape id="_x0000_s1281" type="#_x0000_t202" style="position:absolute;left:0;text-align:left;margin-left:172.6pt;margin-top:14pt;width:42.4pt;height:19.6pt;z-index:251921408" stroked="f">
                  <v:textbox style="mso-next-textbox:#_x0000_s1281">
                    <w:txbxContent>
                      <w:p w:rsidR="00E8736E" w:rsidRPr="00105231" w:rsidRDefault="00E8736E" w:rsidP="00704FD2">
                        <w:pPr>
                          <w:spacing w:before="0" w:beforeAutospacing="0" w:after="0" w:afterAutospacing="0"/>
                          <w:rPr>
                            <w:rFonts w:ascii="Times New Roman" w:hAnsi="Times New Roman"/>
                            <w:lang w:val="ru-RU"/>
                          </w:rPr>
                        </w:pPr>
                        <w:r w:rsidRPr="00105231">
                          <w:rPr>
                            <w:rFonts w:ascii="Times New Roman" w:hAnsi="Times New Roman"/>
                            <w:lang w:val="ru-RU"/>
                          </w:rPr>
                          <w:t>Да</w:t>
                        </w:r>
                      </w:p>
                    </w:txbxContent>
                  </v:textbox>
                </v:shape>
              </w:pict>
            </w:r>
            <w:r w:rsidRPr="00E8736E">
              <w:rPr>
                <w:rFonts w:ascii="Times New Roman" w:hAnsi="Times New Roman"/>
                <w:noProof/>
                <w:sz w:val="28"/>
                <w:szCs w:val="28"/>
                <w:lang w:val="ru-RU" w:eastAsia="ru-RU" w:bidi="ar-SA"/>
              </w:rPr>
              <w:pict>
                <v:shape id="_x0000_s1129" type="#_x0000_t32" style="position:absolute;left:0;text-align:left;margin-left:237.75pt;margin-top:20.85pt;width:0;height:17.5pt;z-index:251765760" o:connectortype="straight">
                  <v:stroke endarrow="block"/>
                </v:shape>
              </w:pict>
            </w:r>
          </w:p>
          <w:p w:rsidR="00704FD2" w:rsidRPr="00E8736E" w:rsidRDefault="00986F6A" w:rsidP="00E8736E">
            <w:pPr>
              <w:rPr>
                <w:sz w:val="28"/>
                <w:szCs w:val="28"/>
                <w:lang w:val="ru-RU"/>
              </w:rPr>
            </w:pPr>
            <w:r w:rsidRPr="00E8736E">
              <w:rPr>
                <w:rFonts w:ascii="Times New Roman" w:hAnsi="Times New Roman"/>
                <w:noProof/>
                <w:sz w:val="28"/>
                <w:szCs w:val="28"/>
                <w:lang w:val="ru-RU" w:eastAsia="ru-RU" w:bidi="ar-SA"/>
              </w:rPr>
              <w:pict>
                <v:shape id="_x0000_s1282" type="#_x0000_t109" style="position:absolute;left:0;text-align:left;margin-left:48.9pt;margin-top:10.95pt;width:347.75pt;height:35.1pt;z-index:251922432">
                  <v:textbox style="mso-next-textbox:#_x0000_s1282">
                    <w:txbxContent>
                      <w:p w:rsidR="00E8736E" w:rsidRPr="00105231" w:rsidRDefault="00E8736E" w:rsidP="00704FD2">
                        <w:pPr>
                          <w:spacing w:before="0" w:beforeAutospacing="0" w:after="0" w:afterAutospacing="0"/>
                          <w:jc w:val="center"/>
                          <w:rPr>
                            <w:rFonts w:ascii="Times New Roman" w:hAnsi="Times New Roman"/>
                            <w:lang w:val="ru-RU"/>
                          </w:rPr>
                        </w:pPr>
                        <w:r w:rsidRPr="00105231">
                          <w:rPr>
                            <w:rFonts w:ascii="Times New Roman" w:hAnsi="Times New Roman"/>
                            <w:lang w:val="ru-RU"/>
                          </w:rPr>
                          <w:t xml:space="preserve">Направление субъекту проверки требования о предоставлении необходимых  пояснений </w:t>
                        </w:r>
                      </w:p>
                      <w:p w:rsidR="00E8736E" w:rsidRPr="00936F94" w:rsidRDefault="00E8736E" w:rsidP="00704FD2">
                        <w:pPr>
                          <w:jc w:val="center"/>
                          <w:rPr>
                            <w:lang w:val="ru-RU"/>
                          </w:rPr>
                        </w:pPr>
                      </w:p>
                    </w:txbxContent>
                  </v:textbox>
                </v:shape>
              </w:pict>
            </w:r>
          </w:p>
          <w:p w:rsidR="00704FD2" w:rsidRPr="00E8736E" w:rsidRDefault="00986F6A" w:rsidP="00E8736E">
            <w:pPr>
              <w:rPr>
                <w:sz w:val="28"/>
                <w:szCs w:val="28"/>
                <w:lang w:val="ru-RU"/>
              </w:rPr>
            </w:pPr>
            <w:r w:rsidRPr="00E8736E">
              <w:rPr>
                <w:rFonts w:ascii="Times New Roman" w:hAnsi="Times New Roman"/>
                <w:noProof/>
                <w:sz w:val="28"/>
                <w:szCs w:val="28"/>
                <w:lang w:val="ru-RU" w:eastAsia="ru-RU" w:bidi="ar-SA"/>
              </w:rPr>
              <w:pict>
                <v:shape id="_x0000_s1283" type="#_x0000_t32" style="position:absolute;left:0;text-align:left;margin-left:235.65pt;margin-top:18.6pt;width:0;height:34.6pt;z-index:251923456" o:connectortype="straight">
                  <v:stroke endarrow="block"/>
                </v:shape>
              </w:pict>
            </w:r>
          </w:p>
          <w:p w:rsidR="00704FD2" w:rsidRPr="00E8736E" w:rsidRDefault="00986F6A" w:rsidP="00E8736E">
            <w:pPr>
              <w:rPr>
                <w:sz w:val="28"/>
                <w:szCs w:val="28"/>
                <w:lang w:val="ru-RU"/>
              </w:rPr>
            </w:pPr>
            <w:r w:rsidRPr="00E8736E">
              <w:rPr>
                <w:rFonts w:ascii="Times New Roman" w:hAnsi="Times New Roman"/>
                <w:noProof/>
                <w:sz w:val="28"/>
                <w:szCs w:val="28"/>
                <w:lang w:val="ru-RU" w:eastAsia="ru-RU" w:bidi="ar-SA"/>
              </w:rPr>
              <w:pict>
                <v:shape id="_x0000_s1286" type="#_x0000_t32" style="position:absolute;left:0;text-align:left;margin-left:235.25pt;margin-top:4.45pt;width:183.4pt;height:.75pt;flip:x;z-index:251926528" o:connectortype="straight">
                  <v:stroke endarrow="block"/>
                </v:shape>
              </w:pict>
            </w:r>
            <w:r w:rsidRPr="00E8736E">
              <w:rPr>
                <w:rFonts w:ascii="Times New Roman" w:hAnsi="Times New Roman"/>
                <w:noProof/>
                <w:sz w:val="28"/>
                <w:szCs w:val="28"/>
                <w:lang w:val="ru-RU" w:eastAsia="ru-RU" w:bidi="ar-SA"/>
              </w:rPr>
              <w:pict>
                <v:shape id="_x0000_s1131" type="#_x0000_t120" style="position:absolute;left:0;text-align:left;margin-left:216.1pt;margin-top:25.75pt;width:39.85pt;height:37.6pt;z-index:251767808"/>
              </w:pict>
            </w:r>
          </w:p>
          <w:p w:rsidR="00704FD2" w:rsidRPr="00E8736E" w:rsidRDefault="00986F6A" w:rsidP="00E8736E">
            <w:pPr>
              <w:rPr>
                <w:sz w:val="28"/>
                <w:szCs w:val="28"/>
                <w:lang w:val="ru-RU"/>
              </w:rPr>
            </w:pPr>
            <w:r w:rsidRPr="00E8736E">
              <w:rPr>
                <w:rFonts w:ascii="Times New Roman" w:hAnsi="Times New Roman"/>
                <w:noProof/>
                <w:sz w:val="28"/>
                <w:szCs w:val="28"/>
                <w:lang w:val="ru-RU" w:eastAsia="ru-RU" w:bidi="ar-SA"/>
              </w:rPr>
              <w:pict>
                <v:shape id="_x0000_s1132" type="#_x0000_t202" style="position:absolute;left:0;text-align:left;margin-left:224.6pt;margin-top:6pt;width:24.15pt;height:20.9pt;z-index:251768832" stroked="f">
                  <v:textbox style="mso-next-textbox:#_x0000_s1132">
                    <w:txbxContent>
                      <w:p w:rsidR="00E8736E" w:rsidRPr="0004622B" w:rsidRDefault="00E8736E" w:rsidP="00704FD2">
                        <w:pPr>
                          <w:jc w:val="center"/>
                          <w:rPr>
                            <w:b/>
                            <w:sz w:val="24"/>
                            <w:szCs w:val="24"/>
                            <w:lang w:val="ru-RU"/>
                          </w:rPr>
                        </w:pPr>
                        <w:r>
                          <w:rPr>
                            <w:b/>
                            <w:sz w:val="24"/>
                            <w:szCs w:val="24"/>
                            <w:lang w:val="ru-RU"/>
                          </w:rPr>
                          <w:t>4</w:t>
                        </w:r>
                      </w:p>
                      <w:p w:rsidR="00E8736E" w:rsidRDefault="00E8736E" w:rsidP="00704FD2"/>
                    </w:txbxContent>
                  </v:textbox>
                </v:shape>
              </w:pict>
            </w:r>
          </w:p>
          <w:p w:rsidR="00704FD2" w:rsidRPr="00E8736E" w:rsidRDefault="00704FD2" w:rsidP="00E8736E">
            <w:pPr>
              <w:rPr>
                <w:sz w:val="28"/>
                <w:szCs w:val="28"/>
                <w:lang w:val="ru-RU"/>
              </w:rPr>
            </w:pPr>
          </w:p>
          <w:p w:rsidR="00704FD2" w:rsidRPr="00E8736E" w:rsidRDefault="00704FD2" w:rsidP="00E8736E">
            <w:pPr>
              <w:rPr>
                <w:sz w:val="28"/>
                <w:szCs w:val="28"/>
                <w:lang w:val="ru-RU"/>
              </w:rPr>
            </w:pPr>
          </w:p>
          <w:p w:rsidR="00704FD2" w:rsidRPr="00E8736E" w:rsidRDefault="00704FD2" w:rsidP="00E8736E">
            <w:pPr>
              <w:rPr>
                <w:sz w:val="28"/>
                <w:szCs w:val="28"/>
                <w:lang w:val="ru-RU"/>
              </w:rPr>
            </w:pPr>
          </w:p>
          <w:p w:rsidR="00704FD2" w:rsidRPr="00E8736E" w:rsidRDefault="00704FD2" w:rsidP="00E8736E">
            <w:pPr>
              <w:rPr>
                <w:sz w:val="28"/>
                <w:szCs w:val="28"/>
                <w:lang w:val="ru-RU"/>
              </w:rPr>
            </w:pPr>
          </w:p>
          <w:p w:rsidR="00704FD2" w:rsidRPr="00E8736E" w:rsidRDefault="00704FD2" w:rsidP="00E8736E">
            <w:pPr>
              <w:rPr>
                <w:sz w:val="28"/>
                <w:szCs w:val="28"/>
                <w:lang w:val="ru-RU"/>
              </w:rPr>
            </w:pPr>
          </w:p>
          <w:p w:rsidR="00704FD2" w:rsidRPr="00E8736E" w:rsidRDefault="00704FD2" w:rsidP="00E8736E">
            <w:pPr>
              <w:rPr>
                <w:sz w:val="28"/>
                <w:szCs w:val="28"/>
                <w:lang w:val="ru-RU"/>
              </w:rPr>
            </w:pPr>
          </w:p>
          <w:p w:rsidR="00704FD2" w:rsidRPr="00E8736E" w:rsidRDefault="00704FD2" w:rsidP="00E8736E">
            <w:pPr>
              <w:spacing w:before="0" w:beforeAutospacing="0" w:after="0" w:afterAutospacing="0"/>
              <w:jc w:val="center"/>
              <w:rPr>
                <w:rFonts w:ascii="Times New Roman" w:hAnsi="Times New Roman"/>
                <w:b/>
                <w:sz w:val="28"/>
                <w:szCs w:val="28"/>
                <w:lang w:val="ru-RU"/>
              </w:rPr>
            </w:pPr>
            <w:r w:rsidRPr="00E8736E">
              <w:rPr>
                <w:rFonts w:ascii="Times New Roman" w:hAnsi="Times New Roman"/>
                <w:b/>
                <w:sz w:val="28"/>
                <w:szCs w:val="28"/>
                <w:lang w:val="ru-RU"/>
              </w:rPr>
              <w:t>Процедура 3.4  Оформление результатов проверки</w:t>
            </w:r>
          </w:p>
          <w:p w:rsidR="00704FD2" w:rsidRPr="00E8736E" w:rsidRDefault="00986F6A" w:rsidP="00E8736E">
            <w:pPr>
              <w:rPr>
                <w:rFonts w:ascii="Times New Roman" w:hAnsi="Times New Roman"/>
                <w:sz w:val="28"/>
                <w:szCs w:val="28"/>
                <w:lang w:val="ru-RU"/>
              </w:rPr>
            </w:pPr>
            <w:r w:rsidRPr="00E8736E">
              <w:rPr>
                <w:rFonts w:ascii="Times New Roman" w:hAnsi="Times New Roman"/>
                <w:noProof/>
                <w:sz w:val="28"/>
                <w:szCs w:val="28"/>
                <w:lang w:val="ru-RU" w:eastAsia="ru-RU" w:bidi="ar-SA"/>
              </w:rPr>
              <w:pict>
                <v:shape id="_x0000_s1137" type="#_x0000_t202" style="position:absolute;left:0;text-align:left;margin-left:230.35pt;margin-top:22.35pt;width:24.15pt;height:20.9pt;z-index:251773952" stroked="f">
                  <v:textbox style="mso-next-textbox:#_x0000_s1137">
                    <w:txbxContent>
                      <w:p w:rsidR="00E8736E" w:rsidRPr="0004622B" w:rsidRDefault="00E8736E" w:rsidP="00704FD2">
                        <w:pPr>
                          <w:jc w:val="center"/>
                          <w:rPr>
                            <w:b/>
                            <w:sz w:val="24"/>
                            <w:szCs w:val="24"/>
                            <w:lang w:val="ru-RU"/>
                          </w:rPr>
                        </w:pPr>
                        <w:r>
                          <w:rPr>
                            <w:b/>
                            <w:sz w:val="24"/>
                            <w:szCs w:val="24"/>
                            <w:lang w:val="ru-RU"/>
                          </w:rPr>
                          <w:t>4</w:t>
                        </w:r>
                      </w:p>
                      <w:p w:rsidR="00E8736E" w:rsidRDefault="00E8736E" w:rsidP="00704FD2"/>
                    </w:txbxContent>
                  </v:textbox>
                </v:shape>
              </w:pict>
            </w:r>
            <w:r w:rsidRPr="00E8736E">
              <w:rPr>
                <w:rFonts w:ascii="Times New Roman" w:hAnsi="Times New Roman"/>
                <w:noProof/>
                <w:sz w:val="28"/>
                <w:szCs w:val="28"/>
                <w:lang w:val="ru-RU" w:eastAsia="ru-RU" w:bidi="ar-SA"/>
              </w:rPr>
              <w:pict>
                <v:shape id="_x0000_s1133" type="#_x0000_t120" style="position:absolute;left:0;text-align:left;margin-left:221.85pt;margin-top:14.8pt;width:39.85pt;height:37.6pt;z-index:251769856"/>
              </w:pict>
            </w:r>
          </w:p>
          <w:p w:rsidR="00704FD2" w:rsidRPr="00E8736E" w:rsidRDefault="00986F6A" w:rsidP="00E8736E">
            <w:pPr>
              <w:rPr>
                <w:sz w:val="28"/>
                <w:szCs w:val="28"/>
                <w:lang w:val="ru-RU"/>
              </w:rPr>
            </w:pPr>
            <w:r w:rsidRPr="00E8736E">
              <w:rPr>
                <w:rFonts w:ascii="Times New Roman" w:hAnsi="Times New Roman"/>
                <w:noProof/>
                <w:sz w:val="28"/>
                <w:szCs w:val="28"/>
                <w:lang w:val="ru-RU" w:eastAsia="ru-RU" w:bidi="ar-SA"/>
              </w:rPr>
              <w:pict>
                <v:shape id="_x0000_s1136" type="#_x0000_t32" style="position:absolute;left:0;text-align:left;margin-left:242.75pt;margin-top:11pt;width:0;height:17.5pt;z-index:251772928" o:connectortype="straight">
                  <v:stroke endarrow="block"/>
                </v:shape>
              </w:pict>
            </w:r>
          </w:p>
          <w:p w:rsidR="00704FD2" w:rsidRPr="00E8736E" w:rsidRDefault="00986F6A" w:rsidP="00E8736E">
            <w:pPr>
              <w:rPr>
                <w:sz w:val="28"/>
                <w:szCs w:val="28"/>
                <w:lang w:val="ru-RU"/>
              </w:rPr>
            </w:pPr>
            <w:r w:rsidRPr="00E8736E">
              <w:rPr>
                <w:rFonts w:ascii="Times New Roman" w:hAnsi="Times New Roman"/>
                <w:noProof/>
                <w:sz w:val="28"/>
                <w:szCs w:val="28"/>
                <w:lang w:val="ru-RU" w:eastAsia="ru-RU" w:bidi="ar-SA"/>
              </w:rPr>
              <w:pict>
                <v:shape id="_x0000_s1135" type="#_x0000_t202" style="position:absolute;left:0;text-align:left;margin-left:76.9pt;margin-top:6.95pt;width:329.35pt;height:36.65pt;z-index:251771904" stroked="f">
                  <v:textbox style="mso-next-textbox:#_x0000_s1135">
                    <w:txbxContent>
                      <w:p w:rsidR="00E8736E" w:rsidRPr="00105231" w:rsidRDefault="00E8736E" w:rsidP="00704FD2">
                        <w:pPr>
                          <w:spacing w:before="0" w:beforeAutospacing="0" w:after="0" w:afterAutospacing="0"/>
                          <w:jc w:val="center"/>
                          <w:rPr>
                            <w:rFonts w:ascii="Times New Roman" w:hAnsi="Times New Roman"/>
                            <w:lang w:val="ru-RU"/>
                          </w:rPr>
                        </w:pPr>
                        <w:r w:rsidRPr="00105231">
                          <w:rPr>
                            <w:rFonts w:ascii="Times New Roman" w:hAnsi="Times New Roman"/>
                            <w:lang w:val="ru-RU"/>
                          </w:rPr>
                          <w:t xml:space="preserve">Старт процедуры 3.4 </w:t>
                        </w:r>
                      </w:p>
                      <w:p w:rsidR="00E8736E" w:rsidRPr="00105231" w:rsidRDefault="00E8736E" w:rsidP="00704FD2">
                        <w:pPr>
                          <w:spacing w:before="0" w:beforeAutospacing="0" w:after="0" w:afterAutospacing="0"/>
                          <w:jc w:val="center"/>
                          <w:rPr>
                            <w:rFonts w:ascii="Times New Roman" w:hAnsi="Times New Roman"/>
                            <w:lang w:val="ru-RU"/>
                          </w:rPr>
                        </w:pPr>
                        <w:r w:rsidRPr="00105231">
                          <w:rPr>
                            <w:rFonts w:ascii="Times New Roman" w:hAnsi="Times New Roman"/>
                            <w:lang w:val="ru-RU"/>
                          </w:rPr>
                          <w:t>Завершение процедуры организации и проведения проверки</w:t>
                        </w:r>
                      </w:p>
                      <w:p w:rsidR="00E8736E" w:rsidRPr="00E6631A" w:rsidRDefault="00E8736E" w:rsidP="00704FD2">
                        <w:pPr>
                          <w:spacing w:before="0" w:beforeAutospacing="0" w:after="0" w:afterAutospacing="0"/>
                          <w:jc w:val="center"/>
                          <w:rPr>
                            <w:lang w:val="ru-RU"/>
                          </w:rPr>
                        </w:pPr>
                      </w:p>
                    </w:txbxContent>
                  </v:textbox>
                </v:shape>
              </w:pict>
            </w:r>
            <w:r w:rsidRPr="00E8736E">
              <w:rPr>
                <w:rFonts w:ascii="Times New Roman" w:hAnsi="Times New Roman"/>
                <w:noProof/>
                <w:sz w:val="28"/>
                <w:szCs w:val="28"/>
                <w:lang w:val="ru-RU" w:eastAsia="ru-RU" w:bidi="ar-SA"/>
              </w:rPr>
              <w:pict>
                <v:roundrect id="_x0000_s1134" style="position:absolute;left:0;text-align:left;margin-left:58.45pt;margin-top:1.1pt;width:364.65pt;height:49.35pt;z-index:251770880" arcsize="20807f"/>
              </w:pict>
            </w:r>
          </w:p>
          <w:p w:rsidR="00704FD2" w:rsidRPr="00E8736E" w:rsidRDefault="00986F6A" w:rsidP="00E8736E">
            <w:pPr>
              <w:rPr>
                <w:sz w:val="28"/>
                <w:szCs w:val="28"/>
                <w:lang w:val="ru-RU"/>
              </w:rPr>
            </w:pPr>
            <w:r w:rsidRPr="00E8736E">
              <w:rPr>
                <w:rFonts w:ascii="Times New Roman" w:hAnsi="Times New Roman"/>
                <w:noProof/>
                <w:sz w:val="28"/>
                <w:szCs w:val="28"/>
                <w:lang w:val="ru-RU" w:eastAsia="ru-RU" w:bidi="ar-SA"/>
              </w:rPr>
              <w:pict>
                <v:shape id="_x0000_s1224" type="#_x0000_t32" style="position:absolute;left:0;text-align:left;margin-left:242.75pt;margin-top:23.05pt;width:0;height:17.5pt;z-index:251863040" o:connectortype="straight">
                  <v:stroke endarrow="block"/>
                </v:shape>
              </w:pict>
            </w:r>
          </w:p>
          <w:p w:rsidR="00704FD2" w:rsidRPr="00E8736E" w:rsidRDefault="00986F6A" w:rsidP="00E8736E">
            <w:pPr>
              <w:rPr>
                <w:sz w:val="28"/>
                <w:szCs w:val="28"/>
                <w:lang w:val="ru-RU"/>
              </w:rPr>
            </w:pPr>
            <w:r w:rsidRPr="00E8736E">
              <w:rPr>
                <w:rFonts w:ascii="Times New Roman" w:hAnsi="Times New Roman"/>
                <w:noProof/>
                <w:sz w:val="28"/>
                <w:szCs w:val="28"/>
                <w:lang w:val="ru-RU" w:eastAsia="ru-RU" w:bidi="ar-SA"/>
              </w:rPr>
              <w:pict>
                <v:shape id="_x0000_s1223" type="#_x0000_t109" style="position:absolute;left:0;text-align:left;margin-left:53.95pt;margin-top:13.1pt;width:374.2pt;height:22.65pt;z-index:251862016">
                  <v:textbox style="mso-next-textbox:#_x0000_s1223">
                    <w:txbxContent>
                      <w:p w:rsidR="00E8736E" w:rsidRPr="00105231" w:rsidRDefault="00E8736E" w:rsidP="00704FD2">
                        <w:pPr>
                          <w:spacing w:before="0" w:beforeAutospacing="0" w:after="0" w:afterAutospacing="0"/>
                          <w:jc w:val="center"/>
                          <w:rPr>
                            <w:rFonts w:ascii="Times New Roman" w:hAnsi="Times New Roman"/>
                            <w:lang w:val="ru-RU"/>
                          </w:rPr>
                        </w:pPr>
                        <w:r w:rsidRPr="00105231">
                          <w:rPr>
                            <w:rFonts w:ascii="Times New Roman" w:hAnsi="Times New Roman"/>
                            <w:lang w:val="ru-RU"/>
                          </w:rPr>
                          <w:t>Определение результатов проверки</w:t>
                        </w:r>
                      </w:p>
                      <w:p w:rsidR="00E8736E" w:rsidRPr="00936F94" w:rsidRDefault="00E8736E" w:rsidP="00704FD2">
                        <w:pPr>
                          <w:jc w:val="center"/>
                          <w:rPr>
                            <w:lang w:val="ru-RU"/>
                          </w:rPr>
                        </w:pPr>
                      </w:p>
                    </w:txbxContent>
                  </v:textbox>
                </v:shape>
              </w:pict>
            </w:r>
          </w:p>
          <w:p w:rsidR="00704FD2" w:rsidRPr="00E8736E" w:rsidRDefault="00986F6A" w:rsidP="00E8736E">
            <w:pPr>
              <w:rPr>
                <w:sz w:val="28"/>
                <w:szCs w:val="28"/>
                <w:lang w:val="ru-RU"/>
              </w:rPr>
            </w:pPr>
            <w:r w:rsidRPr="00E8736E">
              <w:rPr>
                <w:rFonts w:ascii="Times New Roman" w:hAnsi="Times New Roman"/>
                <w:noProof/>
                <w:sz w:val="28"/>
                <w:szCs w:val="28"/>
                <w:lang w:val="ru-RU" w:eastAsia="ru-RU" w:bidi="ar-SA"/>
              </w:rPr>
              <w:pict>
                <v:shape id="_x0000_s1143" type="#_x0000_t110" style="position:absolute;left:0;text-align:left;margin-left:91.9pt;margin-top:25.85pt;width:301.9pt;height:67.3pt;z-index:251780096">
                  <v:textbox style="mso-next-textbox:#_x0000_s1143">
                    <w:txbxContent>
                      <w:p w:rsidR="00E8736E" w:rsidRPr="00936F94" w:rsidRDefault="00E8736E" w:rsidP="00704FD2">
                        <w:pPr>
                          <w:spacing w:before="0" w:beforeAutospacing="0" w:after="0" w:afterAutospacing="0"/>
                          <w:jc w:val="center"/>
                          <w:rPr>
                            <w:lang w:val="ru-RU"/>
                          </w:rPr>
                        </w:pPr>
                        <w:r w:rsidRPr="00105231">
                          <w:rPr>
                            <w:rFonts w:ascii="Times New Roman" w:hAnsi="Times New Roman"/>
                            <w:lang w:val="ru-RU"/>
                          </w:rPr>
                          <w:t>Выявлены нарушения обязательных</w:t>
                        </w:r>
                        <w:r>
                          <w:rPr>
                            <w:lang w:val="ru-RU"/>
                          </w:rPr>
                          <w:t xml:space="preserve"> </w:t>
                        </w:r>
                        <w:r w:rsidRPr="00105231">
                          <w:rPr>
                            <w:rFonts w:ascii="Times New Roman" w:hAnsi="Times New Roman"/>
                            <w:lang w:val="ru-RU"/>
                          </w:rPr>
                          <w:t>требований?</w:t>
                        </w:r>
                      </w:p>
                    </w:txbxContent>
                  </v:textbox>
                </v:shape>
              </w:pict>
            </w:r>
            <w:r w:rsidRPr="00E8736E">
              <w:rPr>
                <w:rFonts w:ascii="Times New Roman" w:hAnsi="Times New Roman"/>
                <w:noProof/>
                <w:sz w:val="28"/>
                <w:szCs w:val="28"/>
                <w:lang w:val="ru-RU" w:eastAsia="ru-RU" w:bidi="ar-SA"/>
              </w:rPr>
              <w:pict>
                <v:shape id="_x0000_s1142" type="#_x0000_t32" style="position:absolute;left:0;text-align:left;margin-left:242.75pt;margin-top:8.35pt;width:0;height:17.5pt;z-index:251779072" o:connectortype="straight">
                  <v:stroke endarrow="block"/>
                </v:shape>
              </w:pict>
            </w:r>
          </w:p>
          <w:p w:rsidR="00704FD2" w:rsidRPr="00E8736E" w:rsidRDefault="00986F6A" w:rsidP="00E8736E">
            <w:pPr>
              <w:rPr>
                <w:sz w:val="28"/>
                <w:szCs w:val="28"/>
                <w:lang w:val="ru-RU"/>
              </w:rPr>
            </w:pPr>
            <w:r w:rsidRPr="00E8736E">
              <w:rPr>
                <w:rFonts w:ascii="Times New Roman" w:hAnsi="Times New Roman"/>
                <w:noProof/>
                <w:sz w:val="28"/>
                <w:szCs w:val="28"/>
                <w:lang w:val="ru-RU" w:eastAsia="ru-RU" w:bidi="ar-SA"/>
              </w:rPr>
              <w:pict>
                <v:shape id="_x0000_s1130" type="#_x0000_t202" style="position:absolute;left:0;text-align:left;margin-left:376.85pt;margin-top:2.75pt;width:41.15pt;height:19.6pt;z-index:251766784" stroked="f">
                  <v:textbox style="mso-next-textbox:#_x0000_s1130">
                    <w:txbxContent>
                      <w:p w:rsidR="00E8736E" w:rsidRPr="00105231" w:rsidRDefault="00E8736E" w:rsidP="00704FD2">
                        <w:pPr>
                          <w:spacing w:before="0" w:beforeAutospacing="0" w:after="0" w:afterAutospacing="0"/>
                          <w:rPr>
                            <w:rFonts w:ascii="Times New Roman" w:hAnsi="Times New Roman"/>
                            <w:lang w:val="ru-RU"/>
                          </w:rPr>
                        </w:pPr>
                        <w:r w:rsidRPr="00105231">
                          <w:rPr>
                            <w:rFonts w:ascii="Times New Roman" w:hAnsi="Times New Roman"/>
                            <w:lang w:val="ru-RU"/>
                          </w:rPr>
                          <w:t>Да</w:t>
                        </w:r>
                      </w:p>
                    </w:txbxContent>
                  </v:textbox>
                </v:shape>
              </w:pict>
            </w:r>
            <w:r w:rsidRPr="00E8736E">
              <w:rPr>
                <w:rFonts w:ascii="Times New Roman" w:hAnsi="Times New Roman"/>
                <w:noProof/>
                <w:sz w:val="28"/>
                <w:szCs w:val="28"/>
                <w:lang w:val="ru-RU" w:eastAsia="ru-RU" w:bidi="ar-SA"/>
              </w:rPr>
              <w:pict>
                <v:shape id="_x0000_s1217" type="#_x0000_t202" style="position:absolute;left:0;text-align:left;margin-left:426.3pt;margin-top:22.35pt;width:24.15pt;height:20.9pt;z-index:251855872" stroked="f">
                  <v:textbox style="mso-next-textbox:#_x0000_s1217" inset="1.5mm,,1.5mm">
                    <w:txbxContent>
                      <w:p w:rsidR="00E8736E" w:rsidRPr="0004622B" w:rsidRDefault="00E8736E" w:rsidP="00704FD2">
                        <w:pPr>
                          <w:jc w:val="center"/>
                          <w:rPr>
                            <w:b/>
                            <w:sz w:val="24"/>
                            <w:szCs w:val="24"/>
                            <w:lang w:val="ru-RU"/>
                          </w:rPr>
                        </w:pPr>
                        <w:r>
                          <w:rPr>
                            <w:b/>
                            <w:sz w:val="24"/>
                            <w:szCs w:val="24"/>
                            <w:lang w:val="ru-RU"/>
                          </w:rPr>
                          <w:t>12</w:t>
                        </w:r>
                      </w:p>
                      <w:p w:rsidR="00E8736E" w:rsidRDefault="00E8736E" w:rsidP="00704FD2"/>
                    </w:txbxContent>
                  </v:textbox>
                </v:shape>
              </w:pict>
            </w:r>
            <w:r w:rsidRPr="00E8736E">
              <w:rPr>
                <w:rFonts w:ascii="Times New Roman" w:hAnsi="Times New Roman"/>
                <w:noProof/>
                <w:sz w:val="28"/>
                <w:szCs w:val="28"/>
                <w:lang w:val="ru-RU" w:eastAsia="ru-RU" w:bidi="ar-SA"/>
              </w:rPr>
              <w:pict>
                <v:shape id="_x0000_s1147" type="#_x0000_t120" style="position:absolute;left:0;text-align:left;margin-left:418.15pt;margin-top:14.5pt;width:39.85pt;height:37.6pt;z-index:251784192"/>
              </w:pict>
            </w:r>
          </w:p>
          <w:p w:rsidR="00704FD2" w:rsidRPr="00E8736E" w:rsidRDefault="00986F6A" w:rsidP="00E8736E">
            <w:pPr>
              <w:rPr>
                <w:sz w:val="28"/>
                <w:szCs w:val="28"/>
                <w:lang w:val="ru-RU"/>
              </w:rPr>
            </w:pPr>
            <w:r w:rsidRPr="00E8736E">
              <w:rPr>
                <w:rFonts w:ascii="Times New Roman" w:hAnsi="Times New Roman"/>
                <w:noProof/>
                <w:sz w:val="28"/>
                <w:szCs w:val="28"/>
                <w:lang w:val="ru-RU" w:eastAsia="ru-RU" w:bidi="ar-SA"/>
              </w:rPr>
              <w:pict>
                <v:shape id="_x0000_s1145" type="#_x0000_t32" style="position:absolute;left:0;text-align:left;margin-left:393.8pt;margin-top:4.55pt;width:24.35pt;height:.05pt;flip:y;z-index:251782144" o:connectortype="straight">
                  <v:stroke endarrow="block"/>
                </v:shape>
              </w:pict>
            </w:r>
          </w:p>
          <w:p w:rsidR="00704FD2" w:rsidRPr="00E8736E" w:rsidRDefault="00986F6A" w:rsidP="00E8736E">
            <w:pPr>
              <w:rPr>
                <w:sz w:val="28"/>
                <w:szCs w:val="28"/>
                <w:lang w:val="ru-RU"/>
              </w:rPr>
            </w:pPr>
            <w:r w:rsidRPr="00E8736E">
              <w:rPr>
                <w:rFonts w:ascii="Times New Roman" w:hAnsi="Times New Roman"/>
                <w:noProof/>
                <w:sz w:val="28"/>
                <w:szCs w:val="28"/>
                <w:lang w:val="ru-RU" w:eastAsia="ru-RU" w:bidi="ar-SA"/>
              </w:rPr>
              <w:pict>
                <v:shape id="_x0000_s1146" type="#_x0000_t202" style="position:absolute;left:0;text-align:left;margin-left:184.9pt;margin-top:10.85pt;width:40.6pt;height:19.6pt;z-index:251783168" stroked="f">
                  <v:textbox style="mso-next-textbox:#_x0000_s1146">
                    <w:txbxContent>
                      <w:p w:rsidR="00E8736E" w:rsidRPr="00105231" w:rsidRDefault="00E8736E" w:rsidP="00704FD2">
                        <w:pPr>
                          <w:spacing w:before="0" w:beforeAutospacing="0" w:after="0" w:afterAutospacing="0"/>
                          <w:rPr>
                            <w:rFonts w:ascii="Times New Roman" w:hAnsi="Times New Roman"/>
                            <w:lang w:val="ru-RU"/>
                          </w:rPr>
                        </w:pPr>
                        <w:r w:rsidRPr="00105231">
                          <w:rPr>
                            <w:rFonts w:ascii="Times New Roman" w:hAnsi="Times New Roman"/>
                            <w:lang w:val="ru-RU"/>
                          </w:rPr>
                          <w:t>Нет</w:t>
                        </w:r>
                      </w:p>
                    </w:txbxContent>
                  </v:textbox>
                </v:shape>
              </w:pict>
            </w:r>
            <w:r w:rsidRPr="00E8736E">
              <w:rPr>
                <w:rFonts w:ascii="Times New Roman" w:hAnsi="Times New Roman"/>
                <w:noProof/>
                <w:sz w:val="28"/>
                <w:szCs w:val="28"/>
                <w:lang w:val="ru-RU" w:eastAsia="ru-RU" w:bidi="ar-SA"/>
              </w:rPr>
              <w:pict>
                <v:shape id="_x0000_s1292" type="#_x0000_t32" style="position:absolute;left:0;text-align:left;margin-left:242.75pt;margin-top:10.85pt;width:0;height:19.6pt;z-index:251932672" o:connectortype="straight">
                  <v:stroke endarrow="block"/>
                </v:shape>
              </w:pict>
            </w:r>
          </w:p>
          <w:p w:rsidR="00704FD2" w:rsidRPr="00E8736E" w:rsidRDefault="00986F6A" w:rsidP="00E8736E">
            <w:pPr>
              <w:rPr>
                <w:sz w:val="28"/>
                <w:szCs w:val="28"/>
                <w:lang w:val="ru-RU"/>
              </w:rPr>
            </w:pPr>
            <w:r w:rsidRPr="00E8736E">
              <w:rPr>
                <w:rFonts w:ascii="Times New Roman" w:hAnsi="Times New Roman"/>
                <w:noProof/>
                <w:sz w:val="28"/>
                <w:szCs w:val="28"/>
                <w:lang w:val="ru-RU" w:eastAsia="ru-RU" w:bidi="ar-SA"/>
              </w:rPr>
              <w:pict>
                <v:shape id="_x0000_s1297" type="#_x0000_t202" style="position:absolute;left:0;text-align:left;margin-left:231.65pt;margin-top:10.5pt;width:24.15pt;height:20.9pt;z-index:251937792" stroked="f">
                  <v:textbox style="mso-next-textbox:#_x0000_s1297">
                    <w:txbxContent>
                      <w:p w:rsidR="00E8736E" w:rsidRPr="0004622B" w:rsidRDefault="00E8736E" w:rsidP="00704FD2">
                        <w:pPr>
                          <w:jc w:val="center"/>
                          <w:rPr>
                            <w:b/>
                            <w:sz w:val="24"/>
                            <w:szCs w:val="24"/>
                            <w:lang w:val="ru-RU"/>
                          </w:rPr>
                        </w:pPr>
                        <w:r>
                          <w:rPr>
                            <w:b/>
                            <w:sz w:val="24"/>
                            <w:szCs w:val="24"/>
                            <w:lang w:val="ru-RU"/>
                          </w:rPr>
                          <w:t>5</w:t>
                        </w:r>
                      </w:p>
                      <w:p w:rsidR="00E8736E" w:rsidRDefault="00E8736E" w:rsidP="00704FD2"/>
                    </w:txbxContent>
                  </v:textbox>
                </v:shape>
              </w:pict>
            </w:r>
            <w:r w:rsidRPr="00E8736E">
              <w:rPr>
                <w:rFonts w:ascii="Times New Roman" w:hAnsi="Times New Roman"/>
                <w:noProof/>
                <w:sz w:val="28"/>
                <w:szCs w:val="28"/>
                <w:lang w:val="ru-RU" w:eastAsia="ru-RU" w:bidi="ar-SA"/>
              </w:rPr>
              <w:pict>
                <v:shape id="_x0000_s1296" type="#_x0000_t120" style="position:absolute;left:0;text-align:left;margin-left:223.65pt;margin-top:3pt;width:39.85pt;height:37.6pt;z-index:251936768"/>
              </w:pict>
            </w:r>
            <w:r w:rsidRPr="00E8736E">
              <w:rPr>
                <w:rFonts w:ascii="Times New Roman" w:hAnsi="Times New Roman"/>
                <w:noProof/>
                <w:sz w:val="28"/>
                <w:szCs w:val="28"/>
                <w:lang w:val="ru-RU" w:eastAsia="ru-RU" w:bidi="ar-SA"/>
              </w:rPr>
              <w:pict>
                <v:shape id="_x0000_s1294" type="#_x0000_t202" style="position:absolute;left:0;text-align:left;margin-left:231.65pt;margin-top:10.5pt;width:24.15pt;height:20.9pt;z-index:251934720" stroked="f">
                  <v:textbox style="mso-next-textbox:#_x0000_s1294">
                    <w:txbxContent>
                      <w:p w:rsidR="00E8736E" w:rsidRPr="0004622B" w:rsidRDefault="00E8736E" w:rsidP="00704FD2">
                        <w:pPr>
                          <w:jc w:val="center"/>
                          <w:rPr>
                            <w:b/>
                            <w:sz w:val="24"/>
                            <w:szCs w:val="24"/>
                            <w:lang w:val="ru-RU"/>
                          </w:rPr>
                        </w:pPr>
                        <w:r>
                          <w:rPr>
                            <w:b/>
                            <w:sz w:val="24"/>
                            <w:szCs w:val="24"/>
                            <w:lang w:val="ru-RU"/>
                          </w:rPr>
                          <w:t>5</w:t>
                        </w:r>
                      </w:p>
                      <w:p w:rsidR="00E8736E" w:rsidRDefault="00E8736E" w:rsidP="00704FD2"/>
                    </w:txbxContent>
                  </v:textbox>
                </v:shape>
              </w:pict>
            </w:r>
          </w:p>
          <w:p w:rsidR="00704FD2" w:rsidRPr="00E8736E" w:rsidRDefault="00704FD2" w:rsidP="00E8736E">
            <w:pPr>
              <w:rPr>
                <w:sz w:val="28"/>
                <w:szCs w:val="28"/>
                <w:lang w:val="ru-RU"/>
              </w:rPr>
            </w:pPr>
          </w:p>
          <w:p w:rsidR="00704FD2" w:rsidRPr="00E8736E" w:rsidRDefault="00986F6A" w:rsidP="00E8736E">
            <w:pPr>
              <w:rPr>
                <w:sz w:val="28"/>
                <w:szCs w:val="28"/>
                <w:lang w:val="ru-RU"/>
              </w:rPr>
            </w:pPr>
            <w:r w:rsidRPr="00E8736E">
              <w:rPr>
                <w:rFonts w:ascii="Times New Roman" w:hAnsi="Times New Roman"/>
                <w:noProof/>
                <w:sz w:val="28"/>
                <w:szCs w:val="28"/>
                <w:lang w:val="ru-RU" w:eastAsia="ru-RU" w:bidi="ar-SA"/>
              </w:rPr>
              <w:pict>
                <v:shape id="_x0000_s1295" type="#_x0000_t202" style="position:absolute;left:0;text-align:left;margin-left:228.75pt;margin-top:9.2pt;width:24.15pt;height:20.9pt;z-index:251935744" stroked="f">
                  <v:textbox style="mso-next-textbox:#_x0000_s1295">
                    <w:txbxContent>
                      <w:p w:rsidR="00E8736E" w:rsidRPr="0004622B" w:rsidRDefault="00E8736E" w:rsidP="00704FD2">
                        <w:pPr>
                          <w:jc w:val="center"/>
                          <w:rPr>
                            <w:b/>
                            <w:sz w:val="24"/>
                            <w:szCs w:val="24"/>
                            <w:lang w:val="ru-RU"/>
                          </w:rPr>
                        </w:pPr>
                        <w:r>
                          <w:rPr>
                            <w:b/>
                            <w:sz w:val="24"/>
                            <w:szCs w:val="24"/>
                            <w:lang w:val="ru-RU"/>
                          </w:rPr>
                          <w:t>5</w:t>
                        </w:r>
                      </w:p>
                      <w:p w:rsidR="00E8736E" w:rsidRDefault="00E8736E" w:rsidP="00704FD2"/>
                    </w:txbxContent>
                  </v:textbox>
                </v:shape>
              </w:pict>
            </w:r>
            <w:r w:rsidRPr="00E8736E">
              <w:rPr>
                <w:rFonts w:ascii="Times New Roman" w:hAnsi="Times New Roman"/>
                <w:noProof/>
                <w:sz w:val="28"/>
                <w:szCs w:val="28"/>
                <w:lang w:val="ru-RU" w:eastAsia="ru-RU" w:bidi="ar-SA"/>
              </w:rPr>
              <w:pict>
                <v:shape id="_x0000_s1293" type="#_x0000_t120" style="position:absolute;left:0;text-align:left;margin-left:221.85pt;margin-top:1.55pt;width:39.85pt;height:37.6pt;z-index:251933696"/>
              </w:pict>
            </w:r>
          </w:p>
          <w:p w:rsidR="00704FD2" w:rsidRPr="00E8736E" w:rsidRDefault="00986F6A" w:rsidP="00E8736E">
            <w:pPr>
              <w:rPr>
                <w:sz w:val="28"/>
                <w:szCs w:val="28"/>
                <w:lang w:val="ru-RU"/>
              </w:rPr>
            </w:pPr>
            <w:r w:rsidRPr="00E8736E">
              <w:rPr>
                <w:rFonts w:ascii="Times New Roman" w:hAnsi="Times New Roman"/>
                <w:noProof/>
                <w:sz w:val="28"/>
                <w:szCs w:val="28"/>
                <w:lang w:val="ru-RU" w:eastAsia="ru-RU" w:bidi="ar-SA"/>
              </w:rPr>
              <w:lastRenderedPageBreak/>
              <w:pict>
                <v:shape id="_x0000_s1144" type="#_x0000_t32" style="position:absolute;left:0;text-align:left;margin-left:242.75pt;margin-top:11.75pt;width:0;height:19.6pt;z-index:251781120" o:connectortype="straight">
                  <v:stroke endarrow="block"/>
                </v:shape>
              </w:pict>
            </w:r>
          </w:p>
          <w:p w:rsidR="00704FD2" w:rsidRPr="00E8736E" w:rsidRDefault="00986F6A" w:rsidP="00E8736E">
            <w:pPr>
              <w:jc w:val="center"/>
              <w:rPr>
                <w:b/>
                <w:sz w:val="28"/>
                <w:szCs w:val="28"/>
                <w:lang w:val="ru-RU"/>
              </w:rPr>
            </w:pPr>
            <w:r w:rsidRPr="00E8736E">
              <w:rPr>
                <w:rFonts w:ascii="Times New Roman" w:hAnsi="Times New Roman"/>
                <w:noProof/>
                <w:sz w:val="28"/>
                <w:szCs w:val="28"/>
                <w:lang w:val="ru-RU" w:eastAsia="ru-RU" w:bidi="ar-SA"/>
              </w:rPr>
              <w:pict>
                <v:shape id="_x0000_s1148" type="#_x0000_t109" style="position:absolute;left:0;text-align:left;margin-left:52.1pt;margin-top:3.95pt;width:374.2pt;height:22.65pt;z-index:251785216">
                  <v:textbox style="mso-next-textbox:#_x0000_s1148">
                    <w:txbxContent>
                      <w:p w:rsidR="00E8736E" w:rsidRPr="00105231" w:rsidRDefault="00E8736E" w:rsidP="00704FD2">
                        <w:pPr>
                          <w:spacing w:before="0" w:beforeAutospacing="0" w:after="0" w:afterAutospacing="0"/>
                          <w:jc w:val="center"/>
                          <w:rPr>
                            <w:rFonts w:ascii="Times New Roman" w:hAnsi="Times New Roman"/>
                            <w:lang w:val="ru-RU"/>
                          </w:rPr>
                        </w:pPr>
                        <w:r w:rsidRPr="00105231">
                          <w:rPr>
                            <w:rFonts w:ascii="Times New Roman" w:hAnsi="Times New Roman"/>
                            <w:lang w:val="ru-RU"/>
                          </w:rPr>
                          <w:t>Оформление и выдача Акта проверки</w:t>
                        </w:r>
                      </w:p>
                      <w:p w:rsidR="00E8736E" w:rsidRPr="00936F94" w:rsidRDefault="00E8736E" w:rsidP="00704FD2">
                        <w:pPr>
                          <w:jc w:val="center"/>
                          <w:rPr>
                            <w:lang w:val="ru-RU"/>
                          </w:rPr>
                        </w:pPr>
                      </w:p>
                    </w:txbxContent>
                  </v:textbox>
                </v:shape>
              </w:pict>
            </w:r>
          </w:p>
          <w:p w:rsidR="00704FD2" w:rsidRPr="00E8736E" w:rsidRDefault="00986F6A" w:rsidP="00E8736E">
            <w:pPr>
              <w:jc w:val="center"/>
              <w:rPr>
                <w:b/>
                <w:sz w:val="28"/>
                <w:szCs w:val="28"/>
                <w:lang w:val="ru-RU"/>
              </w:rPr>
            </w:pPr>
            <w:r w:rsidRPr="00E8736E">
              <w:rPr>
                <w:rFonts w:ascii="Times New Roman" w:hAnsi="Times New Roman"/>
                <w:noProof/>
                <w:sz w:val="28"/>
                <w:szCs w:val="28"/>
                <w:lang w:val="ru-RU" w:eastAsia="ru-RU" w:bidi="ar-SA"/>
              </w:rPr>
              <w:pict>
                <v:shape id="_x0000_s1264" type="#_x0000_t32" style="position:absolute;left:0;text-align:left;margin-left:242.75pt;margin-top:-.85pt;width:0;height:17.5pt;z-index:251904000" o:connectortype="straight">
                  <v:stroke endarrow="block"/>
                </v:shape>
              </w:pict>
            </w:r>
            <w:r w:rsidRPr="00E8736E">
              <w:rPr>
                <w:rFonts w:ascii="Times New Roman" w:hAnsi="Times New Roman"/>
                <w:noProof/>
                <w:sz w:val="28"/>
                <w:szCs w:val="28"/>
                <w:lang w:val="ru-RU" w:eastAsia="ru-RU" w:bidi="ar-SA"/>
              </w:rPr>
              <w:pict>
                <v:shape id="_x0000_s1272" type="#_x0000_t109" style="position:absolute;left:0;text-align:left;margin-left:52.1pt;margin-top:16.65pt;width:374.2pt;height:22.65pt;z-index:251912192">
                  <v:textbox style="mso-next-textbox:#_x0000_s1272">
                    <w:txbxContent>
                      <w:p w:rsidR="00E8736E" w:rsidRDefault="00E8736E" w:rsidP="00704FD2">
                        <w:pPr>
                          <w:spacing w:before="0" w:beforeAutospacing="0" w:after="0" w:afterAutospacing="0"/>
                          <w:jc w:val="center"/>
                          <w:rPr>
                            <w:lang w:val="ru-RU"/>
                          </w:rPr>
                        </w:pPr>
                        <w:r w:rsidRPr="00105231">
                          <w:rPr>
                            <w:rFonts w:ascii="Times New Roman" w:hAnsi="Times New Roman"/>
                            <w:lang w:val="ru-RU"/>
                          </w:rPr>
                          <w:t>Осуществление записи о проведенной проверке в журнале учета</w:t>
                        </w:r>
                        <w:r>
                          <w:rPr>
                            <w:lang w:val="ru-RU"/>
                          </w:rPr>
                          <w:t xml:space="preserve"> проверок</w:t>
                        </w:r>
                      </w:p>
                      <w:p w:rsidR="00E8736E" w:rsidRPr="00936F94" w:rsidRDefault="00E8736E" w:rsidP="00704FD2">
                        <w:pPr>
                          <w:jc w:val="center"/>
                          <w:rPr>
                            <w:lang w:val="ru-RU"/>
                          </w:rPr>
                        </w:pPr>
                      </w:p>
                    </w:txbxContent>
                  </v:textbox>
                </v:shape>
              </w:pict>
            </w:r>
          </w:p>
          <w:p w:rsidR="00704FD2" w:rsidRPr="00E8736E" w:rsidRDefault="00986F6A" w:rsidP="00E8736E">
            <w:pPr>
              <w:jc w:val="center"/>
              <w:rPr>
                <w:b/>
                <w:sz w:val="28"/>
                <w:szCs w:val="28"/>
                <w:lang w:val="ru-RU"/>
              </w:rPr>
            </w:pPr>
            <w:r w:rsidRPr="00E8736E">
              <w:rPr>
                <w:rFonts w:ascii="Times New Roman" w:hAnsi="Times New Roman"/>
                <w:noProof/>
                <w:sz w:val="28"/>
                <w:szCs w:val="28"/>
                <w:lang w:val="ru-RU" w:eastAsia="ru-RU" w:bidi="ar-SA"/>
              </w:rPr>
              <w:pict>
                <v:shape id="_x0000_s1273" type="#_x0000_t32" style="position:absolute;left:0;text-align:left;margin-left:242.75pt;margin-top:11.9pt;width:0;height:17.5pt;z-index:251913216" o:connectortype="straight">
                  <v:stroke endarrow="block"/>
                </v:shape>
              </w:pict>
            </w:r>
          </w:p>
          <w:p w:rsidR="00704FD2" w:rsidRPr="00E8736E" w:rsidRDefault="00986F6A" w:rsidP="00E8736E">
            <w:pPr>
              <w:jc w:val="center"/>
              <w:rPr>
                <w:b/>
                <w:sz w:val="28"/>
                <w:szCs w:val="28"/>
                <w:lang w:val="ru-RU"/>
              </w:rPr>
            </w:pPr>
            <w:r w:rsidRPr="00E8736E">
              <w:rPr>
                <w:rFonts w:ascii="Times New Roman" w:hAnsi="Times New Roman"/>
                <w:noProof/>
                <w:sz w:val="28"/>
                <w:szCs w:val="28"/>
                <w:lang w:val="ru-RU" w:eastAsia="ru-RU" w:bidi="ar-SA"/>
              </w:rPr>
              <w:pict>
                <v:shape id="_x0000_s1265" type="#_x0000_t202" style="position:absolute;left:0;text-align:left;margin-left:330.65pt;margin-top:1.95pt;width:48.85pt;height:19.6pt;z-index:251905024" stroked="f">
                  <v:textbox style="mso-next-textbox:#_x0000_s1265">
                    <w:txbxContent>
                      <w:p w:rsidR="00E8736E" w:rsidRPr="00105231" w:rsidRDefault="00E8736E" w:rsidP="00704FD2">
                        <w:pPr>
                          <w:spacing w:before="0" w:beforeAutospacing="0" w:after="0" w:afterAutospacing="0"/>
                          <w:rPr>
                            <w:rFonts w:ascii="Times New Roman" w:hAnsi="Times New Roman"/>
                            <w:lang w:val="ru-RU"/>
                          </w:rPr>
                        </w:pPr>
                        <w:r w:rsidRPr="00105231">
                          <w:rPr>
                            <w:rFonts w:ascii="Times New Roman" w:hAnsi="Times New Roman"/>
                            <w:lang w:val="ru-RU"/>
                          </w:rPr>
                          <w:t>Нет</w:t>
                        </w:r>
                      </w:p>
                    </w:txbxContent>
                  </v:textbox>
                </v:shape>
              </w:pict>
            </w:r>
            <w:r w:rsidRPr="00E8736E">
              <w:rPr>
                <w:rFonts w:ascii="Times New Roman" w:hAnsi="Times New Roman"/>
                <w:noProof/>
                <w:sz w:val="28"/>
                <w:szCs w:val="28"/>
                <w:lang w:val="ru-RU" w:eastAsia="ru-RU" w:bidi="ar-SA"/>
              </w:rPr>
              <w:pict>
                <v:shape id="_x0000_s1263" type="#_x0000_t110" style="position:absolute;left:0;text-align:left;margin-left:69.3pt;margin-top:1.95pt;width:348.85pt;height:86.25pt;z-index:251902976">
                  <v:textbox style="mso-next-textbox:#_x0000_s1263">
                    <w:txbxContent>
                      <w:p w:rsidR="00E8736E" w:rsidRPr="00936F94" w:rsidRDefault="00E8736E" w:rsidP="00704FD2">
                        <w:pPr>
                          <w:spacing w:before="0" w:beforeAutospacing="0" w:after="0" w:afterAutospacing="0"/>
                          <w:jc w:val="center"/>
                          <w:rPr>
                            <w:lang w:val="ru-RU"/>
                          </w:rPr>
                        </w:pPr>
                        <w:r w:rsidRPr="00105231">
                          <w:rPr>
                            <w:rFonts w:ascii="Times New Roman" w:hAnsi="Times New Roman"/>
                            <w:lang w:val="ru-RU"/>
                          </w:rPr>
                          <w:t>Проводилось предварительное согласование проведения</w:t>
                        </w:r>
                        <w:r>
                          <w:rPr>
                            <w:lang w:val="ru-RU"/>
                          </w:rPr>
                          <w:t xml:space="preserve"> </w:t>
                        </w:r>
                        <w:r w:rsidRPr="00105231">
                          <w:rPr>
                            <w:rFonts w:ascii="Times New Roman" w:hAnsi="Times New Roman"/>
                            <w:lang w:val="ru-RU"/>
                          </w:rPr>
                          <w:t>проверки с органом</w:t>
                        </w:r>
                        <w:r>
                          <w:rPr>
                            <w:lang w:val="ru-RU"/>
                          </w:rPr>
                          <w:t xml:space="preserve"> </w:t>
                        </w:r>
                        <w:r w:rsidRPr="00105231">
                          <w:rPr>
                            <w:rFonts w:ascii="Times New Roman" w:hAnsi="Times New Roman"/>
                            <w:lang w:val="ru-RU"/>
                          </w:rPr>
                          <w:t>Прокуратуры?</w:t>
                        </w:r>
                      </w:p>
                    </w:txbxContent>
                  </v:textbox>
                </v:shape>
              </w:pict>
            </w:r>
          </w:p>
          <w:p w:rsidR="00704FD2" w:rsidRPr="00E8736E" w:rsidRDefault="00986F6A" w:rsidP="00E8736E">
            <w:pPr>
              <w:jc w:val="center"/>
              <w:rPr>
                <w:b/>
                <w:sz w:val="28"/>
                <w:szCs w:val="28"/>
                <w:lang w:val="ru-RU"/>
              </w:rPr>
            </w:pPr>
            <w:r w:rsidRPr="00E8736E">
              <w:rPr>
                <w:rFonts w:ascii="Times New Roman" w:hAnsi="Times New Roman"/>
                <w:noProof/>
                <w:sz w:val="28"/>
                <w:szCs w:val="28"/>
                <w:lang w:val="ru-RU" w:eastAsia="ru-RU" w:bidi="ar-SA"/>
              </w:rPr>
              <w:pict>
                <v:shape id="_x0000_s1267" type="#_x0000_t32" style="position:absolute;left:0;text-align:left;margin-left:418.15pt;margin-top:16.85pt;width:17.1pt;height:0;z-index:251907072" o:connectortype="straight"/>
              </w:pict>
            </w:r>
            <w:r w:rsidRPr="00E8736E">
              <w:rPr>
                <w:rFonts w:ascii="Times New Roman" w:hAnsi="Times New Roman"/>
                <w:noProof/>
                <w:sz w:val="28"/>
                <w:szCs w:val="28"/>
                <w:lang w:val="ru-RU" w:eastAsia="ru-RU" w:bidi="ar-SA"/>
              </w:rPr>
              <w:pict>
                <v:shape id="_x0000_s1268" type="#_x0000_t32" style="position:absolute;left:0;text-align:left;margin-left:435.25pt;margin-top:16.85pt;width:0;height:99.2pt;z-index:251908096" o:connectortype="straight"/>
              </w:pict>
            </w:r>
          </w:p>
          <w:p w:rsidR="00704FD2" w:rsidRPr="00E8736E" w:rsidRDefault="00986F6A" w:rsidP="00E8736E">
            <w:pPr>
              <w:jc w:val="center"/>
              <w:rPr>
                <w:b/>
                <w:sz w:val="28"/>
                <w:szCs w:val="28"/>
                <w:lang w:val="ru-RU"/>
              </w:rPr>
            </w:pPr>
            <w:r w:rsidRPr="00E8736E">
              <w:rPr>
                <w:rFonts w:ascii="Times New Roman" w:hAnsi="Times New Roman"/>
                <w:noProof/>
                <w:sz w:val="28"/>
                <w:szCs w:val="28"/>
                <w:lang w:val="ru-RU" w:eastAsia="ru-RU" w:bidi="ar-SA"/>
              </w:rPr>
              <w:pict>
                <v:shape id="_x0000_s1266" type="#_x0000_t202" style="position:absolute;left:0;text-align:left;margin-left:182pt;margin-top:25.55pt;width:38pt;height:19.6pt;z-index:251906048" stroked="f">
                  <v:textbox style="mso-next-textbox:#_x0000_s1266">
                    <w:txbxContent>
                      <w:p w:rsidR="00E8736E" w:rsidRPr="00105231" w:rsidRDefault="00E8736E" w:rsidP="00704FD2">
                        <w:pPr>
                          <w:spacing w:before="0" w:beforeAutospacing="0" w:after="0" w:afterAutospacing="0"/>
                          <w:rPr>
                            <w:rFonts w:ascii="Times New Roman" w:hAnsi="Times New Roman"/>
                            <w:lang w:val="ru-RU"/>
                          </w:rPr>
                        </w:pPr>
                        <w:r w:rsidRPr="00105231">
                          <w:rPr>
                            <w:rFonts w:ascii="Times New Roman" w:hAnsi="Times New Roman"/>
                            <w:lang w:val="ru-RU"/>
                          </w:rPr>
                          <w:t>Да</w:t>
                        </w:r>
                      </w:p>
                    </w:txbxContent>
                  </v:textbox>
                </v:shape>
              </w:pict>
            </w:r>
          </w:p>
          <w:p w:rsidR="00704FD2" w:rsidRPr="00E8736E" w:rsidRDefault="00986F6A" w:rsidP="00E8736E">
            <w:pPr>
              <w:jc w:val="center"/>
              <w:rPr>
                <w:b/>
                <w:sz w:val="28"/>
                <w:szCs w:val="28"/>
                <w:lang w:val="ru-RU"/>
              </w:rPr>
            </w:pPr>
            <w:r w:rsidRPr="00E8736E">
              <w:rPr>
                <w:rFonts w:ascii="Times New Roman" w:hAnsi="Times New Roman"/>
                <w:noProof/>
                <w:sz w:val="28"/>
                <w:szCs w:val="28"/>
                <w:lang w:val="ru-RU" w:eastAsia="ru-RU" w:bidi="ar-SA"/>
              </w:rPr>
              <w:pict>
                <v:shape id="_x0000_s1270" type="#_x0000_t109" style="position:absolute;left:0;text-align:left;margin-left:53.95pt;margin-top:23.45pt;width:354.25pt;height:22.65pt;z-index:251910144">
                  <v:textbox style="mso-next-textbox:#_x0000_s1270">
                    <w:txbxContent>
                      <w:p w:rsidR="00E8736E" w:rsidRPr="00105231" w:rsidRDefault="00E8736E" w:rsidP="00704FD2">
                        <w:pPr>
                          <w:spacing w:before="0" w:beforeAutospacing="0" w:after="0" w:afterAutospacing="0"/>
                          <w:jc w:val="center"/>
                          <w:rPr>
                            <w:rFonts w:ascii="Times New Roman" w:hAnsi="Times New Roman"/>
                            <w:lang w:val="ru-RU"/>
                          </w:rPr>
                        </w:pPr>
                        <w:r w:rsidRPr="00105231">
                          <w:rPr>
                            <w:rFonts w:ascii="Times New Roman" w:hAnsi="Times New Roman"/>
                            <w:lang w:val="ru-RU"/>
                          </w:rPr>
                          <w:t>Направление копии Акта проверки в орган Прокуратуры</w:t>
                        </w:r>
                      </w:p>
                      <w:p w:rsidR="00E8736E" w:rsidRPr="00105231" w:rsidRDefault="00E8736E" w:rsidP="00704FD2">
                        <w:pPr>
                          <w:jc w:val="center"/>
                          <w:rPr>
                            <w:rFonts w:ascii="Times New Roman" w:hAnsi="Times New Roman"/>
                            <w:lang w:val="ru-RU"/>
                          </w:rPr>
                        </w:pPr>
                      </w:p>
                    </w:txbxContent>
                  </v:textbox>
                </v:shape>
              </w:pict>
            </w:r>
            <w:r w:rsidRPr="00E8736E">
              <w:rPr>
                <w:rFonts w:ascii="Times New Roman" w:hAnsi="Times New Roman"/>
                <w:noProof/>
                <w:sz w:val="28"/>
                <w:szCs w:val="28"/>
                <w:lang w:val="ru-RU" w:eastAsia="ru-RU" w:bidi="ar-SA"/>
              </w:rPr>
              <w:pict>
                <v:shape id="_x0000_s1271" type="#_x0000_t32" style="position:absolute;left:0;text-align:left;margin-left:242.75pt;margin-top:5.95pt;width:0;height:17.5pt;z-index:251911168" o:connectortype="straight">
                  <v:stroke endarrow="block"/>
                </v:shape>
              </w:pict>
            </w:r>
          </w:p>
          <w:p w:rsidR="00704FD2" w:rsidRPr="00E8736E" w:rsidRDefault="00986F6A" w:rsidP="00E8736E">
            <w:pPr>
              <w:jc w:val="center"/>
              <w:rPr>
                <w:b/>
                <w:sz w:val="28"/>
                <w:szCs w:val="28"/>
                <w:lang w:val="ru-RU"/>
              </w:rPr>
            </w:pPr>
            <w:r w:rsidRPr="00E8736E">
              <w:rPr>
                <w:rFonts w:ascii="Times New Roman" w:hAnsi="Times New Roman"/>
                <w:noProof/>
                <w:sz w:val="28"/>
                <w:szCs w:val="28"/>
                <w:lang w:val="ru-RU" w:eastAsia="ru-RU" w:bidi="ar-SA"/>
              </w:rPr>
              <w:pict>
                <v:shape id="_x0000_s1149" type="#_x0000_t67" style="position:absolute;left:0;text-align:left;margin-left:235.25pt;margin-top:18.65pt;width:15pt;height:45.25pt;z-index:251786240" fillcolor="black"/>
              </w:pict>
            </w:r>
          </w:p>
          <w:p w:rsidR="00704FD2" w:rsidRPr="00E8736E" w:rsidRDefault="00986F6A" w:rsidP="00E8736E">
            <w:pPr>
              <w:jc w:val="center"/>
              <w:rPr>
                <w:b/>
                <w:sz w:val="28"/>
                <w:szCs w:val="28"/>
                <w:lang w:val="ru-RU"/>
              </w:rPr>
            </w:pPr>
            <w:r w:rsidRPr="00E8736E">
              <w:rPr>
                <w:rFonts w:ascii="Times New Roman" w:hAnsi="Times New Roman"/>
                <w:noProof/>
                <w:sz w:val="28"/>
                <w:szCs w:val="28"/>
                <w:lang w:val="ru-RU" w:eastAsia="ru-RU" w:bidi="ar-SA"/>
              </w:rPr>
              <w:pict>
                <v:shape id="_x0000_s1269" type="#_x0000_t32" style="position:absolute;left:0;text-align:left;margin-left:245.7pt;margin-top:6.3pt;width:189.55pt;height:0;flip:x;z-index:251909120" o:connectortype="straight">
                  <v:stroke endarrow="block"/>
                </v:shape>
              </w:pict>
            </w:r>
          </w:p>
          <w:p w:rsidR="00704FD2" w:rsidRPr="00E8736E" w:rsidRDefault="00986F6A" w:rsidP="00E8736E">
            <w:pPr>
              <w:jc w:val="center"/>
              <w:rPr>
                <w:b/>
                <w:sz w:val="28"/>
                <w:szCs w:val="28"/>
                <w:lang w:val="ru-RU"/>
              </w:rPr>
            </w:pPr>
            <w:r w:rsidRPr="00E8736E">
              <w:rPr>
                <w:rFonts w:ascii="Times New Roman" w:hAnsi="Times New Roman"/>
                <w:noProof/>
                <w:sz w:val="28"/>
                <w:szCs w:val="28"/>
                <w:lang w:val="ru-RU" w:eastAsia="ru-RU" w:bidi="ar-SA"/>
              </w:rPr>
              <w:pict>
                <v:shape id="_x0000_s1150" type="#_x0000_t202" style="position:absolute;left:0;text-align:left;margin-left:150.1pt;margin-top:24.35pt;width:191.25pt;height:35.1pt;z-index:251787264" stroked="f">
                  <v:textbox style="mso-next-textbox:#_x0000_s1150">
                    <w:txbxContent>
                      <w:p w:rsidR="00E8736E" w:rsidRDefault="00E8736E" w:rsidP="00704FD2">
                        <w:pPr>
                          <w:spacing w:before="0" w:beforeAutospacing="0" w:after="0" w:afterAutospacing="0"/>
                          <w:jc w:val="center"/>
                          <w:rPr>
                            <w:rFonts w:ascii="Arial Black" w:hAnsi="Arial Black"/>
                            <w:sz w:val="18"/>
                            <w:szCs w:val="18"/>
                            <w:lang w:val="ru-RU"/>
                          </w:rPr>
                        </w:pPr>
                        <w:r>
                          <w:rPr>
                            <w:rFonts w:ascii="Arial Black" w:hAnsi="Arial Black"/>
                            <w:sz w:val="18"/>
                            <w:szCs w:val="18"/>
                            <w:lang w:val="ru-RU"/>
                          </w:rPr>
                          <w:t>ВЫХОД №1</w:t>
                        </w:r>
                      </w:p>
                      <w:p w:rsidR="00E8736E" w:rsidRPr="00DC5567" w:rsidRDefault="00E8736E" w:rsidP="00704FD2">
                        <w:pPr>
                          <w:spacing w:before="0" w:beforeAutospacing="0" w:after="0" w:afterAutospacing="0"/>
                          <w:jc w:val="center"/>
                          <w:rPr>
                            <w:rFonts w:ascii="Arial Black" w:hAnsi="Arial Black"/>
                            <w:b/>
                            <w:sz w:val="18"/>
                            <w:szCs w:val="18"/>
                            <w:lang w:val="ru-RU"/>
                          </w:rPr>
                        </w:pPr>
                        <w:r>
                          <w:rPr>
                            <w:rFonts w:ascii="Arial Black" w:hAnsi="Arial Black"/>
                            <w:b/>
                            <w:sz w:val="18"/>
                            <w:szCs w:val="18"/>
                            <w:lang w:val="ru-RU"/>
                          </w:rPr>
                          <w:t>МУНИЦИПАЛЬНОЙ ФУНКЦИИ</w:t>
                        </w:r>
                      </w:p>
                    </w:txbxContent>
                  </v:textbox>
                </v:shape>
              </w:pict>
            </w:r>
          </w:p>
          <w:p w:rsidR="00704FD2" w:rsidRPr="00E8736E" w:rsidRDefault="00704FD2" w:rsidP="00E8736E">
            <w:pPr>
              <w:jc w:val="center"/>
              <w:rPr>
                <w:b/>
                <w:sz w:val="28"/>
                <w:szCs w:val="28"/>
                <w:lang w:val="ru-RU"/>
              </w:rPr>
            </w:pPr>
          </w:p>
          <w:p w:rsidR="00704FD2" w:rsidRPr="00E8736E" w:rsidRDefault="00704FD2" w:rsidP="00E8736E">
            <w:pPr>
              <w:jc w:val="center"/>
              <w:rPr>
                <w:b/>
                <w:sz w:val="28"/>
                <w:szCs w:val="28"/>
                <w:lang w:val="ru-RU"/>
              </w:rPr>
            </w:pPr>
          </w:p>
          <w:p w:rsidR="00704FD2" w:rsidRPr="00E8736E" w:rsidRDefault="00704FD2" w:rsidP="00E8736E">
            <w:pPr>
              <w:jc w:val="center"/>
              <w:rPr>
                <w:b/>
                <w:sz w:val="28"/>
                <w:szCs w:val="28"/>
                <w:lang w:val="ru-RU"/>
              </w:rPr>
            </w:pPr>
          </w:p>
          <w:p w:rsidR="00704FD2" w:rsidRPr="00E8736E" w:rsidRDefault="00704FD2" w:rsidP="00E8736E">
            <w:pPr>
              <w:jc w:val="center"/>
              <w:rPr>
                <w:b/>
                <w:sz w:val="28"/>
                <w:szCs w:val="28"/>
                <w:lang w:val="ru-RU"/>
              </w:rPr>
            </w:pPr>
          </w:p>
          <w:p w:rsidR="00704FD2" w:rsidRPr="00E8736E" w:rsidRDefault="00704FD2" w:rsidP="00E8736E">
            <w:pPr>
              <w:jc w:val="center"/>
              <w:rPr>
                <w:b/>
                <w:sz w:val="28"/>
                <w:szCs w:val="28"/>
                <w:lang w:val="ru-RU"/>
              </w:rPr>
            </w:pPr>
          </w:p>
          <w:p w:rsidR="00704FD2" w:rsidRPr="00E8736E" w:rsidRDefault="00704FD2" w:rsidP="00E8736E">
            <w:pPr>
              <w:jc w:val="center"/>
              <w:rPr>
                <w:b/>
                <w:sz w:val="28"/>
                <w:szCs w:val="28"/>
                <w:lang w:val="ru-RU"/>
              </w:rPr>
            </w:pPr>
          </w:p>
          <w:p w:rsidR="00704FD2" w:rsidRPr="00E8736E" w:rsidRDefault="00704FD2" w:rsidP="00E8736E">
            <w:pPr>
              <w:jc w:val="center"/>
              <w:rPr>
                <w:rFonts w:ascii="Times New Roman" w:hAnsi="Times New Roman"/>
                <w:b/>
                <w:sz w:val="28"/>
                <w:szCs w:val="28"/>
                <w:lang w:val="ru-RU"/>
              </w:rPr>
            </w:pPr>
            <w:r w:rsidRPr="00E8736E">
              <w:rPr>
                <w:rFonts w:ascii="Times New Roman" w:hAnsi="Times New Roman"/>
                <w:b/>
                <w:sz w:val="28"/>
                <w:szCs w:val="28"/>
                <w:lang w:val="ru-RU"/>
              </w:rPr>
              <w:t>Процедура 3.2.2 Подготовка и согласование внеплановой проверки</w:t>
            </w:r>
          </w:p>
          <w:p w:rsidR="00704FD2" w:rsidRPr="00E8736E" w:rsidRDefault="00704FD2" w:rsidP="00E8736E">
            <w:pPr>
              <w:jc w:val="center"/>
              <w:rPr>
                <w:b/>
                <w:sz w:val="28"/>
                <w:szCs w:val="28"/>
                <w:lang w:val="ru-RU"/>
              </w:rPr>
            </w:pPr>
          </w:p>
          <w:p w:rsidR="00704FD2" w:rsidRPr="00E8736E" w:rsidRDefault="00986F6A" w:rsidP="00E8736E">
            <w:pPr>
              <w:jc w:val="center"/>
              <w:rPr>
                <w:b/>
                <w:sz w:val="28"/>
                <w:szCs w:val="28"/>
                <w:lang w:val="ru-RU"/>
              </w:rPr>
            </w:pPr>
            <w:r w:rsidRPr="00E8736E">
              <w:rPr>
                <w:rFonts w:ascii="Times New Roman" w:hAnsi="Times New Roman"/>
                <w:noProof/>
                <w:sz w:val="28"/>
                <w:szCs w:val="28"/>
                <w:lang w:val="ru-RU" w:eastAsia="ru-RU" w:bidi="ar-SA"/>
              </w:rPr>
              <w:pict>
                <v:shape id="_x0000_s1139" type="#_x0000_t120" style="position:absolute;left:0;text-align:left;margin-left:215.9pt;margin-top:22.25pt;width:39.85pt;height:37.6pt;z-index:251776000"/>
              </w:pict>
            </w:r>
          </w:p>
          <w:p w:rsidR="00704FD2" w:rsidRPr="00E8736E" w:rsidRDefault="00986F6A" w:rsidP="00E8736E">
            <w:pPr>
              <w:jc w:val="center"/>
              <w:rPr>
                <w:b/>
                <w:sz w:val="28"/>
                <w:szCs w:val="28"/>
                <w:lang w:val="ru-RU"/>
              </w:rPr>
            </w:pPr>
            <w:r w:rsidRPr="00E8736E">
              <w:rPr>
                <w:rFonts w:ascii="Times New Roman" w:hAnsi="Times New Roman"/>
                <w:noProof/>
                <w:sz w:val="28"/>
                <w:szCs w:val="28"/>
                <w:lang w:val="ru-RU" w:eastAsia="ru-RU" w:bidi="ar-SA"/>
              </w:rPr>
              <w:pict>
                <v:shape id="_x0000_s1141" type="#_x0000_t202" style="position:absolute;left:0;text-align:left;margin-left:223pt;margin-top:2.5pt;width:24.15pt;height:20.9pt;z-index:251778048" stroked="f">
                  <v:textbox style="mso-next-textbox:#_x0000_s1141">
                    <w:txbxContent>
                      <w:p w:rsidR="00E8736E" w:rsidRPr="0004622B" w:rsidRDefault="00E8736E" w:rsidP="00704FD2">
                        <w:pPr>
                          <w:jc w:val="center"/>
                          <w:rPr>
                            <w:b/>
                            <w:sz w:val="24"/>
                            <w:szCs w:val="24"/>
                            <w:lang w:val="ru-RU"/>
                          </w:rPr>
                        </w:pPr>
                        <w:r>
                          <w:rPr>
                            <w:b/>
                            <w:sz w:val="24"/>
                            <w:szCs w:val="24"/>
                            <w:lang w:val="ru-RU"/>
                          </w:rPr>
                          <w:t>6</w:t>
                        </w:r>
                      </w:p>
                      <w:p w:rsidR="00E8736E" w:rsidRDefault="00E8736E" w:rsidP="00704FD2"/>
                    </w:txbxContent>
                  </v:textbox>
                </v:shape>
              </w:pict>
            </w:r>
          </w:p>
          <w:p w:rsidR="00704FD2" w:rsidRPr="00E8736E" w:rsidRDefault="00986F6A" w:rsidP="00E8736E">
            <w:pPr>
              <w:rPr>
                <w:sz w:val="28"/>
                <w:szCs w:val="28"/>
                <w:lang w:val="ru-RU"/>
              </w:rPr>
            </w:pPr>
            <w:r w:rsidRPr="00E8736E">
              <w:rPr>
                <w:rFonts w:ascii="Times New Roman" w:hAnsi="Times New Roman"/>
                <w:noProof/>
                <w:sz w:val="28"/>
                <w:szCs w:val="28"/>
                <w:lang w:val="ru-RU" w:eastAsia="ru-RU" w:bidi="ar-SA"/>
              </w:rPr>
              <w:pict>
                <v:roundrect id="_x0000_s1042" style="position:absolute;left:0;text-align:left;margin-left:56.35pt;margin-top:22.5pt;width:374.2pt;height:42.95pt;z-index:251676672" arcsize="20807f"/>
              </w:pict>
            </w:r>
            <w:r w:rsidRPr="00E8736E">
              <w:rPr>
                <w:rFonts w:ascii="Times New Roman" w:hAnsi="Times New Roman"/>
                <w:noProof/>
                <w:sz w:val="28"/>
                <w:szCs w:val="28"/>
                <w:lang w:val="ru-RU" w:eastAsia="ru-RU" w:bidi="ar-SA"/>
              </w:rPr>
              <w:pict>
                <v:shape id="_x0000_s1140" type="#_x0000_t32" style="position:absolute;left:0;text-align:left;margin-left:235.85pt;margin-top:5pt;width:0;height:17.5pt;z-index:251777024" o:connectortype="straight">
                  <v:stroke endarrow="block"/>
                </v:shape>
              </w:pict>
            </w:r>
          </w:p>
          <w:p w:rsidR="00704FD2" w:rsidRPr="00E8736E" w:rsidRDefault="00986F6A" w:rsidP="00E8736E">
            <w:pPr>
              <w:rPr>
                <w:sz w:val="28"/>
                <w:szCs w:val="28"/>
                <w:lang w:val="ru-RU"/>
              </w:rPr>
            </w:pPr>
            <w:r w:rsidRPr="00E8736E">
              <w:rPr>
                <w:rFonts w:ascii="Times New Roman" w:hAnsi="Times New Roman"/>
                <w:noProof/>
                <w:sz w:val="28"/>
                <w:szCs w:val="28"/>
                <w:lang w:val="ru-RU" w:eastAsia="ru-RU" w:bidi="ar-SA"/>
              </w:rPr>
              <w:pict>
                <v:shape id="_x0000_s1043" type="#_x0000_t202" style="position:absolute;left:0;text-align:left;margin-left:77.9pt;margin-top:-.45pt;width:330.3pt;height:32.85pt;z-index:251677696" stroked="f">
                  <v:textbox style="mso-next-textbox:#_x0000_s1043">
                    <w:txbxContent>
                      <w:p w:rsidR="00E8736E" w:rsidRPr="00105231" w:rsidRDefault="00E8736E" w:rsidP="00704FD2">
                        <w:pPr>
                          <w:spacing w:before="0" w:beforeAutospacing="0" w:after="0" w:afterAutospacing="0"/>
                          <w:jc w:val="center"/>
                          <w:rPr>
                            <w:rFonts w:ascii="Times New Roman" w:hAnsi="Times New Roman"/>
                            <w:lang w:val="ru-RU"/>
                          </w:rPr>
                        </w:pPr>
                        <w:r w:rsidRPr="00105231">
                          <w:rPr>
                            <w:rFonts w:ascii="Times New Roman" w:hAnsi="Times New Roman"/>
                            <w:lang w:val="ru-RU"/>
                          </w:rPr>
                          <w:t xml:space="preserve">Старт процедуры 3.2.2 </w:t>
                        </w:r>
                      </w:p>
                      <w:p w:rsidR="00E8736E" w:rsidRDefault="00E8736E" w:rsidP="00704FD2">
                        <w:pPr>
                          <w:spacing w:before="0" w:beforeAutospacing="0" w:after="0" w:afterAutospacing="0"/>
                          <w:jc w:val="center"/>
                          <w:rPr>
                            <w:lang w:val="ru-RU"/>
                          </w:rPr>
                        </w:pPr>
                        <w:r w:rsidRPr="00105231">
                          <w:rPr>
                            <w:rFonts w:ascii="Times New Roman" w:hAnsi="Times New Roman"/>
                            <w:lang w:val="ru-RU"/>
                          </w:rPr>
                          <w:t>появление оснований для проведения внеплановой</w:t>
                        </w:r>
                        <w:r>
                          <w:rPr>
                            <w:lang w:val="ru-RU"/>
                          </w:rPr>
                          <w:t xml:space="preserve"> </w:t>
                        </w:r>
                        <w:r w:rsidRPr="00105231">
                          <w:rPr>
                            <w:rFonts w:ascii="Times New Roman" w:hAnsi="Times New Roman"/>
                            <w:lang w:val="ru-RU"/>
                          </w:rPr>
                          <w:t>проверки</w:t>
                        </w:r>
                      </w:p>
                      <w:p w:rsidR="00E8736E" w:rsidRPr="00E6631A" w:rsidRDefault="00E8736E" w:rsidP="00704FD2">
                        <w:pPr>
                          <w:spacing w:before="0" w:beforeAutospacing="0" w:after="0" w:afterAutospacing="0"/>
                          <w:jc w:val="center"/>
                          <w:rPr>
                            <w:lang w:val="ru-RU"/>
                          </w:rPr>
                        </w:pPr>
                      </w:p>
                    </w:txbxContent>
                  </v:textbox>
                </v:shape>
              </w:pict>
            </w:r>
          </w:p>
          <w:p w:rsidR="00704FD2" w:rsidRPr="00E8736E" w:rsidRDefault="00986F6A" w:rsidP="00E8736E">
            <w:pPr>
              <w:rPr>
                <w:sz w:val="28"/>
                <w:szCs w:val="28"/>
                <w:lang w:val="ru-RU"/>
              </w:rPr>
            </w:pPr>
            <w:r w:rsidRPr="00E8736E">
              <w:rPr>
                <w:rFonts w:ascii="Times New Roman" w:hAnsi="Times New Roman"/>
                <w:noProof/>
                <w:sz w:val="28"/>
                <w:szCs w:val="28"/>
                <w:lang w:val="ru-RU" w:eastAsia="ru-RU" w:bidi="ar-SA"/>
              </w:rPr>
              <w:pict>
                <v:shape id="_x0000_s1053" type="#_x0000_t32" style="position:absolute;left:0;text-align:left;margin-left:408.2pt;margin-top:10.6pt;width:0;height:17.5pt;z-index:251687936" o:connectortype="straight">
                  <v:stroke endarrow="block"/>
                </v:shape>
              </w:pict>
            </w:r>
            <w:r w:rsidRPr="00E8736E">
              <w:rPr>
                <w:rFonts w:ascii="Times New Roman" w:hAnsi="Times New Roman"/>
                <w:noProof/>
                <w:sz w:val="28"/>
                <w:szCs w:val="28"/>
                <w:lang w:val="ru-RU" w:eastAsia="ru-RU" w:bidi="ar-SA"/>
              </w:rPr>
              <w:pict>
                <v:shape id="_x0000_s1052" type="#_x0000_t32" style="position:absolute;left:0;text-align:left;margin-left:302.4pt;margin-top:10.6pt;width:0;height:17.5pt;z-index:251686912" o:connectortype="straight">
                  <v:stroke endarrow="block"/>
                </v:shape>
              </w:pict>
            </w:r>
            <w:r w:rsidRPr="00E8736E">
              <w:rPr>
                <w:rFonts w:ascii="Times New Roman" w:hAnsi="Times New Roman"/>
                <w:noProof/>
                <w:sz w:val="28"/>
                <w:szCs w:val="28"/>
                <w:lang w:val="ru-RU" w:eastAsia="ru-RU" w:bidi="ar-SA"/>
              </w:rPr>
              <w:pict>
                <v:shape id="_x0000_s1051" type="#_x0000_t32" style="position:absolute;left:0;text-align:left;margin-left:193.5pt;margin-top:10.6pt;width:0;height:17.5pt;z-index:251685888" o:connectortype="straight">
                  <v:stroke endarrow="block"/>
                </v:shape>
              </w:pict>
            </w:r>
            <w:r w:rsidRPr="00E8736E">
              <w:rPr>
                <w:rFonts w:ascii="Times New Roman" w:hAnsi="Times New Roman"/>
                <w:noProof/>
                <w:sz w:val="28"/>
                <w:szCs w:val="28"/>
                <w:lang w:val="ru-RU" w:eastAsia="ru-RU" w:bidi="ar-SA"/>
              </w:rPr>
              <w:pict>
                <v:shape id="_x0000_s1054" type="#_x0000_t32" style="position:absolute;left:0;text-align:left;margin-left:74.9pt;margin-top:10.6pt;width:0;height:17.5pt;z-index:251688960" o:connectortype="straight">
                  <v:stroke endarrow="block"/>
                </v:shape>
              </w:pict>
            </w:r>
          </w:p>
          <w:p w:rsidR="00704FD2" w:rsidRPr="00E8736E" w:rsidRDefault="00986F6A" w:rsidP="00E8736E">
            <w:pPr>
              <w:rPr>
                <w:sz w:val="28"/>
                <w:szCs w:val="28"/>
                <w:lang w:val="ru-RU"/>
              </w:rPr>
            </w:pPr>
            <w:r w:rsidRPr="00E8736E">
              <w:rPr>
                <w:rFonts w:ascii="Times New Roman" w:hAnsi="Times New Roman"/>
                <w:noProof/>
                <w:sz w:val="28"/>
                <w:szCs w:val="28"/>
                <w:lang w:val="ru-RU" w:eastAsia="ru-RU" w:bidi="ar-SA"/>
              </w:rPr>
              <w:lastRenderedPageBreak/>
              <w:pict>
                <v:shape id="_x0000_s1047" type="#_x0000_t109" style="position:absolute;left:0;text-align:left;margin-left:357.9pt;margin-top:.65pt;width:104.7pt;height:75.05pt;z-index:251681792">
                  <v:textbox style="mso-next-textbox:#_x0000_s1047">
                    <w:txbxContent>
                      <w:p w:rsidR="00E8736E" w:rsidRPr="00105231" w:rsidRDefault="00E8736E" w:rsidP="00704FD2">
                        <w:pPr>
                          <w:spacing w:before="0" w:beforeAutospacing="0" w:after="0" w:afterAutospacing="0"/>
                          <w:jc w:val="center"/>
                          <w:rPr>
                            <w:rFonts w:ascii="Times New Roman" w:hAnsi="Times New Roman"/>
                            <w:lang w:val="ru-RU"/>
                          </w:rPr>
                        </w:pPr>
                        <w:r w:rsidRPr="00105231">
                          <w:rPr>
                            <w:rFonts w:ascii="Times New Roman" w:hAnsi="Times New Roman"/>
                            <w:lang w:val="ru-RU"/>
                          </w:rPr>
                          <w:t xml:space="preserve">Истечение срока исполнения </w:t>
                        </w:r>
                      </w:p>
                      <w:p w:rsidR="00E8736E" w:rsidRPr="00105231" w:rsidRDefault="00E8736E" w:rsidP="00704FD2">
                        <w:pPr>
                          <w:spacing w:before="0" w:beforeAutospacing="0" w:after="0" w:afterAutospacing="0"/>
                          <w:jc w:val="center"/>
                          <w:rPr>
                            <w:rFonts w:ascii="Times New Roman" w:hAnsi="Times New Roman"/>
                            <w:lang w:val="ru-RU"/>
                          </w:rPr>
                        </w:pPr>
                        <w:r w:rsidRPr="00105231">
                          <w:rPr>
                            <w:rFonts w:ascii="Times New Roman" w:hAnsi="Times New Roman"/>
                            <w:lang w:val="ru-RU"/>
                          </w:rPr>
                          <w:t>ранее выданных</w:t>
                        </w:r>
                        <w:r>
                          <w:rPr>
                            <w:lang w:val="ru-RU"/>
                          </w:rPr>
                          <w:t xml:space="preserve"> </w:t>
                        </w:r>
                        <w:proofErr w:type="spellStart"/>
                        <w:r w:rsidRPr="00105231">
                          <w:rPr>
                            <w:rFonts w:ascii="Times New Roman" w:hAnsi="Times New Roman"/>
                            <w:lang w:val="ru-RU"/>
                          </w:rPr>
                          <w:t>УПРиООС</w:t>
                        </w:r>
                        <w:proofErr w:type="spellEnd"/>
                        <w:r w:rsidRPr="00105231">
                          <w:rPr>
                            <w:rFonts w:ascii="Times New Roman" w:hAnsi="Times New Roman"/>
                            <w:lang w:val="ru-RU"/>
                          </w:rPr>
                          <w:t xml:space="preserve"> предписаний</w:t>
                        </w:r>
                      </w:p>
                      <w:p w:rsidR="00E8736E" w:rsidRPr="00105231" w:rsidRDefault="00E8736E" w:rsidP="00704FD2">
                        <w:pPr>
                          <w:spacing w:before="0" w:beforeAutospacing="0" w:after="0" w:afterAutospacing="0"/>
                          <w:jc w:val="center"/>
                          <w:rPr>
                            <w:rFonts w:ascii="Times New Roman" w:hAnsi="Times New Roman"/>
                            <w:lang w:val="ru-RU"/>
                          </w:rPr>
                        </w:pPr>
                      </w:p>
                      <w:p w:rsidR="00E8736E" w:rsidRPr="00936F94" w:rsidRDefault="00E8736E" w:rsidP="00704FD2">
                        <w:pPr>
                          <w:jc w:val="center"/>
                          <w:rPr>
                            <w:lang w:val="ru-RU"/>
                          </w:rPr>
                        </w:pPr>
                      </w:p>
                    </w:txbxContent>
                  </v:textbox>
                </v:shape>
              </w:pict>
            </w:r>
            <w:r w:rsidRPr="00E8736E">
              <w:rPr>
                <w:rFonts w:ascii="Times New Roman" w:hAnsi="Times New Roman"/>
                <w:noProof/>
                <w:sz w:val="28"/>
                <w:szCs w:val="28"/>
                <w:lang w:val="ru-RU" w:eastAsia="ru-RU" w:bidi="ar-SA"/>
              </w:rPr>
              <w:pict>
                <v:shape id="_x0000_s1046" type="#_x0000_t109" style="position:absolute;left:0;text-align:left;margin-left:260.2pt;margin-top:.65pt;width:90.05pt;height:75.05pt;z-index:251680768">
                  <v:textbox style="mso-next-textbox:#_x0000_s1046">
                    <w:txbxContent>
                      <w:p w:rsidR="00E8736E" w:rsidRPr="00105231" w:rsidRDefault="00E8736E" w:rsidP="00704FD2">
                        <w:pPr>
                          <w:spacing w:before="0" w:beforeAutospacing="0" w:after="0" w:afterAutospacing="0"/>
                          <w:jc w:val="center"/>
                          <w:rPr>
                            <w:rFonts w:ascii="Times New Roman" w:hAnsi="Times New Roman"/>
                            <w:lang w:val="ru-RU"/>
                          </w:rPr>
                        </w:pPr>
                        <w:r w:rsidRPr="00105231">
                          <w:rPr>
                            <w:rFonts w:ascii="Times New Roman" w:hAnsi="Times New Roman"/>
                            <w:lang w:val="ru-RU"/>
                          </w:rPr>
                          <w:t xml:space="preserve">Выявление нарушений сотрудниками </w:t>
                        </w:r>
                        <w:proofErr w:type="spellStart"/>
                        <w:r w:rsidRPr="00105231">
                          <w:rPr>
                            <w:rFonts w:ascii="Times New Roman" w:hAnsi="Times New Roman"/>
                            <w:lang w:val="ru-RU"/>
                          </w:rPr>
                          <w:t>УПРиООС</w:t>
                        </w:r>
                        <w:proofErr w:type="spellEnd"/>
                      </w:p>
                      <w:p w:rsidR="00E8736E" w:rsidRPr="00105231" w:rsidRDefault="00E8736E" w:rsidP="00704FD2">
                        <w:pPr>
                          <w:spacing w:before="0" w:beforeAutospacing="0" w:after="0" w:afterAutospacing="0"/>
                          <w:jc w:val="center"/>
                          <w:rPr>
                            <w:rFonts w:ascii="Times New Roman" w:hAnsi="Times New Roman"/>
                            <w:lang w:val="ru-RU"/>
                          </w:rPr>
                        </w:pPr>
                      </w:p>
                      <w:p w:rsidR="00E8736E" w:rsidRPr="00936F94" w:rsidRDefault="00E8736E" w:rsidP="00704FD2">
                        <w:pPr>
                          <w:jc w:val="center"/>
                          <w:rPr>
                            <w:lang w:val="ru-RU"/>
                          </w:rPr>
                        </w:pPr>
                      </w:p>
                    </w:txbxContent>
                  </v:textbox>
                </v:shape>
              </w:pict>
            </w:r>
            <w:r w:rsidRPr="00E8736E">
              <w:rPr>
                <w:rFonts w:ascii="Times New Roman" w:hAnsi="Times New Roman"/>
                <w:noProof/>
                <w:sz w:val="28"/>
                <w:szCs w:val="28"/>
                <w:lang w:val="ru-RU" w:eastAsia="ru-RU" w:bidi="ar-SA"/>
              </w:rPr>
              <w:pict>
                <v:shape id="_x0000_s1048" type="#_x0000_t109" style="position:absolute;left:0;text-align:left;margin-left:136.05pt;margin-top:.65pt;width:114.55pt;height:75.05pt;z-index:251682816">
                  <v:textbox style="mso-next-textbox:#_x0000_s1048">
                    <w:txbxContent>
                      <w:p w:rsidR="00E8736E" w:rsidRPr="00105231" w:rsidRDefault="00E8736E" w:rsidP="00704FD2">
                        <w:pPr>
                          <w:spacing w:before="0" w:beforeAutospacing="0" w:after="0" w:afterAutospacing="0"/>
                          <w:jc w:val="center"/>
                          <w:rPr>
                            <w:rFonts w:ascii="Times New Roman" w:hAnsi="Times New Roman"/>
                            <w:lang w:val="ru-RU"/>
                          </w:rPr>
                        </w:pPr>
                        <w:r w:rsidRPr="00105231">
                          <w:rPr>
                            <w:rFonts w:ascii="Times New Roman" w:hAnsi="Times New Roman"/>
                            <w:lang w:val="ru-RU"/>
                          </w:rPr>
                          <w:t xml:space="preserve">Поступление </w:t>
                        </w:r>
                      </w:p>
                      <w:p w:rsidR="00E8736E" w:rsidRPr="00105231" w:rsidRDefault="00E8736E" w:rsidP="00704FD2">
                        <w:pPr>
                          <w:spacing w:before="0" w:beforeAutospacing="0" w:after="0" w:afterAutospacing="0"/>
                          <w:jc w:val="center"/>
                          <w:rPr>
                            <w:rFonts w:ascii="Times New Roman" w:hAnsi="Times New Roman"/>
                            <w:lang w:val="ru-RU"/>
                          </w:rPr>
                        </w:pPr>
                        <w:r w:rsidRPr="00105231">
                          <w:rPr>
                            <w:rFonts w:ascii="Times New Roman" w:hAnsi="Times New Roman"/>
                            <w:lang w:val="ru-RU"/>
                          </w:rPr>
                          <w:t xml:space="preserve">в </w:t>
                        </w:r>
                        <w:proofErr w:type="spellStart"/>
                        <w:r w:rsidRPr="00105231">
                          <w:rPr>
                            <w:rFonts w:ascii="Times New Roman" w:hAnsi="Times New Roman"/>
                            <w:lang w:val="ru-RU"/>
                          </w:rPr>
                          <w:t>УПРиООС</w:t>
                        </w:r>
                        <w:proofErr w:type="spellEnd"/>
                        <w:r w:rsidRPr="00105231">
                          <w:rPr>
                            <w:rFonts w:ascii="Times New Roman" w:hAnsi="Times New Roman"/>
                            <w:lang w:val="ru-RU"/>
                          </w:rPr>
                          <w:t xml:space="preserve"> </w:t>
                        </w:r>
                      </w:p>
                      <w:p w:rsidR="00E8736E" w:rsidRPr="00105231" w:rsidRDefault="00E8736E" w:rsidP="00704FD2">
                        <w:pPr>
                          <w:spacing w:before="0" w:beforeAutospacing="0" w:after="0" w:afterAutospacing="0"/>
                          <w:jc w:val="center"/>
                          <w:rPr>
                            <w:rFonts w:ascii="Times New Roman" w:hAnsi="Times New Roman"/>
                            <w:lang w:val="ru-RU"/>
                          </w:rPr>
                        </w:pPr>
                        <w:r w:rsidRPr="00105231">
                          <w:rPr>
                            <w:rFonts w:ascii="Times New Roman" w:hAnsi="Times New Roman"/>
                            <w:lang w:val="ru-RU"/>
                          </w:rPr>
                          <w:t xml:space="preserve">устных </w:t>
                        </w:r>
                      </w:p>
                      <w:p w:rsidR="00E8736E" w:rsidRPr="00105231" w:rsidRDefault="00E8736E" w:rsidP="00704FD2">
                        <w:pPr>
                          <w:spacing w:before="0" w:beforeAutospacing="0" w:after="0" w:afterAutospacing="0"/>
                          <w:jc w:val="center"/>
                          <w:rPr>
                            <w:rFonts w:ascii="Times New Roman" w:hAnsi="Times New Roman"/>
                            <w:lang w:val="ru-RU"/>
                          </w:rPr>
                        </w:pPr>
                        <w:r w:rsidRPr="00105231">
                          <w:rPr>
                            <w:rFonts w:ascii="Times New Roman" w:hAnsi="Times New Roman"/>
                            <w:lang w:val="ru-RU"/>
                          </w:rPr>
                          <w:t xml:space="preserve">обращений </w:t>
                        </w:r>
                      </w:p>
                      <w:p w:rsidR="00E8736E" w:rsidRDefault="00E8736E" w:rsidP="00704FD2">
                        <w:pPr>
                          <w:spacing w:before="0" w:beforeAutospacing="0" w:after="0" w:afterAutospacing="0"/>
                          <w:jc w:val="center"/>
                          <w:rPr>
                            <w:lang w:val="ru-RU"/>
                          </w:rPr>
                        </w:pPr>
                        <w:r w:rsidRPr="00105231">
                          <w:rPr>
                            <w:rFonts w:ascii="Times New Roman" w:hAnsi="Times New Roman"/>
                            <w:lang w:val="ru-RU"/>
                          </w:rPr>
                          <w:t>о фактах</w:t>
                        </w:r>
                        <w:r>
                          <w:rPr>
                            <w:lang w:val="ru-RU"/>
                          </w:rPr>
                          <w:t xml:space="preserve"> нарушений</w:t>
                        </w:r>
                      </w:p>
                      <w:p w:rsidR="00E8736E" w:rsidRDefault="00E8736E" w:rsidP="00704FD2">
                        <w:pPr>
                          <w:spacing w:before="0" w:beforeAutospacing="0" w:after="0" w:afterAutospacing="0"/>
                          <w:jc w:val="center"/>
                          <w:rPr>
                            <w:lang w:val="ru-RU"/>
                          </w:rPr>
                        </w:pPr>
                      </w:p>
                      <w:p w:rsidR="00E8736E" w:rsidRPr="00936F94" w:rsidRDefault="00E8736E" w:rsidP="00704FD2">
                        <w:pPr>
                          <w:jc w:val="center"/>
                          <w:rPr>
                            <w:lang w:val="ru-RU"/>
                          </w:rPr>
                        </w:pPr>
                      </w:p>
                    </w:txbxContent>
                  </v:textbox>
                </v:shape>
              </w:pict>
            </w:r>
            <w:r w:rsidRPr="00E8736E">
              <w:rPr>
                <w:rFonts w:ascii="Times New Roman" w:hAnsi="Times New Roman"/>
                <w:noProof/>
                <w:sz w:val="28"/>
                <w:szCs w:val="28"/>
                <w:lang w:val="ru-RU" w:eastAsia="ru-RU" w:bidi="ar-SA"/>
              </w:rPr>
              <w:pict>
                <v:shape id="_x0000_s1044" type="#_x0000_t109" style="position:absolute;left:0;text-align:left;margin-left:8.55pt;margin-top:.65pt;width:115.45pt;height:75.05pt;z-index:251678720">
                  <v:textbox style="mso-next-textbox:#_x0000_s1044">
                    <w:txbxContent>
                      <w:p w:rsidR="00E8736E" w:rsidRPr="00105231" w:rsidRDefault="00E8736E" w:rsidP="00704FD2">
                        <w:pPr>
                          <w:spacing w:before="0" w:beforeAutospacing="0" w:after="0" w:afterAutospacing="0"/>
                          <w:jc w:val="center"/>
                          <w:rPr>
                            <w:rFonts w:ascii="Times New Roman" w:hAnsi="Times New Roman"/>
                            <w:lang w:val="ru-RU"/>
                          </w:rPr>
                        </w:pPr>
                        <w:r w:rsidRPr="00105231">
                          <w:rPr>
                            <w:rFonts w:ascii="Times New Roman" w:hAnsi="Times New Roman"/>
                            <w:lang w:val="ru-RU"/>
                          </w:rPr>
                          <w:t xml:space="preserve">Поступление </w:t>
                        </w:r>
                      </w:p>
                      <w:p w:rsidR="00E8736E" w:rsidRPr="00105231" w:rsidRDefault="00E8736E" w:rsidP="00704FD2">
                        <w:pPr>
                          <w:spacing w:before="0" w:beforeAutospacing="0" w:after="0" w:afterAutospacing="0"/>
                          <w:jc w:val="center"/>
                          <w:rPr>
                            <w:rFonts w:ascii="Times New Roman" w:hAnsi="Times New Roman"/>
                            <w:lang w:val="ru-RU"/>
                          </w:rPr>
                        </w:pPr>
                        <w:r w:rsidRPr="00105231">
                          <w:rPr>
                            <w:rFonts w:ascii="Times New Roman" w:hAnsi="Times New Roman"/>
                            <w:lang w:val="ru-RU"/>
                          </w:rPr>
                          <w:t xml:space="preserve">в </w:t>
                        </w:r>
                        <w:proofErr w:type="spellStart"/>
                        <w:r w:rsidRPr="00105231">
                          <w:rPr>
                            <w:rFonts w:ascii="Times New Roman" w:hAnsi="Times New Roman"/>
                            <w:lang w:val="ru-RU"/>
                          </w:rPr>
                          <w:t>УПРиООС</w:t>
                        </w:r>
                        <w:proofErr w:type="spellEnd"/>
                        <w:r w:rsidRPr="00105231">
                          <w:rPr>
                            <w:rFonts w:ascii="Times New Roman" w:hAnsi="Times New Roman"/>
                            <w:lang w:val="ru-RU"/>
                          </w:rPr>
                          <w:t xml:space="preserve"> </w:t>
                        </w:r>
                      </w:p>
                      <w:p w:rsidR="00E8736E" w:rsidRPr="00105231" w:rsidRDefault="00E8736E" w:rsidP="00704FD2">
                        <w:pPr>
                          <w:spacing w:before="0" w:beforeAutospacing="0" w:after="0" w:afterAutospacing="0"/>
                          <w:jc w:val="center"/>
                          <w:rPr>
                            <w:rFonts w:ascii="Times New Roman" w:hAnsi="Times New Roman"/>
                            <w:lang w:val="ru-RU"/>
                          </w:rPr>
                        </w:pPr>
                        <w:r w:rsidRPr="00105231">
                          <w:rPr>
                            <w:rFonts w:ascii="Times New Roman" w:hAnsi="Times New Roman"/>
                            <w:lang w:val="ru-RU"/>
                          </w:rPr>
                          <w:t xml:space="preserve">письменных обращений </w:t>
                        </w:r>
                      </w:p>
                      <w:p w:rsidR="00E8736E" w:rsidRDefault="00E8736E" w:rsidP="00704FD2">
                        <w:pPr>
                          <w:spacing w:before="0" w:beforeAutospacing="0" w:after="0" w:afterAutospacing="0"/>
                          <w:jc w:val="center"/>
                          <w:rPr>
                            <w:lang w:val="ru-RU"/>
                          </w:rPr>
                        </w:pPr>
                        <w:r w:rsidRPr="00105231">
                          <w:rPr>
                            <w:rFonts w:ascii="Times New Roman" w:hAnsi="Times New Roman"/>
                            <w:lang w:val="ru-RU"/>
                          </w:rPr>
                          <w:t>о фактах</w:t>
                        </w:r>
                        <w:r>
                          <w:rPr>
                            <w:lang w:val="ru-RU"/>
                          </w:rPr>
                          <w:t xml:space="preserve"> нарушений</w:t>
                        </w:r>
                      </w:p>
                      <w:p w:rsidR="00E8736E" w:rsidRDefault="00E8736E" w:rsidP="00704FD2">
                        <w:pPr>
                          <w:spacing w:before="0" w:beforeAutospacing="0" w:after="0" w:afterAutospacing="0"/>
                          <w:jc w:val="center"/>
                          <w:rPr>
                            <w:lang w:val="ru-RU"/>
                          </w:rPr>
                        </w:pPr>
                      </w:p>
                      <w:p w:rsidR="00E8736E" w:rsidRPr="00936F94" w:rsidRDefault="00E8736E" w:rsidP="00704FD2">
                        <w:pPr>
                          <w:jc w:val="center"/>
                          <w:rPr>
                            <w:lang w:val="ru-RU"/>
                          </w:rPr>
                        </w:pPr>
                      </w:p>
                    </w:txbxContent>
                  </v:textbox>
                </v:shape>
              </w:pict>
            </w:r>
          </w:p>
          <w:p w:rsidR="00704FD2" w:rsidRPr="00E8736E" w:rsidRDefault="00704FD2" w:rsidP="00E8736E">
            <w:pPr>
              <w:rPr>
                <w:sz w:val="28"/>
                <w:szCs w:val="28"/>
                <w:lang w:val="ru-RU"/>
              </w:rPr>
            </w:pPr>
          </w:p>
          <w:p w:rsidR="00704FD2" w:rsidRPr="00E8736E" w:rsidRDefault="00986F6A" w:rsidP="00E8736E">
            <w:pPr>
              <w:rPr>
                <w:sz w:val="28"/>
                <w:szCs w:val="28"/>
                <w:lang w:val="ru-RU"/>
              </w:rPr>
            </w:pPr>
            <w:r w:rsidRPr="00E8736E">
              <w:rPr>
                <w:rFonts w:ascii="Times New Roman" w:hAnsi="Times New Roman"/>
                <w:noProof/>
                <w:sz w:val="28"/>
                <w:szCs w:val="28"/>
                <w:lang w:val="ru-RU" w:eastAsia="ru-RU" w:bidi="ar-SA"/>
              </w:rPr>
              <w:pict>
                <v:shape id="_x0000_s1288" type="#_x0000_t32" style="position:absolute;left:0;text-align:left;margin-left:74.9pt;margin-top:20.85pt;width:0;height:27.7pt;z-index:251928576" o:connectortype="straight">
                  <v:stroke endarrow="block"/>
                </v:shape>
              </w:pict>
            </w:r>
            <w:r w:rsidRPr="00E8736E">
              <w:rPr>
                <w:rFonts w:ascii="Times New Roman" w:hAnsi="Times New Roman"/>
                <w:noProof/>
                <w:sz w:val="28"/>
                <w:szCs w:val="28"/>
                <w:lang w:val="ru-RU" w:eastAsia="ru-RU" w:bidi="ar-SA"/>
              </w:rPr>
              <w:pict>
                <v:shape id="_x0000_s1287" type="#_x0000_t32" style="position:absolute;left:0;text-align:left;margin-left:193.5pt;margin-top:20.85pt;width:0;height:27.7pt;z-index:251927552" o:connectortype="straight">
                  <v:stroke endarrow="block"/>
                </v:shape>
              </w:pict>
            </w:r>
            <w:r w:rsidRPr="00E8736E">
              <w:rPr>
                <w:rFonts w:ascii="Times New Roman" w:hAnsi="Times New Roman"/>
                <w:noProof/>
                <w:sz w:val="28"/>
                <w:szCs w:val="28"/>
                <w:lang w:val="ru-RU" w:eastAsia="ru-RU" w:bidi="ar-SA"/>
              </w:rPr>
              <w:pict>
                <v:shape id="_x0000_s1050" type="#_x0000_t32" style="position:absolute;left:0;text-align:left;margin-left:304.15pt;margin-top:20.85pt;width:0;height:27.7pt;z-index:251684864" o:connectortype="straight">
                  <v:stroke endarrow="block"/>
                </v:shape>
              </w:pict>
            </w:r>
            <w:r w:rsidRPr="00E8736E">
              <w:rPr>
                <w:rFonts w:ascii="Times New Roman" w:hAnsi="Times New Roman"/>
                <w:noProof/>
                <w:sz w:val="28"/>
                <w:szCs w:val="28"/>
                <w:lang w:val="ru-RU" w:eastAsia="ru-RU" w:bidi="ar-SA"/>
              </w:rPr>
              <w:pict>
                <v:shape id="_x0000_s1049" type="#_x0000_t32" style="position:absolute;left:0;text-align:left;margin-left:408.2pt;margin-top:20.85pt;width:.05pt;height:29.15pt;z-index:251683840" o:connectortype="straight">
                  <v:stroke endarrow="block"/>
                </v:shape>
              </w:pict>
            </w:r>
          </w:p>
          <w:p w:rsidR="00704FD2" w:rsidRPr="00E8736E" w:rsidRDefault="00986F6A" w:rsidP="00E8736E">
            <w:pPr>
              <w:rPr>
                <w:sz w:val="28"/>
                <w:szCs w:val="28"/>
                <w:lang w:val="ru-RU"/>
              </w:rPr>
            </w:pPr>
            <w:r w:rsidRPr="00E8736E">
              <w:rPr>
                <w:rFonts w:ascii="Times New Roman" w:hAnsi="Times New Roman"/>
                <w:noProof/>
                <w:sz w:val="28"/>
                <w:szCs w:val="28"/>
                <w:lang w:val="ru-RU" w:eastAsia="ru-RU" w:bidi="ar-SA"/>
              </w:rPr>
              <w:pict>
                <v:shape id="_x0000_s1152" type="#_x0000_t120" style="position:absolute;left:0;text-align:left;margin-left:173pt;margin-top:21.1pt;width:39.85pt;height:37.6pt;z-index:251789312"/>
              </w:pict>
            </w:r>
            <w:r w:rsidRPr="00E8736E">
              <w:rPr>
                <w:rFonts w:ascii="Times New Roman" w:hAnsi="Times New Roman"/>
                <w:noProof/>
                <w:sz w:val="28"/>
                <w:szCs w:val="28"/>
                <w:lang w:val="ru-RU" w:eastAsia="ru-RU" w:bidi="ar-SA"/>
              </w:rPr>
              <w:pict>
                <v:shape id="_x0000_s1151" type="#_x0000_t120" style="position:absolute;left:0;text-align:left;margin-left:52.9pt;margin-top:22.55pt;width:39.85pt;height:37.6pt;z-index:251788288"/>
              </w:pict>
            </w:r>
            <w:r w:rsidRPr="00E8736E">
              <w:rPr>
                <w:rFonts w:ascii="Times New Roman" w:hAnsi="Times New Roman"/>
                <w:noProof/>
                <w:sz w:val="28"/>
                <w:szCs w:val="28"/>
                <w:lang w:val="ru-RU" w:eastAsia="ru-RU" w:bidi="ar-SA"/>
              </w:rPr>
              <w:pict>
                <v:shape id="_x0000_s1153" type="#_x0000_t120" style="position:absolute;left:0;text-align:left;margin-left:284.35pt;margin-top:21.1pt;width:39.85pt;height:37.6pt;z-index:251790336"/>
              </w:pict>
            </w:r>
            <w:r w:rsidRPr="00E8736E">
              <w:rPr>
                <w:rFonts w:ascii="Times New Roman" w:hAnsi="Times New Roman"/>
                <w:noProof/>
                <w:sz w:val="28"/>
                <w:szCs w:val="28"/>
                <w:lang w:val="ru-RU" w:eastAsia="ru-RU" w:bidi="ar-SA"/>
              </w:rPr>
              <w:pict>
                <v:shape id="_x0000_s1154" type="#_x0000_t120" style="position:absolute;left:0;text-align:left;margin-left:390.7pt;margin-top:22.6pt;width:39.85pt;height:37.6pt;z-index:251791360"/>
              </w:pict>
            </w:r>
          </w:p>
          <w:p w:rsidR="00704FD2" w:rsidRPr="00E8736E" w:rsidRDefault="00986F6A" w:rsidP="00E8736E">
            <w:pPr>
              <w:rPr>
                <w:sz w:val="28"/>
                <w:szCs w:val="28"/>
                <w:lang w:val="ru-RU"/>
              </w:rPr>
            </w:pPr>
            <w:r w:rsidRPr="00E8736E">
              <w:rPr>
                <w:rFonts w:ascii="Times New Roman" w:hAnsi="Times New Roman"/>
                <w:noProof/>
                <w:sz w:val="28"/>
                <w:szCs w:val="28"/>
                <w:lang w:val="ru-RU" w:eastAsia="ru-RU" w:bidi="ar-SA"/>
              </w:rPr>
              <w:pict>
                <v:shape id="_x0000_s1155" type="#_x0000_t202" style="position:absolute;left:0;text-align:left;margin-left:61.35pt;margin-top:.25pt;width:24.15pt;height:20.9pt;z-index:251792384" stroked="f">
                  <v:textbox style="mso-next-textbox:#_x0000_s1155">
                    <w:txbxContent>
                      <w:p w:rsidR="00E8736E" w:rsidRPr="0004622B" w:rsidRDefault="00E8736E" w:rsidP="00704FD2">
                        <w:pPr>
                          <w:jc w:val="center"/>
                          <w:rPr>
                            <w:b/>
                            <w:sz w:val="24"/>
                            <w:szCs w:val="24"/>
                            <w:lang w:val="ru-RU"/>
                          </w:rPr>
                        </w:pPr>
                        <w:r>
                          <w:rPr>
                            <w:b/>
                            <w:sz w:val="24"/>
                            <w:szCs w:val="24"/>
                            <w:lang w:val="ru-RU"/>
                          </w:rPr>
                          <w:t>7</w:t>
                        </w:r>
                      </w:p>
                      <w:p w:rsidR="00E8736E" w:rsidRDefault="00E8736E" w:rsidP="00704FD2"/>
                    </w:txbxContent>
                  </v:textbox>
                </v:shape>
              </w:pict>
            </w:r>
            <w:r w:rsidRPr="00E8736E">
              <w:rPr>
                <w:rFonts w:ascii="Times New Roman" w:hAnsi="Times New Roman"/>
                <w:noProof/>
                <w:sz w:val="28"/>
                <w:szCs w:val="28"/>
                <w:lang w:val="ru-RU" w:eastAsia="ru-RU" w:bidi="ar-SA"/>
              </w:rPr>
              <w:pict>
                <v:shape id="_x0000_s1156" type="#_x0000_t202" style="position:absolute;left:0;text-align:left;margin-left:180.65pt;margin-top:3.6pt;width:24.15pt;height:20.9pt;z-index:251793408" stroked="f">
                  <v:textbox style="mso-next-textbox:#_x0000_s1156">
                    <w:txbxContent>
                      <w:p w:rsidR="00E8736E" w:rsidRPr="0004622B" w:rsidRDefault="00E8736E" w:rsidP="00704FD2">
                        <w:pPr>
                          <w:jc w:val="center"/>
                          <w:rPr>
                            <w:b/>
                            <w:sz w:val="24"/>
                            <w:szCs w:val="24"/>
                            <w:lang w:val="ru-RU"/>
                          </w:rPr>
                        </w:pPr>
                        <w:r>
                          <w:rPr>
                            <w:b/>
                            <w:sz w:val="24"/>
                            <w:szCs w:val="24"/>
                            <w:lang w:val="ru-RU"/>
                          </w:rPr>
                          <w:t>8</w:t>
                        </w:r>
                      </w:p>
                      <w:p w:rsidR="00E8736E" w:rsidRDefault="00E8736E" w:rsidP="00704FD2"/>
                    </w:txbxContent>
                  </v:textbox>
                </v:shape>
              </w:pict>
            </w:r>
            <w:r w:rsidRPr="00E8736E">
              <w:rPr>
                <w:rFonts w:ascii="Times New Roman" w:hAnsi="Times New Roman"/>
                <w:noProof/>
                <w:sz w:val="28"/>
                <w:szCs w:val="28"/>
                <w:lang w:val="ru-RU" w:eastAsia="ru-RU" w:bidi="ar-SA"/>
              </w:rPr>
              <w:pict>
                <v:shape id="_x0000_s1157" type="#_x0000_t202" style="position:absolute;left:0;text-align:left;margin-left:292.6pt;margin-top:.25pt;width:24.15pt;height:20.9pt;z-index:251794432" stroked="f">
                  <v:textbox style="mso-next-textbox:#_x0000_s1157">
                    <w:txbxContent>
                      <w:p w:rsidR="00E8736E" w:rsidRPr="0004622B" w:rsidRDefault="00E8736E" w:rsidP="00704FD2">
                        <w:pPr>
                          <w:jc w:val="center"/>
                          <w:rPr>
                            <w:b/>
                            <w:sz w:val="24"/>
                            <w:szCs w:val="24"/>
                            <w:lang w:val="ru-RU"/>
                          </w:rPr>
                        </w:pPr>
                        <w:r>
                          <w:rPr>
                            <w:b/>
                            <w:sz w:val="24"/>
                            <w:szCs w:val="24"/>
                            <w:lang w:val="ru-RU"/>
                          </w:rPr>
                          <w:t>9</w:t>
                        </w:r>
                      </w:p>
                      <w:p w:rsidR="00E8736E" w:rsidRDefault="00E8736E" w:rsidP="00704FD2"/>
                    </w:txbxContent>
                  </v:textbox>
                </v:shape>
              </w:pict>
            </w:r>
            <w:r w:rsidRPr="00E8736E">
              <w:rPr>
                <w:rFonts w:ascii="Times New Roman" w:hAnsi="Times New Roman"/>
                <w:noProof/>
                <w:sz w:val="28"/>
                <w:szCs w:val="28"/>
                <w:lang w:val="ru-RU" w:eastAsia="ru-RU" w:bidi="ar-SA"/>
              </w:rPr>
              <w:pict>
                <v:shape id="_x0000_s1158" type="#_x0000_t202" style="position:absolute;left:0;text-align:left;margin-left:397.8pt;margin-top:3.6pt;width:24.15pt;height:20.9pt;z-index:251795456" stroked="f">
                  <v:textbox style="mso-next-textbox:#_x0000_s1158" inset="1.5mm,,1.5mm">
                    <w:txbxContent>
                      <w:p w:rsidR="00E8736E" w:rsidRPr="0004622B" w:rsidRDefault="00E8736E" w:rsidP="00704FD2">
                        <w:pPr>
                          <w:jc w:val="center"/>
                          <w:rPr>
                            <w:b/>
                            <w:sz w:val="24"/>
                            <w:szCs w:val="24"/>
                            <w:lang w:val="ru-RU"/>
                          </w:rPr>
                        </w:pPr>
                        <w:r>
                          <w:rPr>
                            <w:b/>
                            <w:sz w:val="24"/>
                            <w:szCs w:val="24"/>
                            <w:lang w:val="ru-RU"/>
                          </w:rPr>
                          <w:t>10</w:t>
                        </w:r>
                      </w:p>
                      <w:p w:rsidR="00E8736E" w:rsidRDefault="00E8736E" w:rsidP="00704FD2"/>
                    </w:txbxContent>
                  </v:textbox>
                </v:shape>
              </w:pict>
            </w:r>
          </w:p>
          <w:p w:rsidR="00704FD2" w:rsidRPr="00E8736E" w:rsidRDefault="00704FD2" w:rsidP="00E8736E">
            <w:pPr>
              <w:rPr>
                <w:sz w:val="28"/>
                <w:szCs w:val="28"/>
                <w:lang w:val="ru-RU"/>
              </w:rPr>
            </w:pPr>
          </w:p>
          <w:p w:rsidR="00704FD2" w:rsidRPr="00E8736E" w:rsidRDefault="00704FD2" w:rsidP="00E8736E">
            <w:pPr>
              <w:spacing w:before="0" w:beforeAutospacing="0" w:after="0" w:afterAutospacing="0"/>
              <w:jc w:val="center"/>
              <w:rPr>
                <w:b/>
                <w:sz w:val="28"/>
                <w:szCs w:val="28"/>
                <w:lang w:val="ru-RU"/>
              </w:rPr>
            </w:pPr>
          </w:p>
          <w:p w:rsidR="00704FD2" w:rsidRPr="00E8736E" w:rsidRDefault="00704FD2" w:rsidP="00E8736E">
            <w:pPr>
              <w:spacing w:before="0" w:beforeAutospacing="0" w:after="0" w:afterAutospacing="0"/>
              <w:jc w:val="center"/>
              <w:rPr>
                <w:b/>
                <w:sz w:val="28"/>
                <w:szCs w:val="28"/>
                <w:lang w:val="ru-RU"/>
              </w:rPr>
            </w:pPr>
          </w:p>
          <w:p w:rsidR="00704FD2" w:rsidRPr="00E8736E" w:rsidRDefault="00704FD2" w:rsidP="00E8736E">
            <w:pPr>
              <w:spacing w:before="0" w:beforeAutospacing="0" w:after="0" w:afterAutospacing="0"/>
              <w:jc w:val="center"/>
              <w:rPr>
                <w:b/>
                <w:sz w:val="28"/>
                <w:szCs w:val="28"/>
                <w:lang w:val="ru-RU"/>
              </w:rPr>
            </w:pPr>
          </w:p>
          <w:p w:rsidR="00704FD2" w:rsidRPr="00E8736E" w:rsidRDefault="00704FD2" w:rsidP="00E8736E">
            <w:pPr>
              <w:spacing w:before="0" w:beforeAutospacing="0" w:after="0" w:afterAutospacing="0"/>
              <w:jc w:val="center"/>
              <w:rPr>
                <w:b/>
                <w:sz w:val="28"/>
                <w:szCs w:val="28"/>
                <w:lang w:val="ru-RU"/>
              </w:rPr>
            </w:pPr>
          </w:p>
          <w:p w:rsidR="00704FD2" w:rsidRPr="00E8736E" w:rsidRDefault="00704FD2" w:rsidP="00E8736E">
            <w:pPr>
              <w:spacing w:before="0" w:beforeAutospacing="0" w:after="0" w:afterAutospacing="0"/>
              <w:jc w:val="center"/>
              <w:rPr>
                <w:b/>
                <w:sz w:val="28"/>
                <w:szCs w:val="28"/>
                <w:lang w:val="ru-RU"/>
              </w:rPr>
            </w:pPr>
          </w:p>
          <w:p w:rsidR="00704FD2" w:rsidRPr="00E8736E" w:rsidRDefault="00704FD2" w:rsidP="00E8736E">
            <w:pPr>
              <w:spacing w:before="0" w:beforeAutospacing="0" w:after="0" w:afterAutospacing="0"/>
              <w:jc w:val="center"/>
              <w:rPr>
                <w:b/>
                <w:sz w:val="28"/>
                <w:szCs w:val="28"/>
                <w:lang w:val="ru-RU"/>
              </w:rPr>
            </w:pPr>
          </w:p>
          <w:p w:rsidR="00704FD2" w:rsidRPr="00E8736E" w:rsidRDefault="00704FD2" w:rsidP="00E8736E">
            <w:pPr>
              <w:spacing w:before="0" w:beforeAutospacing="0" w:after="0" w:afterAutospacing="0"/>
              <w:jc w:val="center"/>
              <w:rPr>
                <w:b/>
                <w:sz w:val="28"/>
                <w:szCs w:val="28"/>
                <w:lang w:val="ru-RU"/>
              </w:rPr>
            </w:pPr>
          </w:p>
          <w:p w:rsidR="00704FD2" w:rsidRPr="00E8736E" w:rsidRDefault="00704FD2" w:rsidP="00E8736E">
            <w:pPr>
              <w:spacing w:before="0" w:beforeAutospacing="0" w:after="0" w:afterAutospacing="0"/>
              <w:jc w:val="center"/>
              <w:rPr>
                <w:b/>
                <w:sz w:val="28"/>
                <w:szCs w:val="28"/>
                <w:lang w:val="ru-RU"/>
              </w:rPr>
            </w:pPr>
          </w:p>
          <w:p w:rsidR="00704FD2" w:rsidRPr="00E8736E" w:rsidRDefault="00704FD2" w:rsidP="00E8736E">
            <w:pPr>
              <w:spacing w:before="0" w:beforeAutospacing="0" w:after="0" w:afterAutospacing="0"/>
              <w:jc w:val="center"/>
              <w:rPr>
                <w:b/>
                <w:sz w:val="28"/>
                <w:szCs w:val="28"/>
                <w:lang w:val="ru-RU"/>
              </w:rPr>
            </w:pPr>
          </w:p>
          <w:p w:rsidR="00704FD2" w:rsidRPr="00E8736E" w:rsidRDefault="00704FD2" w:rsidP="00E8736E">
            <w:pPr>
              <w:spacing w:before="0" w:beforeAutospacing="0" w:after="0" w:afterAutospacing="0"/>
              <w:jc w:val="center"/>
              <w:rPr>
                <w:b/>
                <w:sz w:val="28"/>
                <w:szCs w:val="28"/>
                <w:lang w:val="ru-RU"/>
              </w:rPr>
            </w:pPr>
          </w:p>
          <w:p w:rsidR="00704FD2" w:rsidRPr="00E8736E" w:rsidRDefault="00704FD2" w:rsidP="00E8736E">
            <w:pPr>
              <w:spacing w:before="0" w:beforeAutospacing="0" w:after="0" w:afterAutospacing="0"/>
              <w:jc w:val="center"/>
              <w:rPr>
                <w:b/>
                <w:sz w:val="28"/>
                <w:szCs w:val="28"/>
                <w:lang w:val="ru-RU"/>
              </w:rPr>
            </w:pPr>
          </w:p>
          <w:p w:rsidR="00704FD2" w:rsidRPr="00E8736E" w:rsidRDefault="00704FD2" w:rsidP="00E8736E">
            <w:pPr>
              <w:spacing w:before="0" w:beforeAutospacing="0" w:after="0" w:afterAutospacing="0"/>
              <w:jc w:val="center"/>
              <w:rPr>
                <w:b/>
                <w:sz w:val="28"/>
                <w:szCs w:val="28"/>
                <w:lang w:val="ru-RU"/>
              </w:rPr>
            </w:pPr>
          </w:p>
          <w:p w:rsidR="00704FD2" w:rsidRPr="00E8736E" w:rsidRDefault="00704FD2" w:rsidP="00E8736E">
            <w:pPr>
              <w:spacing w:before="0" w:beforeAutospacing="0" w:after="0" w:afterAutospacing="0"/>
              <w:jc w:val="center"/>
              <w:rPr>
                <w:b/>
                <w:sz w:val="28"/>
                <w:szCs w:val="28"/>
                <w:lang w:val="ru-RU"/>
              </w:rPr>
            </w:pPr>
          </w:p>
          <w:p w:rsidR="00704FD2" w:rsidRPr="00E8736E" w:rsidRDefault="00704FD2" w:rsidP="00E8736E">
            <w:pPr>
              <w:spacing w:before="0" w:beforeAutospacing="0" w:after="0" w:afterAutospacing="0"/>
              <w:jc w:val="center"/>
              <w:rPr>
                <w:b/>
                <w:sz w:val="28"/>
                <w:szCs w:val="28"/>
                <w:lang w:val="ru-RU"/>
              </w:rPr>
            </w:pPr>
          </w:p>
          <w:p w:rsidR="00704FD2" w:rsidRPr="00E8736E" w:rsidRDefault="00704FD2" w:rsidP="00E8736E">
            <w:pPr>
              <w:spacing w:before="0" w:beforeAutospacing="0" w:after="0" w:afterAutospacing="0"/>
              <w:jc w:val="center"/>
              <w:rPr>
                <w:b/>
                <w:sz w:val="28"/>
                <w:szCs w:val="28"/>
                <w:lang w:val="ru-RU"/>
              </w:rPr>
            </w:pPr>
          </w:p>
          <w:p w:rsidR="00704FD2" w:rsidRPr="00E8736E" w:rsidRDefault="00704FD2" w:rsidP="00E8736E">
            <w:pPr>
              <w:spacing w:before="0" w:beforeAutospacing="0" w:after="0" w:afterAutospacing="0"/>
              <w:jc w:val="center"/>
              <w:rPr>
                <w:b/>
                <w:sz w:val="28"/>
                <w:szCs w:val="28"/>
                <w:lang w:val="ru-RU"/>
              </w:rPr>
            </w:pPr>
          </w:p>
          <w:p w:rsidR="00704FD2" w:rsidRPr="00E8736E" w:rsidRDefault="00704FD2" w:rsidP="00E8736E">
            <w:pPr>
              <w:spacing w:before="0" w:beforeAutospacing="0" w:after="0" w:afterAutospacing="0"/>
              <w:jc w:val="center"/>
              <w:rPr>
                <w:b/>
                <w:sz w:val="28"/>
                <w:szCs w:val="28"/>
                <w:lang w:val="ru-RU"/>
              </w:rPr>
            </w:pPr>
          </w:p>
          <w:p w:rsidR="00704FD2" w:rsidRPr="00E8736E" w:rsidRDefault="00704FD2" w:rsidP="00E8736E">
            <w:pPr>
              <w:spacing w:before="0" w:beforeAutospacing="0" w:after="0" w:afterAutospacing="0"/>
              <w:jc w:val="center"/>
              <w:rPr>
                <w:b/>
                <w:sz w:val="28"/>
                <w:szCs w:val="28"/>
                <w:lang w:val="ru-RU"/>
              </w:rPr>
            </w:pPr>
          </w:p>
          <w:p w:rsidR="00704FD2" w:rsidRPr="00E8736E" w:rsidRDefault="00704FD2" w:rsidP="00E8736E">
            <w:pPr>
              <w:spacing w:before="0" w:beforeAutospacing="0" w:after="0" w:afterAutospacing="0"/>
              <w:jc w:val="center"/>
              <w:rPr>
                <w:b/>
                <w:sz w:val="28"/>
                <w:szCs w:val="28"/>
                <w:lang w:val="ru-RU"/>
              </w:rPr>
            </w:pPr>
          </w:p>
          <w:p w:rsidR="00704FD2" w:rsidRPr="00E8736E" w:rsidRDefault="00704FD2" w:rsidP="00E8736E">
            <w:pPr>
              <w:spacing w:before="0" w:beforeAutospacing="0" w:after="0" w:afterAutospacing="0"/>
              <w:jc w:val="center"/>
              <w:rPr>
                <w:b/>
                <w:sz w:val="28"/>
                <w:szCs w:val="28"/>
                <w:lang w:val="ru-RU"/>
              </w:rPr>
            </w:pPr>
          </w:p>
          <w:p w:rsidR="00704FD2" w:rsidRPr="00E8736E" w:rsidRDefault="00704FD2" w:rsidP="00E8736E">
            <w:pPr>
              <w:spacing w:before="0" w:beforeAutospacing="0" w:after="0" w:afterAutospacing="0"/>
              <w:jc w:val="center"/>
              <w:rPr>
                <w:b/>
                <w:sz w:val="28"/>
                <w:szCs w:val="28"/>
                <w:lang w:val="ru-RU"/>
              </w:rPr>
            </w:pPr>
          </w:p>
          <w:p w:rsidR="00704FD2" w:rsidRPr="00E8736E" w:rsidRDefault="00704FD2" w:rsidP="00E8736E">
            <w:pPr>
              <w:spacing w:before="0" w:beforeAutospacing="0" w:after="0" w:afterAutospacing="0"/>
              <w:jc w:val="center"/>
              <w:rPr>
                <w:b/>
                <w:sz w:val="28"/>
                <w:szCs w:val="28"/>
                <w:lang w:val="ru-RU"/>
              </w:rPr>
            </w:pPr>
          </w:p>
          <w:p w:rsidR="00704FD2" w:rsidRPr="00E8736E" w:rsidRDefault="00704FD2" w:rsidP="00E8736E">
            <w:pPr>
              <w:spacing w:before="0" w:beforeAutospacing="0" w:after="0" w:afterAutospacing="0"/>
              <w:jc w:val="center"/>
              <w:rPr>
                <w:b/>
                <w:sz w:val="28"/>
                <w:szCs w:val="28"/>
                <w:lang w:val="ru-RU"/>
              </w:rPr>
            </w:pPr>
          </w:p>
          <w:p w:rsidR="00704FD2" w:rsidRPr="00E8736E" w:rsidRDefault="00704FD2" w:rsidP="00E8736E">
            <w:pPr>
              <w:spacing w:before="0" w:beforeAutospacing="0" w:after="0" w:afterAutospacing="0"/>
              <w:jc w:val="center"/>
              <w:rPr>
                <w:b/>
                <w:sz w:val="28"/>
                <w:szCs w:val="28"/>
                <w:lang w:val="ru-RU"/>
              </w:rPr>
            </w:pPr>
          </w:p>
          <w:p w:rsidR="00704FD2" w:rsidRPr="00E8736E" w:rsidRDefault="00704FD2" w:rsidP="00E8736E">
            <w:pPr>
              <w:spacing w:before="0" w:beforeAutospacing="0" w:after="0" w:afterAutospacing="0"/>
              <w:jc w:val="center"/>
              <w:rPr>
                <w:b/>
                <w:sz w:val="28"/>
                <w:szCs w:val="28"/>
                <w:lang w:val="ru-RU"/>
              </w:rPr>
            </w:pPr>
          </w:p>
          <w:p w:rsidR="00704FD2" w:rsidRPr="00E8736E" w:rsidRDefault="00704FD2" w:rsidP="00E8736E">
            <w:pPr>
              <w:spacing w:before="0" w:beforeAutospacing="0" w:after="0" w:afterAutospacing="0"/>
              <w:jc w:val="center"/>
              <w:rPr>
                <w:b/>
                <w:sz w:val="28"/>
                <w:szCs w:val="28"/>
                <w:lang w:val="ru-RU"/>
              </w:rPr>
            </w:pPr>
          </w:p>
          <w:p w:rsidR="00704FD2" w:rsidRPr="00E8736E" w:rsidRDefault="00704FD2" w:rsidP="00E8736E">
            <w:pPr>
              <w:spacing w:before="0" w:beforeAutospacing="0" w:after="0" w:afterAutospacing="0"/>
              <w:jc w:val="center"/>
              <w:rPr>
                <w:b/>
                <w:sz w:val="28"/>
                <w:szCs w:val="28"/>
                <w:lang w:val="ru-RU"/>
              </w:rPr>
            </w:pPr>
          </w:p>
          <w:p w:rsidR="00704FD2" w:rsidRPr="00E8736E" w:rsidRDefault="00704FD2" w:rsidP="00E8736E">
            <w:pPr>
              <w:spacing w:before="0" w:beforeAutospacing="0" w:after="0" w:afterAutospacing="0"/>
              <w:jc w:val="center"/>
              <w:rPr>
                <w:rFonts w:ascii="Times New Roman" w:hAnsi="Times New Roman"/>
                <w:b/>
                <w:sz w:val="28"/>
                <w:szCs w:val="28"/>
                <w:lang w:val="ru-RU"/>
              </w:rPr>
            </w:pPr>
            <w:r w:rsidRPr="00E8736E">
              <w:rPr>
                <w:rFonts w:ascii="Times New Roman" w:hAnsi="Times New Roman"/>
                <w:b/>
                <w:sz w:val="28"/>
                <w:szCs w:val="28"/>
                <w:lang w:val="ru-RU"/>
              </w:rPr>
              <w:t xml:space="preserve">Подготовка и согласование выездной проверки </w:t>
            </w:r>
          </w:p>
          <w:p w:rsidR="00704FD2" w:rsidRPr="00E8736E" w:rsidRDefault="00704FD2" w:rsidP="00E8736E">
            <w:pPr>
              <w:spacing w:before="0" w:beforeAutospacing="0" w:after="0" w:afterAutospacing="0"/>
              <w:jc w:val="center"/>
              <w:rPr>
                <w:rFonts w:ascii="Times New Roman" w:hAnsi="Times New Roman"/>
                <w:b/>
                <w:sz w:val="28"/>
                <w:szCs w:val="28"/>
                <w:lang w:val="ru-RU"/>
              </w:rPr>
            </w:pPr>
            <w:r w:rsidRPr="00E8736E">
              <w:rPr>
                <w:rFonts w:ascii="Times New Roman" w:hAnsi="Times New Roman"/>
                <w:b/>
                <w:sz w:val="28"/>
                <w:szCs w:val="28"/>
                <w:lang w:val="ru-RU"/>
              </w:rPr>
              <w:t>по письменным обращениям по фактам нарушений</w:t>
            </w:r>
          </w:p>
          <w:p w:rsidR="00704FD2" w:rsidRPr="00E8736E" w:rsidRDefault="00986F6A" w:rsidP="00E8736E">
            <w:pPr>
              <w:rPr>
                <w:sz w:val="28"/>
                <w:szCs w:val="28"/>
                <w:lang w:val="ru-RU"/>
              </w:rPr>
            </w:pPr>
            <w:r w:rsidRPr="00E8736E">
              <w:rPr>
                <w:rFonts w:ascii="Times New Roman" w:hAnsi="Times New Roman"/>
                <w:noProof/>
                <w:sz w:val="28"/>
                <w:szCs w:val="28"/>
                <w:lang w:val="ru-RU" w:eastAsia="ru-RU" w:bidi="ar-SA"/>
              </w:rPr>
              <w:pict>
                <v:shape id="_x0000_s1160" type="#_x0000_t202" style="position:absolute;left:0;text-align:left;margin-left:222.45pt;margin-top:29.1pt;width:24.15pt;height:20.9pt;z-index:251797504" stroked="f">
                  <v:textbox style="mso-next-textbox:#_x0000_s1160">
                    <w:txbxContent>
                      <w:p w:rsidR="00E8736E" w:rsidRPr="0004622B" w:rsidRDefault="00E8736E" w:rsidP="00704FD2">
                        <w:pPr>
                          <w:jc w:val="center"/>
                          <w:rPr>
                            <w:b/>
                            <w:sz w:val="24"/>
                            <w:szCs w:val="24"/>
                            <w:lang w:val="ru-RU"/>
                          </w:rPr>
                        </w:pPr>
                        <w:r>
                          <w:rPr>
                            <w:b/>
                            <w:sz w:val="24"/>
                            <w:szCs w:val="24"/>
                            <w:lang w:val="ru-RU"/>
                          </w:rPr>
                          <w:t>7</w:t>
                        </w:r>
                      </w:p>
                      <w:p w:rsidR="00E8736E" w:rsidRDefault="00E8736E" w:rsidP="00704FD2"/>
                    </w:txbxContent>
                  </v:textbox>
                </v:shape>
              </w:pict>
            </w:r>
            <w:r w:rsidRPr="00E8736E">
              <w:rPr>
                <w:rFonts w:ascii="Times New Roman" w:hAnsi="Times New Roman"/>
                <w:noProof/>
                <w:sz w:val="28"/>
                <w:szCs w:val="28"/>
                <w:lang w:val="ru-RU" w:eastAsia="ru-RU" w:bidi="ar-SA"/>
              </w:rPr>
              <w:pict>
                <v:shape id="_x0000_s1159" type="#_x0000_t120" style="position:absolute;left:0;text-align:left;margin-left:214.05pt;margin-top:20.9pt;width:39.85pt;height:37.6pt;z-index:251796480"/>
              </w:pict>
            </w:r>
          </w:p>
          <w:p w:rsidR="00704FD2" w:rsidRPr="00E8736E" w:rsidRDefault="00986F6A" w:rsidP="00E8736E">
            <w:pPr>
              <w:rPr>
                <w:sz w:val="28"/>
                <w:szCs w:val="28"/>
                <w:lang w:val="ru-RU"/>
              </w:rPr>
            </w:pPr>
            <w:r w:rsidRPr="00E8736E">
              <w:rPr>
                <w:rFonts w:ascii="Times New Roman" w:hAnsi="Times New Roman"/>
                <w:noProof/>
                <w:sz w:val="28"/>
                <w:szCs w:val="28"/>
                <w:lang w:val="ru-RU" w:eastAsia="ru-RU" w:bidi="ar-SA"/>
              </w:rPr>
              <w:lastRenderedPageBreak/>
              <w:pict>
                <v:shape id="_x0000_s1055" type="#_x0000_t32" style="position:absolute;left:0;text-align:left;margin-left:234.1pt;margin-top:17.1pt;width:0;height:17.5pt;z-index:251689984" o:connectortype="straight">
                  <v:stroke endarrow="block"/>
                </v:shape>
              </w:pict>
            </w:r>
          </w:p>
          <w:p w:rsidR="00704FD2" w:rsidRPr="00E8736E" w:rsidRDefault="00986F6A" w:rsidP="00E8736E">
            <w:pPr>
              <w:rPr>
                <w:sz w:val="28"/>
                <w:szCs w:val="28"/>
                <w:lang w:val="ru-RU"/>
              </w:rPr>
            </w:pPr>
            <w:r w:rsidRPr="00E8736E">
              <w:rPr>
                <w:rFonts w:ascii="Times New Roman" w:hAnsi="Times New Roman"/>
                <w:noProof/>
                <w:sz w:val="28"/>
                <w:szCs w:val="28"/>
                <w:lang w:val="ru-RU" w:eastAsia="ru-RU" w:bidi="ar-SA"/>
              </w:rPr>
              <w:pict>
                <v:shape id="_x0000_s1056" type="#_x0000_t109" style="position:absolute;left:0;text-align:left;margin-left:56.35pt;margin-top:7.15pt;width:374.2pt;height:24.55pt;z-index:251691008">
                  <v:textbox style="mso-next-textbox:#_x0000_s1056">
                    <w:txbxContent>
                      <w:p w:rsidR="00E8736E" w:rsidRPr="00F26384" w:rsidRDefault="00E8736E" w:rsidP="00704FD2">
                        <w:pPr>
                          <w:spacing w:before="0" w:beforeAutospacing="0" w:after="0" w:afterAutospacing="0"/>
                          <w:jc w:val="center"/>
                          <w:rPr>
                            <w:rFonts w:ascii="Times New Roman" w:hAnsi="Times New Roman"/>
                            <w:lang w:val="ru-RU"/>
                          </w:rPr>
                        </w:pPr>
                        <w:r w:rsidRPr="00F26384">
                          <w:rPr>
                            <w:rFonts w:ascii="Times New Roman" w:hAnsi="Times New Roman"/>
                            <w:lang w:val="ru-RU"/>
                          </w:rPr>
                          <w:t xml:space="preserve">Прием и регистрация заявления (обращения) </w:t>
                        </w:r>
                      </w:p>
                      <w:p w:rsidR="00E8736E" w:rsidRPr="00936F94" w:rsidRDefault="00E8736E" w:rsidP="00704FD2">
                        <w:pPr>
                          <w:jc w:val="center"/>
                          <w:rPr>
                            <w:lang w:val="ru-RU"/>
                          </w:rPr>
                        </w:pPr>
                      </w:p>
                    </w:txbxContent>
                  </v:textbox>
                </v:shape>
              </w:pict>
            </w:r>
          </w:p>
          <w:p w:rsidR="00704FD2" w:rsidRPr="00E8736E" w:rsidRDefault="00986F6A" w:rsidP="00E8736E">
            <w:pPr>
              <w:rPr>
                <w:sz w:val="28"/>
                <w:szCs w:val="28"/>
                <w:lang w:val="ru-RU"/>
              </w:rPr>
            </w:pPr>
            <w:r w:rsidRPr="00E8736E">
              <w:rPr>
                <w:rFonts w:ascii="Times New Roman" w:hAnsi="Times New Roman"/>
                <w:noProof/>
                <w:sz w:val="28"/>
                <w:szCs w:val="28"/>
                <w:lang w:val="ru-RU" w:eastAsia="ru-RU" w:bidi="ar-SA"/>
              </w:rPr>
              <w:pict>
                <v:shape id="_x0000_s1058" type="#_x0000_t109" style="position:absolute;left:0;text-align:left;margin-left:55.4pt;margin-top:21.8pt;width:374.2pt;height:24.55pt;z-index:251693056">
                  <v:textbox style="mso-next-textbox:#_x0000_s1058">
                    <w:txbxContent>
                      <w:p w:rsidR="00E8736E" w:rsidRPr="00F26384" w:rsidRDefault="00E8736E" w:rsidP="00704FD2">
                        <w:pPr>
                          <w:spacing w:before="0" w:beforeAutospacing="0" w:after="0" w:afterAutospacing="0"/>
                          <w:jc w:val="center"/>
                          <w:rPr>
                            <w:rFonts w:ascii="Times New Roman" w:hAnsi="Times New Roman"/>
                            <w:lang w:val="ru-RU"/>
                          </w:rPr>
                        </w:pPr>
                        <w:r w:rsidRPr="00F26384">
                          <w:rPr>
                            <w:rFonts w:ascii="Times New Roman" w:hAnsi="Times New Roman"/>
                            <w:lang w:val="ru-RU"/>
                          </w:rPr>
                          <w:t xml:space="preserve">Рассмотрение заявления (обращения) начальником </w:t>
                        </w:r>
                        <w:proofErr w:type="spellStart"/>
                        <w:r w:rsidRPr="00F26384">
                          <w:rPr>
                            <w:rFonts w:ascii="Times New Roman" w:hAnsi="Times New Roman"/>
                            <w:lang w:val="ru-RU"/>
                          </w:rPr>
                          <w:t>УПРиООС</w:t>
                        </w:r>
                        <w:proofErr w:type="spellEnd"/>
                      </w:p>
                      <w:p w:rsidR="00E8736E" w:rsidRPr="00936F94" w:rsidRDefault="00E8736E" w:rsidP="00704FD2">
                        <w:pPr>
                          <w:jc w:val="center"/>
                          <w:rPr>
                            <w:lang w:val="ru-RU"/>
                          </w:rPr>
                        </w:pPr>
                      </w:p>
                    </w:txbxContent>
                  </v:textbox>
                </v:shape>
              </w:pict>
            </w:r>
            <w:r w:rsidRPr="00E8736E">
              <w:rPr>
                <w:rFonts w:ascii="Times New Roman" w:hAnsi="Times New Roman"/>
                <w:noProof/>
                <w:sz w:val="28"/>
                <w:szCs w:val="28"/>
                <w:lang w:val="ru-RU" w:eastAsia="ru-RU" w:bidi="ar-SA"/>
              </w:rPr>
              <w:pict>
                <v:shape id="_x0000_s1057" type="#_x0000_t32" style="position:absolute;left:0;text-align:left;margin-left:234.1pt;margin-top:4.3pt;width:0;height:17.5pt;z-index:251692032" o:connectortype="straight">
                  <v:stroke endarrow="block"/>
                </v:shape>
              </w:pict>
            </w:r>
          </w:p>
          <w:p w:rsidR="00704FD2" w:rsidRPr="00E8736E" w:rsidRDefault="00986F6A" w:rsidP="00E8736E">
            <w:pPr>
              <w:rPr>
                <w:sz w:val="28"/>
                <w:szCs w:val="28"/>
                <w:lang w:val="ru-RU"/>
              </w:rPr>
            </w:pPr>
            <w:r w:rsidRPr="00E8736E">
              <w:rPr>
                <w:rFonts w:ascii="Times New Roman" w:hAnsi="Times New Roman"/>
                <w:noProof/>
                <w:sz w:val="28"/>
                <w:szCs w:val="28"/>
                <w:lang w:val="ru-RU" w:eastAsia="ru-RU" w:bidi="ar-SA"/>
              </w:rPr>
              <w:pict>
                <v:shape id="_x0000_s1059" type="#_x0000_t32" style="position:absolute;left:0;text-align:left;margin-left:234.1pt;margin-top:18.9pt;width:0;height:17.5pt;z-index:251694080" o:connectortype="straight">
                  <v:stroke endarrow="block"/>
                </v:shape>
              </w:pict>
            </w:r>
          </w:p>
          <w:p w:rsidR="00704FD2" w:rsidRPr="00E8736E" w:rsidRDefault="00986F6A" w:rsidP="00E8736E">
            <w:pPr>
              <w:rPr>
                <w:sz w:val="28"/>
                <w:szCs w:val="28"/>
                <w:lang w:val="ru-RU"/>
              </w:rPr>
            </w:pPr>
            <w:r w:rsidRPr="00E8736E">
              <w:rPr>
                <w:rFonts w:ascii="Times New Roman" w:hAnsi="Times New Roman"/>
                <w:noProof/>
                <w:sz w:val="28"/>
                <w:szCs w:val="28"/>
                <w:lang w:val="ru-RU" w:eastAsia="ru-RU" w:bidi="ar-SA"/>
              </w:rPr>
              <w:pict>
                <v:shape id="_x0000_s1063" type="#_x0000_t202" style="position:absolute;left:0;text-align:left;margin-left:354.85pt;margin-top:26.7pt;width:47.15pt;height:19.6pt;z-index:251698176" stroked="f">
                  <v:textbox style="mso-next-textbox:#_x0000_s1063">
                    <w:txbxContent>
                      <w:p w:rsidR="00E8736E" w:rsidRPr="00F26384" w:rsidRDefault="00E8736E" w:rsidP="00704FD2">
                        <w:pPr>
                          <w:spacing w:before="0" w:beforeAutospacing="0" w:after="0" w:afterAutospacing="0"/>
                          <w:rPr>
                            <w:rFonts w:ascii="Times New Roman" w:hAnsi="Times New Roman"/>
                            <w:lang w:val="ru-RU"/>
                          </w:rPr>
                        </w:pPr>
                        <w:r w:rsidRPr="00F26384">
                          <w:rPr>
                            <w:rFonts w:ascii="Times New Roman" w:hAnsi="Times New Roman"/>
                            <w:lang w:val="ru-RU"/>
                          </w:rPr>
                          <w:t>Нет</w:t>
                        </w:r>
                      </w:p>
                    </w:txbxContent>
                  </v:textbox>
                </v:shape>
              </w:pict>
            </w:r>
            <w:r w:rsidRPr="00E8736E">
              <w:rPr>
                <w:noProof/>
                <w:sz w:val="28"/>
                <w:szCs w:val="28"/>
                <w:lang w:val="ru-RU" w:eastAsia="ru-RU" w:bidi="ar-SA"/>
              </w:rPr>
              <w:pict>
                <v:shape id="_x0000_s1062" type="#_x0000_t202" style="position:absolute;left:0;text-align:left;margin-left:84.65pt;margin-top:26.7pt;width:47.35pt;height:19.6pt;z-index:251697152" stroked="f">
                  <v:textbox style="mso-next-textbox:#_x0000_s1062">
                    <w:txbxContent>
                      <w:p w:rsidR="00E8736E" w:rsidRPr="00F26384" w:rsidRDefault="00E8736E" w:rsidP="00704FD2">
                        <w:pPr>
                          <w:spacing w:before="0" w:beforeAutospacing="0" w:after="0" w:afterAutospacing="0"/>
                          <w:rPr>
                            <w:rFonts w:ascii="Times New Roman" w:hAnsi="Times New Roman"/>
                            <w:lang w:val="ru-RU"/>
                          </w:rPr>
                        </w:pPr>
                        <w:r w:rsidRPr="00F26384">
                          <w:rPr>
                            <w:rFonts w:ascii="Times New Roman" w:hAnsi="Times New Roman"/>
                            <w:lang w:val="ru-RU"/>
                          </w:rPr>
                          <w:t>Да</w:t>
                        </w:r>
                      </w:p>
                    </w:txbxContent>
                  </v:textbox>
                </v:shape>
              </w:pict>
            </w:r>
            <w:r w:rsidRPr="00E8736E">
              <w:rPr>
                <w:noProof/>
                <w:sz w:val="28"/>
                <w:szCs w:val="28"/>
                <w:lang w:val="ru-RU" w:eastAsia="ru-RU" w:bidi="ar-SA"/>
              </w:rPr>
              <w:pict>
                <v:shape id="_x0000_s1060" type="#_x0000_t110" style="position:absolute;left:0;text-align:left;margin-left:108.45pt;margin-top:8.95pt;width:251.75pt;height:86pt;z-index:251695104">
                  <v:textbox style="mso-next-textbox:#_x0000_s1060">
                    <w:txbxContent>
                      <w:p w:rsidR="00E8736E" w:rsidRPr="00936F94" w:rsidRDefault="00E8736E" w:rsidP="00704FD2">
                        <w:pPr>
                          <w:spacing w:before="0" w:beforeAutospacing="0" w:after="0" w:afterAutospacing="0"/>
                          <w:jc w:val="center"/>
                          <w:rPr>
                            <w:lang w:val="ru-RU"/>
                          </w:rPr>
                        </w:pPr>
                        <w:r w:rsidRPr="00F26384">
                          <w:rPr>
                            <w:rFonts w:ascii="Times New Roman" w:hAnsi="Times New Roman"/>
                            <w:lang w:val="ru-RU"/>
                          </w:rPr>
                          <w:t>Документы (обращение) соответствуют</w:t>
                        </w:r>
                        <w:r>
                          <w:rPr>
                            <w:lang w:val="ru-RU"/>
                          </w:rPr>
                          <w:t xml:space="preserve"> регламенту?</w:t>
                        </w:r>
                      </w:p>
                    </w:txbxContent>
                  </v:textbox>
                </v:shape>
              </w:pict>
            </w:r>
          </w:p>
          <w:p w:rsidR="00704FD2" w:rsidRPr="00E8736E" w:rsidRDefault="00986F6A" w:rsidP="00E8736E">
            <w:pPr>
              <w:rPr>
                <w:sz w:val="28"/>
                <w:szCs w:val="28"/>
                <w:lang w:val="ru-RU"/>
              </w:rPr>
            </w:pPr>
            <w:r w:rsidRPr="00E8736E">
              <w:rPr>
                <w:rFonts w:ascii="Times New Roman" w:hAnsi="Times New Roman"/>
                <w:noProof/>
                <w:sz w:val="28"/>
                <w:szCs w:val="28"/>
                <w:lang w:val="ru-RU" w:eastAsia="ru-RU" w:bidi="ar-SA"/>
              </w:rPr>
              <w:pict>
                <v:shape id="_x0000_s1071" type="#_x0000_t32" style="position:absolute;left:0;text-align:left;margin-left:379.4pt;margin-top:24.4pt;width:0;height:49.85pt;z-index:251706368" o:connectortype="straight">
                  <v:stroke endarrow="block"/>
                </v:shape>
              </w:pict>
            </w:r>
            <w:r w:rsidRPr="00E8736E">
              <w:rPr>
                <w:rFonts w:ascii="Times New Roman" w:hAnsi="Times New Roman"/>
                <w:noProof/>
                <w:sz w:val="28"/>
                <w:szCs w:val="28"/>
                <w:lang w:val="ru-RU" w:eastAsia="ru-RU" w:bidi="ar-SA"/>
              </w:rPr>
              <w:pict>
                <v:shape id="_x0000_s1068" type="#_x0000_t32" style="position:absolute;left:0;text-align:left;margin-left:89.25pt;margin-top:24.4pt;width:0;height:49.85pt;z-index:251703296" o:connectortype="straight">
                  <v:stroke endarrow="block"/>
                </v:shape>
              </w:pict>
            </w:r>
            <w:r w:rsidRPr="00E8736E">
              <w:rPr>
                <w:rFonts w:ascii="Times New Roman" w:hAnsi="Times New Roman"/>
                <w:noProof/>
                <w:sz w:val="28"/>
                <w:szCs w:val="28"/>
                <w:lang w:val="ru-RU" w:eastAsia="ru-RU" w:bidi="ar-SA"/>
              </w:rPr>
              <w:pict>
                <v:shape id="_x0000_s1061" type="#_x0000_t32" style="position:absolute;left:0;text-align:left;margin-left:360.2pt;margin-top:24.4pt;width:19.2pt;height:0;z-index:251696128" o:connectortype="straight"/>
              </w:pict>
            </w:r>
            <w:r w:rsidRPr="00E8736E">
              <w:rPr>
                <w:rFonts w:ascii="Times New Roman" w:hAnsi="Times New Roman"/>
                <w:noProof/>
                <w:sz w:val="28"/>
                <w:szCs w:val="28"/>
                <w:lang w:val="ru-RU" w:eastAsia="ru-RU" w:bidi="ar-SA"/>
              </w:rPr>
              <w:pict>
                <v:shape id="_x0000_s1174" type="#_x0000_t32" style="position:absolute;left:0;text-align:left;margin-left:89.25pt;margin-top:24.4pt;width:19.2pt;height:0;z-index:251811840" o:connectortype="straight"/>
              </w:pict>
            </w:r>
          </w:p>
          <w:p w:rsidR="00704FD2" w:rsidRPr="00E8736E" w:rsidRDefault="00704FD2" w:rsidP="00E8736E">
            <w:pPr>
              <w:rPr>
                <w:sz w:val="28"/>
                <w:szCs w:val="28"/>
                <w:lang w:val="ru-RU"/>
              </w:rPr>
            </w:pPr>
          </w:p>
          <w:p w:rsidR="00704FD2" w:rsidRPr="00E8736E" w:rsidRDefault="00986F6A" w:rsidP="00E8736E">
            <w:pPr>
              <w:rPr>
                <w:sz w:val="28"/>
                <w:szCs w:val="28"/>
                <w:lang w:val="ru-RU"/>
              </w:rPr>
            </w:pPr>
            <w:r w:rsidRPr="00E8736E">
              <w:rPr>
                <w:rFonts w:ascii="Times New Roman" w:hAnsi="Times New Roman"/>
                <w:noProof/>
                <w:sz w:val="28"/>
                <w:szCs w:val="28"/>
                <w:lang w:val="ru-RU" w:eastAsia="ru-RU" w:bidi="ar-SA"/>
              </w:rPr>
              <w:pict>
                <v:shape id="_x0000_s1064" type="#_x0000_t109" style="position:absolute;left:0;text-align:left;margin-left:255.75pt;margin-top:20.2pt;width:198.6pt;height:62.55pt;z-index:251699200">
                  <v:textbox style="mso-next-textbox:#_x0000_s1064">
                    <w:txbxContent>
                      <w:p w:rsidR="00E8736E" w:rsidRPr="00F26384" w:rsidRDefault="00E8736E" w:rsidP="00704FD2">
                        <w:pPr>
                          <w:spacing w:before="0" w:beforeAutospacing="0" w:after="0" w:afterAutospacing="0"/>
                          <w:jc w:val="center"/>
                          <w:rPr>
                            <w:rFonts w:ascii="Times New Roman" w:hAnsi="Times New Roman"/>
                            <w:lang w:val="ru-RU"/>
                          </w:rPr>
                        </w:pPr>
                        <w:r w:rsidRPr="00F26384">
                          <w:rPr>
                            <w:rFonts w:ascii="Times New Roman" w:hAnsi="Times New Roman"/>
                            <w:lang w:val="ru-RU"/>
                          </w:rPr>
                          <w:t>Направление материалов  в ОЛХ</w:t>
                        </w:r>
                      </w:p>
                      <w:p w:rsidR="00E8736E" w:rsidRPr="00F26384" w:rsidRDefault="00E8736E" w:rsidP="00704FD2">
                        <w:pPr>
                          <w:spacing w:before="0" w:beforeAutospacing="0" w:after="0" w:afterAutospacing="0"/>
                          <w:jc w:val="center"/>
                          <w:rPr>
                            <w:rFonts w:ascii="Times New Roman" w:hAnsi="Times New Roman"/>
                            <w:lang w:val="ru-RU"/>
                          </w:rPr>
                        </w:pPr>
                        <w:r w:rsidRPr="00F26384">
                          <w:rPr>
                            <w:rFonts w:ascii="Times New Roman" w:hAnsi="Times New Roman"/>
                            <w:lang w:val="ru-RU"/>
                          </w:rPr>
                          <w:t xml:space="preserve"> для подготовки ответа </w:t>
                        </w:r>
                      </w:p>
                      <w:p w:rsidR="00E8736E" w:rsidRPr="00F26384" w:rsidRDefault="00E8736E" w:rsidP="00704FD2">
                        <w:pPr>
                          <w:spacing w:before="0" w:beforeAutospacing="0" w:after="0" w:afterAutospacing="0"/>
                          <w:jc w:val="center"/>
                          <w:rPr>
                            <w:rFonts w:ascii="Times New Roman" w:hAnsi="Times New Roman"/>
                            <w:lang w:val="ru-RU"/>
                          </w:rPr>
                        </w:pPr>
                        <w:r w:rsidRPr="00F26384">
                          <w:rPr>
                            <w:rFonts w:ascii="Times New Roman" w:hAnsi="Times New Roman"/>
                            <w:lang w:val="ru-RU"/>
                          </w:rPr>
                          <w:t>(мотивированного отказа)</w:t>
                        </w:r>
                      </w:p>
                      <w:p w:rsidR="00E8736E" w:rsidRPr="00F26384" w:rsidRDefault="00E8736E" w:rsidP="00704FD2">
                        <w:pPr>
                          <w:spacing w:before="0" w:beforeAutospacing="0" w:after="0" w:afterAutospacing="0"/>
                          <w:jc w:val="center"/>
                          <w:rPr>
                            <w:rFonts w:ascii="Times New Roman" w:hAnsi="Times New Roman"/>
                            <w:lang w:val="ru-RU"/>
                          </w:rPr>
                        </w:pPr>
                        <w:r w:rsidRPr="00F26384">
                          <w:rPr>
                            <w:rFonts w:ascii="Times New Roman" w:hAnsi="Times New Roman"/>
                            <w:lang w:val="ru-RU"/>
                          </w:rPr>
                          <w:t>по заявлению</w:t>
                        </w:r>
                      </w:p>
                      <w:p w:rsidR="00E8736E" w:rsidRDefault="00E8736E" w:rsidP="00704FD2">
                        <w:pPr>
                          <w:spacing w:before="0" w:beforeAutospacing="0" w:after="0" w:afterAutospacing="0"/>
                          <w:jc w:val="center"/>
                          <w:rPr>
                            <w:lang w:val="ru-RU"/>
                          </w:rPr>
                        </w:pPr>
                      </w:p>
                      <w:p w:rsidR="00E8736E" w:rsidRDefault="00E8736E" w:rsidP="00704FD2">
                        <w:pPr>
                          <w:spacing w:before="0" w:beforeAutospacing="0" w:after="0" w:afterAutospacing="0"/>
                          <w:jc w:val="center"/>
                          <w:rPr>
                            <w:lang w:val="ru-RU"/>
                          </w:rPr>
                        </w:pPr>
                      </w:p>
                      <w:p w:rsidR="00E8736E" w:rsidRPr="00936F94" w:rsidRDefault="00E8736E" w:rsidP="00704FD2">
                        <w:pPr>
                          <w:jc w:val="center"/>
                          <w:rPr>
                            <w:lang w:val="ru-RU"/>
                          </w:rPr>
                        </w:pPr>
                      </w:p>
                    </w:txbxContent>
                  </v:textbox>
                </v:shape>
              </w:pict>
            </w:r>
            <w:r w:rsidRPr="00E8736E">
              <w:rPr>
                <w:rFonts w:ascii="Times New Roman" w:hAnsi="Times New Roman"/>
                <w:noProof/>
                <w:sz w:val="28"/>
                <w:szCs w:val="28"/>
                <w:lang w:val="ru-RU" w:eastAsia="ru-RU" w:bidi="ar-SA"/>
              </w:rPr>
              <w:pict>
                <v:shape id="_x0000_s1065" type="#_x0000_t109" style="position:absolute;left:0;text-align:left;margin-left:20.75pt;margin-top:20.2pt;width:198.75pt;height:76pt;z-index:251700224">
                  <v:textbox style="mso-next-textbox:#_x0000_s1065">
                    <w:txbxContent>
                      <w:p w:rsidR="00E8736E" w:rsidRPr="00F26384" w:rsidRDefault="00E8736E" w:rsidP="00704FD2">
                        <w:pPr>
                          <w:spacing w:before="0" w:beforeAutospacing="0" w:after="0" w:afterAutospacing="0"/>
                          <w:jc w:val="center"/>
                          <w:rPr>
                            <w:rFonts w:ascii="Times New Roman" w:hAnsi="Times New Roman"/>
                            <w:lang w:val="ru-RU"/>
                          </w:rPr>
                        </w:pPr>
                        <w:r w:rsidRPr="00F26384">
                          <w:rPr>
                            <w:rFonts w:ascii="Times New Roman" w:hAnsi="Times New Roman"/>
                            <w:lang w:val="ru-RU"/>
                          </w:rPr>
                          <w:t>Направление материалов  ОЛХ</w:t>
                        </w:r>
                      </w:p>
                      <w:p w:rsidR="00E8736E" w:rsidRPr="00F26384" w:rsidRDefault="00E8736E" w:rsidP="00704FD2">
                        <w:pPr>
                          <w:spacing w:before="0" w:beforeAutospacing="0" w:after="0" w:afterAutospacing="0"/>
                          <w:jc w:val="center"/>
                          <w:rPr>
                            <w:rFonts w:ascii="Times New Roman" w:hAnsi="Times New Roman"/>
                            <w:lang w:val="ru-RU"/>
                          </w:rPr>
                        </w:pPr>
                        <w:r w:rsidRPr="00F26384">
                          <w:rPr>
                            <w:rFonts w:ascii="Times New Roman" w:hAnsi="Times New Roman"/>
                            <w:lang w:val="ru-RU"/>
                          </w:rPr>
                          <w:t xml:space="preserve">для организации  проведения внеплановой проверки, </w:t>
                        </w:r>
                      </w:p>
                      <w:p w:rsidR="00E8736E" w:rsidRPr="00F26384" w:rsidRDefault="00E8736E" w:rsidP="00704FD2">
                        <w:pPr>
                          <w:spacing w:before="0" w:beforeAutospacing="0" w:after="0" w:afterAutospacing="0"/>
                          <w:jc w:val="center"/>
                          <w:rPr>
                            <w:rFonts w:ascii="Times New Roman" w:hAnsi="Times New Roman"/>
                            <w:lang w:val="ru-RU"/>
                          </w:rPr>
                        </w:pPr>
                        <w:r w:rsidRPr="00F26384">
                          <w:rPr>
                            <w:rFonts w:ascii="Times New Roman" w:hAnsi="Times New Roman"/>
                            <w:lang w:val="ru-RU"/>
                          </w:rPr>
                          <w:t xml:space="preserve">выполняемой </w:t>
                        </w:r>
                      </w:p>
                      <w:p w:rsidR="00E8736E" w:rsidRPr="00F26384" w:rsidRDefault="00E8736E" w:rsidP="00704FD2">
                        <w:pPr>
                          <w:spacing w:before="0" w:beforeAutospacing="0" w:after="0" w:afterAutospacing="0"/>
                          <w:jc w:val="center"/>
                          <w:rPr>
                            <w:rFonts w:ascii="Times New Roman" w:hAnsi="Times New Roman"/>
                            <w:lang w:val="ru-RU"/>
                          </w:rPr>
                        </w:pPr>
                        <w:r w:rsidRPr="00F26384">
                          <w:rPr>
                            <w:rFonts w:ascii="Times New Roman" w:hAnsi="Times New Roman"/>
                            <w:lang w:val="ru-RU"/>
                          </w:rPr>
                          <w:t>в рабочем режиме</w:t>
                        </w:r>
                      </w:p>
                      <w:p w:rsidR="00E8736E" w:rsidRDefault="00E8736E" w:rsidP="00704FD2">
                        <w:pPr>
                          <w:spacing w:before="0" w:beforeAutospacing="0" w:after="0" w:afterAutospacing="0"/>
                          <w:jc w:val="center"/>
                          <w:rPr>
                            <w:lang w:val="ru-RU"/>
                          </w:rPr>
                        </w:pPr>
                      </w:p>
                      <w:p w:rsidR="00E8736E" w:rsidRPr="00936F94" w:rsidRDefault="00E8736E" w:rsidP="00704FD2">
                        <w:pPr>
                          <w:jc w:val="center"/>
                          <w:rPr>
                            <w:lang w:val="ru-RU"/>
                          </w:rPr>
                        </w:pPr>
                      </w:p>
                    </w:txbxContent>
                  </v:textbox>
                </v:shape>
              </w:pict>
            </w:r>
          </w:p>
          <w:p w:rsidR="00704FD2" w:rsidRPr="00E8736E" w:rsidRDefault="00704FD2" w:rsidP="00E8736E">
            <w:pPr>
              <w:rPr>
                <w:sz w:val="28"/>
                <w:szCs w:val="28"/>
                <w:lang w:val="ru-RU"/>
              </w:rPr>
            </w:pPr>
          </w:p>
          <w:p w:rsidR="00704FD2" w:rsidRPr="00E8736E" w:rsidRDefault="00704FD2" w:rsidP="00E8736E">
            <w:pPr>
              <w:rPr>
                <w:sz w:val="28"/>
                <w:szCs w:val="28"/>
                <w:lang w:val="ru-RU"/>
              </w:rPr>
            </w:pPr>
          </w:p>
          <w:p w:rsidR="00704FD2" w:rsidRPr="00E8736E" w:rsidRDefault="00986F6A" w:rsidP="00E8736E">
            <w:pPr>
              <w:rPr>
                <w:sz w:val="28"/>
                <w:szCs w:val="28"/>
                <w:lang w:val="ru-RU"/>
              </w:rPr>
            </w:pPr>
            <w:r w:rsidRPr="00E8736E">
              <w:rPr>
                <w:rFonts w:ascii="Times New Roman" w:hAnsi="Times New Roman"/>
                <w:noProof/>
                <w:sz w:val="28"/>
                <w:szCs w:val="28"/>
                <w:lang w:val="ru-RU" w:eastAsia="ru-RU" w:bidi="ar-SA"/>
              </w:rPr>
              <w:pict>
                <v:shape id="_x0000_s1072" type="#_x0000_t32" style="position:absolute;left:0;text-align:left;margin-left:116.75pt;margin-top:13.9pt;width:0;height:17.5pt;z-index:251707392" o:connectortype="straight">
                  <v:stroke endarrow="block"/>
                </v:shape>
              </w:pict>
            </w:r>
            <w:r w:rsidRPr="00E8736E">
              <w:rPr>
                <w:rFonts w:ascii="Times New Roman" w:hAnsi="Times New Roman"/>
                <w:noProof/>
                <w:sz w:val="28"/>
                <w:szCs w:val="28"/>
                <w:lang w:val="ru-RU" w:eastAsia="ru-RU" w:bidi="ar-SA"/>
              </w:rPr>
              <w:pict>
                <v:shape id="_x0000_s1067" type="#_x0000_t109" style="position:absolute;left:0;text-align:left;margin-left:255.75pt;margin-top:17.95pt;width:198.6pt;height:38.85pt;z-index:251702272">
                  <v:textbox style="mso-next-textbox:#_x0000_s1067">
                    <w:txbxContent>
                      <w:p w:rsidR="00E8736E" w:rsidRPr="00F26384" w:rsidRDefault="00E8736E" w:rsidP="00704FD2">
                        <w:pPr>
                          <w:spacing w:before="0" w:beforeAutospacing="0" w:after="0" w:afterAutospacing="0"/>
                          <w:jc w:val="center"/>
                          <w:rPr>
                            <w:rFonts w:ascii="Times New Roman" w:hAnsi="Times New Roman"/>
                            <w:lang w:val="ru-RU"/>
                          </w:rPr>
                        </w:pPr>
                        <w:r w:rsidRPr="00F26384">
                          <w:rPr>
                            <w:rFonts w:ascii="Times New Roman" w:hAnsi="Times New Roman"/>
                            <w:lang w:val="ru-RU"/>
                          </w:rPr>
                          <w:t xml:space="preserve">Направление заявителю отказа </w:t>
                        </w:r>
                      </w:p>
                      <w:p w:rsidR="00E8736E" w:rsidRDefault="00E8736E" w:rsidP="00704FD2">
                        <w:pPr>
                          <w:spacing w:before="0" w:beforeAutospacing="0" w:after="0" w:afterAutospacing="0"/>
                          <w:jc w:val="center"/>
                          <w:rPr>
                            <w:lang w:val="ru-RU"/>
                          </w:rPr>
                        </w:pPr>
                        <w:r w:rsidRPr="00F26384">
                          <w:rPr>
                            <w:rFonts w:ascii="Times New Roman" w:hAnsi="Times New Roman"/>
                            <w:lang w:val="ru-RU"/>
                          </w:rPr>
                          <w:t>в проведении внеплановой проверки</w:t>
                        </w:r>
                      </w:p>
                      <w:p w:rsidR="00E8736E" w:rsidRDefault="00E8736E" w:rsidP="00704FD2">
                        <w:pPr>
                          <w:spacing w:before="0" w:beforeAutospacing="0" w:after="0" w:afterAutospacing="0"/>
                          <w:jc w:val="center"/>
                          <w:rPr>
                            <w:lang w:val="ru-RU"/>
                          </w:rPr>
                        </w:pPr>
                      </w:p>
                      <w:p w:rsidR="00E8736E" w:rsidRDefault="00E8736E" w:rsidP="00704FD2">
                        <w:pPr>
                          <w:spacing w:before="0" w:beforeAutospacing="0" w:after="0" w:afterAutospacing="0"/>
                          <w:jc w:val="center"/>
                          <w:rPr>
                            <w:lang w:val="ru-RU"/>
                          </w:rPr>
                        </w:pPr>
                      </w:p>
                      <w:p w:rsidR="00E8736E" w:rsidRPr="00936F94" w:rsidRDefault="00E8736E" w:rsidP="00704FD2">
                        <w:pPr>
                          <w:jc w:val="center"/>
                          <w:rPr>
                            <w:lang w:val="ru-RU"/>
                          </w:rPr>
                        </w:pPr>
                      </w:p>
                    </w:txbxContent>
                  </v:textbox>
                </v:shape>
              </w:pict>
            </w:r>
            <w:r w:rsidRPr="00E8736E">
              <w:rPr>
                <w:rFonts w:ascii="Times New Roman" w:hAnsi="Times New Roman"/>
                <w:noProof/>
                <w:sz w:val="28"/>
                <w:szCs w:val="28"/>
                <w:lang w:val="ru-RU" w:eastAsia="ru-RU" w:bidi="ar-SA"/>
              </w:rPr>
              <w:pict>
                <v:shape id="_x0000_s1066" type="#_x0000_t32" style="position:absolute;left:0;text-align:left;margin-left:360.2pt;margin-top:.45pt;width:0;height:17.5pt;z-index:251701248" o:connectortype="straight">
                  <v:stroke endarrow="block"/>
                </v:shape>
              </w:pict>
            </w:r>
          </w:p>
          <w:p w:rsidR="00704FD2" w:rsidRPr="00E8736E" w:rsidRDefault="00986F6A" w:rsidP="00E8736E">
            <w:pPr>
              <w:rPr>
                <w:sz w:val="28"/>
                <w:szCs w:val="28"/>
                <w:lang w:val="ru-RU"/>
              </w:rPr>
            </w:pPr>
            <w:r w:rsidRPr="00E8736E">
              <w:rPr>
                <w:rFonts w:ascii="Times New Roman" w:hAnsi="Times New Roman"/>
                <w:noProof/>
                <w:sz w:val="28"/>
                <w:szCs w:val="28"/>
                <w:lang w:val="ru-RU" w:eastAsia="ru-RU" w:bidi="ar-SA"/>
              </w:rPr>
              <w:pict>
                <v:shape id="_x0000_s1163" type="#_x0000_t202" style="position:absolute;left:0;text-align:left;margin-left:105.05pt;margin-top:11.3pt;width:24.15pt;height:20.9pt;z-index:251800576" stroked="f">
                  <v:textbox style="mso-next-textbox:#_x0000_s1163" inset="1.5mm,,1.5mm">
                    <w:txbxContent>
                      <w:p w:rsidR="00E8736E" w:rsidRPr="0004622B" w:rsidRDefault="00E8736E" w:rsidP="00704FD2">
                        <w:pPr>
                          <w:jc w:val="center"/>
                          <w:rPr>
                            <w:b/>
                            <w:sz w:val="24"/>
                            <w:szCs w:val="24"/>
                            <w:lang w:val="ru-RU"/>
                          </w:rPr>
                        </w:pPr>
                        <w:r>
                          <w:rPr>
                            <w:b/>
                            <w:sz w:val="24"/>
                            <w:szCs w:val="24"/>
                            <w:lang w:val="ru-RU"/>
                          </w:rPr>
                          <w:t>11</w:t>
                        </w:r>
                      </w:p>
                      <w:p w:rsidR="00E8736E" w:rsidRDefault="00E8736E" w:rsidP="00704FD2"/>
                    </w:txbxContent>
                  </v:textbox>
                </v:shape>
              </w:pict>
            </w:r>
            <w:r w:rsidRPr="00E8736E">
              <w:rPr>
                <w:rFonts w:ascii="Times New Roman" w:hAnsi="Times New Roman"/>
                <w:noProof/>
                <w:sz w:val="28"/>
                <w:szCs w:val="28"/>
                <w:lang w:val="ru-RU" w:eastAsia="ru-RU" w:bidi="ar-SA"/>
              </w:rPr>
              <w:pict>
                <v:shape id="_x0000_s1162" type="#_x0000_t120" style="position:absolute;left:0;text-align:left;margin-left:97.3pt;margin-top:4pt;width:39.85pt;height:37.6pt;z-index:251799552"/>
              </w:pict>
            </w:r>
          </w:p>
          <w:p w:rsidR="00704FD2" w:rsidRPr="00E8736E" w:rsidRDefault="00986F6A" w:rsidP="00E8736E">
            <w:pPr>
              <w:rPr>
                <w:sz w:val="28"/>
                <w:szCs w:val="28"/>
                <w:lang w:val="ru-RU"/>
              </w:rPr>
            </w:pPr>
            <w:r w:rsidRPr="00E8736E">
              <w:rPr>
                <w:rFonts w:ascii="Times New Roman" w:hAnsi="Times New Roman"/>
                <w:noProof/>
                <w:sz w:val="28"/>
                <w:szCs w:val="28"/>
                <w:lang w:val="ru-RU" w:eastAsia="ru-RU" w:bidi="ar-SA"/>
              </w:rPr>
              <w:pict>
                <v:shape id="_x0000_s1069" type="#_x0000_t67" style="position:absolute;left:0;text-align:left;margin-left:354.35pt;margin-top:1.95pt;width:15pt;height:19.45pt;z-index:251704320" fillcolor="black"/>
              </w:pict>
            </w:r>
          </w:p>
          <w:p w:rsidR="00704FD2" w:rsidRPr="00E8736E" w:rsidRDefault="00986F6A" w:rsidP="00E8736E">
            <w:pPr>
              <w:rPr>
                <w:sz w:val="28"/>
                <w:szCs w:val="28"/>
                <w:lang w:val="ru-RU"/>
              </w:rPr>
            </w:pPr>
            <w:r w:rsidRPr="00E8736E">
              <w:rPr>
                <w:rFonts w:ascii="Times New Roman" w:hAnsi="Times New Roman"/>
                <w:noProof/>
                <w:sz w:val="28"/>
                <w:szCs w:val="28"/>
                <w:lang w:val="ru-RU" w:eastAsia="ru-RU" w:bidi="ar-SA"/>
              </w:rPr>
              <w:pict>
                <v:shape id="_x0000_s1161" type="#_x0000_t202" style="position:absolute;left:0;text-align:left;margin-left:255.75pt;margin-top:.15pt;width:191.25pt;height:35.1pt;z-index:251798528" stroked="f">
                  <v:textbox style="mso-next-textbox:#_x0000_s1161">
                    <w:txbxContent>
                      <w:p w:rsidR="00E8736E" w:rsidRDefault="00E8736E" w:rsidP="00704FD2">
                        <w:pPr>
                          <w:spacing w:before="0" w:beforeAutospacing="0" w:after="0" w:afterAutospacing="0"/>
                          <w:jc w:val="center"/>
                          <w:rPr>
                            <w:rFonts w:ascii="Arial Black" w:hAnsi="Arial Black"/>
                            <w:sz w:val="18"/>
                            <w:szCs w:val="18"/>
                            <w:lang w:val="ru-RU"/>
                          </w:rPr>
                        </w:pPr>
                        <w:r>
                          <w:rPr>
                            <w:rFonts w:ascii="Arial Black" w:hAnsi="Arial Black"/>
                            <w:sz w:val="18"/>
                            <w:szCs w:val="18"/>
                            <w:lang w:val="ru-RU"/>
                          </w:rPr>
                          <w:t>ВЫХОД №5</w:t>
                        </w:r>
                      </w:p>
                      <w:p w:rsidR="00E8736E" w:rsidRPr="00DC5567" w:rsidRDefault="00E8736E" w:rsidP="00704FD2">
                        <w:pPr>
                          <w:spacing w:before="0" w:beforeAutospacing="0" w:after="0" w:afterAutospacing="0"/>
                          <w:jc w:val="center"/>
                          <w:rPr>
                            <w:rFonts w:ascii="Arial Black" w:hAnsi="Arial Black"/>
                            <w:b/>
                            <w:sz w:val="18"/>
                            <w:szCs w:val="18"/>
                            <w:lang w:val="ru-RU"/>
                          </w:rPr>
                        </w:pPr>
                        <w:r>
                          <w:rPr>
                            <w:rFonts w:ascii="Arial Black" w:hAnsi="Arial Black"/>
                            <w:b/>
                            <w:sz w:val="18"/>
                            <w:szCs w:val="18"/>
                            <w:lang w:val="ru-RU"/>
                          </w:rPr>
                          <w:t>МУНИЦИПАЛЬНОЙ ФУНКЦИИ</w:t>
                        </w:r>
                      </w:p>
                    </w:txbxContent>
                  </v:textbox>
                </v:shape>
              </w:pict>
            </w:r>
          </w:p>
          <w:p w:rsidR="00704FD2" w:rsidRPr="00E8736E" w:rsidRDefault="00704FD2" w:rsidP="00E8736E">
            <w:pPr>
              <w:rPr>
                <w:sz w:val="28"/>
                <w:szCs w:val="28"/>
                <w:lang w:val="ru-RU"/>
              </w:rPr>
            </w:pPr>
          </w:p>
          <w:p w:rsidR="00704FD2" w:rsidRPr="00E8736E" w:rsidRDefault="00704FD2" w:rsidP="00E8736E">
            <w:pPr>
              <w:rPr>
                <w:sz w:val="28"/>
                <w:szCs w:val="28"/>
                <w:lang w:val="ru-RU"/>
              </w:rPr>
            </w:pPr>
          </w:p>
          <w:p w:rsidR="00704FD2" w:rsidRPr="00E8736E" w:rsidRDefault="00704FD2" w:rsidP="00E8736E">
            <w:pPr>
              <w:rPr>
                <w:sz w:val="28"/>
                <w:szCs w:val="28"/>
                <w:lang w:val="ru-RU"/>
              </w:rPr>
            </w:pPr>
          </w:p>
          <w:p w:rsidR="00704FD2" w:rsidRPr="00E8736E" w:rsidRDefault="00704FD2" w:rsidP="00E8736E">
            <w:pPr>
              <w:rPr>
                <w:sz w:val="28"/>
                <w:szCs w:val="28"/>
                <w:lang w:val="ru-RU"/>
              </w:rPr>
            </w:pPr>
          </w:p>
          <w:p w:rsidR="00704FD2" w:rsidRPr="00E8736E" w:rsidRDefault="00704FD2" w:rsidP="00E8736E">
            <w:pPr>
              <w:rPr>
                <w:sz w:val="28"/>
                <w:szCs w:val="28"/>
                <w:lang w:val="ru-RU"/>
              </w:rPr>
            </w:pPr>
          </w:p>
          <w:p w:rsidR="00704FD2" w:rsidRPr="00E8736E" w:rsidRDefault="00704FD2" w:rsidP="00E8736E">
            <w:pPr>
              <w:rPr>
                <w:sz w:val="28"/>
                <w:szCs w:val="28"/>
                <w:lang w:val="ru-RU"/>
              </w:rPr>
            </w:pPr>
          </w:p>
          <w:p w:rsidR="00704FD2" w:rsidRPr="00E8736E" w:rsidRDefault="00704FD2" w:rsidP="00E8736E">
            <w:pPr>
              <w:rPr>
                <w:sz w:val="28"/>
                <w:szCs w:val="28"/>
                <w:lang w:val="ru-RU"/>
              </w:rPr>
            </w:pPr>
          </w:p>
          <w:p w:rsidR="00704FD2" w:rsidRPr="00E8736E" w:rsidRDefault="00704FD2" w:rsidP="00E8736E">
            <w:pPr>
              <w:rPr>
                <w:sz w:val="28"/>
                <w:szCs w:val="28"/>
                <w:lang w:val="ru-RU"/>
              </w:rPr>
            </w:pPr>
          </w:p>
          <w:p w:rsidR="00704FD2" w:rsidRPr="00E8736E" w:rsidRDefault="00704FD2" w:rsidP="00E8736E">
            <w:pPr>
              <w:spacing w:before="0" w:beforeAutospacing="0" w:after="0" w:afterAutospacing="0"/>
              <w:jc w:val="center"/>
              <w:rPr>
                <w:b/>
                <w:sz w:val="28"/>
                <w:szCs w:val="28"/>
                <w:lang w:val="ru-RU"/>
              </w:rPr>
            </w:pPr>
          </w:p>
          <w:p w:rsidR="00704FD2" w:rsidRPr="00E8736E" w:rsidRDefault="00704FD2" w:rsidP="00E8736E">
            <w:pPr>
              <w:spacing w:before="0" w:beforeAutospacing="0" w:after="0" w:afterAutospacing="0"/>
              <w:jc w:val="center"/>
              <w:rPr>
                <w:rFonts w:ascii="Times New Roman" w:hAnsi="Times New Roman"/>
                <w:b/>
                <w:sz w:val="28"/>
                <w:szCs w:val="28"/>
                <w:lang w:val="ru-RU"/>
              </w:rPr>
            </w:pPr>
            <w:r w:rsidRPr="00E8736E">
              <w:rPr>
                <w:rFonts w:ascii="Times New Roman" w:hAnsi="Times New Roman"/>
                <w:b/>
                <w:sz w:val="28"/>
                <w:szCs w:val="28"/>
                <w:lang w:val="ru-RU"/>
              </w:rPr>
              <w:t>Процедура 3.3 2 Организация и  проведение выездной проверки</w:t>
            </w:r>
          </w:p>
          <w:p w:rsidR="00704FD2" w:rsidRPr="00E8736E" w:rsidRDefault="00986F6A" w:rsidP="00E8736E">
            <w:pPr>
              <w:rPr>
                <w:rFonts w:ascii="Times New Roman" w:hAnsi="Times New Roman"/>
                <w:sz w:val="28"/>
                <w:szCs w:val="28"/>
                <w:lang w:val="ru-RU"/>
              </w:rPr>
            </w:pPr>
            <w:r w:rsidRPr="00E8736E">
              <w:rPr>
                <w:rFonts w:ascii="Times New Roman" w:hAnsi="Times New Roman"/>
                <w:noProof/>
                <w:sz w:val="28"/>
                <w:szCs w:val="28"/>
                <w:lang w:val="ru-RU" w:eastAsia="ru-RU" w:bidi="ar-SA"/>
              </w:rPr>
              <w:lastRenderedPageBreak/>
              <w:pict>
                <v:shape id="_x0000_s1165" type="#_x0000_t202" style="position:absolute;left:0;text-align:left;margin-left:213.25pt;margin-top:34.25pt;width:24.15pt;height:20.9pt;z-index:251802624" stroked="f">
                  <v:textbox style="mso-next-textbox:#_x0000_s1165" inset="1.5mm,,1.5mm">
                    <w:txbxContent>
                      <w:p w:rsidR="00E8736E" w:rsidRPr="0004622B" w:rsidRDefault="00E8736E" w:rsidP="00704FD2">
                        <w:pPr>
                          <w:jc w:val="center"/>
                          <w:rPr>
                            <w:b/>
                            <w:sz w:val="24"/>
                            <w:szCs w:val="24"/>
                            <w:lang w:val="ru-RU"/>
                          </w:rPr>
                        </w:pPr>
                        <w:r w:rsidRPr="00797859">
                          <w:rPr>
                            <w:b/>
                            <w:sz w:val="24"/>
                            <w:szCs w:val="24"/>
                            <w:lang w:val="ru-RU"/>
                          </w:rPr>
                          <w:t>11</w:t>
                        </w:r>
                      </w:p>
                      <w:p w:rsidR="00E8736E" w:rsidRDefault="00E8736E" w:rsidP="00704FD2"/>
                    </w:txbxContent>
                  </v:textbox>
                </v:shape>
              </w:pict>
            </w:r>
            <w:r w:rsidRPr="00E8736E">
              <w:rPr>
                <w:rFonts w:ascii="Times New Roman" w:hAnsi="Times New Roman"/>
                <w:noProof/>
                <w:sz w:val="28"/>
                <w:szCs w:val="28"/>
                <w:lang w:val="ru-RU" w:eastAsia="ru-RU" w:bidi="ar-SA"/>
              </w:rPr>
              <w:pict>
                <v:shape id="_x0000_s1164" type="#_x0000_t120" style="position:absolute;left:0;text-align:left;margin-left:206.05pt;margin-top:25.6pt;width:39.85pt;height:37.6pt;z-index:251801600"/>
              </w:pict>
            </w:r>
          </w:p>
          <w:p w:rsidR="00704FD2" w:rsidRPr="00E8736E" w:rsidRDefault="00986F6A" w:rsidP="00E8736E">
            <w:pPr>
              <w:rPr>
                <w:sz w:val="28"/>
                <w:szCs w:val="28"/>
                <w:lang w:val="ru-RU"/>
              </w:rPr>
            </w:pPr>
            <w:r w:rsidRPr="00E8736E">
              <w:rPr>
                <w:rFonts w:ascii="Times New Roman" w:hAnsi="Times New Roman"/>
                <w:noProof/>
                <w:sz w:val="28"/>
                <w:szCs w:val="28"/>
                <w:lang w:val="ru-RU" w:eastAsia="ru-RU" w:bidi="ar-SA"/>
              </w:rPr>
              <w:pict>
                <v:shape id="_x0000_s1070" type="#_x0000_t32" style="position:absolute;left:0;text-align:left;margin-left:225.9pt;margin-top:21.75pt;width:0;height:17.5pt;z-index:251705344" o:connectortype="straight">
                  <v:stroke endarrow="block"/>
                </v:shape>
              </w:pict>
            </w:r>
          </w:p>
          <w:p w:rsidR="00704FD2" w:rsidRPr="00E8736E" w:rsidRDefault="00986F6A" w:rsidP="00E8736E">
            <w:pPr>
              <w:rPr>
                <w:sz w:val="28"/>
                <w:szCs w:val="28"/>
                <w:lang w:val="ru-RU"/>
              </w:rPr>
            </w:pPr>
            <w:r w:rsidRPr="00E8736E">
              <w:rPr>
                <w:rFonts w:ascii="Times New Roman" w:hAnsi="Times New Roman"/>
                <w:noProof/>
                <w:sz w:val="28"/>
                <w:szCs w:val="28"/>
                <w:lang w:val="ru-RU" w:eastAsia="ru-RU" w:bidi="ar-SA"/>
              </w:rPr>
              <w:pict>
                <v:shape id="_x0000_s1173" type="#_x0000_t32" style="position:absolute;left:0;text-align:left;margin-left:229.8pt;margin-top:116.75pt;width:0;height:17.5pt;z-index:251810816" o:connectortype="straight">
                  <v:stroke endarrow="block"/>
                </v:shape>
              </w:pict>
            </w:r>
            <w:r w:rsidRPr="00E8736E">
              <w:rPr>
                <w:noProof/>
                <w:sz w:val="28"/>
                <w:szCs w:val="28"/>
                <w:lang w:val="ru-RU" w:eastAsia="ru-RU" w:bidi="ar-SA"/>
              </w:rPr>
              <w:pict>
                <v:shape id="_x0000_s1101" type="#_x0000_t109" style="position:absolute;left:0;text-align:left;margin-left:53.8pt;margin-top:96.2pt;width:374.2pt;height:20.55pt;z-index:251737088">
                  <v:textbox style="mso-next-textbox:#_x0000_s1101">
                    <w:txbxContent>
                      <w:p w:rsidR="00E8736E" w:rsidRPr="00F26384" w:rsidRDefault="00E8736E" w:rsidP="00704FD2">
                        <w:pPr>
                          <w:spacing w:before="0" w:beforeAutospacing="0" w:after="0" w:afterAutospacing="0"/>
                          <w:jc w:val="center"/>
                          <w:rPr>
                            <w:rFonts w:ascii="Times New Roman" w:hAnsi="Times New Roman"/>
                            <w:lang w:val="ru-RU"/>
                          </w:rPr>
                        </w:pPr>
                        <w:r w:rsidRPr="00F26384">
                          <w:rPr>
                            <w:rFonts w:ascii="Times New Roman" w:hAnsi="Times New Roman"/>
                            <w:lang w:val="ru-RU"/>
                          </w:rPr>
                          <w:t xml:space="preserve">Оформление </w:t>
                        </w:r>
                        <w:r>
                          <w:rPr>
                            <w:rFonts w:ascii="Times New Roman" w:hAnsi="Times New Roman"/>
                            <w:lang w:val="ru-RU"/>
                          </w:rPr>
                          <w:t>Распоряжения</w:t>
                        </w:r>
                        <w:r w:rsidRPr="00F26384">
                          <w:rPr>
                            <w:rFonts w:ascii="Times New Roman" w:hAnsi="Times New Roman"/>
                            <w:lang w:val="ru-RU"/>
                          </w:rPr>
                          <w:t xml:space="preserve"> о проведении внеплановой проверки</w:t>
                        </w:r>
                      </w:p>
                      <w:p w:rsidR="00E8736E" w:rsidRPr="00936F94" w:rsidRDefault="00E8736E" w:rsidP="00704FD2">
                        <w:pPr>
                          <w:jc w:val="center"/>
                          <w:rPr>
                            <w:lang w:val="ru-RU"/>
                          </w:rPr>
                        </w:pPr>
                      </w:p>
                    </w:txbxContent>
                  </v:textbox>
                </v:shape>
              </w:pict>
            </w:r>
            <w:r w:rsidRPr="00E8736E">
              <w:rPr>
                <w:noProof/>
                <w:sz w:val="28"/>
                <w:szCs w:val="28"/>
                <w:lang w:val="ru-RU" w:eastAsia="ru-RU" w:bidi="ar-SA"/>
              </w:rPr>
              <w:pict>
                <v:shape id="_x0000_s1100" type="#_x0000_t32" style="position:absolute;left:0;text-align:left;margin-left:229.8pt;margin-top:78.7pt;width:0;height:17.5pt;z-index:251736064" o:connectortype="straight">
                  <v:stroke endarrow="block"/>
                </v:shape>
              </w:pict>
            </w:r>
            <w:r w:rsidRPr="00E8736E">
              <w:rPr>
                <w:noProof/>
                <w:sz w:val="28"/>
                <w:szCs w:val="28"/>
                <w:lang w:val="ru-RU" w:eastAsia="ru-RU" w:bidi="ar-SA"/>
              </w:rPr>
              <w:pict>
                <v:shape id="_x0000_s1099" type="#_x0000_t109" style="position:absolute;left:0;text-align:left;margin-left:53.8pt;margin-top:53.35pt;width:374.2pt;height:25.35pt;z-index:251735040">
                  <v:textbox style="mso-next-textbox:#_x0000_s1099">
                    <w:txbxContent>
                      <w:p w:rsidR="00E8736E" w:rsidRPr="00F26384" w:rsidRDefault="00E8736E" w:rsidP="00704FD2">
                        <w:pPr>
                          <w:spacing w:before="0" w:beforeAutospacing="0" w:after="0" w:afterAutospacing="0"/>
                          <w:jc w:val="center"/>
                          <w:rPr>
                            <w:rFonts w:ascii="Times New Roman" w:hAnsi="Times New Roman"/>
                            <w:lang w:val="ru-RU"/>
                          </w:rPr>
                        </w:pPr>
                        <w:r w:rsidRPr="00F26384">
                          <w:rPr>
                            <w:rFonts w:ascii="Times New Roman" w:hAnsi="Times New Roman"/>
                            <w:lang w:val="ru-RU"/>
                          </w:rPr>
                          <w:t>Уточнение целей и задач проведения внеплановой проверки</w:t>
                        </w:r>
                      </w:p>
                      <w:p w:rsidR="00E8736E" w:rsidRPr="00936F94" w:rsidRDefault="00E8736E" w:rsidP="00704FD2">
                        <w:pPr>
                          <w:jc w:val="center"/>
                          <w:rPr>
                            <w:lang w:val="ru-RU"/>
                          </w:rPr>
                        </w:pPr>
                      </w:p>
                    </w:txbxContent>
                  </v:textbox>
                </v:shape>
              </w:pict>
            </w:r>
            <w:r w:rsidRPr="00E8736E">
              <w:rPr>
                <w:noProof/>
                <w:sz w:val="28"/>
                <w:szCs w:val="28"/>
                <w:lang w:val="ru-RU" w:eastAsia="ru-RU" w:bidi="ar-SA"/>
              </w:rPr>
              <w:pict>
                <v:shape id="_x0000_s1098" type="#_x0000_t32" style="position:absolute;left:0;text-align:left;margin-left:228.05pt;margin-top:35.85pt;width:0;height:17.5pt;z-index:251734016" o:connectortype="straight">
                  <v:stroke endarrow="block"/>
                </v:shape>
              </w:pict>
            </w:r>
            <w:r w:rsidRPr="00E8736E">
              <w:rPr>
                <w:noProof/>
                <w:sz w:val="28"/>
                <w:szCs w:val="28"/>
                <w:lang w:val="ru-RU" w:eastAsia="ru-RU" w:bidi="ar-SA"/>
              </w:rPr>
              <w:pict>
                <v:shape id="_x0000_s1097" type="#_x0000_t109" style="position:absolute;left:0;text-align:left;margin-left:53.8pt;margin-top:11.8pt;width:374.2pt;height:24.05pt;z-index:251732992">
                  <v:textbox style="mso-next-textbox:#_x0000_s1097">
                    <w:txbxContent>
                      <w:p w:rsidR="00E8736E" w:rsidRPr="00F26384" w:rsidRDefault="00E8736E" w:rsidP="00704FD2">
                        <w:pPr>
                          <w:spacing w:before="0" w:beforeAutospacing="0" w:after="0" w:afterAutospacing="0"/>
                          <w:jc w:val="center"/>
                          <w:rPr>
                            <w:rFonts w:ascii="Times New Roman" w:hAnsi="Times New Roman"/>
                            <w:lang w:val="ru-RU"/>
                          </w:rPr>
                        </w:pPr>
                        <w:r w:rsidRPr="00F26384">
                          <w:rPr>
                            <w:rFonts w:ascii="Times New Roman" w:hAnsi="Times New Roman"/>
                            <w:lang w:val="ru-RU"/>
                          </w:rPr>
                          <w:t>Назначение ответственного лица за проведение внеплановой проверки</w:t>
                        </w:r>
                      </w:p>
                      <w:p w:rsidR="00E8736E" w:rsidRPr="00936F94" w:rsidRDefault="00E8736E" w:rsidP="00704FD2">
                        <w:pPr>
                          <w:jc w:val="center"/>
                          <w:rPr>
                            <w:lang w:val="ru-RU"/>
                          </w:rPr>
                        </w:pPr>
                      </w:p>
                    </w:txbxContent>
                  </v:textbox>
                </v:shape>
              </w:pict>
            </w:r>
            <w:r w:rsidR="00704FD2" w:rsidRPr="00E8736E">
              <w:rPr>
                <w:sz w:val="28"/>
                <w:szCs w:val="28"/>
                <w:lang w:val="ru-RU"/>
              </w:rPr>
              <w:t xml:space="preserve"> </w:t>
            </w:r>
          </w:p>
          <w:p w:rsidR="00704FD2" w:rsidRPr="00E8736E" w:rsidRDefault="00704FD2" w:rsidP="00E8736E">
            <w:pPr>
              <w:rPr>
                <w:sz w:val="28"/>
                <w:szCs w:val="28"/>
                <w:lang w:val="ru-RU"/>
              </w:rPr>
            </w:pPr>
          </w:p>
          <w:p w:rsidR="00704FD2" w:rsidRPr="00E8736E" w:rsidRDefault="00704FD2" w:rsidP="00E8736E">
            <w:pPr>
              <w:rPr>
                <w:sz w:val="28"/>
                <w:szCs w:val="28"/>
                <w:lang w:val="ru-RU"/>
              </w:rPr>
            </w:pPr>
          </w:p>
          <w:p w:rsidR="00704FD2" w:rsidRPr="00E8736E" w:rsidRDefault="00704FD2" w:rsidP="00E8736E">
            <w:pPr>
              <w:rPr>
                <w:sz w:val="28"/>
                <w:szCs w:val="28"/>
                <w:lang w:val="ru-RU"/>
              </w:rPr>
            </w:pPr>
          </w:p>
          <w:p w:rsidR="00704FD2" w:rsidRPr="00E8736E" w:rsidRDefault="00986F6A" w:rsidP="00E8736E">
            <w:pPr>
              <w:rPr>
                <w:sz w:val="28"/>
                <w:szCs w:val="28"/>
                <w:lang w:val="ru-RU"/>
              </w:rPr>
            </w:pPr>
            <w:r w:rsidRPr="00E8736E">
              <w:rPr>
                <w:rFonts w:ascii="Times New Roman" w:hAnsi="Times New Roman"/>
                <w:noProof/>
                <w:sz w:val="28"/>
                <w:szCs w:val="28"/>
                <w:lang w:val="ru-RU" w:eastAsia="ru-RU" w:bidi="ar-SA"/>
              </w:rPr>
              <w:pict>
                <v:shape id="_x0000_s1236" type="#_x0000_t110" style="position:absolute;left:0;text-align:left;margin-left:82.55pt;margin-top:24.5pt;width:293.6pt;height:86pt;z-index:251875328">
                  <v:textbox style="mso-next-textbox:#_x0000_s1236">
                    <w:txbxContent>
                      <w:p w:rsidR="00E8736E" w:rsidRPr="00F26384" w:rsidRDefault="00E8736E" w:rsidP="00704FD2">
                        <w:pPr>
                          <w:spacing w:before="0" w:beforeAutospacing="0" w:after="0" w:afterAutospacing="0"/>
                          <w:jc w:val="center"/>
                          <w:rPr>
                            <w:rFonts w:ascii="Times New Roman" w:hAnsi="Times New Roman"/>
                            <w:lang w:val="ru-RU"/>
                          </w:rPr>
                        </w:pPr>
                        <w:r w:rsidRPr="00F26384">
                          <w:rPr>
                            <w:rFonts w:ascii="Times New Roman" w:hAnsi="Times New Roman"/>
                            <w:lang w:val="ru-RU"/>
                          </w:rPr>
                          <w:t>Объект проверки относится к субъектам малого и среднего</w:t>
                        </w:r>
                        <w:r>
                          <w:rPr>
                            <w:lang w:val="ru-RU"/>
                          </w:rPr>
                          <w:t xml:space="preserve"> </w:t>
                        </w:r>
                        <w:r w:rsidRPr="00F26384">
                          <w:rPr>
                            <w:rFonts w:ascii="Times New Roman" w:hAnsi="Times New Roman"/>
                            <w:lang w:val="ru-RU"/>
                          </w:rPr>
                          <w:t>предпринимательства?</w:t>
                        </w:r>
                      </w:p>
                    </w:txbxContent>
                  </v:textbox>
                </v:shape>
              </w:pict>
            </w:r>
          </w:p>
          <w:p w:rsidR="00704FD2" w:rsidRPr="00E8736E" w:rsidRDefault="00986F6A" w:rsidP="00E8736E">
            <w:pPr>
              <w:rPr>
                <w:sz w:val="28"/>
                <w:szCs w:val="28"/>
                <w:lang w:val="ru-RU"/>
              </w:rPr>
            </w:pPr>
            <w:r w:rsidRPr="00E8736E">
              <w:rPr>
                <w:rFonts w:ascii="Times New Roman" w:hAnsi="Times New Roman"/>
                <w:noProof/>
                <w:sz w:val="28"/>
                <w:szCs w:val="28"/>
                <w:lang w:val="ru-RU" w:eastAsia="ru-RU" w:bidi="ar-SA"/>
              </w:rPr>
              <w:pict>
                <v:shape id="_x0000_s1239" type="#_x0000_t202" style="position:absolute;left:0;text-align:left;margin-left:5in;margin-top:12.1pt;width:47pt;height:19.6pt;z-index:251878400" stroked="f">
                  <v:textbox style="mso-next-textbox:#_x0000_s1239">
                    <w:txbxContent>
                      <w:p w:rsidR="00E8736E" w:rsidRPr="00F26384" w:rsidRDefault="00E8736E" w:rsidP="00704FD2">
                        <w:pPr>
                          <w:spacing w:before="0" w:beforeAutospacing="0" w:after="0" w:afterAutospacing="0"/>
                          <w:rPr>
                            <w:rFonts w:ascii="Times New Roman" w:hAnsi="Times New Roman"/>
                            <w:lang w:val="ru-RU"/>
                          </w:rPr>
                        </w:pPr>
                        <w:r w:rsidRPr="00F26384">
                          <w:rPr>
                            <w:rFonts w:ascii="Times New Roman" w:hAnsi="Times New Roman"/>
                            <w:lang w:val="ru-RU"/>
                          </w:rPr>
                          <w:t>Нет</w:t>
                        </w:r>
                      </w:p>
                    </w:txbxContent>
                  </v:textbox>
                </v:shape>
              </w:pict>
            </w:r>
          </w:p>
          <w:p w:rsidR="00704FD2" w:rsidRPr="00E8736E" w:rsidRDefault="00986F6A" w:rsidP="00E8736E">
            <w:pPr>
              <w:rPr>
                <w:sz w:val="28"/>
                <w:szCs w:val="28"/>
                <w:lang w:val="ru-RU"/>
              </w:rPr>
            </w:pPr>
            <w:r w:rsidRPr="00E8736E">
              <w:rPr>
                <w:rFonts w:ascii="Times New Roman" w:hAnsi="Times New Roman"/>
                <w:noProof/>
                <w:sz w:val="28"/>
                <w:szCs w:val="28"/>
                <w:lang w:val="ru-RU" w:eastAsia="ru-RU" w:bidi="ar-SA"/>
              </w:rPr>
              <w:pict>
                <v:shape id="_x0000_s1244" type="#_x0000_t32" style="position:absolute;left:0;text-align:left;margin-left:428pt;margin-top:12.55pt;width:0;height:96.95pt;z-index:251883520" o:connectortype="straight"/>
              </w:pict>
            </w:r>
            <w:r w:rsidRPr="00E8736E">
              <w:rPr>
                <w:rFonts w:ascii="Times New Roman" w:hAnsi="Times New Roman"/>
                <w:noProof/>
                <w:sz w:val="28"/>
                <w:szCs w:val="28"/>
                <w:lang w:val="ru-RU" w:eastAsia="ru-RU" w:bidi="ar-SA"/>
              </w:rPr>
              <w:pict>
                <v:shape id="_x0000_s1240" type="#_x0000_t32" style="position:absolute;left:0;text-align:left;margin-left:376.15pt;margin-top:12.55pt;width:51.85pt;height:0;z-index:251879424" o:connectortype="straight"/>
              </w:pict>
            </w:r>
          </w:p>
          <w:p w:rsidR="00704FD2" w:rsidRPr="00E8736E" w:rsidRDefault="00986F6A" w:rsidP="00E8736E">
            <w:pPr>
              <w:rPr>
                <w:sz w:val="28"/>
                <w:szCs w:val="28"/>
                <w:lang w:val="ru-RU"/>
              </w:rPr>
            </w:pPr>
            <w:r w:rsidRPr="00E8736E">
              <w:rPr>
                <w:rFonts w:ascii="Times New Roman" w:hAnsi="Times New Roman"/>
                <w:noProof/>
                <w:sz w:val="28"/>
                <w:szCs w:val="28"/>
                <w:lang w:val="ru-RU" w:eastAsia="ru-RU" w:bidi="ar-SA"/>
              </w:rPr>
              <w:pict>
                <v:shape id="_x0000_s1238" type="#_x0000_t202" style="position:absolute;left:0;text-align:left;margin-left:179.1pt;margin-top:23.55pt;width:35.4pt;height:19.6pt;z-index:251877376" stroked="f">
                  <v:textbox style="mso-next-textbox:#_x0000_s1238">
                    <w:txbxContent>
                      <w:p w:rsidR="00E8736E" w:rsidRPr="00936F94" w:rsidRDefault="00E8736E" w:rsidP="00704FD2">
                        <w:pPr>
                          <w:spacing w:before="0" w:beforeAutospacing="0" w:after="0" w:afterAutospacing="0"/>
                          <w:rPr>
                            <w:lang w:val="ru-RU"/>
                          </w:rPr>
                        </w:pPr>
                        <w:r w:rsidRPr="00F26384">
                          <w:rPr>
                            <w:rFonts w:ascii="Times New Roman" w:hAnsi="Times New Roman"/>
                            <w:lang w:val="ru-RU"/>
                          </w:rPr>
                          <w:t>Да</w:t>
                        </w:r>
                      </w:p>
                    </w:txbxContent>
                  </v:textbox>
                </v:shape>
              </w:pict>
            </w:r>
          </w:p>
          <w:p w:rsidR="00704FD2" w:rsidRPr="00E8736E" w:rsidRDefault="00986F6A" w:rsidP="00E8736E">
            <w:pPr>
              <w:rPr>
                <w:sz w:val="28"/>
                <w:szCs w:val="28"/>
                <w:lang w:val="ru-RU"/>
              </w:rPr>
            </w:pPr>
            <w:r w:rsidRPr="00E8736E">
              <w:rPr>
                <w:rFonts w:ascii="Times New Roman" w:hAnsi="Times New Roman"/>
                <w:noProof/>
                <w:sz w:val="28"/>
                <w:szCs w:val="28"/>
                <w:lang w:val="ru-RU" w:eastAsia="ru-RU" w:bidi="ar-SA"/>
              </w:rPr>
              <w:pict>
                <v:shape id="_x0000_s1241" type="#_x0000_t109" style="position:absolute;left:0;text-align:left;margin-left:53.8pt;margin-top:18.3pt;width:352.25pt;height:20.55pt;z-index:251880448">
                  <v:textbox style="mso-next-textbox:#_x0000_s1241">
                    <w:txbxContent>
                      <w:p w:rsidR="00E8736E" w:rsidRPr="00F26384" w:rsidRDefault="00E8736E" w:rsidP="00704FD2">
                        <w:pPr>
                          <w:spacing w:before="0" w:beforeAutospacing="0" w:after="0" w:afterAutospacing="0"/>
                          <w:jc w:val="center"/>
                          <w:rPr>
                            <w:rFonts w:ascii="Times New Roman" w:hAnsi="Times New Roman"/>
                            <w:lang w:val="ru-RU"/>
                          </w:rPr>
                        </w:pPr>
                        <w:r w:rsidRPr="00F26384">
                          <w:rPr>
                            <w:rFonts w:ascii="Times New Roman" w:hAnsi="Times New Roman"/>
                            <w:lang w:val="ru-RU"/>
                          </w:rPr>
                          <w:t>Согласование проверки с органом Прокуратуры</w:t>
                        </w:r>
                      </w:p>
                      <w:p w:rsidR="00E8736E" w:rsidRPr="00936F94" w:rsidRDefault="00E8736E" w:rsidP="00704FD2">
                        <w:pPr>
                          <w:jc w:val="center"/>
                          <w:rPr>
                            <w:lang w:val="ru-RU"/>
                          </w:rPr>
                        </w:pPr>
                      </w:p>
                    </w:txbxContent>
                  </v:textbox>
                </v:shape>
              </w:pict>
            </w:r>
            <w:r w:rsidRPr="00E8736E">
              <w:rPr>
                <w:rFonts w:ascii="Times New Roman" w:hAnsi="Times New Roman"/>
                <w:noProof/>
                <w:sz w:val="28"/>
                <w:szCs w:val="28"/>
                <w:lang w:val="ru-RU" w:eastAsia="ru-RU" w:bidi="ar-SA"/>
              </w:rPr>
              <w:pict>
                <v:shape id="_x0000_s1237" type="#_x0000_t32" style="position:absolute;left:0;text-align:left;margin-left:229.8pt;margin-top:.8pt;width:0;height:17.5pt;z-index:251876352" o:connectortype="straight">
                  <v:stroke endarrow="block"/>
                </v:shape>
              </w:pict>
            </w:r>
          </w:p>
          <w:p w:rsidR="00704FD2" w:rsidRPr="00E8736E" w:rsidRDefault="00986F6A" w:rsidP="00E8736E">
            <w:pPr>
              <w:rPr>
                <w:sz w:val="28"/>
                <w:szCs w:val="28"/>
                <w:lang w:val="ru-RU"/>
              </w:rPr>
            </w:pPr>
            <w:r w:rsidRPr="00E8736E">
              <w:rPr>
                <w:rFonts w:ascii="Times New Roman" w:hAnsi="Times New Roman"/>
                <w:noProof/>
                <w:sz w:val="28"/>
                <w:szCs w:val="28"/>
                <w:lang w:val="ru-RU" w:eastAsia="ru-RU" w:bidi="ar-SA"/>
              </w:rPr>
              <w:pict>
                <v:shape id="_x0000_s1242" type="#_x0000_t32" style="position:absolute;left:0;text-align:left;margin-left:229.8pt;margin-top:11.45pt;width:0;height:33.15pt;z-index:251881472" o:connectortype="straight">
                  <v:stroke endarrow="block"/>
                </v:shape>
              </w:pict>
            </w:r>
          </w:p>
          <w:p w:rsidR="00704FD2" w:rsidRPr="00E8736E" w:rsidRDefault="00986F6A" w:rsidP="00E8736E">
            <w:pPr>
              <w:rPr>
                <w:sz w:val="28"/>
                <w:szCs w:val="28"/>
                <w:lang w:val="ru-RU"/>
              </w:rPr>
            </w:pPr>
            <w:r w:rsidRPr="00E8736E">
              <w:rPr>
                <w:rFonts w:ascii="Times New Roman" w:hAnsi="Times New Roman"/>
                <w:noProof/>
                <w:sz w:val="28"/>
                <w:szCs w:val="28"/>
                <w:lang w:val="ru-RU" w:eastAsia="ru-RU" w:bidi="ar-SA"/>
              </w:rPr>
              <w:pict>
                <v:shape id="_x0000_s1243" type="#_x0000_t32" style="position:absolute;left:0;text-align:left;margin-left:229.8pt;margin-top:-.15pt;width:198.2pt;height:.05pt;flip:x;z-index:251882496" o:connectortype="straight">
                  <v:stroke endarrow="block"/>
                </v:shape>
              </w:pict>
            </w:r>
            <w:r w:rsidRPr="00E8736E">
              <w:rPr>
                <w:rFonts w:ascii="Times New Roman" w:hAnsi="Times New Roman"/>
                <w:noProof/>
                <w:sz w:val="28"/>
                <w:szCs w:val="28"/>
                <w:lang w:val="ru-RU" w:eastAsia="ru-RU" w:bidi="ar-SA"/>
              </w:rPr>
              <w:pict>
                <v:shape id="_x0000_s1172" type="#_x0000_t109" style="position:absolute;left:0;text-align:left;margin-left:53.8pt;margin-top:17.15pt;width:352.25pt;height:20.55pt;z-index:251809792">
                  <v:textbox style="mso-next-textbox:#_x0000_s1172">
                    <w:txbxContent>
                      <w:p w:rsidR="00E8736E" w:rsidRDefault="00E8736E" w:rsidP="00704FD2">
                        <w:pPr>
                          <w:spacing w:before="0" w:beforeAutospacing="0" w:after="0" w:afterAutospacing="0"/>
                          <w:jc w:val="center"/>
                          <w:rPr>
                            <w:lang w:val="ru-RU"/>
                          </w:rPr>
                        </w:pPr>
                        <w:r w:rsidRPr="00F26384">
                          <w:rPr>
                            <w:rFonts w:ascii="Times New Roman" w:hAnsi="Times New Roman"/>
                            <w:lang w:val="ru-RU"/>
                          </w:rPr>
                          <w:t>Уведомление субъекта проверки о проведении внеплановой</w:t>
                        </w:r>
                        <w:r>
                          <w:rPr>
                            <w:lang w:val="ru-RU"/>
                          </w:rPr>
                          <w:t xml:space="preserve"> проверки</w:t>
                        </w:r>
                      </w:p>
                      <w:p w:rsidR="00E8736E" w:rsidRPr="00936F94" w:rsidRDefault="00E8736E" w:rsidP="00704FD2">
                        <w:pPr>
                          <w:jc w:val="center"/>
                          <w:rPr>
                            <w:lang w:val="ru-RU"/>
                          </w:rPr>
                        </w:pPr>
                      </w:p>
                    </w:txbxContent>
                  </v:textbox>
                </v:shape>
              </w:pict>
            </w:r>
          </w:p>
          <w:p w:rsidR="00704FD2" w:rsidRPr="00E8736E" w:rsidRDefault="00986F6A" w:rsidP="00E8736E">
            <w:pPr>
              <w:rPr>
                <w:sz w:val="28"/>
                <w:szCs w:val="28"/>
                <w:lang w:val="ru-RU"/>
              </w:rPr>
            </w:pPr>
            <w:r w:rsidRPr="00E8736E">
              <w:rPr>
                <w:rFonts w:ascii="Times New Roman" w:hAnsi="Times New Roman"/>
                <w:noProof/>
                <w:sz w:val="28"/>
                <w:szCs w:val="28"/>
                <w:lang w:val="ru-RU" w:eastAsia="ru-RU" w:bidi="ar-SA"/>
              </w:rPr>
              <w:pict>
                <v:shape id="_x0000_s1245" type="#_x0000_t32" style="position:absolute;left:0;text-align:left;margin-left:229.8pt;margin-top:10.3pt;width:0;height:17.5pt;z-index:251884544" o:connectortype="straight">
                  <v:stroke endarrow="block"/>
                </v:shape>
              </w:pict>
            </w:r>
          </w:p>
          <w:p w:rsidR="00704FD2" w:rsidRPr="00E8736E" w:rsidRDefault="00986F6A" w:rsidP="00E8736E">
            <w:pPr>
              <w:rPr>
                <w:sz w:val="28"/>
                <w:szCs w:val="28"/>
                <w:lang w:val="ru-RU"/>
              </w:rPr>
            </w:pPr>
            <w:r w:rsidRPr="00E8736E">
              <w:rPr>
                <w:rFonts w:ascii="Times New Roman" w:hAnsi="Times New Roman"/>
                <w:noProof/>
                <w:sz w:val="28"/>
                <w:szCs w:val="28"/>
                <w:lang w:val="ru-RU" w:eastAsia="ru-RU" w:bidi="ar-SA"/>
              </w:rPr>
              <w:pict>
                <v:shape id="_x0000_s1166" type="#_x0000_t109" style="position:absolute;left:0;text-align:left;margin-left:53.8pt;margin-top:.35pt;width:374.2pt;height:61.9pt;z-index:251803648">
                  <v:textbox style="mso-next-textbox:#_x0000_s1166">
                    <w:txbxContent>
                      <w:p w:rsidR="00E8736E" w:rsidRPr="00F26384" w:rsidRDefault="00E8736E" w:rsidP="00704FD2">
                        <w:pPr>
                          <w:spacing w:before="0" w:beforeAutospacing="0" w:after="0" w:afterAutospacing="0"/>
                          <w:jc w:val="center"/>
                          <w:rPr>
                            <w:rFonts w:ascii="Times New Roman" w:hAnsi="Times New Roman"/>
                            <w:lang w:val="ru-RU"/>
                          </w:rPr>
                        </w:pPr>
                        <w:r w:rsidRPr="00F26384">
                          <w:rPr>
                            <w:rFonts w:ascii="Times New Roman" w:hAnsi="Times New Roman"/>
                            <w:lang w:val="ru-RU"/>
                          </w:rPr>
                          <w:t>Выезд на объект проверки</w:t>
                        </w:r>
                      </w:p>
                      <w:p w:rsidR="00E8736E" w:rsidRPr="00F26384" w:rsidRDefault="00E8736E" w:rsidP="00704FD2">
                        <w:pPr>
                          <w:spacing w:before="0" w:beforeAutospacing="0" w:after="0" w:afterAutospacing="0"/>
                          <w:jc w:val="center"/>
                          <w:rPr>
                            <w:rFonts w:ascii="Times New Roman" w:hAnsi="Times New Roman"/>
                            <w:lang w:val="ru-RU"/>
                          </w:rPr>
                        </w:pPr>
                        <w:r w:rsidRPr="00F26384">
                          <w:rPr>
                            <w:rFonts w:ascii="Times New Roman" w:hAnsi="Times New Roman"/>
                            <w:lang w:val="ru-RU"/>
                          </w:rPr>
                          <w:t xml:space="preserve">Предоставление уполномоченному представителю субъекта проверки Приказа </w:t>
                        </w:r>
                        <w:proofErr w:type="spellStart"/>
                        <w:r w:rsidRPr="00F26384">
                          <w:rPr>
                            <w:rFonts w:ascii="Times New Roman" w:hAnsi="Times New Roman"/>
                            <w:lang w:val="ru-RU"/>
                          </w:rPr>
                          <w:t>УПРиООС</w:t>
                        </w:r>
                        <w:proofErr w:type="spellEnd"/>
                        <w:r w:rsidRPr="00F26384">
                          <w:rPr>
                            <w:rFonts w:ascii="Times New Roman" w:hAnsi="Times New Roman"/>
                            <w:lang w:val="ru-RU"/>
                          </w:rPr>
                          <w:t xml:space="preserve"> о проведении проверки, иной документации</w:t>
                        </w:r>
                      </w:p>
                      <w:p w:rsidR="00E8736E" w:rsidRPr="00F26384" w:rsidRDefault="00E8736E" w:rsidP="00704FD2">
                        <w:pPr>
                          <w:spacing w:before="0" w:beforeAutospacing="0" w:after="0" w:afterAutospacing="0"/>
                          <w:jc w:val="center"/>
                          <w:rPr>
                            <w:rFonts w:ascii="Times New Roman" w:hAnsi="Times New Roman"/>
                            <w:lang w:val="ru-RU"/>
                          </w:rPr>
                        </w:pPr>
                        <w:r w:rsidRPr="00F26384">
                          <w:rPr>
                            <w:rFonts w:ascii="Times New Roman" w:hAnsi="Times New Roman"/>
                            <w:lang w:val="ru-RU"/>
                          </w:rPr>
                          <w:t>подтверждающей легитимность проведения проверки</w:t>
                        </w:r>
                      </w:p>
                      <w:p w:rsidR="00E8736E" w:rsidRPr="00F26384" w:rsidRDefault="00E8736E" w:rsidP="00704FD2">
                        <w:pPr>
                          <w:jc w:val="center"/>
                          <w:rPr>
                            <w:rFonts w:ascii="Times New Roman" w:hAnsi="Times New Roman"/>
                            <w:lang w:val="ru-RU"/>
                          </w:rPr>
                        </w:pPr>
                      </w:p>
                    </w:txbxContent>
                  </v:textbox>
                </v:shape>
              </w:pict>
            </w:r>
          </w:p>
          <w:p w:rsidR="00704FD2" w:rsidRPr="00E8736E" w:rsidRDefault="00704FD2" w:rsidP="00E8736E">
            <w:pPr>
              <w:rPr>
                <w:sz w:val="28"/>
                <w:szCs w:val="28"/>
                <w:lang w:val="ru-RU"/>
              </w:rPr>
            </w:pPr>
          </w:p>
          <w:p w:rsidR="00704FD2" w:rsidRPr="00E8736E" w:rsidRDefault="00986F6A" w:rsidP="00E8736E">
            <w:pPr>
              <w:rPr>
                <w:sz w:val="28"/>
                <w:szCs w:val="28"/>
                <w:lang w:val="ru-RU"/>
              </w:rPr>
            </w:pPr>
            <w:r w:rsidRPr="00E8736E">
              <w:rPr>
                <w:rFonts w:ascii="Times New Roman" w:hAnsi="Times New Roman"/>
                <w:noProof/>
                <w:sz w:val="28"/>
                <w:szCs w:val="28"/>
                <w:lang w:val="ru-RU" w:eastAsia="ru-RU" w:bidi="ar-SA"/>
              </w:rPr>
              <w:pict>
                <v:shape id="_x0000_s1168" type="#_x0000_t109" style="position:absolute;left:0;text-align:left;margin-left:53.8pt;margin-top:24.9pt;width:374.2pt;height:35.75pt;z-index:251805696">
                  <v:textbox style="mso-next-textbox:#_x0000_s1168">
                    <w:txbxContent>
                      <w:p w:rsidR="00E8736E" w:rsidRPr="00F26384" w:rsidRDefault="00E8736E" w:rsidP="00704FD2">
                        <w:pPr>
                          <w:spacing w:before="0" w:beforeAutospacing="0" w:after="0" w:afterAutospacing="0"/>
                          <w:jc w:val="center"/>
                          <w:rPr>
                            <w:rFonts w:ascii="Times New Roman" w:hAnsi="Times New Roman"/>
                            <w:lang w:val="ru-RU"/>
                          </w:rPr>
                        </w:pPr>
                        <w:r w:rsidRPr="00F26384">
                          <w:rPr>
                            <w:rFonts w:ascii="Times New Roman" w:hAnsi="Times New Roman"/>
                            <w:lang w:val="ru-RU"/>
                          </w:rPr>
                          <w:t>Проведение мероприятий по проверке соответствия предмета проверки требованиям, установленным  муниципальными правовыми актами</w:t>
                        </w:r>
                      </w:p>
                      <w:p w:rsidR="00E8736E" w:rsidRPr="00936F94" w:rsidRDefault="00E8736E" w:rsidP="00704FD2">
                        <w:pPr>
                          <w:jc w:val="center"/>
                          <w:rPr>
                            <w:lang w:val="ru-RU"/>
                          </w:rPr>
                        </w:pPr>
                      </w:p>
                    </w:txbxContent>
                  </v:textbox>
                </v:shape>
              </w:pict>
            </w:r>
            <w:r w:rsidRPr="00E8736E">
              <w:rPr>
                <w:rFonts w:ascii="Times New Roman" w:hAnsi="Times New Roman"/>
                <w:noProof/>
                <w:sz w:val="28"/>
                <w:szCs w:val="28"/>
                <w:lang w:val="ru-RU" w:eastAsia="ru-RU" w:bidi="ar-SA"/>
              </w:rPr>
              <w:pict>
                <v:shape id="_x0000_s1167" type="#_x0000_t32" style="position:absolute;left:0;text-align:left;margin-left:229.8pt;margin-top:7.4pt;width:0;height:17.5pt;z-index:251804672" o:connectortype="straight">
                  <v:stroke endarrow="block"/>
                </v:shape>
              </w:pict>
            </w:r>
          </w:p>
          <w:p w:rsidR="00704FD2" w:rsidRPr="00E8736E" w:rsidRDefault="00704FD2" w:rsidP="00E8736E">
            <w:pPr>
              <w:rPr>
                <w:sz w:val="28"/>
                <w:szCs w:val="28"/>
                <w:lang w:val="ru-RU"/>
              </w:rPr>
            </w:pPr>
          </w:p>
          <w:p w:rsidR="00704FD2" w:rsidRPr="00E8736E" w:rsidRDefault="00986F6A" w:rsidP="00E8736E">
            <w:pPr>
              <w:rPr>
                <w:sz w:val="28"/>
                <w:szCs w:val="28"/>
                <w:lang w:val="ru-RU"/>
              </w:rPr>
            </w:pPr>
            <w:r w:rsidRPr="00E8736E">
              <w:rPr>
                <w:rFonts w:ascii="Times New Roman" w:hAnsi="Times New Roman"/>
                <w:noProof/>
                <w:sz w:val="28"/>
                <w:szCs w:val="28"/>
                <w:lang w:val="ru-RU" w:eastAsia="ru-RU" w:bidi="ar-SA"/>
              </w:rPr>
              <w:pict>
                <v:shape id="_x0000_s1170" type="#_x0000_t120" style="position:absolute;left:0;text-align:left;margin-left:210.45pt;margin-top:23.3pt;width:39.85pt;height:37.6pt;z-index:251807744"/>
              </w:pict>
            </w:r>
            <w:r w:rsidRPr="00E8736E">
              <w:rPr>
                <w:rFonts w:ascii="Times New Roman" w:hAnsi="Times New Roman"/>
                <w:noProof/>
                <w:sz w:val="28"/>
                <w:szCs w:val="28"/>
                <w:lang w:val="ru-RU" w:eastAsia="ru-RU" w:bidi="ar-SA"/>
              </w:rPr>
              <w:pict>
                <v:shape id="_x0000_s1169" type="#_x0000_t32" style="position:absolute;left:0;text-align:left;margin-left:229.8pt;margin-top:5.8pt;width:0;height:17.5pt;z-index:251806720" o:connectortype="straight">
                  <v:stroke endarrow="block"/>
                </v:shape>
              </w:pict>
            </w:r>
          </w:p>
          <w:p w:rsidR="00704FD2" w:rsidRPr="00E8736E" w:rsidRDefault="00986F6A" w:rsidP="00E8736E">
            <w:pPr>
              <w:rPr>
                <w:sz w:val="28"/>
                <w:szCs w:val="28"/>
                <w:lang w:val="ru-RU"/>
              </w:rPr>
            </w:pPr>
            <w:r w:rsidRPr="00E8736E">
              <w:rPr>
                <w:rFonts w:ascii="Times New Roman" w:hAnsi="Times New Roman"/>
                <w:noProof/>
                <w:sz w:val="28"/>
                <w:szCs w:val="28"/>
                <w:lang w:val="ru-RU" w:eastAsia="ru-RU" w:bidi="ar-SA"/>
              </w:rPr>
              <w:pict>
                <v:shape id="_x0000_s1171" type="#_x0000_t202" style="position:absolute;left:0;text-align:left;margin-left:218.2pt;margin-top:3.35pt;width:24.15pt;height:20.9pt;z-index:251808768" stroked="f">
                  <v:textbox style="mso-next-textbox:#_x0000_s1171" inset="1.5mm,,1.5mm">
                    <w:txbxContent>
                      <w:p w:rsidR="00E8736E" w:rsidRPr="0004622B" w:rsidRDefault="00E8736E" w:rsidP="00704FD2">
                        <w:pPr>
                          <w:jc w:val="center"/>
                          <w:rPr>
                            <w:b/>
                            <w:sz w:val="24"/>
                            <w:szCs w:val="24"/>
                            <w:lang w:val="ru-RU"/>
                          </w:rPr>
                        </w:pPr>
                        <w:r>
                          <w:rPr>
                            <w:b/>
                            <w:sz w:val="24"/>
                            <w:szCs w:val="24"/>
                            <w:lang w:val="ru-RU"/>
                          </w:rPr>
                          <w:t>4</w:t>
                        </w:r>
                      </w:p>
                      <w:p w:rsidR="00E8736E" w:rsidRDefault="00E8736E" w:rsidP="00704FD2"/>
                    </w:txbxContent>
                  </v:textbox>
                </v:shape>
              </w:pict>
            </w:r>
          </w:p>
          <w:p w:rsidR="00704FD2" w:rsidRPr="00E8736E" w:rsidRDefault="00704FD2" w:rsidP="00E8736E">
            <w:pPr>
              <w:rPr>
                <w:sz w:val="28"/>
                <w:szCs w:val="28"/>
                <w:lang w:val="ru-RU"/>
              </w:rPr>
            </w:pPr>
          </w:p>
          <w:p w:rsidR="00704FD2" w:rsidRPr="00E8736E" w:rsidRDefault="00986F6A" w:rsidP="00E8736E">
            <w:pPr>
              <w:rPr>
                <w:sz w:val="28"/>
                <w:szCs w:val="28"/>
                <w:lang w:val="ru-RU"/>
              </w:rPr>
            </w:pPr>
            <w:r w:rsidRPr="00E8736E">
              <w:rPr>
                <w:rFonts w:ascii="Times New Roman" w:hAnsi="Times New Roman"/>
                <w:noProof/>
                <w:sz w:val="28"/>
                <w:szCs w:val="28"/>
                <w:lang w:val="ru-RU" w:eastAsia="ru-RU" w:bidi="ar-SA"/>
              </w:rPr>
              <w:pict>
                <v:shape id="_x0000_s1073" type="#_x0000_t202" style="position:absolute;left:0;text-align:left;margin-left:221.75pt;margin-top:14.25pt;width:24.15pt;height:21.45pt;z-index:251708416" stroked="f">
                  <v:textbox style="mso-next-textbox:#_x0000_s1073">
                    <w:txbxContent>
                      <w:p w:rsidR="00E8736E" w:rsidRPr="00DA4267" w:rsidRDefault="00E8736E" w:rsidP="00704FD2">
                        <w:pPr>
                          <w:jc w:val="center"/>
                          <w:rPr>
                            <w:lang w:val="ru-RU"/>
                          </w:rPr>
                        </w:pPr>
                      </w:p>
                    </w:txbxContent>
                  </v:textbox>
                </v:shape>
              </w:pict>
            </w:r>
          </w:p>
        </w:tc>
      </w:tr>
      <w:tr w:rsidR="00704FD2" w:rsidRPr="00E8736E" w:rsidTr="00E8736E">
        <w:tblPrEx>
          <w:tblCellMar>
            <w:right w:w="57" w:type="dxa"/>
          </w:tblCellMar>
        </w:tblPrEx>
        <w:trPr>
          <w:trHeight w:val="14449"/>
        </w:trPr>
        <w:tc>
          <w:tcPr>
            <w:tcW w:w="9696" w:type="dxa"/>
            <w:gridSpan w:val="2"/>
          </w:tcPr>
          <w:p w:rsidR="00704FD2" w:rsidRPr="00E8736E" w:rsidRDefault="00704FD2" w:rsidP="00E8736E">
            <w:pPr>
              <w:spacing w:before="0" w:beforeAutospacing="0" w:after="0" w:afterAutospacing="0"/>
              <w:jc w:val="center"/>
              <w:rPr>
                <w:b/>
                <w:sz w:val="28"/>
                <w:szCs w:val="28"/>
                <w:lang w:val="ru-RU"/>
              </w:rPr>
            </w:pPr>
            <w:bookmarkStart w:id="0" w:name="_Toc217892557"/>
          </w:p>
          <w:p w:rsidR="00704FD2" w:rsidRPr="00E8736E" w:rsidRDefault="00704FD2" w:rsidP="00E8736E">
            <w:pPr>
              <w:spacing w:before="0" w:beforeAutospacing="0" w:after="0" w:afterAutospacing="0"/>
              <w:jc w:val="center"/>
              <w:rPr>
                <w:rFonts w:ascii="Times New Roman" w:hAnsi="Times New Roman"/>
                <w:b/>
                <w:sz w:val="28"/>
                <w:szCs w:val="28"/>
                <w:lang w:val="ru-RU"/>
              </w:rPr>
            </w:pPr>
            <w:r w:rsidRPr="00E8736E">
              <w:rPr>
                <w:rFonts w:ascii="Times New Roman" w:hAnsi="Times New Roman"/>
                <w:b/>
                <w:sz w:val="28"/>
                <w:szCs w:val="28"/>
                <w:lang w:val="ru-RU"/>
              </w:rPr>
              <w:t xml:space="preserve">Подготовка и согласование выездной проверки </w:t>
            </w:r>
          </w:p>
          <w:p w:rsidR="00704FD2" w:rsidRPr="00E8736E" w:rsidRDefault="00704FD2" w:rsidP="00E8736E">
            <w:pPr>
              <w:spacing w:before="0" w:beforeAutospacing="0" w:after="0" w:afterAutospacing="0"/>
              <w:jc w:val="center"/>
              <w:rPr>
                <w:b/>
                <w:sz w:val="28"/>
                <w:szCs w:val="28"/>
                <w:lang w:val="ru-RU"/>
              </w:rPr>
            </w:pPr>
            <w:r w:rsidRPr="00E8736E">
              <w:rPr>
                <w:rFonts w:ascii="Times New Roman" w:hAnsi="Times New Roman"/>
                <w:b/>
                <w:sz w:val="28"/>
                <w:szCs w:val="28"/>
                <w:lang w:val="ru-RU"/>
              </w:rPr>
              <w:t>по устным обращениям по фактам нарушений</w:t>
            </w:r>
          </w:p>
          <w:p w:rsidR="00704FD2" w:rsidRPr="00E8736E" w:rsidRDefault="00986F6A" w:rsidP="00E8736E">
            <w:pPr>
              <w:pStyle w:val="2"/>
              <w:spacing w:before="240" w:after="240"/>
              <w:rPr>
                <w:sz w:val="28"/>
                <w:szCs w:val="28"/>
                <w:lang w:val="ru-RU"/>
              </w:rPr>
            </w:pPr>
            <w:r w:rsidRPr="00E8736E">
              <w:rPr>
                <w:rFonts w:ascii="Times New Roman" w:hAnsi="Times New Roman"/>
                <w:noProof/>
                <w:sz w:val="28"/>
                <w:szCs w:val="28"/>
                <w:lang w:val="ru-RU" w:eastAsia="ru-RU" w:bidi="ar-SA"/>
              </w:rPr>
              <w:pict>
                <v:shape id="_x0000_s1177" type="#_x0000_t202" style="position:absolute;left:0;text-align:left;margin-left:218.65pt;margin-top:27.25pt;width:24.15pt;height:20.9pt;z-index:251814912" stroked="f">
                  <v:textbox style="mso-next-textbox:#_x0000_s1177" inset="1.5mm,,1.5mm">
                    <w:txbxContent>
                      <w:p w:rsidR="00E8736E" w:rsidRPr="0004622B" w:rsidRDefault="00E8736E" w:rsidP="00704FD2">
                        <w:pPr>
                          <w:jc w:val="center"/>
                          <w:rPr>
                            <w:b/>
                            <w:sz w:val="24"/>
                            <w:szCs w:val="24"/>
                            <w:lang w:val="ru-RU"/>
                          </w:rPr>
                        </w:pPr>
                        <w:r>
                          <w:rPr>
                            <w:b/>
                            <w:sz w:val="24"/>
                            <w:szCs w:val="24"/>
                            <w:lang w:val="ru-RU"/>
                          </w:rPr>
                          <w:t>8</w:t>
                        </w:r>
                      </w:p>
                      <w:p w:rsidR="00E8736E" w:rsidRDefault="00E8736E" w:rsidP="00704FD2"/>
                    </w:txbxContent>
                  </v:textbox>
                </v:shape>
              </w:pict>
            </w:r>
            <w:r w:rsidRPr="00E8736E">
              <w:rPr>
                <w:rFonts w:ascii="Times New Roman" w:hAnsi="Times New Roman"/>
                <w:noProof/>
                <w:sz w:val="28"/>
                <w:szCs w:val="28"/>
                <w:lang w:val="ru-RU" w:eastAsia="ru-RU" w:bidi="ar-SA"/>
              </w:rPr>
              <w:pict>
                <v:shape id="_x0000_s1175" type="#_x0000_t120" style="position:absolute;left:0;text-align:left;margin-left:210pt;margin-top:19.15pt;width:39.85pt;height:37.6pt;z-index:251812864"/>
              </w:pict>
            </w:r>
          </w:p>
          <w:p w:rsidR="00704FD2" w:rsidRPr="00E8736E" w:rsidRDefault="00986F6A" w:rsidP="00E8736E">
            <w:pPr>
              <w:pStyle w:val="2"/>
              <w:spacing w:before="240" w:after="240"/>
              <w:rPr>
                <w:sz w:val="28"/>
                <w:szCs w:val="28"/>
                <w:lang w:val="ru-RU"/>
              </w:rPr>
            </w:pPr>
            <w:r w:rsidRPr="00E8736E">
              <w:rPr>
                <w:rFonts w:ascii="Times New Roman" w:hAnsi="Times New Roman"/>
                <w:noProof/>
                <w:sz w:val="28"/>
                <w:szCs w:val="28"/>
                <w:lang w:val="ru-RU" w:eastAsia="ru-RU" w:bidi="ar-SA"/>
              </w:rPr>
              <w:pict>
                <v:shape id="_x0000_s1178" type="#_x0000_t109" style="position:absolute;left:0;text-align:left;margin-left:46.45pt;margin-top:26.25pt;width:374.2pt;height:24.55pt;z-index:251815936">
                  <v:textbox style="mso-next-textbox:#_x0000_s1178">
                    <w:txbxContent>
                      <w:p w:rsidR="00E8736E" w:rsidRPr="00F26384" w:rsidRDefault="00E8736E" w:rsidP="00704FD2">
                        <w:pPr>
                          <w:spacing w:before="0" w:beforeAutospacing="0" w:after="0" w:afterAutospacing="0"/>
                          <w:jc w:val="center"/>
                          <w:rPr>
                            <w:rFonts w:ascii="Times New Roman" w:hAnsi="Times New Roman"/>
                            <w:lang w:val="ru-RU"/>
                          </w:rPr>
                        </w:pPr>
                        <w:r w:rsidRPr="00F26384">
                          <w:rPr>
                            <w:rFonts w:ascii="Times New Roman" w:hAnsi="Times New Roman"/>
                            <w:lang w:val="ru-RU"/>
                          </w:rPr>
                          <w:t xml:space="preserve">Прием и рассмотрение обращения сотрудником </w:t>
                        </w:r>
                        <w:proofErr w:type="spellStart"/>
                        <w:r w:rsidRPr="00F26384">
                          <w:rPr>
                            <w:rFonts w:ascii="Times New Roman" w:hAnsi="Times New Roman"/>
                            <w:lang w:val="ru-RU"/>
                          </w:rPr>
                          <w:t>УПРиООС</w:t>
                        </w:r>
                        <w:proofErr w:type="spellEnd"/>
                      </w:p>
                      <w:p w:rsidR="00E8736E" w:rsidRPr="00936F94" w:rsidRDefault="00E8736E" w:rsidP="00704FD2">
                        <w:pPr>
                          <w:jc w:val="center"/>
                          <w:rPr>
                            <w:lang w:val="ru-RU"/>
                          </w:rPr>
                        </w:pPr>
                      </w:p>
                    </w:txbxContent>
                  </v:textbox>
                </v:shape>
              </w:pict>
            </w:r>
            <w:r w:rsidRPr="00E8736E">
              <w:rPr>
                <w:rFonts w:ascii="Times New Roman" w:hAnsi="Times New Roman"/>
                <w:noProof/>
                <w:sz w:val="28"/>
                <w:szCs w:val="28"/>
                <w:lang w:val="ru-RU" w:eastAsia="ru-RU" w:bidi="ar-SA"/>
              </w:rPr>
              <w:pict>
                <v:shape id="_x0000_s1176" type="#_x0000_t32" style="position:absolute;left:0;text-align:left;margin-left:230.5pt;margin-top:13.55pt;width:0;height:12.7pt;z-index:251813888" o:connectortype="straight">
                  <v:stroke endarrow="block"/>
                </v:shape>
              </w:pict>
            </w:r>
          </w:p>
          <w:p w:rsidR="00704FD2" w:rsidRPr="00E8736E" w:rsidRDefault="00986F6A" w:rsidP="00E8736E">
            <w:pPr>
              <w:pStyle w:val="2"/>
              <w:spacing w:before="240" w:after="240"/>
              <w:rPr>
                <w:sz w:val="28"/>
                <w:szCs w:val="28"/>
                <w:lang w:val="ru-RU"/>
              </w:rPr>
            </w:pPr>
            <w:r w:rsidRPr="00E8736E">
              <w:rPr>
                <w:b w:val="0"/>
                <w:noProof/>
                <w:sz w:val="28"/>
                <w:szCs w:val="28"/>
                <w:lang w:val="ru-RU" w:eastAsia="ru-RU" w:bidi="ar-SA"/>
              </w:rPr>
              <w:pict>
                <v:shape id="_x0000_s1250" type="#_x0000_t32" style="position:absolute;left:0;text-align:left;margin-left:230.45pt;margin-top:21.55pt;width:.05pt;height:14.25pt;z-index:251889664" o:connectortype="straight">
                  <v:stroke endarrow="block"/>
                </v:shape>
              </w:pict>
            </w:r>
          </w:p>
          <w:p w:rsidR="00704FD2" w:rsidRPr="00E8736E" w:rsidRDefault="00986F6A" w:rsidP="00E8736E">
            <w:pPr>
              <w:pStyle w:val="2"/>
              <w:spacing w:before="240" w:after="240"/>
              <w:rPr>
                <w:sz w:val="28"/>
                <w:szCs w:val="28"/>
                <w:lang w:val="ru-RU"/>
              </w:rPr>
            </w:pPr>
            <w:r w:rsidRPr="00E8736E">
              <w:rPr>
                <w:rFonts w:ascii="Times New Roman" w:hAnsi="Times New Roman"/>
                <w:noProof/>
                <w:sz w:val="28"/>
                <w:szCs w:val="28"/>
                <w:lang w:val="ru-RU" w:eastAsia="ru-RU" w:bidi="ar-SA"/>
              </w:rPr>
              <w:pict>
                <v:shape id="_x0000_s1181" type="#_x0000_t202" style="position:absolute;left:0;text-align:left;margin-left:322.4pt;margin-top:6.8pt;width:41.1pt;height:19.6pt;z-index:251819008" stroked="f">
                  <v:textbox style="mso-next-textbox:#_x0000_s1181">
                    <w:txbxContent>
                      <w:p w:rsidR="00E8736E" w:rsidRPr="00936F94" w:rsidRDefault="00E8736E" w:rsidP="00704FD2">
                        <w:pPr>
                          <w:spacing w:before="0" w:beforeAutospacing="0" w:after="0" w:afterAutospacing="0"/>
                          <w:rPr>
                            <w:lang w:val="ru-RU"/>
                          </w:rPr>
                        </w:pPr>
                        <w:r w:rsidRPr="00F26384">
                          <w:rPr>
                            <w:rFonts w:ascii="Times New Roman" w:hAnsi="Times New Roman"/>
                            <w:lang w:val="ru-RU"/>
                          </w:rPr>
                          <w:t>Нет</w:t>
                        </w:r>
                      </w:p>
                    </w:txbxContent>
                  </v:textbox>
                </v:shape>
              </w:pict>
            </w:r>
            <w:r w:rsidRPr="00E8736E">
              <w:rPr>
                <w:rFonts w:ascii="Times New Roman" w:hAnsi="Times New Roman"/>
                <w:noProof/>
                <w:sz w:val="28"/>
                <w:szCs w:val="28"/>
                <w:lang w:val="ru-RU" w:eastAsia="ru-RU" w:bidi="ar-SA"/>
              </w:rPr>
              <w:pict>
                <v:shape id="_x0000_s1183" type="#_x0000_t202" style="position:absolute;left:0;text-align:left;margin-left:379.55pt;margin-top:26.15pt;width:24.15pt;height:20.9pt;z-index:251821056" stroked="f">
                  <v:textbox style="mso-next-textbox:#_x0000_s1183">
                    <w:txbxContent>
                      <w:p w:rsidR="00E8736E" w:rsidRPr="0004622B" w:rsidRDefault="00E8736E" w:rsidP="00704FD2">
                        <w:pPr>
                          <w:jc w:val="center"/>
                          <w:rPr>
                            <w:b/>
                            <w:sz w:val="24"/>
                            <w:szCs w:val="24"/>
                            <w:lang w:val="ru-RU"/>
                          </w:rPr>
                        </w:pPr>
                        <w:r>
                          <w:rPr>
                            <w:b/>
                            <w:sz w:val="24"/>
                            <w:szCs w:val="24"/>
                            <w:lang w:val="ru-RU"/>
                          </w:rPr>
                          <w:t>7</w:t>
                        </w:r>
                      </w:p>
                      <w:p w:rsidR="00E8736E" w:rsidRDefault="00E8736E" w:rsidP="00704FD2"/>
                    </w:txbxContent>
                  </v:textbox>
                </v:shape>
              </w:pict>
            </w:r>
            <w:r w:rsidRPr="00E8736E">
              <w:rPr>
                <w:rFonts w:ascii="Times New Roman" w:hAnsi="Times New Roman"/>
                <w:noProof/>
                <w:sz w:val="28"/>
                <w:szCs w:val="28"/>
                <w:lang w:val="ru-RU" w:eastAsia="ru-RU" w:bidi="ar-SA"/>
              </w:rPr>
              <w:pict>
                <v:shape id="_x0000_s1180" type="#_x0000_t120" style="position:absolute;left:0;text-align:left;margin-left:372.8pt;margin-top:18.4pt;width:39.85pt;height:37.6pt;z-index:251817984"/>
              </w:pict>
            </w:r>
            <w:r w:rsidRPr="00E8736E">
              <w:rPr>
                <w:rFonts w:ascii="Times New Roman" w:hAnsi="Times New Roman"/>
                <w:noProof/>
                <w:sz w:val="28"/>
                <w:szCs w:val="28"/>
                <w:lang w:val="ru-RU" w:eastAsia="ru-RU" w:bidi="ar-SA"/>
              </w:rPr>
              <w:pict>
                <v:shape id="_x0000_s1179" type="#_x0000_t110" style="position:absolute;left:0;text-align:left;margin-left:106.7pt;margin-top:6.55pt;width:246.9pt;height:58.4pt;z-index:251816960">
                  <v:textbox style="mso-next-textbox:#_x0000_s1179">
                    <w:txbxContent>
                      <w:p w:rsidR="00E8736E" w:rsidRPr="00F26384" w:rsidRDefault="00E8736E" w:rsidP="00704FD2">
                        <w:pPr>
                          <w:spacing w:before="0" w:beforeAutospacing="0" w:after="0" w:afterAutospacing="0"/>
                          <w:jc w:val="center"/>
                          <w:rPr>
                            <w:rFonts w:ascii="Times New Roman" w:hAnsi="Times New Roman"/>
                            <w:lang w:val="ru-RU"/>
                          </w:rPr>
                        </w:pPr>
                        <w:r w:rsidRPr="00F26384">
                          <w:rPr>
                            <w:rFonts w:ascii="Times New Roman" w:hAnsi="Times New Roman"/>
                            <w:lang w:val="ru-RU"/>
                          </w:rPr>
                          <w:t>Требуется принятие неотложных мер?</w:t>
                        </w:r>
                      </w:p>
                    </w:txbxContent>
                  </v:textbox>
                </v:shape>
              </w:pict>
            </w:r>
          </w:p>
          <w:p w:rsidR="00704FD2" w:rsidRPr="00E8736E" w:rsidRDefault="00986F6A" w:rsidP="00E8736E">
            <w:pPr>
              <w:pStyle w:val="2"/>
              <w:spacing w:before="240" w:after="240"/>
              <w:rPr>
                <w:sz w:val="28"/>
                <w:szCs w:val="28"/>
                <w:lang w:val="ru-RU"/>
              </w:rPr>
            </w:pPr>
            <w:r w:rsidRPr="00E8736E">
              <w:rPr>
                <w:noProof/>
                <w:sz w:val="28"/>
                <w:szCs w:val="28"/>
                <w:lang w:val="ru-RU" w:eastAsia="ru-RU" w:bidi="ar-SA"/>
              </w:rPr>
              <w:pict>
                <v:shape id="_x0000_s1199" type="#_x0000_t32" style="position:absolute;left:0;text-align:left;margin-left:353.6pt;margin-top:6.15pt;width:19.2pt;height:.3pt;flip:y;z-index:251837440" o:connectortype="straight">
                  <v:stroke endarrow="block"/>
                </v:shape>
              </w:pict>
            </w:r>
          </w:p>
          <w:p w:rsidR="00704FD2" w:rsidRPr="00E8736E" w:rsidRDefault="00986F6A" w:rsidP="00E8736E">
            <w:pPr>
              <w:pStyle w:val="2"/>
              <w:spacing w:before="240" w:after="240"/>
              <w:rPr>
                <w:sz w:val="28"/>
                <w:szCs w:val="28"/>
                <w:lang w:val="ru-RU"/>
              </w:rPr>
            </w:pPr>
            <w:r w:rsidRPr="00E8736E">
              <w:rPr>
                <w:rFonts w:ascii="Times New Roman" w:hAnsi="Times New Roman"/>
                <w:noProof/>
                <w:sz w:val="28"/>
                <w:szCs w:val="28"/>
                <w:lang w:val="ru-RU" w:eastAsia="ru-RU" w:bidi="ar-SA"/>
              </w:rPr>
              <w:pict>
                <v:shape id="_x0000_s1185" type="#_x0000_t109" style="position:absolute;left:0;text-align:left;margin-left:46.45pt;margin-top:25.85pt;width:374.2pt;height:24.55pt;z-index:251823104">
                  <v:textbox style="mso-next-textbox:#_x0000_s1185">
                    <w:txbxContent>
                      <w:p w:rsidR="00E8736E" w:rsidRPr="00F26384" w:rsidRDefault="00E8736E" w:rsidP="00704FD2">
                        <w:pPr>
                          <w:spacing w:before="0" w:beforeAutospacing="0" w:after="0" w:afterAutospacing="0"/>
                          <w:jc w:val="center"/>
                          <w:rPr>
                            <w:rFonts w:ascii="Times New Roman" w:hAnsi="Times New Roman"/>
                            <w:lang w:val="ru-RU"/>
                          </w:rPr>
                        </w:pPr>
                        <w:r w:rsidRPr="00F26384">
                          <w:rPr>
                            <w:rFonts w:ascii="Times New Roman" w:hAnsi="Times New Roman"/>
                            <w:lang w:val="ru-RU"/>
                          </w:rPr>
                          <w:t>Информирование начальника ОЛХ</w:t>
                        </w:r>
                      </w:p>
                      <w:p w:rsidR="00E8736E" w:rsidRPr="00936F94" w:rsidRDefault="00E8736E" w:rsidP="00704FD2">
                        <w:pPr>
                          <w:jc w:val="center"/>
                          <w:rPr>
                            <w:lang w:val="ru-RU"/>
                          </w:rPr>
                        </w:pPr>
                      </w:p>
                    </w:txbxContent>
                  </v:textbox>
                </v:shape>
              </w:pict>
            </w:r>
            <w:r w:rsidRPr="00E8736E">
              <w:rPr>
                <w:rFonts w:ascii="Times New Roman" w:hAnsi="Times New Roman"/>
                <w:noProof/>
                <w:sz w:val="28"/>
                <w:szCs w:val="28"/>
                <w:lang w:val="ru-RU" w:eastAsia="ru-RU" w:bidi="ar-SA"/>
              </w:rPr>
              <w:pict>
                <v:shape id="_x0000_s1182" type="#_x0000_t202" style="position:absolute;left:0;text-align:left;margin-left:188pt;margin-top:5.05pt;width:31.7pt;height:19.6pt;z-index:251820032" stroked="f">
                  <v:textbox style="mso-next-textbox:#_x0000_s1182">
                    <w:txbxContent>
                      <w:p w:rsidR="00E8736E" w:rsidRPr="00F26384" w:rsidRDefault="00E8736E" w:rsidP="00704FD2">
                        <w:pPr>
                          <w:spacing w:before="0" w:beforeAutospacing="0" w:after="0" w:afterAutospacing="0"/>
                          <w:rPr>
                            <w:rFonts w:ascii="Times New Roman" w:hAnsi="Times New Roman"/>
                            <w:lang w:val="ru-RU"/>
                          </w:rPr>
                        </w:pPr>
                        <w:r w:rsidRPr="00F26384">
                          <w:rPr>
                            <w:rFonts w:ascii="Times New Roman" w:hAnsi="Times New Roman"/>
                            <w:lang w:val="ru-RU"/>
                          </w:rPr>
                          <w:t>Да</w:t>
                        </w:r>
                      </w:p>
                    </w:txbxContent>
                  </v:textbox>
                </v:shape>
              </w:pict>
            </w:r>
            <w:r w:rsidRPr="00E8736E">
              <w:rPr>
                <w:rFonts w:ascii="Times New Roman" w:hAnsi="Times New Roman"/>
                <w:noProof/>
                <w:sz w:val="28"/>
                <w:szCs w:val="28"/>
                <w:lang w:val="ru-RU" w:eastAsia="ru-RU" w:bidi="ar-SA"/>
              </w:rPr>
              <w:pict>
                <v:shape id="_x0000_s1184" type="#_x0000_t32" style="position:absolute;left:0;text-align:left;margin-left:230.35pt;margin-top:6.45pt;width:.1pt;height:19.4pt;z-index:251822080" o:connectortype="straight">
                  <v:stroke endarrow="block"/>
                </v:shape>
              </w:pict>
            </w:r>
          </w:p>
          <w:p w:rsidR="00704FD2" w:rsidRPr="00E8736E" w:rsidRDefault="00986F6A" w:rsidP="00E8736E">
            <w:pPr>
              <w:pStyle w:val="2"/>
              <w:spacing w:before="240" w:after="240"/>
              <w:rPr>
                <w:sz w:val="28"/>
                <w:szCs w:val="28"/>
                <w:lang w:val="ru-RU"/>
              </w:rPr>
            </w:pPr>
            <w:r w:rsidRPr="00E8736E">
              <w:rPr>
                <w:b w:val="0"/>
                <w:noProof/>
                <w:sz w:val="28"/>
                <w:szCs w:val="28"/>
                <w:lang w:val="ru-RU" w:eastAsia="ru-RU" w:bidi="ar-SA"/>
              </w:rPr>
              <w:pict>
                <v:shape id="_x0000_s1251" type="#_x0000_t32" style="position:absolute;left:0;text-align:left;margin-left:230.5pt;margin-top:21.15pt;width:.05pt;height:14.25pt;z-index:251890688" o:connectortype="straight">
                  <v:stroke endarrow="block"/>
                </v:shape>
              </w:pict>
            </w:r>
          </w:p>
          <w:p w:rsidR="00704FD2" w:rsidRPr="00E8736E" w:rsidRDefault="00986F6A" w:rsidP="00E8736E">
            <w:pPr>
              <w:pStyle w:val="2"/>
              <w:spacing w:before="240" w:after="240"/>
              <w:rPr>
                <w:sz w:val="28"/>
                <w:szCs w:val="28"/>
                <w:lang w:val="ru-RU"/>
              </w:rPr>
            </w:pPr>
            <w:r w:rsidRPr="00E8736E">
              <w:rPr>
                <w:rFonts w:ascii="Times New Roman" w:hAnsi="Times New Roman"/>
                <w:noProof/>
                <w:sz w:val="28"/>
                <w:szCs w:val="28"/>
                <w:lang w:val="ru-RU" w:eastAsia="ru-RU" w:bidi="ar-SA"/>
              </w:rPr>
              <w:pict>
                <v:shape id="_x0000_s1092" type="#_x0000_t109" style="position:absolute;left:0;text-align:left;margin-left:46.65pt;margin-top:6.2pt;width:374.2pt;height:35.65pt;z-index:251727872">
                  <v:textbox style="mso-next-textbox:#_x0000_s1092">
                    <w:txbxContent>
                      <w:p w:rsidR="00E8736E" w:rsidRPr="00F26384" w:rsidRDefault="00E8736E" w:rsidP="00704FD2">
                        <w:pPr>
                          <w:spacing w:before="0" w:beforeAutospacing="0" w:after="0" w:afterAutospacing="0"/>
                          <w:jc w:val="center"/>
                          <w:rPr>
                            <w:rFonts w:ascii="Times New Roman" w:hAnsi="Times New Roman"/>
                            <w:lang w:val="ru-RU"/>
                          </w:rPr>
                        </w:pPr>
                        <w:r w:rsidRPr="00F26384">
                          <w:rPr>
                            <w:rFonts w:ascii="Times New Roman" w:hAnsi="Times New Roman"/>
                            <w:lang w:val="ru-RU"/>
                          </w:rPr>
                          <w:t xml:space="preserve">Назначение ответственного лица за проведение внеплановой проверки, </w:t>
                        </w:r>
                      </w:p>
                      <w:p w:rsidR="00E8736E" w:rsidRDefault="00E8736E" w:rsidP="00704FD2">
                        <w:pPr>
                          <w:spacing w:before="0" w:beforeAutospacing="0" w:after="0" w:afterAutospacing="0"/>
                          <w:jc w:val="center"/>
                          <w:rPr>
                            <w:lang w:val="ru-RU"/>
                          </w:rPr>
                        </w:pPr>
                        <w:r w:rsidRPr="00F26384">
                          <w:rPr>
                            <w:rFonts w:ascii="Times New Roman" w:hAnsi="Times New Roman"/>
                            <w:lang w:val="ru-RU"/>
                          </w:rPr>
                          <w:t>выполняемой в условиях необходимости принятия неотложных мер</w:t>
                        </w:r>
                      </w:p>
                      <w:p w:rsidR="00E8736E" w:rsidRPr="00936F94" w:rsidRDefault="00E8736E" w:rsidP="00704FD2">
                        <w:pPr>
                          <w:jc w:val="center"/>
                          <w:rPr>
                            <w:lang w:val="ru-RU"/>
                          </w:rPr>
                        </w:pPr>
                      </w:p>
                    </w:txbxContent>
                  </v:textbox>
                </v:shape>
              </w:pict>
            </w:r>
          </w:p>
          <w:p w:rsidR="00704FD2" w:rsidRPr="00E8736E" w:rsidRDefault="00986F6A" w:rsidP="00E8736E">
            <w:pPr>
              <w:pStyle w:val="2"/>
              <w:spacing w:before="240" w:after="240"/>
              <w:rPr>
                <w:sz w:val="28"/>
                <w:szCs w:val="28"/>
                <w:lang w:val="ru-RU"/>
              </w:rPr>
            </w:pPr>
            <w:r w:rsidRPr="00E8736E">
              <w:rPr>
                <w:rFonts w:ascii="Times New Roman" w:hAnsi="Times New Roman"/>
                <w:noProof/>
                <w:sz w:val="28"/>
                <w:szCs w:val="28"/>
                <w:lang w:val="ru-RU" w:eastAsia="ru-RU" w:bidi="ar-SA"/>
              </w:rPr>
              <w:pict>
                <v:shape id="_x0000_s1093" type="#_x0000_t109" style="position:absolute;left:0;text-align:left;margin-left:46.65pt;margin-top:26.85pt;width:374.2pt;height:25.35pt;z-index:251728896">
                  <v:textbox style="mso-next-textbox:#_x0000_s1093">
                    <w:txbxContent>
                      <w:p w:rsidR="00E8736E" w:rsidRPr="00F26384" w:rsidRDefault="00E8736E" w:rsidP="00704FD2">
                        <w:pPr>
                          <w:spacing w:before="0" w:beforeAutospacing="0" w:after="0" w:afterAutospacing="0"/>
                          <w:jc w:val="center"/>
                          <w:rPr>
                            <w:rFonts w:ascii="Times New Roman" w:hAnsi="Times New Roman"/>
                            <w:lang w:val="ru-RU"/>
                          </w:rPr>
                        </w:pPr>
                        <w:r w:rsidRPr="00F26384">
                          <w:rPr>
                            <w:rFonts w:ascii="Times New Roman" w:hAnsi="Times New Roman"/>
                            <w:lang w:val="ru-RU"/>
                          </w:rPr>
                          <w:t>Уточнение целей и задач проведения внеплановой проверки</w:t>
                        </w:r>
                      </w:p>
                      <w:p w:rsidR="00E8736E" w:rsidRPr="00936F94" w:rsidRDefault="00E8736E" w:rsidP="00704FD2">
                        <w:pPr>
                          <w:jc w:val="center"/>
                          <w:rPr>
                            <w:lang w:val="ru-RU"/>
                          </w:rPr>
                        </w:pPr>
                      </w:p>
                    </w:txbxContent>
                  </v:textbox>
                </v:shape>
              </w:pict>
            </w:r>
            <w:r w:rsidRPr="00E8736E">
              <w:rPr>
                <w:b w:val="0"/>
                <w:noProof/>
                <w:sz w:val="28"/>
                <w:szCs w:val="28"/>
                <w:lang w:val="ru-RU" w:eastAsia="ru-RU" w:bidi="ar-SA"/>
              </w:rPr>
              <w:pict>
                <v:shape id="_x0000_s1252" type="#_x0000_t32" style="position:absolute;left:0;text-align:left;margin-left:230.55pt;margin-top:12.6pt;width:.05pt;height:14.25pt;z-index:251891712" o:connectortype="straight">
                  <v:stroke endarrow="block"/>
                </v:shape>
              </w:pict>
            </w:r>
          </w:p>
          <w:p w:rsidR="00704FD2" w:rsidRPr="00E8736E" w:rsidRDefault="00986F6A" w:rsidP="00E8736E">
            <w:pPr>
              <w:pStyle w:val="2"/>
              <w:spacing w:before="240" w:after="240"/>
              <w:rPr>
                <w:sz w:val="28"/>
                <w:szCs w:val="28"/>
                <w:lang w:val="ru-RU"/>
              </w:rPr>
            </w:pPr>
            <w:r w:rsidRPr="00E8736E">
              <w:rPr>
                <w:b w:val="0"/>
                <w:noProof/>
                <w:sz w:val="28"/>
                <w:szCs w:val="28"/>
                <w:lang w:val="ru-RU" w:eastAsia="ru-RU" w:bidi="ar-SA"/>
              </w:rPr>
              <w:pict>
                <v:shape id="_x0000_s1253" type="#_x0000_t32" style="position:absolute;left:0;text-align:left;margin-left:230.6pt;margin-top:22.95pt;width:.05pt;height:14.25pt;z-index:251892736" o:connectortype="straight">
                  <v:stroke endarrow="block"/>
                </v:shape>
              </w:pict>
            </w:r>
          </w:p>
          <w:p w:rsidR="00704FD2" w:rsidRPr="00E8736E" w:rsidRDefault="00986F6A" w:rsidP="00E8736E">
            <w:pPr>
              <w:pStyle w:val="2"/>
              <w:spacing w:before="240" w:after="240"/>
              <w:rPr>
                <w:sz w:val="28"/>
                <w:szCs w:val="28"/>
                <w:lang w:val="ru-RU"/>
              </w:rPr>
            </w:pPr>
            <w:r w:rsidRPr="00E8736E">
              <w:rPr>
                <w:rFonts w:ascii="Times New Roman" w:hAnsi="Times New Roman"/>
                <w:noProof/>
                <w:sz w:val="28"/>
                <w:szCs w:val="28"/>
                <w:lang w:val="ru-RU" w:eastAsia="ru-RU" w:bidi="ar-SA"/>
              </w:rPr>
              <w:pict>
                <v:shape id="_x0000_s1094" type="#_x0000_t109" style="position:absolute;left:0;text-align:left;margin-left:46.65pt;margin-top:7.95pt;width:374.2pt;height:35.15pt;z-index:251729920">
                  <v:textbox style="mso-next-textbox:#_x0000_s1094">
                    <w:txbxContent>
                      <w:p w:rsidR="00E8736E" w:rsidRPr="00F26384" w:rsidRDefault="00E8736E" w:rsidP="00704FD2">
                        <w:pPr>
                          <w:spacing w:before="0" w:beforeAutospacing="0" w:after="0" w:afterAutospacing="0"/>
                          <w:jc w:val="center"/>
                          <w:rPr>
                            <w:rFonts w:ascii="Times New Roman" w:hAnsi="Times New Roman"/>
                            <w:lang w:val="ru-RU"/>
                          </w:rPr>
                        </w:pPr>
                        <w:r w:rsidRPr="00F26384">
                          <w:rPr>
                            <w:rFonts w:ascii="Times New Roman" w:hAnsi="Times New Roman"/>
                            <w:lang w:val="ru-RU"/>
                          </w:rPr>
                          <w:t xml:space="preserve">Обеспечение возможности оперативного прибытия </w:t>
                        </w:r>
                        <w:proofErr w:type="gramStart"/>
                        <w:r w:rsidRPr="00F26384">
                          <w:rPr>
                            <w:rFonts w:ascii="Times New Roman" w:hAnsi="Times New Roman"/>
                            <w:lang w:val="ru-RU"/>
                          </w:rPr>
                          <w:t>проверяющих</w:t>
                        </w:r>
                        <w:proofErr w:type="gramEnd"/>
                        <w:r w:rsidRPr="00F26384">
                          <w:rPr>
                            <w:rFonts w:ascii="Times New Roman" w:hAnsi="Times New Roman"/>
                            <w:lang w:val="ru-RU"/>
                          </w:rPr>
                          <w:t xml:space="preserve">  </w:t>
                        </w:r>
                      </w:p>
                      <w:p w:rsidR="00E8736E" w:rsidRPr="00F26384" w:rsidRDefault="00E8736E" w:rsidP="00704FD2">
                        <w:pPr>
                          <w:spacing w:before="0" w:beforeAutospacing="0" w:after="0" w:afterAutospacing="0"/>
                          <w:jc w:val="center"/>
                          <w:rPr>
                            <w:rFonts w:ascii="Times New Roman" w:hAnsi="Times New Roman"/>
                            <w:lang w:val="ru-RU"/>
                          </w:rPr>
                        </w:pPr>
                        <w:r w:rsidRPr="00F26384">
                          <w:rPr>
                            <w:rFonts w:ascii="Times New Roman" w:hAnsi="Times New Roman"/>
                            <w:lang w:val="ru-RU"/>
                          </w:rPr>
                          <w:t>к месту проверки</w:t>
                        </w:r>
                      </w:p>
                      <w:p w:rsidR="00E8736E" w:rsidRPr="00F26384" w:rsidRDefault="00E8736E" w:rsidP="00704FD2">
                        <w:pPr>
                          <w:jc w:val="center"/>
                          <w:rPr>
                            <w:rFonts w:ascii="Times New Roman" w:hAnsi="Times New Roman"/>
                            <w:lang w:val="ru-RU"/>
                          </w:rPr>
                        </w:pPr>
                      </w:p>
                    </w:txbxContent>
                  </v:textbox>
                </v:shape>
              </w:pict>
            </w:r>
            <w:r w:rsidRPr="00E8736E">
              <w:rPr>
                <w:noProof/>
                <w:sz w:val="28"/>
                <w:szCs w:val="28"/>
                <w:lang w:val="ru-RU" w:eastAsia="ru-RU" w:bidi="ar-SA"/>
              </w:rPr>
              <w:pict>
                <v:shape id="_x0000_s1030" type="#_x0000_t202" style="position:absolute;left:0;text-align:left;margin-left:198.95pt;margin-top:12.7pt;width:20.75pt;height:21.4pt;z-index:251664384" stroked="f">
                  <v:textbox style="mso-next-textbox:#_x0000_s1030">
                    <w:txbxContent>
                      <w:p w:rsidR="00E8736E" w:rsidRPr="00DA4267" w:rsidRDefault="00E8736E" w:rsidP="00704FD2">
                        <w:pPr>
                          <w:jc w:val="center"/>
                          <w:rPr>
                            <w:lang w:val="ru-RU"/>
                          </w:rPr>
                        </w:pPr>
                      </w:p>
                    </w:txbxContent>
                  </v:textbox>
                </v:shape>
              </w:pict>
            </w:r>
            <w:r w:rsidR="00704FD2" w:rsidRPr="00E8736E">
              <w:rPr>
                <w:sz w:val="28"/>
                <w:szCs w:val="28"/>
                <w:lang w:val="ru-RU"/>
              </w:rPr>
              <w:t xml:space="preserve">                                                                                               </w:t>
            </w:r>
          </w:p>
          <w:p w:rsidR="00704FD2" w:rsidRPr="00E8736E" w:rsidRDefault="00986F6A" w:rsidP="00E8736E">
            <w:pPr>
              <w:rPr>
                <w:sz w:val="28"/>
                <w:szCs w:val="28"/>
                <w:lang w:val="ru-RU"/>
              </w:rPr>
            </w:pPr>
            <w:r w:rsidRPr="00E8736E">
              <w:rPr>
                <w:b/>
                <w:noProof/>
                <w:sz w:val="28"/>
                <w:szCs w:val="28"/>
                <w:lang w:val="ru-RU" w:eastAsia="ru-RU" w:bidi="ar-SA"/>
              </w:rPr>
              <w:pict>
                <v:shape id="_x0000_s1254" type="#_x0000_t32" style="position:absolute;left:0;text-align:left;margin-left:230.7pt;margin-top:13.85pt;width:.05pt;height:14.25pt;z-index:251893760" o:connectortype="straight">
                  <v:stroke endarrow="block"/>
                </v:shape>
              </w:pict>
            </w:r>
          </w:p>
          <w:p w:rsidR="00704FD2" w:rsidRPr="00E8736E" w:rsidRDefault="00986F6A" w:rsidP="00E8736E">
            <w:pPr>
              <w:rPr>
                <w:sz w:val="28"/>
                <w:szCs w:val="28"/>
                <w:lang w:val="ru-RU"/>
              </w:rPr>
            </w:pPr>
            <w:r w:rsidRPr="00E8736E">
              <w:rPr>
                <w:b/>
                <w:noProof/>
                <w:sz w:val="28"/>
                <w:szCs w:val="28"/>
                <w:lang w:val="ru-RU" w:eastAsia="ru-RU" w:bidi="ar-SA"/>
              </w:rPr>
              <w:pict>
                <v:shape id="_x0000_s1255" type="#_x0000_t32" style="position:absolute;left:0;text-align:left;margin-left:231.95pt;margin-top:21.25pt;width:.05pt;height:14.25pt;z-index:251894784" o:connectortype="straight">
                  <v:stroke endarrow="block"/>
                </v:shape>
              </w:pict>
            </w:r>
            <w:r w:rsidRPr="00E8736E">
              <w:rPr>
                <w:rFonts w:ascii="Times New Roman" w:hAnsi="Times New Roman"/>
                <w:noProof/>
                <w:sz w:val="28"/>
                <w:szCs w:val="28"/>
                <w:lang w:val="ru-RU" w:eastAsia="ru-RU" w:bidi="ar-SA"/>
              </w:rPr>
              <w:pict>
                <v:shape id="_x0000_s1095" type="#_x0000_t109" style="position:absolute;left:0;text-align:left;margin-left:46.65pt;margin-top:.7pt;width:374.2pt;height:20.55pt;z-index:251730944">
                  <v:textbox style="mso-next-textbox:#_x0000_s1095">
                    <w:txbxContent>
                      <w:p w:rsidR="00E8736E" w:rsidRPr="00F26384" w:rsidRDefault="00E8736E" w:rsidP="00704FD2">
                        <w:pPr>
                          <w:spacing w:before="0" w:beforeAutospacing="0" w:after="0" w:afterAutospacing="0"/>
                          <w:jc w:val="center"/>
                          <w:rPr>
                            <w:rFonts w:ascii="Times New Roman" w:hAnsi="Times New Roman"/>
                            <w:lang w:val="ru-RU"/>
                          </w:rPr>
                        </w:pPr>
                        <w:r w:rsidRPr="00F26384">
                          <w:rPr>
                            <w:rFonts w:ascii="Times New Roman" w:hAnsi="Times New Roman"/>
                            <w:lang w:val="ru-RU"/>
                          </w:rPr>
                          <w:t xml:space="preserve">Регистрация заявления (обращения) в приемной </w:t>
                        </w:r>
                        <w:proofErr w:type="spellStart"/>
                        <w:r w:rsidRPr="00F26384">
                          <w:rPr>
                            <w:rFonts w:ascii="Times New Roman" w:hAnsi="Times New Roman"/>
                            <w:lang w:val="ru-RU"/>
                          </w:rPr>
                          <w:t>УПРиООС</w:t>
                        </w:r>
                        <w:proofErr w:type="spellEnd"/>
                      </w:p>
                      <w:p w:rsidR="00E8736E" w:rsidRPr="00936F94" w:rsidRDefault="00E8736E" w:rsidP="00704FD2">
                        <w:pPr>
                          <w:jc w:val="center"/>
                          <w:rPr>
                            <w:lang w:val="ru-RU"/>
                          </w:rPr>
                        </w:pPr>
                      </w:p>
                    </w:txbxContent>
                  </v:textbox>
                </v:shape>
              </w:pict>
            </w:r>
          </w:p>
          <w:p w:rsidR="00704FD2" w:rsidRPr="00E8736E" w:rsidRDefault="00986F6A" w:rsidP="00E8736E">
            <w:pPr>
              <w:rPr>
                <w:sz w:val="28"/>
                <w:szCs w:val="28"/>
                <w:lang w:val="ru-RU"/>
              </w:rPr>
            </w:pPr>
            <w:r w:rsidRPr="00E8736E">
              <w:rPr>
                <w:b/>
                <w:noProof/>
                <w:sz w:val="28"/>
                <w:szCs w:val="28"/>
                <w:lang w:val="ru-RU" w:eastAsia="ru-RU" w:bidi="ar-SA"/>
              </w:rPr>
              <w:pict>
                <v:shape id="_x0000_s1259" type="#_x0000_t202" style="position:absolute;left:0;text-align:left;margin-left:347.1pt;margin-top:3.95pt;width:38.2pt;height:19.6pt;z-index:251898880" stroked="f">
                  <v:textbox style="mso-next-textbox:#_x0000_s1259">
                    <w:txbxContent>
                      <w:p w:rsidR="00E8736E" w:rsidRPr="00936F94" w:rsidRDefault="00E8736E" w:rsidP="00704FD2">
                        <w:pPr>
                          <w:spacing w:before="0" w:beforeAutospacing="0" w:after="0" w:afterAutospacing="0"/>
                          <w:rPr>
                            <w:lang w:val="ru-RU"/>
                          </w:rPr>
                        </w:pPr>
                        <w:r w:rsidRPr="00F26384">
                          <w:rPr>
                            <w:rFonts w:ascii="Times New Roman" w:hAnsi="Times New Roman"/>
                            <w:lang w:val="ru-RU"/>
                          </w:rPr>
                          <w:t>Нет</w:t>
                        </w:r>
                      </w:p>
                    </w:txbxContent>
                  </v:textbox>
                </v:shape>
              </w:pict>
            </w:r>
            <w:r w:rsidRPr="00E8736E">
              <w:rPr>
                <w:rFonts w:ascii="Times New Roman" w:hAnsi="Times New Roman"/>
                <w:noProof/>
                <w:sz w:val="28"/>
                <w:szCs w:val="28"/>
                <w:lang w:val="ru-RU" w:eastAsia="ru-RU" w:bidi="ar-SA"/>
              </w:rPr>
              <w:pict>
                <v:shape id="_x0000_s1246" type="#_x0000_t110" style="position:absolute;left:0;text-align:left;margin-left:84.9pt;margin-top:8.05pt;width:293.6pt;height:83.85pt;z-index:251885568">
                  <v:textbox style="mso-next-textbox:#_x0000_s1246">
                    <w:txbxContent>
                      <w:p w:rsidR="00E8736E" w:rsidRPr="00F26384" w:rsidRDefault="00E8736E" w:rsidP="00704FD2">
                        <w:pPr>
                          <w:spacing w:before="0" w:beforeAutospacing="0" w:after="0" w:afterAutospacing="0"/>
                          <w:jc w:val="center"/>
                          <w:rPr>
                            <w:rFonts w:ascii="Times New Roman" w:hAnsi="Times New Roman"/>
                            <w:lang w:val="ru-RU"/>
                          </w:rPr>
                        </w:pPr>
                        <w:r w:rsidRPr="00F26384">
                          <w:rPr>
                            <w:rFonts w:ascii="Times New Roman" w:hAnsi="Times New Roman"/>
                            <w:lang w:val="ru-RU"/>
                          </w:rPr>
                          <w:t>Объект проверки относится к субъектам малого и среднего</w:t>
                        </w:r>
                        <w:r>
                          <w:rPr>
                            <w:lang w:val="ru-RU"/>
                          </w:rPr>
                          <w:t xml:space="preserve"> </w:t>
                        </w:r>
                        <w:r w:rsidRPr="00F26384">
                          <w:rPr>
                            <w:rFonts w:ascii="Times New Roman" w:hAnsi="Times New Roman"/>
                            <w:lang w:val="ru-RU"/>
                          </w:rPr>
                          <w:t>предпринимательства?</w:t>
                        </w:r>
                      </w:p>
                    </w:txbxContent>
                  </v:textbox>
                </v:shape>
              </w:pict>
            </w:r>
            <w:r w:rsidR="00704FD2" w:rsidRPr="00E8736E">
              <w:rPr>
                <w:sz w:val="28"/>
                <w:szCs w:val="28"/>
                <w:lang w:val="ru-RU"/>
              </w:rPr>
              <w:t xml:space="preserve">                                          </w:t>
            </w:r>
          </w:p>
          <w:p w:rsidR="00704FD2" w:rsidRPr="00E8736E" w:rsidRDefault="00986F6A" w:rsidP="00E8736E">
            <w:pPr>
              <w:rPr>
                <w:sz w:val="28"/>
                <w:szCs w:val="28"/>
                <w:lang w:val="ru-RU"/>
              </w:rPr>
            </w:pPr>
            <w:r w:rsidRPr="00E8736E">
              <w:rPr>
                <w:rFonts w:ascii="Times New Roman" w:hAnsi="Times New Roman"/>
                <w:noProof/>
                <w:sz w:val="28"/>
                <w:szCs w:val="28"/>
                <w:lang w:val="ru-RU" w:eastAsia="ru-RU" w:bidi="ar-SA"/>
              </w:rPr>
              <w:pict>
                <v:shape id="_x0000_s1247" type="#_x0000_t32" style="position:absolute;left:0;text-align:left;margin-left:378.5pt;margin-top:22.4pt;width:41.3pt;height:.05pt;flip:y;z-index:251886592" o:connectortype="straight"/>
              </w:pict>
            </w:r>
            <w:r w:rsidRPr="00E8736E">
              <w:rPr>
                <w:rFonts w:ascii="Times New Roman" w:hAnsi="Times New Roman"/>
                <w:noProof/>
                <w:sz w:val="28"/>
                <w:szCs w:val="28"/>
                <w:lang w:val="ru-RU" w:eastAsia="ru-RU" w:bidi="ar-SA"/>
              </w:rPr>
              <w:pict>
                <v:shape id="_x0000_s1248" type="#_x0000_t32" style="position:absolute;left:0;text-align:left;margin-left:420.65pt;margin-top:22.4pt;width:0;height:118.6pt;z-index:251887616" o:connectortype="straight"/>
              </w:pict>
            </w:r>
          </w:p>
          <w:p w:rsidR="00704FD2" w:rsidRPr="00E8736E" w:rsidRDefault="00704FD2" w:rsidP="00E8736E">
            <w:pPr>
              <w:rPr>
                <w:sz w:val="28"/>
                <w:szCs w:val="28"/>
                <w:lang w:val="ru-RU"/>
              </w:rPr>
            </w:pPr>
          </w:p>
          <w:p w:rsidR="00704FD2" w:rsidRPr="00E8736E" w:rsidRDefault="00986F6A" w:rsidP="00E8736E">
            <w:pPr>
              <w:rPr>
                <w:sz w:val="28"/>
                <w:szCs w:val="28"/>
                <w:lang w:val="ru-RU"/>
              </w:rPr>
            </w:pPr>
            <w:r w:rsidRPr="00E8736E">
              <w:rPr>
                <w:b/>
                <w:noProof/>
                <w:sz w:val="28"/>
                <w:szCs w:val="28"/>
                <w:lang w:val="ru-RU" w:eastAsia="ru-RU" w:bidi="ar-SA"/>
              </w:rPr>
              <w:pict>
                <v:shape id="_x0000_s1258" type="#_x0000_t202" style="position:absolute;left:0;text-align:left;margin-left:160pt;margin-top:2.6pt;width:31.7pt;height:19.6pt;z-index:251897856" stroked="f">
                  <v:textbox style="mso-next-textbox:#_x0000_s1258">
                    <w:txbxContent>
                      <w:p w:rsidR="00E8736E" w:rsidRPr="00F26384" w:rsidRDefault="00E8736E" w:rsidP="00704FD2">
                        <w:pPr>
                          <w:spacing w:before="0" w:beforeAutospacing="0" w:after="0" w:afterAutospacing="0"/>
                          <w:rPr>
                            <w:rFonts w:ascii="Times New Roman" w:hAnsi="Times New Roman"/>
                            <w:lang w:val="ru-RU"/>
                          </w:rPr>
                        </w:pPr>
                        <w:r w:rsidRPr="00F26384">
                          <w:rPr>
                            <w:rFonts w:ascii="Times New Roman" w:hAnsi="Times New Roman"/>
                            <w:lang w:val="ru-RU"/>
                          </w:rPr>
                          <w:t>Да</w:t>
                        </w:r>
                      </w:p>
                    </w:txbxContent>
                  </v:textbox>
                </v:shape>
              </w:pict>
            </w:r>
            <w:r w:rsidRPr="00E8736E">
              <w:rPr>
                <w:rFonts w:ascii="Times New Roman" w:hAnsi="Times New Roman"/>
                <w:noProof/>
                <w:sz w:val="28"/>
                <w:szCs w:val="28"/>
                <w:lang w:val="ru-RU" w:eastAsia="ru-RU" w:bidi="ar-SA"/>
              </w:rPr>
              <w:pict>
                <v:shape id="_x0000_s1189" type="#_x0000_t32" style="position:absolute;left:0;text-align:left;margin-left:231.75pt;margin-top:9.65pt;width:0;height:17.5pt;z-index:251827200" o:connectortype="straight">
                  <v:stroke endarrow="block"/>
                </v:shape>
              </w:pict>
            </w:r>
          </w:p>
          <w:p w:rsidR="00704FD2" w:rsidRPr="00E8736E" w:rsidRDefault="00986F6A" w:rsidP="00E8736E">
            <w:pPr>
              <w:rPr>
                <w:sz w:val="28"/>
                <w:szCs w:val="28"/>
                <w:lang w:val="ru-RU"/>
              </w:rPr>
            </w:pPr>
            <w:r w:rsidRPr="00E8736E">
              <w:rPr>
                <w:rFonts w:ascii="Times New Roman" w:hAnsi="Times New Roman"/>
                <w:noProof/>
                <w:sz w:val="28"/>
                <w:szCs w:val="28"/>
                <w:lang w:val="ru-RU" w:eastAsia="ru-RU" w:bidi="ar-SA"/>
              </w:rPr>
              <w:pict>
                <v:shape id="_x0000_s1186" type="#_x0000_t109" style="position:absolute;left:0;text-align:left;margin-left:48.5pt;margin-top:-.3pt;width:346.3pt;height:47.65pt;z-index:251824128">
                  <v:textbox style="mso-next-textbox:#_x0000_s1186">
                    <w:txbxContent>
                      <w:p w:rsidR="00E8736E" w:rsidRPr="00F26384" w:rsidRDefault="00E8736E" w:rsidP="00704FD2">
                        <w:pPr>
                          <w:spacing w:before="0" w:beforeAutospacing="0" w:after="0" w:afterAutospacing="0"/>
                          <w:jc w:val="center"/>
                          <w:rPr>
                            <w:rFonts w:ascii="Times New Roman" w:hAnsi="Times New Roman"/>
                            <w:lang w:val="ru-RU"/>
                          </w:rPr>
                        </w:pPr>
                        <w:r w:rsidRPr="00F26384">
                          <w:rPr>
                            <w:rFonts w:ascii="Times New Roman" w:hAnsi="Times New Roman"/>
                            <w:lang w:val="ru-RU"/>
                          </w:rPr>
                          <w:t xml:space="preserve">Извещение органа Прокуратуры </w:t>
                        </w:r>
                      </w:p>
                      <w:p w:rsidR="00E8736E" w:rsidRPr="00F26384" w:rsidRDefault="00E8736E" w:rsidP="00704FD2">
                        <w:pPr>
                          <w:spacing w:before="0" w:beforeAutospacing="0" w:after="0" w:afterAutospacing="0"/>
                          <w:jc w:val="center"/>
                          <w:rPr>
                            <w:rFonts w:ascii="Times New Roman" w:hAnsi="Times New Roman"/>
                            <w:lang w:val="ru-RU"/>
                          </w:rPr>
                        </w:pPr>
                        <w:r w:rsidRPr="00F26384">
                          <w:rPr>
                            <w:rFonts w:ascii="Times New Roman" w:hAnsi="Times New Roman"/>
                            <w:lang w:val="ru-RU"/>
                          </w:rPr>
                          <w:t xml:space="preserve">о проведении внеплановой проверки </w:t>
                        </w:r>
                      </w:p>
                      <w:p w:rsidR="00E8736E" w:rsidRPr="00F26384" w:rsidRDefault="00E8736E" w:rsidP="00704FD2">
                        <w:pPr>
                          <w:spacing w:before="0" w:beforeAutospacing="0" w:after="0" w:afterAutospacing="0"/>
                          <w:jc w:val="center"/>
                          <w:rPr>
                            <w:rFonts w:ascii="Times New Roman" w:hAnsi="Times New Roman"/>
                            <w:lang w:val="ru-RU"/>
                          </w:rPr>
                        </w:pPr>
                        <w:r w:rsidRPr="00F26384">
                          <w:rPr>
                            <w:rFonts w:ascii="Times New Roman" w:hAnsi="Times New Roman"/>
                            <w:lang w:val="ru-RU"/>
                          </w:rPr>
                          <w:t>в условиях необходимости принятия неотложных мер</w:t>
                        </w:r>
                      </w:p>
                      <w:p w:rsidR="00E8736E" w:rsidRDefault="00E8736E" w:rsidP="00704FD2">
                        <w:pPr>
                          <w:spacing w:before="0" w:beforeAutospacing="0" w:after="0" w:afterAutospacing="0"/>
                          <w:jc w:val="center"/>
                          <w:rPr>
                            <w:lang w:val="ru-RU"/>
                          </w:rPr>
                        </w:pPr>
                        <w:r>
                          <w:rPr>
                            <w:lang w:val="ru-RU"/>
                          </w:rPr>
                          <w:t xml:space="preserve"> </w:t>
                        </w:r>
                      </w:p>
                      <w:p w:rsidR="00E8736E" w:rsidRPr="00936F94" w:rsidRDefault="00E8736E" w:rsidP="00704FD2">
                        <w:pPr>
                          <w:jc w:val="center"/>
                          <w:rPr>
                            <w:lang w:val="ru-RU"/>
                          </w:rPr>
                        </w:pPr>
                      </w:p>
                    </w:txbxContent>
                  </v:textbox>
                </v:shape>
              </w:pict>
            </w:r>
          </w:p>
          <w:p w:rsidR="00704FD2" w:rsidRPr="00E8736E" w:rsidRDefault="00986F6A" w:rsidP="00E8736E">
            <w:pPr>
              <w:rPr>
                <w:sz w:val="28"/>
                <w:szCs w:val="28"/>
                <w:lang w:val="ru-RU"/>
              </w:rPr>
            </w:pPr>
            <w:r w:rsidRPr="00E8736E">
              <w:rPr>
                <w:rFonts w:ascii="Times New Roman" w:hAnsi="Times New Roman"/>
                <w:noProof/>
                <w:sz w:val="28"/>
                <w:szCs w:val="28"/>
                <w:lang w:val="ru-RU" w:eastAsia="ru-RU" w:bidi="ar-SA"/>
              </w:rPr>
              <w:pict>
                <v:shape id="_x0000_s1256" type="#_x0000_t32" style="position:absolute;left:0;text-align:left;margin-left:234pt;margin-top:19.9pt;width:.2pt;height:25pt;flip:x;z-index:251895808" o:connectortype="straight">
                  <v:stroke endarrow="block"/>
                </v:shape>
              </w:pict>
            </w:r>
          </w:p>
          <w:p w:rsidR="00704FD2" w:rsidRPr="00E8736E" w:rsidRDefault="00986F6A" w:rsidP="00E8736E">
            <w:pPr>
              <w:rPr>
                <w:sz w:val="28"/>
                <w:szCs w:val="28"/>
                <w:lang w:val="ru-RU"/>
              </w:rPr>
            </w:pPr>
            <w:r w:rsidRPr="00E8736E">
              <w:rPr>
                <w:rFonts w:ascii="Times New Roman" w:hAnsi="Times New Roman"/>
                <w:noProof/>
                <w:sz w:val="28"/>
                <w:szCs w:val="28"/>
                <w:lang w:val="ru-RU" w:eastAsia="ru-RU" w:bidi="ar-SA"/>
              </w:rPr>
              <w:pict>
                <v:shape id="_x0000_s1188" type="#_x0000_t109" style="position:absolute;left:0;text-align:left;margin-left:48.5pt;margin-top:17.5pt;width:374.2pt;height:50.15pt;z-index:251826176">
                  <v:textbox style="mso-next-textbox:#_x0000_s1188">
                    <w:txbxContent>
                      <w:p w:rsidR="00E8736E" w:rsidRPr="00F26384" w:rsidRDefault="00E8736E" w:rsidP="00704FD2">
                        <w:pPr>
                          <w:spacing w:before="0" w:beforeAutospacing="0" w:after="0" w:afterAutospacing="0"/>
                          <w:jc w:val="center"/>
                          <w:rPr>
                            <w:rFonts w:ascii="Times New Roman" w:hAnsi="Times New Roman"/>
                            <w:lang w:val="ru-RU"/>
                          </w:rPr>
                        </w:pPr>
                        <w:r w:rsidRPr="00F26384">
                          <w:rPr>
                            <w:rFonts w:ascii="Times New Roman" w:hAnsi="Times New Roman"/>
                            <w:lang w:val="ru-RU"/>
                          </w:rPr>
                          <w:t>Выезд на объект проверки</w:t>
                        </w:r>
                      </w:p>
                      <w:p w:rsidR="00E8736E" w:rsidRPr="00F26384" w:rsidRDefault="00E8736E" w:rsidP="00704FD2">
                        <w:pPr>
                          <w:spacing w:before="0" w:beforeAutospacing="0" w:after="0" w:afterAutospacing="0"/>
                          <w:jc w:val="center"/>
                          <w:rPr>
                            <w:rFonts w:ascii="Times New Roman" w:hAnsi="Times New Roman"/>
                            <w:lang w:val="ru-RU"/>
                          </w:rPr>
                        </w:pPr>
                        <w:r w:rsidRPr="00F26384">
                          <w:rPr>
                            <w:rFonts w:ascii="Times New Roman" w:hAnsi="Times New Roman"/>
                            <w:lang w:val="ru-RU"/>
                          </w:rPr>
                          <w:t>Проведение мероприятий по проверке соответствия предмета проверки требованиям муниципальных правовых актов</w:t>
                        </w:r>
                      </w:p>
                      <w:p w:rsidR="00E8736E" w:rsidRPr="00936F94" w:rsidRDefault="00E8736E" w:rsidP="00704FD2">
                        <w:pPr>
                          <w:jc w:val="center"/>
                          <w:rPr>
                            <w:lang w:val="ru-RU"/>
                          </w:rPr>
                        </w:pPr>
                      </w:p>
                    </w:txbxContent>
                  </v:textbox>
                </v:shape>
              </w:pict>
            </w:r>
            <w:r w:rsidRPr="00E8736E">
              <w:rPr>
                <w:rFonts w:ascii="Times New Roman" w:hAnsi="Times New Roman"/>
                <w:noProof/>
                <w:sz w:val="28"/>
                <w:szCs w:val="28"/>
                <w:lang w:val="ru-RU" w:eastAsia="ru-RU" w:bidi="ar-SA"/>
              </w:rPr>
              <w:pict>
                <v:shape id="_x0000_s1249" type="#_x0000_t32" style="position:absolute;left:0;text-align:left;margin-left:234.4pt;margin-top:3.75pt;width:186.45pt;height:.05pt;flip:x;z-index:251888640" o:connectortype="straight">
                  <v:stroke endarrow="block"/>
                </v:shape>
              </w:pict>
            </w:r>
          </w:p>
          <w:p w:rsidR="00704FD2" w:rsidRPr="00E8736E" w:rsidRDefault="00704FD2" w:rsidP="00E8736E">
            <w:pPr>
              <w:rPr>
                <w:sz w:val="28"/>
                <w:szCs w:val="28"/>
                <w:lang w:val="ru-RU"/>
              </w:rPr>
            </w:pPr>
          </w:p>
          <w:p w:rsidR="00704FD2" w:rsidRPr="00E8736E" w:rsidRDefault="00986F6A" w:rsidP="00E8736E">
            <w:pPr>
              <w:rPr>
                <w:sz w:val="28"/>
                <w:szCs w:val="28"/>
                <w:lang w:val="ru-RU"/>
              </w:rPr>
            </w:pPr>
            <w:r w:rsidRPr="00E8736E">
              <w:rPr>
                <w:b/>
                <w:noProof/>
                <w:sz w:val="28"/>
                <w:szCs w:val="28"/>
                <w:lang w:val="ru-RU" w:eastAsia="ru-RU" w:bidi="ar-SA"/>
              </w:rPr>
              <w:pict>
                <v:shape id="_x0000_s1257" type="#_x0000_t32" style="position:absolute;left:0;text-align:left;margin-left:234.2pt;margin-top:12.8pt;width:0;height:17.5pt;z-index:251896832" o:connectortype="straight">
                  <v:stroke endarrow="block"/>
                </v:shape>
              </w:pict>
            </w:r>
          </w:p>
          <w:p w:rsidR="00704FD2" w:rsidRPr="00E8736E" w:rsidRDefault="00986F6A" w:rsidP="00E8736E">
            <w:pPr>
              <w:rPr>
                <w:sz w:val="28"/>
                <w:szCs w:val="28"/>
                <w:lang w:val="ru-RU"/>
              </w:rPr>
            </w:pPr>
            <w:r w:rsidRPr="00E8736E">
              <w:rPr>
                <w:rFonts w:ascii="Times New Roman" w:hAnsi="Times New Roman"/>
                <w:noProof/>
                <w:sz w:val="28"/>
                <w:szCs w:val="28"/>
                <w:lang w:val="ru-RU" w:eastAsia="ru-RU" w:bidi="ar-SA"/>
              </w:rPr>
              <w:lastRenderedPageBreak/>
              <w:pict>
                <v:shape id="_x0000_s1190" type="#_x0000_t202" style="position:absolute;left:0;text-align:left;margin-left:222.85pt;margin-top:8.2pt;width:24.15pt;height:20.9pt;z-index:251828224" stroked="f">
                  <v:textbox style="mso-next-textbox:#_x0000_s1190" inset="1.5mm,,1.5mm">
                    <w:txbxContent>
                      <w:p w:rsidR="00E8736E" w:rsidRPr="0004622B" w:rsidRDefault="00E8736E" w:rsidP="00704FD2">
                        <w:pPr>
                          <w:jc w:val="center"/>
                          <w:rPr>
                            <w:b/>
                            <w:sz w:val="24"/>
                            <w:szCs w:val="24"/>
                            <w:lang w:val="ru-RU"/>
                          </w:rPr>
                        </w:pPr>
                        <w:r>
                          <w:rPr>
                            <w:b/>
                            <w:sz w:val="24"/>
                            <w:szCs w:val="24"/>
                            <w:lang w:val="ru-RU"/>
                          </w:rPr>
                          <w:t>4</w:t>
                        </w:r>
                      </w:p>
                      <w:p w:rsidR="00E8736E" w:rsidRDefault="00E8736E" w:rsidP="00704FD2"/>
                    </w:txbxContent>
                  </v:textbox>
                </v:shape>
              </w:pict>
            </w:r>
            <w:r w:rsidRPr="00E8736E">
              <w:rPr>
                <w:rFonts w:ascii="Times New Roman" w:hAnsi="Times New Roman"/>
                <w:noProof/>
                <w:sz w:val="28"/>
                <w:szCs w:val="28"/>
                <w:lang w:val="ru-RU" w:eastAsia="ru-RU" w:bidi="ar-SA"/>
              </w:rPr>
              <w:pict>
                <v:shape id="_x0000_s1187" type="#_x0000_t120" style="position:absolute;left:0;text-align:left;margin-left:214.45pt;margin-top:2.85pt;width:39.85pt;height:37.6pt;z-index:251825152"/>
              </w:pict>
            </w:r>
          </w:p>
          <w:p w:rsidR="00704FD2" w:rsidRPr="00E8736E" w:rsidRDefault="00704FD2" w:rsidP="00E8736E">
            <w:pPr>
              <w:rPr>
                <w:sz w:val="28"/>
                <w:szCs w:val="28"/>
                <w:lang w:val="ru-RU"/>
              </w:rPr>
            </w:pPr>
          </w:p>
          <w:p w:rsidR="00704FD2" w:rsidRPr="00E8736E" w:rsidRDefault="00704FD2" w:rsidP="00E8736E">
            <w:pPr>
              <w:rPr>
                <w:sz w:val="28"/>
                <w:szCs w:val="28"/>
                <w:lang w:val="ru-RU"/>
              </w:rPr>
            </w:pPr>
          </w:p>
          <w:p w:rsidR="00704FD2" w:rsidRPr="00E8736E" w:rsidRDefault="00704FD2" w:rsidP="00E8736E">
            <w:pPr>
              <w:spacing w:before="0" w:beforeAutospacing="0" w:after="0" w:afterAutospacing="0"/>
              <w:jc w:val="center"/>
              <w:rPr>
                <w:rFonts w:ascii="Times New Roman" w:hAnsi="Times New Roman"/>
                <w:b/>
                <w:sz w:val="28"/>
                <w:szCs w:val="28"/>
                <w:lang w:val="ru-RU"/>
              </w:rPr>
            </w:pPr>
            <w:r w:rsidRPr="00E8736E">
              <w:rPr>
                <w:rFonts w:ascii="Times New Roman" w:hAnsi="Times New Roman"/>
                <w:b/>
                <w:sz w:val="28"/>
                <w:szCs w:val="28"/>
                <w:lang w:val="ru-RU"/>
              </w:rPr>
              <w:t xml:space="preserve">Организация и  проведение выездной проверки </w:t>
            </w:r>
          </w:p>
          <w:p w:rsidR="00704FD2" w:rsidRPr="00E8736E" w:rsidRDefault="00704FD2" w:rsidP="00E8736E">
            <w:pPr>
              <w:spacing w:before="0" w:beforeAutospacing="0" w:after="0" w:afterAutospacing="0"/>
              <w:jc w:val="center"/>
              <w:rPr>
                <w:rFonts w:ascii="Times New Roman" w:hAnsi="Times New Roman"/>
                <w:b/>
                <w:sz w:val="28"/>
                <w:szCs w:val="28"/>
                <w:lang w:val="ru-RU"/>
              </w:rPr>
            </w:pPr>
            <w:r w:rsidRPr="00E8736E">
              <w:rPr>
                <w:rFonts w:ascii="Times New Roman" w:hAnsi="Times New Roman"/>
                <w:b/>
                <w:sz w:val="28"/>
                <w:szCs w:val="28"/>
                <w:lang w:val="ru-RU"/>
              </w:rPr>
              <w:t xml:space="preserve">при выявлении нарушений сотрудниками </w:t>
            </w:r>
            <w:proofErr w:type="spellStart"/>
            <w:r w:rsidRPr="00E8736E">
              <w:rPr>
                <w:rFonts w:ascii="Times New Roman" w:hAnsi="Times New Roman"/>
                <w:b/>
                <w:sz w:val="28"/>
                <w:szCs w:val="28"/>
                <w:lang w:val="ru-RU"/>
              </w:rPr>
              <w:t>УПРиООС</w:t>
            </w:r>
            <w:proofErr w:type="spellEnd"/>
          </w:p>
          <w:p w:rsidR="00704FD2" w:rsidRPr="00E8736E" w:rsidRDefault="00704FD2" w:rsidP="00E8736E">
            <w:pPr>
              <w:spacing w:before="0" w:beforeAutospacing="0" w:after="0" w:afterAutospacing="0"/>
              <w:jc w:val="center"/>
              <w:rPr>
                <w:rFonts w:ascii="Times New Roman" w:hAnsi="Times New Roman"/>
                <w:b/>
                <w:sz w:val="28"/>
                <w:szCs w:val="28"/>
                <w:lang w:val="ru-RU"/>
              </w:rPr>
            </w:pPr>
          </w:p>
          <w:p w:rsidR="00704FD2" w:rsidRPr="00E8736E" w:rsidRDefault="00986F6A" w:rsidP="00E8736E">
            <w:pPr>
              <w:rPr>
                <w:rFonts w:ascii="Times New Roman" w:hAnsi="Times New Roman"/>
                <w:sz w:val="28"/>
                <w:szCs w:val="28"/>
                <w:lang w:val="ru-RU"/>
              </w:rPr>
            </w:pPr>
            <w:r w:rsidRPr="00E8736E">
              <w:rPr>
                <w:rFonts w:ascii="Times New Roman" w:hAnsi="Times New Roman"/>
                <w:noProof/>
                <w:sz w:val="28"/>
                <w:szCs w:val="28"/>
                <w:lang w:val="ru-RU" w:eastAsia="ru-RU" w:bidi="ar-SA"/>
              </w:rPr>
              <w:pict>
                <v:shape id="_x0000_s1192" type="#_x0000_t32" style="position:absolute;left:0;text-align:left;margin-left:232.75pt;margin-top:40.75pt;width:0;height:17.5pt;z-index:251830272" o:connectortype="straight">
                  <v:stroke endarrow="block"/>
                </v:shape>
              </w:pict>
            </w:r>
            <w:r w:rsidRPr="00E8736E">
              <w:rPr>
                <w:rFonts w:ascii="Times New Roman" w:hAnsi="Times New Roman"/>
                <w:noProof/>
                <w:sz w:val="28"/>
                <w:szCs w:val="28"/>
                <w:lang w:val="ru-RU" w:eastAsia="ru-RU" w:bidi="ar-SA"/>
              </w:rPr>
              <w:pict>
                <v:shape id="_x0000_s1193" type="#_x0000_t202" style="position:absolute;left:0;text-align:left;margin-left:219.95pt;margin-top:12pt;width:24.15pt;height:20.9pt;z-index:251831296" stroked="f">
                  <v:textbox style="mso-next-textbox:#_x0000_s1193" inset="1.5mm,,1.5mm">
                    <w:txbxContent>
                      <w:p w:rsidR="00E8736E" w:rsidRPr="0004622B" w:rsidRDefault="00E8736E" w:rsidP="00704FD2">
                        <w:pPr>
                          <w:jc w:val="center"/>
                          <w:rPr>
                            <w:b/>
                            <w:sz w:val="24"/>
                            <w:szCs w:val="24"/>
                            <w:lang w:val="ru-RU"/>
                          </w:rPr>
                        </w:pPr>
                        <w:r>
                          <w:rPr>
                            <w:b/>
                            <w:sz w:val="24"/>
                            <w:szCs w:val="24"/>
                            <w:lang w:val="ru-RU"/>
                          </w:rPr>
                          <w:t>9</w:t>
                        </w:r>
                      </w:p>
                      <w:p w:rsidR="00E8736E" w:rsidRDefault="00E8736E" w:rsidP="00704FD2"/>
                    </w:txbxContent>
                  </v:textbox>
                </v:shape>
              </w:pict>
            </w:r>
            <w:r w:rsidRPr="00E8736E">
              <w:rPr>
                <w:rFonts w:ascii="Times New Roman" w:hAnsi="Times New Roman"/>
                <w:noProof/>
                <w:sz w:val="28"/>
                <w:szCs w:val="28"/>
                <w:lang w:val="ru-RU" w:eastAsia="ru-RU" w:bidi="ar-SA"/>
              </w:rPr>
              <w:pict>
                <v:shape id="_x0000_s1191" type="#_x0000_t120" style="position:absolute;left:0;text-align:left;margin-left:212.55pt;margin-top:3.15pt;width:39.85pt;height:37.6pt;z-index:251829248"/>
              </w:pict>
            </w:r>
          </w:p>
          <w:p w:rsidR="00704FD2" w:rsidRPr="00E8736E" w:rsidRDefault="00986F6A" w:rsidP="00E8736E">
            <w:pPr>
              <w:rPr>
                <w:sz w:val="28"/>
                <w:szCs w:val="28"/>
                <w:lang w:val="ru-RU"/>
              </w:rPr>
            </w:pPr>
            <w:r w:rsidRPr="00E8736E">
              <w:rPr>
                <w:rFonts w:ascii="Times New Roman" w:hAnsi="Times New Roman"/>
                <w:noProof/>
                <w:sz w:val="28"/>
                <w:szCs w:val="28"/>
                <w:lang w:val="ru-RU" w:eastAsia="ru-RU" w:bidi="ar-SA"/>
              </w:rPr>
              <w:pict>
                <v:shape id="_x0000_s1194" type="#_x0000_t109" style="position:absolute;left:0;text-align:left;margin-left:55pt;margin-top:16.85pt;width:374.2pt;height:24.55pt;z-index:251832320">
                  <v:textbox style="mso-next-textbox:#_x0000_s1194">
                    <w:txbxContent>
                      <w:p w:rsidR="00E8736E" w:rsidRPr="00F26384" w:rsidRDefault="00E8736E" w:rsidP="00704FD2">
                        <w:pPr>
                          <w:spacing w:before="0" w:beforeAutospacing="0" w:after="0" w:afterAutospacing="0"/>
                          <w:jc w:val="center"/>
                          <w:rPr>
                            <w:rFonts w:ascii="Times New Roman" w:hAnsi="Times New Roman"/>
                            <w:lang w:val="ru-RU"/>
                          </w:rPr>
                        </w:pPr>
                        <w:r w:rsidRPr="00F26384">
                          <w:rPr>
                            <w:rFonts w:ascii="Times New Roman" w:hAnsi="Times New Roman"/>
                            <w:lang w:val="ru-RU"/>
                          </w:rPr>
                          <w:t>Информирование начальника ОЛХ</w:t>
                        </w:r>
                      </w:p>
                      <w:p w:rsidR="00E8736E" w:rsidRPr="00936F94" w:rsidRDefault="00E8736E" w:rsidP="00704FD2">
                        <w:pPr>
                          <w:jc w:val="center"/>
                          <w:rPr>
                            <w:lang w:val="ru-RU"/>
                          </w:rPr>
                        </w:pPr>
                      </w:p>
                    </w:txbxContent>
                  </v:textbox>
                </v:shape>
              </w:pict>
            </w:r>
          </w:p>
          <w:p w:rsidR="00704FD2" w:rsidRPr="00E8736E" w:rsidRDefault="00704FD2" w:rsidP="00E8736E">
            <w:pPr>
              <w:spacing w:before="0" w:beforeAutospacing="0" w:after="0" w:afterAutospacing="0"/>
              <w:jc w:val="center"/>
              <w:rPr>
                <w:b/>
                <w:sz w:val="28"/>
                <w:szCs w:val="28"/>
                <w:lang w:val="ru-RU"/>
              </w:rPr>
            </w:pPr>
          </w:p>
          <w:p w:rsidR="00704FD2" w:rsidRPr="00E8736E" w:rsidRDefault="00986F6A" w:rsidP="00E8736E">
            <w:pPr>
              <w:spacing w:before="0" w:beforeAutospacing="0" w:after="0" w:afterAutospacing="0"/>
              <w:jc w:val="center"/>
              <w:rPr>
                <w:b/>
                <w:sz w:val="28"/>
                <w:szCs w:val="28"/>
                <w:lang w:val="ru-RU"/>
              </w:rPr>
            </w:pPr>
            <w:r w:rsidRPr="00E8736E">
              <w:rPr>
                <w:rFonts w:ascii="Times New Roman" w:hAnsi="Times New Roman"/>
                <w:noProof/>
                <w:sz w:val="28"/>
                <w:szCs w:val="28"/>
                <w:lang w:val="ru-RU" w:eastAsia="ru-RU" w:bidi="ar-SA"/>
              </w:rPr>
              <w:pict>
                <v:shape id="_x0000_s1197" type="#_x0000_t32" style="position:absolute;left:0;text-align:left;margin-left:337.1pt;margin-top:.55pt;width:0;height:17.5pt;z-index:251835392" o:connectortype="straight">
                  <v:stroke endarrow="block"/>
                </v:shape>
              </w:pict>
            </w:r>
            <w:r w:rsidRPr="00E8736E">
              <w:rPr>
                <w:rFonts w:ascii="Times New Roman" w:hAnsi="Times New Roman"/>
                <w:noProof/>
                <w:sz w:val="28"/>
                <w:szCs w:val="28"/>
                <w:lang w:val="ru-RU" w:eastAsia="ru-RU" w:bidi="ar-SA"/>
              </w:rPr>
              <w:pict>
                <v:shape id="_x0000_s1195" type="#_x0000_t32" style="position:absolute;left:0;text-align:left;margin-left:143.6pt;margin-top:.55pt;width:0;height:17.5pt;z-index:251833344" o:connectortype="straight">
                  <v:stroke endarrow="block"/>
                </v:shape>
              </w:pict>
            </w:r>
          </w:p>
          <w:p w:rsidR="00704FD2" w:rsidRPr="00E8736E" w:rsidRDefault="00986F6A" w:rsidP="00E8736E">
            <w:pPr>
              <w:spacing w:before="0" w:beforeAutospacing="0" w:after="0" w:afterAutospacing="0"/>
              <w:jc w:val="center"/>
              <w:rPr>
                <w:b/>
                <w:sz w:val="28"/>
                <w:szCs w:val="28"/>
                <w:lang w:val="ru-RU"/>
              </w:rPr>
            </w:pPr>
            <w:r w:rsidRPr="00E8736E">
              <w:rPr>
                <w:rFonts w:ascii="Times New Roman" w:hAnsi="Times New Roman"/>
                <w:noProof/>
                <w:sz w:val="28"/>
                <w:szCs w:val="28"/>
                <w:lang w:val="ru-RU" w:eastAsia="ru-RU" w:bidi="ar-SA"/>
              </w:rPr>
              <w:pict>
                <v:shape id="_x0000_s1198" type="#_x0000_t109" style="position:absolute;left:0;text-align:left;margin-left:38.5pt;margin-top:9.45pt;width:199.75pt;height:90pt;z-index:251836416">
                  <v:textbox style="mso-next-textbox:#_x0000_s1198">
                    <w:txbxContent>
                      <w:p w:rsidR="00E8736E" w:rsidRPr="00F26384" w:rsidRDefault="00E8736E" w:rsidP="00704FD2">
                        <w:pPr>
                          <w:spacing w:before="0" w:beforeAutospacing="0" w:after="0" w:afterAutospacing="0"/>
                          <w:jc w:val="center"/>
                          <w:rPr>
                            <w:rFonts w:ascii="Times New Roman" w:hAnsi="Times New Roman"/>
                            <w:lang w:val="ru-RU"/>
                          </w:rPr>
                        </w:pPr>
                        <w:r w:rsidRPr="00F26384">
                          <w:rPr>
                            <w:rFonts w:ascii="Times New Roman" w:hAnsi="Times New Roman"/>
                            <w:lang w:val="ru-RU"/>
                          </w:rPr>
                          <w:t xml:space="preserve">При проверке субъектов малого </w:t>
                        </w:r>
                      </w:p>
                      <w:p w:rsidR="00E8736E" w:rsidRPr="00F26384" w:rsidRDefault="00E8736E" w:rsidP="00704FD2">
                        <w:pPr>
                          <w:spacing w:before="0" w:beforeAutospacing="0" w:after="0" w:afterAutospacing="0"/>
                          <w:jc w:val="center"/>
                          <w:rPr>
                            <w:rFonts w:ascii="Times New Roman" w:hAnsi="Times New Roman"/>
                            <w:lang w:val="ru-RU"/>
                          </w:rPr>
                        </w:pPr>
                        <w:r w:rsidRPr="00F26384">
                          <w:rPr>
                            <w:rFonts w:ascii="Times New Roman" w:hAnsi="Times New Roman"/>
                            <w:lang w:val="ru-RU"/>
                          </w:rPr>
                          <w:t>и среднего предпринимательства</w:t>
                        </w:r>
                      </w:p>
                      <w:p w:rsidR="00E8736E" w:rsidRPr="00F26384" w:rsidRDefault="00E8736E" w:rsidP="00704FD2">
                        <w:pPr>
                          <w:spacing w:before="0" w:beforeAutospacing="0" w:after="0" w:afterAutospacing="0"/>
                          <w:jc w:val="center"/>
                          <w:rPr>
                            <w:rFonts w:ascii="Times New Roman" w:hAnsi="Times New Roman"/>
                            <w:lang w:val="ru-RU"/>
                          </w:rPr>
                        </w:pPr>
                        <w:r w:rsidRPr="00F26384">
                          <w:rPr>
                            <w:rFonts w:ascii="Times New Roman" w:hAnsi="Times New Roman"/>
                            <w:lang w:val="ru-RU"/>
                          </w:rPr>
                          <w:t xml:space="preserve">извещение органа Прокуратуры </w:t>
                        </w:r>
                      </w:p>
                      <w:p w:rsidR="00E8736E" w:rsidRDefault="00E8736E" w:rsidP="00704FD2">
                        <w:pPr>
                          <w:spacing w:before="0" w:beforeAutospacing="0" w:after="0" w:afterAutospacing="0"/>
                          <w:jc w:val="center"/>
                          <w:rPr>
                            <w:lang w:val="ru-RU"/>
                          </w:rPr>
                        </w:pPr>
                        <w:r w:rsidRPr="00F26384">
                          <w:rPr>
                            <w:rFonts w:ascii="Times New Roman" w:hAnsi="Times New Roman"/>
                            <w:lang w:val="ru-RU"/>
                          </w:rPr>
                          <w:t>о проведении внеплановой</w:t>
                        </w:r>
                        <w:r>
                          <w:rPr>
                            <w:lang w:val="ru-RU"/>
                          </w:rPr>
                          <w:t xml:space="preserve"> </w:t>
                        </w:r>
                        <w:r w:rsidRPr="00F26384">
                          <w:rPr>
                            <w:rFonts w:ascii="Times New Roman" w:hAnsi="Times New Roman"/>
                            <w:lang w:val="ru-RU"/>
                          </w:rPr>
                          <w:t>проверки</w:t>
                        </w:r>
                        <w:r>
                          <w:rPr>
                            <w:lang w:val="ru-RU"/>
                          </w:rPr>
                          <w:t xml:space="preserve"> </w:t>
                        </w:r>
                      </w:p>
                      <w:p w:rsidR="00E8736E" w:rsidRPr="00F26384" w:rsidRDefault="00E8736E" w:rsidP="00704FD2">
                        <w:pPr>
                          <w:spacing w:before="0" w:beforeAutospacing="0" w:after="0" w:afterAutospacing="0"/>
                          <w:jc w:val="center"/>
                          <w:rPr>
                            <w:rFonts w:ascii="Times New Roman" w:hAnsi="Times New Roman"/>
                            <w:lang w:val="ru-RU"/>
                          </w:rPr>
                        </w:pPr>
                        <w:r w:rsidRPr="00F26384">
                          <w:rPr>
                            <w:rFonts w:ascii="Times New Roman" w:hAnsi="Times New Roman"/>
                            <w:lang w:val="ru-RU"/>
                          </w:rPr>
                          <w:t>в условиях необходимости</w:t>
                        </w:r>
                        <w:r>
                          <w:rPr>
                            <w:lang w:val="ru-RU"/>
                          </w:rPr>
                          <w:t xml:space="preserve"> </w:t>
                        </w:r>
                        <w:r w:rsidRPr="00F26384">
                          <w:rPr>
                            <w:rFonts w:ascii="Times New Roman" w:hAnsi="Times New Roman"/>
                            <w:lang w:val="ru-RU"/>
                          </w:rPr>
                          <w:t>принятия неотложных мер</w:t>
                        </w:r>
                      </w:p>
                      <w:p w:rsidR="00E8736E" w:rsidRDefault="00E8736E" w:rsidP="00704FD2">
                        <w:pPr>
                          <w:spacing w:before="0" w:beforeAutospacing="0" w:after="0" w:afterAutospacing="0"/>
                          <w:jc w:val="center"/>
                          <w:rPr>
                            <w:lang w:val="ru-RU"/>
                          </w:rPr>
                        </w:pPr>
                        <w:r>
                          <w:rPr>
                            <w:lang w:val="ru-RU"/>
                          </w:rPr>
                          <w:t xml:space="preserve"> </w:t>
                        </w:r>
                      </w:p>
                      <w:p w:rsidR="00E8736E" w:rsidRPr="00936F94" w:rsidRDefault="00E8736E" w:rsidP="00704FD2">
                        <w:pPr>
                          <w:jc w:val="center"/>
                          <w:rPr>
                            <w:lang w:val="ru-RU"/>
                          </w:rPr>
                        </w:pPr>
                      </w:p>
                    </w:txbxContent>
                  </v:textbox>
                </v:shape>
              </w:pict>
            </w:r>
            <w:r w:rsidRPr="00E8736E">
              <w:rPr>
                <w:rFonts w:ascii="Times New Roman" w:hAnsi="Times New Roman"/>
                <w:noProof/>
                <w:sz w:val="28"/>
                <w:szCs w:val="28"/>
                <w:lang w:val="ru-RU" w:eastAsia="ru-RU" w:bidi="ar-SA"/>
              </w:rPr>
              <w:pict>
                <v:shape id="_x0000_s1196" type="#_x0000_t109" style="position:absolute;left:0;text-align:left;margin-left:247.65pt;margin-top:4.65pt;width:189.1pt;height:62.9pt;z-index:251834368">
                  <v:textbox style="mso-next-textbox:#_x0000_s1196">
                    <w:txbxContent>
                      <w:p w:rsidR="00E8736E" w:rsidRPr="00F26384" w:rsidRDefault="00E8736E" w:rsidP="00704FD2">
                        <w:pPr>
                          <w:spacing w:before="0" w:beforeAutospacing="0" w:after="0" w:afterAutospacing="0"/>
                          <w:jc w:val="center"/>
                          <w:rPr>
                            <w:rFonts w:ascii="Times New Roman" w:hAnsi="Times New Roman"/>
                            <w:lang w:val="ru-RU"/>
                          </w:rPr>
                        </w:pPr>
                        <w:r w:rsidRPr="00F26384">
                          <w:rPr>
                            <w:rFonts w:ascii="Times New Roman" w:hAnsi="Times New Roman"/>
                            <w:lang w:val="ru-RU"/>
                          </w:rPr>
                          <w:t>Проведение мероприятий по проверке соответствия предмета проверки требованиям муниципальных правовых актов</w:t>
                        </w:r>
                      </w:p>
                      <w:p w:rsidR="00E8736E" w:rsidRPr="00936F94" w:rsidRDefault="00E8736E" w:rsidP="00704FD2">
                        <w:pPr>
                          <w:jc w:val="center"/>
                          <w:rPr>
                            <w:lang w:val="ru-RU"/>
                          </w:rPr>
                        </w:pPr>
                      </w:p>
                    </w:txbxContent>
                  </v:textbox>
                </v:shape>
              </w:pict>
            </w:r>
          </w:p>
          <w:p w:rsidR="00704FD2" w:rsidRPr="00E8736E" w:rsidRDefault="00704FD2" w:rsidP="00E8736E">
            <w:pPr>
              <w:spacing w:before="0" w:beforeAutospacing="0" w:after="0" w:afterAutospacing="0"/>
              <w:jc w:val="center"/>
              <w:rPr>
                <w:b/>
                <w:sz w:val="28"/>
                <w:szCs w:val="28"/>
                <w:lang w:val="ru-RU"/>
              </w:rPr>
            </w:pPr>
          </w:p>
          <w:p w:rsidR="00704FD2" w:rsidRPr="00E8736E" w:rsidRDefault="00704FD2" w:rsidP="00E8736E">
            <w:pPr>
              <w:spacing w:before="0" w:beforeAutospacing="0" w:after="0" w:afterAutospacing="0"/>
              <w:jc w:val="center"/>
              <w:rPr>
                <w:b/>
                <w:sz w:val="28"/>
                <w:szCs w:val="28"/>
                <w:lang w:val="ru-RU"/>
              </w:rPr>
            </w:pPr>
          </w:p>
          <w:p w:rsidR="00704FD2" w:rsidRPr="00E8736E" w:rsidRDefault="00704FD2" w:rsidP="00E8736E">
            <w:pPr>
              <w:spacing w:before="0" w:beforeAutospacing="0" w:after="0" w:afterAutospacing="0"/>
              <w:jc w:val="center"/>
              <w:rPr>
                <w:b/>
                <w:sz w:val="28"/>
                <w:szCs w:val="28"/>
                <w:lang w:val="ru-RU"/>
              </w:rPr>
            </w:pPr>
          </w:p>
          <w:p w:rsidR="00704FD2" w:rsidRPr="00E8736E" w:rsidRDefault="00704FD2" w:rsidP="00E8736E">
            <w:pPr>
              <w:spacing w:before="0" w:beforeAutospacing="0" w:after="0" w:afterAutospacing="0"/>
              <w:jc w:val="center"/>
              <w:rPr>
                <w:b/>
                <w:sz w:val="28"/>
                <w:szCs w:val="28"/>
                <w:lang w:val="ru-RU"/>
              </w:rPr>
            </w:pPr>
          </w:p>
          <w:p w:rsidR="00704FD2" w:rsidRPr="00E8736E" w:rsidRDefault="00986F6A" w:rsidP="00E8736E">
            <w:pPr>
              <w:spacing w:before="0" w:beforeAutospacing="0" w:after="0" w:afterAutospacing="0"/>
              <w:jc w:val="center"/>
              <w:rPr>
                <w:b/>
                <w:sz w:val="28"/>
                <w:szCs w:val="28"/>
                <w:lang w:val="ru-RU"/>
              </w:rPr>
            </w:pPr>
            <w:r w:rsidRPr="00E8736E">
              <w:rPr>
                <w:rFonts w:ascii="Times New Roman" w:hAnsi="Times New Roman"/>
                <w:noProof/>
                <w:sz w:val="28"/>
                <w:szCs w:val="28"/>
                <w:lang w:val="ru-RU" w:eastAsia="ru-RU" w:bidi="ar-SA"/>
              </w:rPr>
              <w:pict>
                <v:shape id="_x0000_s1200" type="#_x0000_t32" style="position:absolute;left:0;text-align:left;margin-left:340.05pt;margin-top:.4pt;width:0;height:17.5pt;z-index:251838464" o:connectortype="straight">
                  <v:stroke endarrow="block"/>
                </v:shape>
              </w:pict>
            </w:r>
          </w:p>
          <w:p w:rsidR="00704FD2" w:rsidRPr="00E8736E" w:rsidRDefault="00986F6A" w:rsidP="00E8736E">
            <w:pPr>
              <w:spacing w:before="0" w:beforeAutospacing="0" w:after="0" w:afterAutospacing="0"/>
              <w:jc w:val="center"/>
              <w:rPr>
                <w:b/>
                <w:sz w:val="28"/>
                <w:szCs w:val="28"/>
                <w:lang w:val="ru-RU"/>
              </w:rPr>
            </w:pPr>
            <w:r w:rsidRPr="00E8736E">
              <w:rPr>
                <w:rFonts w:ascii="Times New Roman" w:hAnsi="Times New Roman"/>
                <w:noProof/>
                <w:sz w:val="28"/>
                <w:szCs w:val="28"/>
                <w:lang w:val="ru-RU" w:eastAsia="ru-RU" w:bidi="ar-SA"/>
              </w:rPr>
              <w:pict>
                <v:shape id="_x0000_s1202" type="#_x0000_t202" style="position:absolute;left:0;text-align:left;margin-left:330.45pt;margin-top:10.5pt;width:24.15pt;height:20.9pt;z-index:251840512" stroked="f">
                  <v:textbox style="mso-next-textbox:#_x0000_s1202" inset="1.5mm,,1.5mm">
                    <w:txbxContent>
                      <w:p w:rsidR="00E8736E" w:rsidRPr="0004622B" w:rsidRDefault="00E8736E" w:rsidP="00704FD2">
                        <w:pPr>
                          <w:jc w:val="center"/>
                          <w:rPr>
                            <w:b/>
                            <w:sz w:val="24"/>
                            <w:szCs w:val="24"/>
                            <w:lang w:val="ru-RU"/>
                          </w:rPr>
                        </w:pPr>
                        <w:r>
                          <w:rPr>
                            <w:b/>
                            <w:sz w:val="24"/>
                            <w:szCs w:val="24"/>
                            <w:lang w:val="ru-RU"/>
                          </w:rPr>
                          <w:t>4</w:t>
                        </w:r>
                      </w:p>
                      <w:p w:rsidR="00E8736E" w:rsidRDefault="00E8736E" w:rsidP="00704FD2"/>
                    </w:txbxContent>
                  </v:textbox>
                </v:shape>
              </w:pict>
            </w:r>
            <w:r w:rsidRPr="00E8736E">
              <w:rPr>
                <w:rFonts w:ascii="Times New Roman" w:hAnsi="Times New Roman"/>
                <w:noProof/>
                <w:sz w:val="28"/>
                <w:szCs w:val="28"/>
                <w:lang w:val="ru-RU" w:eastAsia="ru-RU" w:bidi="ar-SA"/>
              </w:rPr>
              <w:pict>
                <v:shape id="_x0000_s1201" type="#_x0000_t120" style="position:absolute;left:0;text-align:left;margin-left:322.15pt;margin-top:4.5pt;width:39.85pt;height:37.6pt;z-index:251839488"/>
              </w:pict>
            </w:r>
          </w:p>
          <w:p w:rsidR="00704FD2" w:rsidRPr="00E8736E" w:rsidRDefault="00704FD2" w:rsidP="00E8736E">
            <w:pPr>
              <w:spacing w:before="0" w:beforeAutospacing="0" w:after="0" w:afterAutospacing="0"/>
              <w:jc w:val="center"/>
              <w:rPr>
                <w:b/>
                <w:sz w:val="28"/>
                <w:szCs w:val="28"/>
                <w:lang w:val="ru-RU"/>
              </w:rPr>
            </w:pPr>
          </w:p>
          <w:p w:rsidR="00704FD2" w:rsidRPr="00E8736E" w:rsidRDefault="00704FD2" w:rsidP="00E8736E">
            <w:pPr>
              <w:spacing w:before="0" w:beforeAutospacing="0" w:after="0" w:afterAutospacing="0"/>
              <w:jc w:val="center"/>
              <w:rPr>
                <w:b/>
                <w:sz w:val="28"/>
                <w:szCs w:val="28"/>
                <w:lang w:val="ru-RU"/>
              </w:rPr>
            </w:pPr>
          </w:p>
          <w:p w:rsidR="00704FD2" w:rsidRPr="00E8736E" w:rsidRDefault="00704FD2" w:rsidP="00E8736E">
            <w:pPr>
              <w:spacing w:before="0" w:beforeAutospacing="0" w:after="0" w:afterAutospacing="0"/>
              <w:jc w:val="center"/>
              <w:rPr>
                <w:b/>
                <w:sz w:val="28"/>
                <w:szCs w:val="28"/>
                <w:lang w:val="ru-RU"/>
              </w:rPr>
            </w:pPr>
          </w:p>
          <w:p w:rsidR="00704FD2" w:rsidRPr="00E8736E" w:rsidRDefault="00704FD2" w:rsidP="00E8736E">
            <w:pPr>
              <w:spacing w:before="0" w:beforeAutospacing="0" w:after="0" w:afterAutospacing="0"/>
              <w:jc w:val="center"/>
              <w:rPr>
                <w:b/>
                <w:sz w:val="28"/>
                <w:szCs w:val="28"/>
                <w:lang w:val="ru-RU"/>
              </w:rPr>
            </w:pPr>
          </w:p>
          <w:p w:rsidR="00704FD2" w:rsidRPr="00E8736E" w:rsidRDefault="00704FD2" w:rsidP="00E8736E">
            <w:pPr>
              <w:spacing w:before="0" w:beforeAutospacing="0" w:after="0" w:afterAutospacing="0"/>
              <w:jc w:val="center"/>
              <w:rPr>
                <w:b/>
                <w:sz w:val="28"/>
                <w:szCs w:val="28"/>
                <w:lang w:val="ru-RU"/>
              </w:rPr>
            </w:pPr>
          </w:p>
          <w:p w:rsidR="00704FD2" w:rsidRPr="00E8736E" w:rsidRDefault="00704FD2" w:rsidP="00E8736E">
            <w:pPr>
              <w:spacing w:before="0" w:beforeAutospacing="0" w:after="0" w:afterAutospacing="0"/>
              <w:jc w:val="center"/>
              <w:rPr>
                <w:rFonts w:ascii="Times New Roman" w:hAnsi="Times New Roman"/>
                <w:b/>
                <w:sz w:val="28"/>
                <w:szCs w:val="28"/>
                <w:lang w:val="ru-RU"/>
              </w:rPr>
            </w:pPr>
            <w:r w:rsidRPr="00E8736E">
              <w:rPr>
                <w:rFonts w:ascii="Times New Roman" w:hAnsi="Times New Roman"/>
                <w:b/>
                <w:sz w:val="28"/>
                <w:szCs w:val="28"/>
                <w:lang w:val="ru-RU"/>
              </w:rPr>
              <w:t xml:space="preserve">Организация и  проведение выездной проверки </w:t>
            </w:r>
          </w:p>
          <w:p w:rsidR="00704FD2" w:rsidRPr="00E8736E" w:rsidRDefault="00704FD2" w:rsidP="00E8736E">
            <w:pPr>
              <w:spacing w:before="0" w:beforeAutospacing="0" w:after="0" w:afterAutospacing="0"/>
              <w:jc w:val="center"/>
              <w:rPr>
                <w:b/>
                <w:sz w:val="28"/>
                <w:szCs w:val="28"/>
                <w:lang w:val="ru-RU"/>
              </w:rPr>
            </w:pPr>
            <w:r w:rsidRPr="00E8736E">
              <w:rPr>
                <w:rFonts w:ascii="Times New Roman" w:hAnsi="Times New Roman"/>
                <w:b/>
                <w:sz w:val="28"/>
                <w:szCs w:val="28"/>
                <w:lang w:val="ru-RU"/>
              </w:rPr>
              <w:t>исполнения мероприятий по устранению ранее выявленных нарушений</w:t>
            </w:r>
          </w:p>
          <w:p w:rsidR="00704FD2" w:rsidRPr="00E8736E" w:rsidRDefault="00986F6A" w:rsidP="00E8736E">
            <w:pPr>
              <w:spacing w:before="0" w:beforeAutospacing="0" w:after="0" w:afterAutospacing="0"/>
              <w:jc w:val="center"/>
              <w:rPr>
                <w:b/>
                <w:sz w:val="28"/>
                <w:szCs w:val="28"/>
                <w:lang w:val="ru-RU"/>
              </w:rPr>
            </w:pPr>
            <w:r w:rsidRPr="00E8736E">
              <w:rPr>
                <w:rFonts w:ascii="Times New Roman" w:hAnsi="Times New Roman"/>
                <w:noProof/>
                <w:sz w:val="28"/>
                <w:szCs w:val="28"/>
                <w:lang w:val="ru-RU" w:eastAsia="ru-RU" w:bidi="ar-SA"/>
              </w:rPr>
              <w:pict>
                <v:shape id="_x0000_s1203" type="#_x0000_t120" style="position:absolute;left:0;text-align:left;margin-left:219.95pt;margin-top:12.75pt;width:39.85pt;height:37.6pt;z-index:251841536"/>
              </w:pict>
            </w:r>
          </w:p>
          <w:p w:rsidR="00704FD2" w:rsidRPr="00E8736E" w:rsidRDefault="00986F6A" w:rsidP="00E8736E">
            <w:pPr>
              <w:spacing w:before="0" w:beforeAutospacing="0" w:after="0" w:afterAutospacing="0"/>
              <w:jc w:val="center"/>
              <w:rPr>
                <w:b/>
                <w:sz w:val="28"/>
                <w:szCs w:val="28"/>
                <w:lang w:val="ru-RU"/>
              </w:rPr>
            </w:pPr>
            <w:r w:rsidRPr="00E8736E">
              <w:rPr>
                <w:rFonts w:ascii="Times New Roman" w:hAnsi="Times New Roman"/>
                <w:noProof/>
                <w:sz w:val="28"/>
                <w:szCs w:val="28"/>
                <w:lang w:val="ru-RU" w:eastAsia="ru-RU" w:bidi="ar-SA"/>
              </w:rPr>
              <w:pict>
                <v:shape id="_x0000_s1204" type="#_x0000_t202" style="position:absolute;left:0;text-align:left;margin-left:228.25pt;margin-top:7.6pt;width:24.15pt;height:20.9pt;z-index:251842560" stroked="f">
                  <v:textbox style="mso-next-textbox:#_x0000_s1204" inset="1.5mm,,1.5mm">
                    <w:txbxContent>
                      <w:p w:rsidR="00E8736E" w:rsidRPr="0004622B" w:rsidRDefault="00E8736E" w:rsidP="00704FD2">
                        <w:pPr>
                          <w:jc w:val="center"/>
                          <w:rPr>
                            <w:b/>
                            <w:sz w:val="24"/>
                            <w:szCs w:val="24"/>
                            <w:lang w:val="ru-RU"/>
                          </w:rPr>
                        </w:pPr>
                        <w:r>
                          <w:rPr>
                            <w:b/>
                            <w:sz w:val="24"/>
                            <w:szCs w:val="24"/>
                            <w:lang w:val="ru-RU"/>
                          </w:rPr>
                          <w:t>10</w:t>
                        </w:r>
                      </w:p>
                      <w:p w:rsidR="00E8736E" w:rsidRDefault="00E8736E" w:rsidP="00704FD2"/>
                    </w:txbxContent>
                  </v:textbox>
                </v:shape>
              </w:pict>
            </w:r>
          </w:p>
          <w:p w:rsidR="00704FD2" w:rsidRPr="00E8736E" w:rsidRDefault="00986F6A" w:rsidP="00E8736E">
            <w:pPr>
              <w:spacing w:before="0" w:beforeAutospacing="0" w:after="0" w:afterAutospacing="0"/>
              <w:jc w:val="center"/>
              <w:rPr>
                <w:sz w:val="28"/>
                <w:szCs w:val="28"/>
                <w:lang w:val="ru-RU"/>
              </w:rPr>
            </w:pPr>
            <w:r w:rsidRPr="00E8736E">
              <w:rPr>
                <w:rFonts w:ascii="Times New Roman" w:hAnsi="Times New Roman"/>
                <w:noProof/>
                <w:sz w:val="28"/>
                <w:szCs w:val="28"/>
                <w:lang w:val="ru-RU" w:eastAsia="ru-RU" w:bidi="ar-SA"/>
              </w:rPr>
              <w:pict>
                <v:shape id="_x0000_s1213" type="#_x0000_t202" style="position:absolute;left:0;text-align:left;margin-left:343.65pt;margin-top:158.8pt;width:41.85pt;height:19.6pt;z-index:251851776" stroked="f">
                  <v:textbox style="mso-next-textbox:#_x0000_s1213">
                    <w:txbxContent>
                      <w:p w:rsidR="00E8736E" w:rsidRPr="00936F94" w:rsidRDefault="00E8736E" w:rsidP="00704FD2">
                        <w:pPr>
                          <w:spacing w:before="0" w:beforeAutospacing="0" w:after="0" w:afterAutospacing="0"/>
                          <w:rPr>
                            <w:lang w:val="ru-RU"/>
                          </w:rPr>
                        </w:pPr>
                        <w:r w:rsidRPr="00F26384">
                          <w:rPr>
                            <w:rFonts w:ascii="Times New Roman" w:hAnsi="Times New Roman"/>
                            <w:lang w:val="ru-RU"/>
                          </w:rPr>
                          <w:t>Нет</w:t>
                        </w:r>
                      </w:p>
                    </w:txbxContent>
                  </v:textbox>
                </v:shape>
              </w:pict>
            </w:r>
            <w:r w:rsidRPr="00E8736E">
              <w:rPr>
                <w:b/>
                <w:noProof/>
                <w:sz w:val="28"/>
                <w:szCs w:val="28"/>
                <w:lang w:val="ru-RU" w:eastAsia="ru-RU" w:bidi="ar-SA"/>
              </w:rPr>
              <w:pict>
                <v:shape id="_x0000_s1291" type="#_x0000_t202" style="position:absolute;left:0;text-align:left;margin-left:151.9pt;margin-top:297.2pt;width:191.25pt;height:35.1pt;z-index:251931648" stroked="f">
                  <v:textbox style="mso-next-textbox:#_x0000_s1291">
                    <w:txbxContent>
                      <w:p w:rsidR="00E8736E" w:rsidRDefault="00E8736E" w:rsidP="00704FD2">
                        <w:pPr>
                          <w:spacing w:before="0" w:beforeAutospacing="0" w:after="0" w:afterAutospacing="0"/>
                          <w:jc w:val="center"/>
                          <w:rPr>
                            <w:rFonts w:ascii="Arial Black" w:hAnsi="Arial Black"/>
                            <w:sz w:val="18"/>
                            <w:szCs w:val="18"/>
                            <w:lang w:val="ru-RU"/>
                          </w:rPr>
                        </w:pPr>
                        <w:r>
                          <w:rPr>
                            <w:rFonts w:ascii="Arial Black" w:hAnsi="Arial Black"/>
                            <w:sz w:val="18"/>
                            <w:szCs w:val="18"/>
                            <w:lang w:val="ru-RU"/>
                          </w:rPr>
                          <w:t>ВЫХОД №4</w:t>
                        </w:r>
                      </w:p>
                      <w:p w:rsidR="00E8736E" w:rsidRPr="00DC5567" w:rsidRDefault="00E8736E" w:rsidP="00704FD2">
                        <w:pPr>
                          <w:spacing w:before="0" w:beforeAutospacing="0" w:after="0" w:afterAutospacing="0"/>
                          <w:jc w:val="center"/>
                          <w:rPr>
                            <w:rFonts w:ascii="Arial Black" w:hAnsi="Arial Black"/>
                            <w:b/>
                            <w:sz w:val="18"/>
                            <w:szCs w:val="18"/>
                            <w:lang w:val="ru-RU"/>
                          </w:rPr>
                        </w:pPr>
                        <w:r>
                          <w:rPr>
                            <w:rFonts w:ascii="Arial Black" w:hAnsi="Arial Black"/>
                            <w:b/>
                            <w:sz w:val="18"/>
                            <w:szCs w:val="18"/>
                            <w:lang w:val="ru-RU"/>
                          </w:rPr>
                          <w:t>МУНИЦИПАЛЬНОЙ ФУНКЦИИ</w:t>
                        </w:r>
                      </w:p>
                    </w:txbxContent>
                  </v:textbox>
                </v:shape>
              </w:pict>
            </w:r>
            <w:r w:rsidRPr="00E8736E">
              <w:rPr>
                <w:b/>
                <w:noProof/>
                <w:sz w:val="28"/>
                <w:szCs w:val="28"/>
                <w:lang w:val="ru-RU" w:eastAsia="ru-RU" w:bidi="ar-SA"/>
              </w:rPr>
              <w:pict>
                <v:shape id="_x0000_s1290" type="#_x0000_t67" style="position:absolute;left:0;text-align:left;margin-left:232.85pt;margin-top:267.85pt;width:15pt;height:19.45pt;z-index:251930624" fillcolor="black"/>
              </w:pict>
            </w:r>
            <w:r w:rsidRPr="00E8736E">
              <w:rPr>
                <w:b/>
                <w:noProof/>
                <w:sz w:val="28"/>
                <w:szCs w:val="28"/>
                <w:lang w:val="ru-RU" w:eastAsia="ru-RU" w:bidi="ar-SA"/>
              </w:rPr>
              <w:pict>
                <v:shape id="_x0000_s1289" type="#_x0000_t109" style="position:absolute;left:0;text-align:left;margin-left:49.2pt;margin-top:229.9pt;width:374.2pt;height:37.95pt;z-index:251929600">
                  <v:textbox style="mso-next-textbox:#_x0000_s1289">
                    <w:txbxContent>
                      <w:p w:rsidR="00E8736E" w:rsidRPr="00F26384" w:rsidRDefault="00E8736E" w:rsidP="00704FD2">
                        <w:pPr>
                          <w:spacing w:before="0" w:beforeAutospacing="0" w:after="0" w:afterAutospacing="0"/>
                          <w:jc w:val="center"/>
                          <w:rPr>
                            <w:rFonts w:ascii="Times New Roman" w:hAnsi="Times New Roman"/>
                            <w:lang w:val="ru-RU"/>
                          </w:rPr>
                        </w:pPr>
                        <w:r w:rsidRPr="00F26384">
                          <w:rPr>
                            <w:rFonts w:ascii="Times New Roman" w:hAnsi="Times New Roman"/>
                            <w:lang w:val="ru-RU"/>
                          </w:rPr>
                          <w:t xml:space="preserve">Оформление и выдача Акта проверки  </w:t>
                        </w:r>
                      </w:p>
                      <w:p w:rsidR="00E8736E" w:rsidRPr="00F26384" w:rsidRDefault="00E8736E" w:rsidP="00704FD2">
                        <w:pPr>
                          <w:spacing w:before="0" w:beforeAutospacing="0" w:after="0" w:afterAutospacing="0"/>
                          <w:jc w:val="center"/>
                          <w:rPr>
                            <w:rFonts w:ascii="Times New Roman" w:hAnsi="Times New Roman"/>
                            <w:lang w:val="ru-RU"/>
                          </w:rPr>
                        </w:pPr>
                        <w:r w:rsidRPr="00F26384">
                          <w:rPr>
                            <w:rFonts w:ascii="Times New Roman" w:hAnsi="Times New Roman"/>
                            <w:lang w:val="ru-RU"/>
                          </w:rPr>
                          <w:t xml:space="preserve">выполнения ранее выданных предписаний </w:t>
                        </w:r>
                        <w:proofErr w:type="spellStart"/>
                        <w:r w:rsidRPr="00F26384">
                          <w:rPr>
                            <w:rFonts w:ascii="Times New Roman" w:hAnsi="Times New Roman"/>
                            <w:lang w:val="ru-RU"/>
                          </w:rPr>
                          <w:t>УПРиООС</w:t>
                        </w:r>
                        <w:proofErr w:type="spellEnd"/>
                      </w:p>
                      <w:p w:rsidR="00E8736E" w:rsidRPr="00F26384" w:rsidRDefault="00E8736E" w:rsidP="00704FD2">
                        <w:pPr>
                          <w:jc w:val="center"/>
                          <w:rPr>
                            <w:rFonts w:ascii="Times New Roman" w:hAnsi="Times New Roman"/>
                            <w:lang w:val="ru-RU"/>
                          </w:rPr>
                        </w:pPr>
                      </w:p>
                    </w:txbxContent>
                  </v:textbox>
                </v:shape>
              </w:pict>
            </w:r>
            <w:r w:rsidRPr="00E8736E">
              <w:rPr>
                <w:rFonts w:ascii="Times New Roman" w:hAnsi="Times New Roman"/>
                <w:noProof/>
                <w:sz w:val="28"/>
                <w:szCs w:val="28"/>
                <w:lang w:val="ru-RU" w:eastAsia="ru-RU" w:bidi="ar-SA"/>
              </w:rPr>
              <w:pict>
                <v:shape id="_x0000_s1214" type="#_x0000_t32" style="position:absolute;left:0;text-align:left;margin-left:240.45pt;margin-top:208.45pt;width:0;height:21.45pt;z-index:251852800" o:connectortype="straight">
                  <v:stroke endarrow="block"/>
                </v:shape>
              </w:pict>
            </w:r>
            <w:r w:rsidRPr="00E8736E">
              <w:rPr>
                <w:rFonts w:ascii="Times New Roman" w:hAnsi="Times New Roman"/>
                <w:noProof/>
                <w:sz w:val="28"/>
                <w:szCs w:val="28"/>
                <w:lang w:val="ru-RU" w:eastAsia="ru-RU" w:bidi="ar-SA"/>
              </w:rPr>
              <w:pict>
                <v:shape id="_x0000_s1215" type="#_x0000_t202" style="position:absolute;left:0;text-align:left;margin-left:168.85pt;margin-top:206.35pt;width:31.7pt;height:19.6pt;z-index:251853824" stroked="f">
                  <v:textbox style="mso-next-textbox:#_x0000_s1215">
                    <w:txbxContent>
                      <w:p w:rsidR="00E8736E" w:rsidRPr="00F26384" w:rsidRDefault="00E8736E" w:rsidP="00704FD2">
                        <w:pPr>
                          <w:spacing w:before="0" w:beforeAutospacing="0" w:after="0" w:afterAutospacing="0"/>
                          <w:rPr>
                            <w:rFonts w:ascii="Times New Roman" w:hAnsi="Times New Roman"/>
                            <w:lang w:val="ru-RU"/>
                          </w:rPr>
                        </w:pPr>
                        <w:r w:rsidRPr="00F26384">
                          <w:rPr>
                            <w:rFonts w:ascii="Times New Roman" w:hAnsi="Times New Roman"/>
                            <w:lang w:val="ru-RU"/>
                          </w:rPr>
                          <w:t>Да</w:t>
                        </w:r>
                      </w:p>
                    </w:txbxContent>
                  </v:textbox>
                </v:shape>
              </w:pict>
            </w:r>
            <w:r w:rsidRPr="00E8736E">
              <w:rPr>
                <w:noProof/>
                <w:sz w:val="28"/>
                <w:szCs w:val="28"/>
                <w:lang w:val="ru-RU" w:eastAsia="ru-RU" w:bidi="ar-SA"/>
              </w:rPr>
              <w:pict>
                <v:shape id="_x0000_s1225" type="#_x0000_t202" style="position:absolute;left:0;text-align:left;margin-left:391.05pt;margin-top:172.7pt;width:24.15pt;height:20.9pt;z-index:251864064" stroked="f">
                  <v:textbox style="mso-next-textbox:#_x0000_s1225" inset="1.5mm,,1.5mm">
                    <w:txbxContent>
                      <w:p w:rsidR="00E8736E" w:rsidRPr="0004622B" w:rsidRDefault="00E8736E" w:rsidP="00704FD2">
                        <w:pPr>
                          <w:jc w:val="center"/>
                          <w:rPr>
                            <w:b/>
                            <w:sz w:val="24"/>
                            <w:szCs w:val="24"/>
                            <w:lang w:val="ru-RU"/>
                          </w:rPr>
                        </w:pPr>
                        <w:r>
                          <w:rPr>
                            <w:b/>
                            <w:sz w:val="24"/>
                            <w:szCs w:val="24"/>
                            <w:lang w:val="ru-RU"/>
                          </w:rPr>
                          <w:t>13</w:t>
                        </w:r>
                      </w:p>
                      <w:p w:rsidR="00E8736E" w:rsidRDefault="00E8736E" w:rsidP="00704FD2"/>
                    </w:txbxContent>
                  </v:textbox>
                </v:shape>
              </w:pict>
            </w:r>
            <w:r w:rsidRPr="00E8736E">
              <w:rPr>
                <w:rFonts w:ascii="Times New Roman" w:hAnsi="Times New Roman"/>
                <w:noProof/>
                <w:sz w:val="28"/>
                <w:szCs w:val="28"/>
                <w:lang w:val="ru-RU" w:eastAsia="ru-RU" w:bidi="ar-SA"/>
              </w:rPr>
              <w:pict>
                <v:shape id="_x0000_s1212" type="#_x0000_t120" style="position:absolute;left:0;text-align:left;margin-left:384.15pt;margin-top:164.05pt;width:39.85pt;height:37.6pt;z-index:251850752"/>
              </w:pict>
            </w:r>
            <w:r w:rsidRPr="00E8736E">
              <w:rPr>
                <w:rFonts w:ascii="Times New Roman" w:hAnsi="Times New Roman"/>
                <w:noProof/>
                <w:sz w:val="28"/>
                <w:szCs w:val="28"/>
                <w:lang w:val="ru-RU" w:eastAsia="ru-RU" w:bidi="ar-SA"/>
              </w:rPr>
              <w:pict>
                <v:shape id="_x0000_s1211" type="#_x0000_t32" style="position:absolute;left:0;text-align:left;margin-left:364.95pt;margin-top:184.75pt;width:19.2pt;height:.3pt;flip:y;z-index:251849728" o:connectortype="straight">
                  <v:stroke endarrow="block"/>
                </v:shape>
              </w:pict>
            </w:r>
            <w:r w:rsidRPr="00E8736E">
              <w:rPr>
                <w:rFonts w:ascii="Times New Roman" w:hAnsi="Times New Roman"/>
                <w:noProof/>
                <w:sz w:val="28"/>
                <w:szCs w:val="28"/>
                <w:lang w:val="ru-RU" w:eastAsia="ru-RU" w:bidi="ar-SA"/>
              </w:rPr>
              <w:pict>
                <v:shape id="_x0000_s1210" type="#_x0000_t110" style="position:absolute;left:0;text-align:left;margin-left:113.2pt;margin-top:161.65pt;width:251.75pt;height:46.8pt;z-index:251848704">
                  <v:textbox style="mso-next-textbox:#_x0000_s1210">
                    <w:txbxContent>
                      <w:p w:rsidR="00E8736E" w:rsidRPr="00F26384" w:rsidRDefault="00E8736E" w:rsidP="00704FD2">
                        <w:pPr>
                          <w:spacing w:before="0" w:beforeAutospacing="0" w:after="0" w:afterAutospacing="0"/>
                          <w:jc w:val="center"/>
                          <w:rPr>
                            <w:rFonts w:ascii="Times New Roman" w:hAnsi="Times New Roman"/>
                            <w:lang w:val="ru-RU"/>
                          </w:rPr>
                        </w:pPr>
                        <w:r w:rsidRPr="00F26384">
                          <w:rPr>
                            <w:rFonts w:ascii="Times New Roman" w:hAnsi="Times New Roman"/>
                            <w:lang w:val="ru-RU"/>
                          </w:rPr>
                          <w:t>Нарушения устранены?</w:t>
                        </w:r>
                      </w:p>
                    </w:txbxContent>
                  </v:textbox>
                </v:shape>
              </w:pict>
            </w:r>
            <w:r w:rsidRPr="00E8736E">
              <w:rPr>
                <w:rFonts w:ascii="Times New Roman" w:hAnsi="Times New Roman"/>
                <w:noProof/>
                <w:sz w:val="28"/>
                <w:szCs w:val="28"/>
                <w:lang w:val="ru-RU" w:eastAsia="ru-RU" w:bidi="ar-SA"/>
              </w:rPr>
              <w:pict>
                <v:shape id="_x0000_s1209" type="#_x0000_t32" style="position:absolute;left:0;text-align:left;margin-left:240.45pt;margin-top:144.15pt;width:0;height:17.5pt;z-index:251847680" o:connectortype="straight">
                  <v:stroke endarrow="block"/>
                </v:shape>
              </w:pict>
            </w:r>
            <w:r w:rsidRPr="00E8736E">
              <w:rPr>
                <w:rFonts w:ascii="Times New Roman" w:hAnsi="Times New Roman"/>
                <w:noProof/>
                <w:sz w:val="28"/>
                <w:szCs w:val="28"/>
                <w:lang w:val="ru-RU" w:eastAsia="ru-RU" w:bidi="ar-SA"/>
              </w:rPr>
              <w:pict>
                <v:shape id="_x0000_s1206" type="#_x0000_t109" style="position:absolute;left:0;text-align:left;margin-left:49.2pt;margin-top:94.15pt;width:374.2pt;height:50pt;z-index:251844608">
                  <v:textbox style="mso-next-textbox:#_x0000_s1206">
                    <w:txbxContent>
                      <w:p w:rsidR="00E8736E" w:rsidRPr="00F26384" w:rsidRDefault="00E8736E" w:rsidP="00704FD2">
                        <w:pPr>
                          <w:spacing w:before="0" w:beforeAutospacing="0" w:after="0" w:afterAutospacing="0"/>
                          <w:jc w:val="center"/>
                          <w:rPr>
                            <w:rFonts w:ascii="Times New Roman" w:hAnsi="Times New Roman"/>
                            <w:lang w:val="ru-RU"/>
                          </w:rPr>
                        </w:pPr>
                        <w:r w:rsidRPr="00F26384">
                          <w:rPr>
                            <w:rFonts w:ascii="Times New Roman" w:hAnsi="Times New Roman"/>
                            <w:lang w:val="ru-RU"/>
                          </w:rPr>
                          <w:t>Выезд на объект проверки</w:t>
                        </w:r>
                      </w:p>
                      <w:p w:rsidR="00E8736E" w:rsidRPr="00F26384" w:rsidRDefault="00E8736E" w:rsidP="00704FD2">
                        <w:pPr>
                          <w:spacing w:before="0" w:beforeAutospacing="0" w:after="0" w:afterAutospacing="0"/>
                          <w:jc w:val="center"/>
                          <w:rPr>
                            <w:rFonts w:ascii="Times New Roman" w:hAnsi="Times New Roman"/>
                            <w:lang w:val="ru-RU"/>
                          </w:rPr>
                        </w:pPr>
                        <w:r w:rsidRPr="00F26384">
                          <w:rPr>
                            <w:rFonts w:ascii="Times New Roman" w:hAnsi="Times New Roman"/>
                            <w:lang w:val="ru-RU"/>
                          </w:rPr>
                          <w:t xml:space="preserve">Проведение проверки выполнения мероприятий </w:t>
                        </w:r>
                      </w:p>
                      <w:p w:rsidR="00E8736E" w:rsidRPr="00F26384" w:rsidRDefault="00E8736E" w:rsidP="00704FD2">
                        <w:pPr>
                          <w:spacing w:before="0" w:beforeAutospacing="0" w:after="0" w:afterAutospacing="0"/>
                          <w:jc w:val="center"/>
                          <w:rPr>
                            <w:rFonts w:ascii="Times New Roman" w:hAnsi="Times New Roman"/>
                            <w:lang w:val="ru-RU"/>
                          </w:rPr>
                        </w:pPr>
                        <w:r w:rsidRPr="00F26384">
                          <w:rPr>
                            <w:rFonts w:ascii="Times New Roman" w:hAnsi="Times New Roman"/>
                            <w:lang w:val="ru-RU"/>
                          </w:rPr>
                          <w:t>по устранению ранее выявленных нарушений</w:t>
                        </w:r>
                      </w:p>
                      <w:p w:rsidR="00E8736E" w:rsidRPr="00F26384" w:rsidRDefault="00E8736E" w:rsidP="00704FD2">
                        <w:pPr>
                          <w:jc w:val="center"/>
                          <w:rPr>
                            <w:rFonts w:ascii="Times New Roman" w:hAnsi="Times New Roman"/>
                            <w:lang w:val="ru-RU"/>
                          </w:rPr>
                        </w:pPr>
                      </w:p>
                    </w:txbxContent>
                  </v:textbox>
                </v:shape>
              </w:pict>
            </w:r>
            <w:r w:rsidRPr="00E8736E">
              <w:rPr>
                <w:rFonts w:ascii="Times New Roman" w:hAnsi="Times New Roman"/>
                <w:noProof/>
                <w:sz w:val="28"/>
                <w:szCs w:val="28"/>
                <w:lang w:val="ru-RU" w:eastAsia="ru-RU" w:bidi="ar-SA"/>
              </w:rPr>
              <w:pict>
                <v:shape id="_x0000_s1208" type="#_x0000_t32" style="position:absolute;left:0;text-align:left;margin-left:240.45pt;margin-top:76.65pt;width:0;height:17.5pt;z-index:251846656" o:connectortype="straight">
                  <v:stroke endarrow="block"/>
                </v:shape>
              </w:pict>
            </w:r>
            <w:r w:rsidRPr="00E8736E">
              <w:rPr>
                <w:rFonts w:ascii="Times New Roman" w:hAnsi="Times New Roman"/>
                <w:noProof/>
                <w:sz w:val="28"/>
                <w:szCs w:val="28"/>
                <w:lang w:val="ru-RU" w:eastAsia="ru-RU" w:bidi="ar-SA"/>
              </w:rPr>
              <w:pict>
                <v:shape id="_x0000_s1207" type="#_x0000_t109" style="position:absolute;left:0;text-align:left;margin-left:49.2pt;margin-top:41pt;width:374.2pt;height:35.65pt;z-index:251845632">
                  <v:textbox style="mso-next-textbox:#_x0000_s1207">
                    <w:txbxContent>
                      <w:p w:rsidR="00E8736E" w:rsidRPr="00F26384" w:rsidRDefault="00E8736E" w:rsidP="00704FD2">
                        <w:pPr>
                          <w:spacing w:before="0" w:beforeAutospacing="0" w:after="0" w:afterAutospacing="0"/>
                          <w:jc w:val="center"/>
                          <w:rPr>
                            <w:rFonts w:ascii="Times New Roman" w:hAnsi="Times New Roman"/>
                            <w:lang w:val="ru-RU"/>
                          </w:rPr>
                        </w:pPr>
                        <w:r w:rsidRPr="00F26384">
                          <w:rPr>
                            <w:rFonts w:ascii="Times New Roman" w:hAnsi="Times New Roman"/>
                            <w:lang w:val="ru-RU"/>
                          </w:rPr>
                          <w:t xml:space="preserve">Назначение ответственного лица за проведение проверки </w:t>
                        </w:r>
                      </w:p>
                      <w:p w:rsidR="00E8736E" w:rsidRPr="00F26384" w:rsidRDefault="00E8736E" w:rsidP="00704FD2">
                        <w:pPr>
                          <w:spacing w:before="0" w:beforeAutospacing="0" w:after="0" w:afterAutospacing="0"/>
                          <w:jc w:val="center"/>
                          <w:rPr>
                            <w:rFonts w:ascii="Times New Roman" w:hAnsi="Times New Roman"/>
                            <w:lang w:val="ru-RU"/>
                          </w:rPr>
                        </w:pPr>
                        <w:r w:rsidRPr="00F26384">
                          <w:rPr>
                            <w:rFonts w:ascii="Times New Roman" w:hAnsi="Times New Roman"/>
                            <w:lang w:val="ru-RU"/>
                          </w:rPr>
                          <w:t>исполнения мероприятий по устранению ранее выявленных нарушений</w:t>
                        </w:r>
                      </w:p>
                      <w:p w:rsidR="00E8736E" w:rsidRPr="00936F94" w:rsidRDefault="00E8736E" w:rsidP="00704FD2">
                        <w:pPr>
                          <w:jc w:val="center"/>
                          <w:rPr>
                            <w:lang w:val="ru-RU"/>
                          </w:rPr>
                        </w:pPr>
                      </w:p>
                    </w:txbxContent>
                  </v:textbox>
                </v:shape>
              </w:pict>
            </w:r>
            <w:r w:rsidRPr="00E8736E">
              <w:rPr>
                <w:rFonts w:ascii="Times New Roman" w:hAnsi="Times New Roman"/>
                <w:noProof/>
                <w:sz w:val="28"/>
                <w:szCs w:val="28"/>
                <w:lang w:val="ru-RU" w:eastAsia="ru-RU" w:bidi="ar-SA"/>
              </w:rPr>
              <w:pict>
                <v:shape id="_x0000_s1205" type="#_x0000_t32" style="position:absolute;left:0;text-align:left;margin-left:240.45pt;margin-top:23.5pt;width:0;height:17.5pt;z-index:251843584" o:connectortype="straight">
                  <v:stroke endarrow="block"/>
                </v:shape>
              </w:pict>
            </w:r>
          </w:p>
        </w:tc>
      </w:tr>
    </w:tbl>
    <w:p w:rsidR="00704FD2" w:rsidRPr="00E8736E" w:rsidRDefault="00704FD2" w:rsidP="00704FD2">
      <w:pPr>
        <w:rPr>
          <w:sz w:val="28"/>
          <w:szCs w:val="28"/>
          <w:lang w:val="ru-RU"/>
        </w:rPr>
      </w:pPr>
    </w:p>
    <w:tbl>
      <w:tblPr>
        <w:tblpPr w:leftFromText="180" w:rightFromText="180" w:vertAnchor="text" w:horzAnchor="margin" w:tblpY="246"/>
        <w:tblW w:w="9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tblPr>
      <w:tblGrid>
        <w:gridCol w:w="9696"/>
      </w:tblGrid>
      <w:tr w:rsidR="00704FD2" w:rsidRPr="00E8736E" w:rsidTr="00E8736E">
        <w:trPr>
          <w:trHeight w:val="12362"/>
        </w:trPr>
        <w:tc>
          <w:tcPr>
            <w:tcW w:w="9696" w:type="dxa"/>
          </w:tcPr>
          <w:p w:rsidR="00704FD2" w:rsidRPr="00E8736E" w:rsidRDefault="00704FD2" w:rsidP="00E8736E">
            <w:pPr>
              <w:spacing w:before="0" w:beforeAutospacing="0" w:after="0" w:afterAutospacing="0"/>
              <w:jc w:val="center"/>
              <w:rPr>
                <w:b/>
                <w:sz w:val="28"/>
                <w:szCs w:val="28"/>
                <w:lang w:val="ru-RU"/>
              </w:rPr>
            </w:pPr>
          </w:p>
          <w:p w:rsidR="00704FD2" w:rsidRPr="00E8736E" w:rsidRDefault="00986F6A" w:rsidP="00E8736E">
            <w:pPr>
              <w:jc w:val="center"/>
              <w:rPr>
                <w:rFonts w:ascii="Times New Roman" w:hAnsi="Times New Roman"/>
                <w:b/>
                <w:sz w:val="28"/>
                <w:szCs w:val="28"/>
                <w:lang w:val="ru-RU"/>
              </w:rPr>
            </w:pPr>
            <w:r w:rsidRPr="00E8736E">
              <w:rPr>
                <w:rFonts w:ascii="Times New Roman" w:hAnsi="Times New Roman"/>
                <w:noProof/>
                <w:sz w:val="28"/>
                <w:szCs w:val="28"/>
                <w:lang w:val="ru-RU" w:eastAsia="ru-RU" w:bidi="ar-SA"/>
              </w:rPr>
              <w:pict>
                <v:shape id="_x0000_s1219" type="#_x0000_t120" style="position:absolute;left:0;text-align:left;margin-left:222.45pt;margin-top:40.15pt;width:39.85pt;height:37.6pt;z-index:251857920"/>
              </w:pict>
            </w:r>
            <w:r w:rsidR="00704FD2" w:rsidRPr="00E8736E">
              <w:rPr>
                <w:rFonts w:ascii="Times New Roman" w:hAnsi="Times New Roman"/>
                <w:b/>
                <w:sz w:val="28"/>
                <w:szCs w:val="28"/>
                <w:lang w:val="ru-RU"/>
              </w:rPr>
              <w:t>Определение мер корректирующего воздействия по  результатам проверки</w:t>
            </w:r>
          </w:p>
          <w:p w:rsidR="00704FD2" w:rsidRPr="00E8736E" w:rsidRDefault="00986F6A" w:rsidP="00E8736E">
            <w:pPr>
              <w:pStyle w:val="2"/>
              <w:spacing w:before="100"/>
              <w:rPr>
                <w:rFonts w:ascii="Times New Roman" w:hAnsi="Times New Roman"/>
                <w:sz w:val="28"/>
                <w:szCs w:val="28"/>
                <w:lang w:val="ru-RU"/>
              </w:rPr>
            </w:pPr>
            <w:r w:rsidRPr="00E8736E">
              <w:rPr>
                <w:rFonts w:ascii="Times New Roman" w:hAnsi="Times New Roman"/>
                <w:noProof/>
                <w:sz w:val="28"/>
                <w:szCs w:val="28"/>
                <w:lang w:val="ru-RU" w:eastAsia="ru-RU" w:bidi="ar-SA"/>
              </w:rPr>
              <w:pict>
                <v:shape id="_x0000_s1220" type="#_x0000_t202" style="position:absolute;left:0;text-align:left;margin-left:230.1pt;margin-top:4.8pt;width:24.15pt;height:20.9pt;z-index:251858944" stroked="f">
                  <v:textbox style="mso-next-textbox:#_x0000_s1220" inset="1.5mm,,1.5mm">
                    <w:txbxContent>
                      <w:p w:rsidR="00E8736E" w:rsidRPr="0004622B" w:rsidRDefault="00E8736E" w:rsidP="00704FD2">
                        <w:pPr>
                          <w:jc w:val="center"/>
                          <w:rPr>
                            <w:b/>
                            <w:sz w:val="24"/>
                            <w:szCs w:val="24"/>
                            <w:lang w:val="ru-RU"/>
                          </w:rPr>
                        </w:pPr>
                        <w:r>
                          <w:rPr>
                            <w:b/>
                            <w:sz w:val="24"/>
                            <w:szCs w:val="24"/>
                            <w:lang w:val="ru-RU"/>
                          </w:rPr>
                          <w:t>12</w:t>
                        </w:r>
                      </w:p>
                      <w:p w:rsidR="00E8736E" w:rsidRDefault="00E8736E" w:rsidP="00704FD2"/>
                    </w:txbxContent>
                  </v:textbox>
                </v:shape>
              </w:pict>
            </w:r>
            <w:r w:rsidRPr="00E8736E">
              <w:rPr>
                <w:rFonts w:ascii="Times New Roman" w:hAnsi="Times New Roman"/>
                <w:noProof/>
                <w:sz w:val="28"/>
                <w:szCs w:val="28"/>
                <w:lang w:val="ru-RU" w:eastAsia="ru-RU" w:bidi="ar-SA"/>
              </w:rPr>
              <w:pict>
                <v:shape id="_x0000_s1031" type="#_x0000_t202" style="position:absolute;left:0;text-align:left;margin-left:174.05pt;margin-top:15pt;width:20.75pt;height:21.4pt;z-index:251665408" stroked="f">
                  <v:textbox style="mso-next-textbox:#_x0000_s1031">
                    <w:txbxContent>
                      <w:p w:rsidR="00E8736E" w:rsidRPr="00DA4267" w:rsidRDefault="00E8736E" w:rsidP="00704FD2">
                        <w:pPr>
                          <w:jc w:val="center"/>
                          <w:rPr>
                            <w:lang w:val="ru-RU"/>
                          </w:rPr>
                        </w:pPr>
                      </w:p>
                    </w:txbxContent>
                  </v:textbox>
                </v:shape>
              </w:pict>
            </w:r>
          </w:p>
          <w:p w:rsidR="00704FD2" w:rsidRPr="00E8736E" w:rsidRDefault="00986F6A" w:rsidP="00E8736E">
            <w:pPr>
              <w:pStyle w:val="2"/>
              <w:spacing w:before="100"/>
              <w:rPr>
                <w:sz w:val="28"/>
                <w:szCs w:val="28"/>
                <w:lang w:val="ru-RU"/>
              </w:rPr>
            </w:pPr>
            <w:r w:rsidRPr="00E8736E">
              <w:rPr>
                <w:noProof/>
                <w:sz w:val="28"/>
                <w:szCs w:val="28"/>
                <w:lang w:val="ru-RU" w:eastAsia="ru-RU" w:bidi="ar-SA"/>
              </w:rPr>
              <w:pict>
                <v:shape id="_x0000_s1096" type="#_x0000_t32" style="position:absolute;left:0;text-align:left;margin-left:241.95pt;margin-top:7.15pt;width:0;height:17.5pt;z-index:251731968" o:connectortype="straight">
                  <v:stroke endarrow="block"/>
                </v:shape>
              </w:pict>
            </w:r>
            <w:r w:rsidRPr="00E8736E">
              <w:rPr>
                <w:noProof/>
                <w:sz w:val="28"/>
                <w:szCs w:val="28"/>
                <w:lang w:val="ru-RU" w:eastAsia="ru-RU" w:bidi="ar-SA"/>
              </w:rPr>
              <w:pict>
                <v:shape id="_x0000_s1232" type="#_x0000_t109" style="position:absolute;left:0;text-align:left;margin-left:47.65pt;margin-top:25.25pt;width:374.2pt;height:53.6pt;z-index:251871232">
                  <v:textbox style="mso-next-textbox:#_x0000_s1232">
                    <w:txbxContent>
                      <w:p w:rsidR="00E8736E" w:rsidRPr="00F26384" w:rsidRDefault="00E8736E" w:rsidP="00704FD2">
                        <w:pPr>
                          <w:spacing w:before="0" w:beforeAutospacing="0" w:after="0" w:afterAutospacing="0"/>
                          <w:jc w:val="center"/>
                          <w:rPr>
                            <w:rFonts w:ascii="Times New Roman" w:hAnsi="Times New Roman"/>
                            <w:lang w:val="ru-RU"/>
                          </w:rPr>
                        </w:pPr>
                        <w:r w:rsidRPr="00F26384">
                          <w:rPr>
                            <w:rFonts w:ascii="Times New Roman" w:hAnsi="Times New Roman"/>
                            <w:lang w:val="ru-RU"/>
                          </w:rPr>
                          <w:t xml:space="preserve">Разработка Предписания </w:t>
                        </w:r>
                      </w:p>
                      <w:p w:rsidR="00E8736E" w:rsidRPr="00F26384" w:rsidRDefault="00E8736E" w:rsidP="00704FD2">
                        <w:pPr>
                          <w:spacing w:before="0" w:beforeAutospacing="0" w:after="0" w:afterAutospacing="0"/>
                          <w:jc w:val="center"/>
                          <w:rPr>
                            <w:rFonts w:ascii="Times New Roman" w:hAnsi="Times New Roman"/>
                            <w:lang w:val="ru-RU"/>
                          </w:rPr>
                        </w:pPr>
                        <w:r w:rsidRPr="00F26384">
                          <w:rPr>
                            <w:rFonts w:ascii="Times New Roman" w:hAnsi="Times New Roman"/>
                            <w:lang w:val="ru-RU"/>
                          </w:rPr>
                          <w:t>по устранению выявленных нарушений обязательных требований, требований, установленных муниципальными правовыми актами</w:t>
                        </w:r>
                      </w:p>
                      <w:p w:rsidR="00E8736E" w:rsidRPr="00936F94" w:rsidRDefault="00E8736E" w:rsidP="00704FD2">
                        <w:pPr>
                          <w:jc w:val="center"/>
                          <w:rPr>
                            <w:lang w:val="ru-RU"/>
                          </w:rPr>
                        </w:pPr>
                      </w:p>
                    </w:txbxContent>
                  </v:textbox>
                </v:shape>
              </w:pict>
            </w:r>
          </w:p>
          <w:p w:rsidR="00704FD2" w:rsidRPr="00E8736E" w:rsidRDefault="00704FD2" w:rsidP="00E8736E">
            <w:pPr>
              <w:rPr>
                <w:sz w:val="28"/>
                <w:szCs w:val="28"/>
                <w:lang w:val="ru-RU"/>
              </w:rPr>
            </w:pPr>
          </w:p>
          <w:p w:rsidR="00704FD2" w:rsidRPr="00E8736E" w:rsidRDefault="00986F6A" w:rsidP="00E8736E">
            <w:pPr>
              <w:rPr>
                <w:sz w:val="28"/>
                <w:szCs w:val="28"/>
                <w:lang w:val="ru-RU"/>
              </w:rPr>
            </w:pPr>
            <w:r w:rsidRPr="00E8736E">
              <w:rPr>
                <w:b/>
                <w:noProof/>
                <w:sz w:val="28"/>
                <w:szCs w:val="28"/>
                <w:lang w:val="ru-RU" w:eastAsia="ru-RU" w:bidi="ar-SA"/>
              </w:rPr>
              <w:pict>
                <v:shape id="_x0000_s1233" type="#_x0000_t32" style="position:absolute;left:0;text-align:left;margin-left:241.95pt;margin-top:22.15pt;width:.05pt;height:20.1pt;z-index:251872256" o:connectortype="straight">
                  <v:stroke endarrow="block"/>
                </v:shape>
              </w:pict>
            </w:r>
            <w:r w:rsidR="00704FD2" w:rsidRPr="00E8736E">
              <w:rPr>
                <w:sz w:val="28"/>
                <w:szCs w:val="28"/>
                <w:lang w:val="ru-RU"/>
              </w:rPr>
              <w:t xml:space="preserve">                                                                                                   </w:t>
            </w:r>
          </w:p>
          <w:p w:rsidR="00704FD2" w:rsidRPr="00E8736E" w:rsidRDefault="00986F6A" w:rsidP="00E8736E">
            <w:pPr>
              <w:rPr>
                <w:sz w:val="28"/>
                <w:szCs w:val="28"/>
                <w:lang w:val="ru-RU"/>
              </w:rPr>
            </w:pPr>
            <w:r w:rsidRPr="00E8736E">
              <w:rPr>
                <w:rFonts w:ascii="Times New Roman" w:hAnsi="Times New Roman"/>
                <w:noProof/>
                <w:sz w:val="28"/>
                <w:szCs w:val="28"/>
                <w:lang w:val="ru-RU" w:eastAsia="ru-RU" w:bidi="ar-SA"/>
              </w:rPr>
              <w:pict>
                <v:shape id="_x0000_s1231" type="#_x0000_t109" style="position:absolute;left:0;text-align:left;margin-left:47.65pt;margin-top:14.85pt;width:374.2pt;height:34.45pt;z-index:251870208">
                  <v:textbox style="mso-next-textbox:#_x0000_s1231">
                    <w:txbxContent>
                      <w:p w:rsidR="00E8736E" w:rsidRPr="00F26384" w:rsidRDefault="00E8736E" w:rsidP="00704FD2">
                        <w:pPr>
                          <w:spacing w:before="0" w:beforeAutospacing="0" w:after="0" w:afterAutospacing="0"/>
                          <w:jc w:val="center"/>
                          <w:rPr>
                            <w:rFonts w:ascii="Times New Roman" w:hAnsi="Times New Roman"/>
                            <w:lang w:val="ru-RU"/>
                          </w:rPr>
                        </w:pPr>
                        <w:r w:rsidRPr="00F26384">
                          <w:rPr>
                            <w:rFonts w:ascii="Times New Roman" w:hAnsi="Times New Roman"/>
                            <w:lang w:val="ru-RU"/>
                          </w:rPr>
                          <w:t xml:space="preserve">Оформление и выдача Предписания </w:t>
                        </w:r>
                      </w:p>
                      <w:p w:rsidR="00E8736E" w:rsidRPr="00F26384" w:rsidRDefault="00E8736E" w:rsidP="00704FD2">
                        <w:pPr>
                          <w:spacing w:before="0" w:beforeAutospacing="0" w:after="0" w:afterAutospacing="0"/>
                          <w:jc w:val="center"/>
                          <w:rPr>
                            <w:rFonts w:ascii="Times New Roman" w:hAnsi="Times New Roman"/>
                            <w:lang w:val="ru-RU"/>
                          </w:rPr>
                        </w:pPr>
                        <w:r w:rsidRPr="00F26384">
                          <w:rPr>
                            <w:rFonts w:ascii="Times New Roman" w:hAnsi="Times New Roman"/>
                            <w:lang w:val="ru-RU"/>
                          </w:rPr>
                          <w:t>по устранению выявленных нарушений</w:t>
                        </w:r>
                      </w:p>
                      <w:p w:rsidR="00E8736E" w:rsidRPr="00936F94" w:rsidRDefault="00E8736E" w:rsidP="00704FD2">
                        <w:pPr>
                          <w:jc w:val="center"/>
                          <w:rPr>
                            <w:lang w:val="ru-RU"/>
                          </w:rPr>
                        </w:pPr>
                      </w:p>
                    </w:txbxContent>
                  </v:textbox>
                </v:shape>
              </w:pict>
            </w:r>
          </w:p>
          <w:p w:rsidR="00704FD2" w:rsidRPr="00E8736E" w:rsidRDefault="00986F6A" w:rsidP="00E8736E">
            <w:pPr>
              <w:rPr>
                <w:sz w:val="28"/>
                <w:szCs w:val="28"/>
                <w:lang w:val="ru-RU"/>
              </w:rPr>
            </w:pPr>
            <w:r w:rsidRPr="00E8736E">
              <w:rPr>
                <w:b/>
                <w:noProof/>
                <w:sz w:val="28"/>
                <w:szCs w:val="28"/>
                <w:lang w:val="ru-RU" w:eastAsia="ru-RU" w:bidi="ar-SA"/>
              </w:rPr>
              <w:pict>
                <v:shape id="_x0000_s1234" type="#_x0000_t32" style="position:absolute;left:0;text-align:left;margin-left:232.4pt;margin-top:21.85pt;width:0;height:17.5pt;z-index:251873280" o:connectortype="straight">
                  <v:stroke endarrow="block"/>
                </v:shape>
              </w:pict>
            </w:r>
          </w:p>
          <w:p w:rsidR="00704FD2" w:rsidRPr="00E8736E" w:rsidRDefault="00986F6A" w:rsidP="00E8736E">
            <w:pPr>
              <w:rPr>
                <w:sz w:val="28"/>
                <w:szCs w:val="28"/>
                <w:lang w:val="ru-RU"/>
              </w:rPr>
            </w:pPr>
            <w:r w:rsidRPr="00E8736E">
              <w:rPr>
                <w:rFonts w:ascii="Times New Roman" w:hAnsi="Times New Roman"/>
                <w:noProof/>
                <w:sz w:val="28"/>
                <w:szCs w:val="28"/>
                <w:lang w:val="ru-RU" w:eastAsia="ru-RU" w:bidi="ar-SA"/>
              </w:rPr>
              <w:pict>
                <v:shape id="_x0000_s1218" type="#_x0000_t110" style="position:absolute;left:0;text-align:left;margin-left:87.8pt;margin-top:11.95pt;width:287.05pt;height:109.75pt;z-index:251856896">
                  <v:textbox style="mso-next-textbox:#_x0000_s1218">
                    <w:txbxContent>
                      <w:p w:rsidR="00E8736E" w:rsidRPr="00F26384" w:rsidRDefault="00E8736E" w:rsidP="00704FD2">
                        <w:pPr>
                          <w:spacing w:before="0" w:beforeAutospacing="0" w:after="0" w:afterAutospacing="0"/>
                          <w:jc w:val="center"/>
                          <w:rPr>
                            <w:rFonts w:ascii="Times New Roman" w:hAnsi="Times New Roman"/>
                            <w:lang w:val="ru-RU"/>
                          </w:rPr>
                        </w:pPr>
                        <w:r w:rsidRPr="00F26384">
                          <w:rPr>
                            <w:rFonts w:ascii="Times New Roman" w:hAnsi="Times New Roman"/>
                            <w:lang w:val="ru-RU"/>
                          </w:rPr>
                          <w:t>Выявленные нарушения являются грубыми нарушениями лесного законодательства?</w:t>
                        </w:r>
                      </w:p>
                    </w:txbxContent>
                  </v:textbox>
                </v:shape>
              </w:pict>
            </w:r>
            <w:r w:rsidR="00704FD2" w:rsidRPr="00E8736E">
              <w:rPr>
                <w:sz w:val="28"/>
                <w:szCs w:val="28"/>
                <w:lang w:val="ru-RU"/>
              </w:rPr>
              <w:t xml:space="preserve">                                          </w:t>
            </w:r>
          </w:p>
          <w:p w:rsidR="00704FD2" w:rsidRPr="00E8736E" w:rsidRDefault="00986F6A" w:rsidP="00E8736E">
            <w:pPr>
              <w:rPr>
                <w:sz w:val="28"/>
                <w:szCs w:val="28"/>
                <w:lang w:val="ru-RU"/>
              </w:rPr>
            </w:pPr>
            <w:r w:rsidRPr="00E8736E">
              <w:rPr>
                <w:b/>
                <w:noProof/>
                <w:sz w:val="28"/>
                <w:szCs w:val="28"/>
                <w:lang w:val="ru-RU" w:eastAsia="ru-RU" w:bidi="ar-SA"/>
              </w:rPr>
              <w:pict>
                <v:shape id="_x0000_s1302" type="#_x0000_t202" style="position:absolute;left:0;text-align:left;margin-left:71pt;margin-top:7.7pt;width:39.5pt;height:19.6pt;z-index:251942912" stroked="f">
                  <v:textbox style="mso-next-textbox:#_x0000_s1302">
                    <w:txbxContent>
                      <w:p w:rsidR="00E8736E" w:rsidRPr="00F26384" w:rsidRDefault="00E8736E" w:rsidP="00704FD2">
                        <w:pPr>
                          <w:spacing w:before="0" w:beforeAutospacing="0" w:after="0" w:afterAutospacing="0"/>
                          <w:rPr>
                            <w:rFonts w:ascii="Times New Roman" w:hAnsi="Times New Roman"/>
                            <w:lang w:val="ru-RU"/>
                          </w:rPr>
                        </w:pPr>
                        <w:r w:rsidRPr="00F26384">
                          <w:rPr>
                            <w:rFonts w:ascii="Times New Roman" w:hAnsi="Times New Roman"/>
                            <w:lang w:val="ru-RU"/>
                          </w:rPr>
                          <w:t>Нет</w:t>
                        </w:r>
                      </w:p>
                    </w:txbxContent>
                  </v:textbox>
                </v:shape>
              </w:pict>
            </w:r>
          </w:p>
          <w:p w:rsidR="00704FD2" w:rsidRPr="00E8736E" w:rsidRDefault="00986F6A" w:rsidP="00E8736E">
            <w:pPr>
              <w:rPr>
                <w:sz w:val="28"/>
                <w:szCs w:val="28"/>
                <w:lang w:val="ru-RU"/>
              </w:rPr>
            </w:pPr>
            <w:r w:rsidRPr="00E8736E">
              <w:rPr>
                <w:b/>
                <w:noProof/>
                <w:sz w:val="28"/>
                <w:szCs w:val="28"/>
                <w:lang w:val="ru-RU" w:eastAsia="ru-RU" w:bidi="ar-SA"/>
              </w:rPr>
              <w:pict>
                <v:shape id="_x0000_s1299" type="#_x0000_t67" style="position:absolute;left:0;text-align:left;margin-left:55.5pt;margin-top:11.7pt;width:15pt;height:35.3pt;z-index:251939840" fillcolor="black"/>
              </w:pict>
            </w:r>
            <w:r w:rsidRPr="00E8736E">
              <w:rPr>
                <w:b/>
                <w:noProof/>
                <w:sz w:val="28"/>
                <w:szCs w:val="28"/>
                <w:lang w:val="ru-RU" w:eastAsia="ru-RU" w:bidi="ar-SA"/>
              </w:rPr>
              <w:pict>
                <v:shape id="_x0000_s1301" type="#_x0000_t32" style="position:absolute;left:0;text-align:left;margin-left:62.15pt;margin-top:11.6pt;width:25.65pt;height:.05pt;z-index:251941888" o:connectortype="straight"/>
              </w:pict>
            </w:r>
          </w:p>
          <w:p w:rsidR="00704FD2" w:rsidRPr="00E8736E" w:rsidRDefault="00704FD2" w:rsidP="00E8736E">
            <w:pPr>
              <w:rPr>
                <w:sz w:val="28"/>
                <w:szCs w:val="28"/>
                <w:lang w:val="ru-RU"/>
              </w:rPr>
            </w:pPr>
          </w:p>
          <w:p w:rsidR="00704FD2" w:rsidRPr="00E8736E" w:rsidRDefault="00986F6A" w:rsidP="00E8736E">
            <w:pPr>
              <w:rPr>
                <w:sz w:val="28"/>
                <w:szCs w:val="28"/>
                <w:lang w:val="ru-RU"/>
              </w:rPr>
            </w:pPr>
            <w:r w:rsidRPr="00E8736E">
              <w:rPr>
                <w:noProof/>
                <w:sz w:val="28"/>
                <w:szCs w:val="28"/>
                <w:lang w:val="ru-RU" w:eastAsia="ru-RU" w:bidi="ar-SA"/>
              </w:rPr>
              <w:pict>
                <v:shape id="_x0000_s1228" type="#_x0000_t202" style="position:absolute;left:0;text-align:left;margin-left:250.6pt;margin-top:18.2pt;width:31.7pt;height:19.6pt;z-index:251867136" stroked="f">
                  <v:textbox style="mso-next-textbox:#_x0000_s1228">
                    <w:txbxContent>
                      <w:p w:rsidR="00E8736E" w:rsidRPr="00F26384" w:rsidRDefault="00E8736E" w:rsidP="00704FD2">
                        <w:pPr>
                          <w:spacing w:before="0" w:beforeAutospacing="0" w:after="0" w:afterAutospacing="0"/>
                          <w:rPr>
                            <w:rFonts w:ascii="Times New Roman" w:hAnsi="Times New Roman"/>
                            <w:lang w:val="ru-RU"/>
                          </w:rPr>
                        </w:pPr>
                        <w:r w:rsidRPr="00F26384">
                          <w:rPr>
                            <w:rFonts w:ascii="Times New Roman" w:hAnsi="Times New Roman"/>
                            <w:lang w:val="ru-RU"/>
                          </w:rPr>
                          <w:t>Да</w:t>
                        </w:r>
                      </w:p>
                    </w:txbxContent>
                  </v:textbox>
                </v:shape>
              </w:pict>
            </w:r>
            <w:r w:rsidRPr="00E8736E">
              <w:rPr>
                <w:b/>
                <w:noProof/>
                <w:sz w:val="28"/>
                <w:szCs w:val="28"/>
                <w:lang w:val="ru-RU" w:eastAsia="ru-RU" w:bidi="ar-SA"/>
              </w:rPr>
              <w:pict>
                <v:shape id="_x0000_s1303" type="#_x0000_t32" style="position:absolute;left:0;text-align:left;margin-left:232.4pt;margin-top:12pt;width:0;height:39.4pt;z-index:251943936" o:connectortype="straight">
                  <v:stroke endarrow="block"/>
                </v:shape>
              </w:pict>
            </w:r>
            <w:r w:rsidRPr="00E8736E">
              <w:rPr>
                <w:b/>
                <w:noProof/>
                <w:sz w:val="28"/>
                <w:szCs w:val="28"/>
                <w:lang w:val="ru-RU" w:eastAsia="ru-RU" w:bidi="ar-SA"/>
              </w:rPr>
              <w:pict>
                <v:shape id="_x0000_s1300" type="#_x0000_t202" style="position:absolute;left:0;text-align:left;margin-left:6.9pt;margin-top:7.95pt;width:191.25pt;height:35.1pt;z-index:251940864" stroked="f">
                  <v:textbox style="mso-next-textbox:#_x0000_s1300">
                    <w:txbxContent>
                      <w:p w:rsidR="00E8736E" w:rsidRDefault="00E8736E" w:rsidP="00704FD2">
                        <w:pPr>
                          <w:spacing w:before="0" w:beforeAutospacing="0" w:after="0" w:afterAutospacing="0"/>
                          <w:jc w:val="center"/>
                          <w:rPr>
                            <w:rFonts w:ascii="Arial Black" w:hAnsi="Arial Black"/>
                            <w:sz w:val="18"/>
                            <w:szCs w:val="18"/>
                            <w:lang w:val="ru-RU"/>
                          </w:rPr>
                        </w:pPr>
                        <w:r>
                          <w:rPr>
                            <w:rFonts w:ascii="Arial Black" w:hAnsi="Arial Black"/>
                            <w:sz w:val="18"/>
                            <w:szCs w:val="18"/>
                            <w:lang w:val="ru-RU"/>
                          </w:rPr>
                          <w:t>ВЫХОД №2</w:t>
                        </w:r>
                      </w:p>
                      <w:p w:rsidR="00E8736E" w:rsidRPr="00DC5567" w:rsidRDefault="00E8736E" w:rsidP="00704FD2">
                        <w:pPr>
                          <w:spacing w:before="0" w:beforeAutospacing="0" w:after="0" w:afterAutospacing="0"/>
                          <w:jc w:val="center"/>
                          <w:rPr>
                            <w:rFonts w:ascii="Arial Black" w:hAnsi="Arial Black"/>
                            <w:b/>
                            <w:sz w:val="18"/>
                            <w:szCs w:val="18"/>
                            <w:lang w:val="ru-RU"/>
                          </w:rPr>
                        </w:pPr>
                        <w:r>
                          <w:rPr>
                            <w:rFonts w:ascii="Arial Black" w:hAnsi="Arial Black"/>
                            <w:b/>
                            <w:sz w:val="18"/>
                            <w:szCs w:val="18"/>
                            <w:lang w:val="ru-RU"/>
                          </w:rPr>
                          <w:t>МУНИЦИПАЛЬНОЙ ФУНКЦИИ</w:t>
                        </w:r>
                      </w:p>
                    </w:txbxContent>
                  </v:textbox>
                </v:shape>
              </w:pict>
            </w:r>
            <w:r w:rsidRPr="00E8736E">
              <w:rPr>
                <w:noProof/>
                <w:sz w:val="28"/>
                <w:szCs w:val="28"/>
                <w:lang w:val="ru-RU" w:eastAsia="ru-RU" w:bidi="ar-SA"/>
              </w:rPr>
              <w:pict>
                <v:shape id="_x0000_s1227" type="#_x0000_t202" style="position:absolute;left:0;text-align:left;margin-left:132.35pt;margin-top:12pt;width:31.7pt;height:19.6pt;z-index:251866112" stroked="f">
                  <v:textbox style="mso-next-textbox:#_x0000_s1227">
                    <w:txbxContent>
                      <w:p w:rsidR="00E8736E" w:rsidRPr="00936F94" w:rsidRDefault="00E8736E" w:rsidP="00704FD2">
                        <w:pPr>
                          <w:spacing w:before="0" w:beforeAutospacing="0" w:after="0" w:afterAutospacing="0"/>
                          <w:rPr>
                            <w:lang w:val="ru-RU"/>
                          </w:rPr>
                        </w:pPr>
                      </w:p>
                    </w:txbxContent>
                  </v:textbox>
                </v:shape>
              </w:pict>
            </w:r>
          </w:p>
          <w:p w:rsidR="00704FD2" w:rsidRPr="00E8736E" w:rsidRDefault="00986F6A" w:rsidP="00E8736E">
            <w:pPr>
              <w:rPr>
                <w:sz w:val="28"/>
                <w:szCs w:val="28"/>
                <w:lang w:val="ru-RU"/>
              </w:rPr>
            </w:pPr>
            <w:r w:rsidRPr="00E8736E">
              <w:rPr>
                <w:noProof/>
                <w:sz w:val="28"/>
                <w:szCs w:val="28"/>
                <w:lang w:val="ru-RU" w:eastAsia="ru-RU" w:bidi="ar-SA"/>
              </w:rPr>
              <w:pict>
                <v:shape id="_x0000_s1226" type="#_x0000_t120" style="position:absolute;left:0;text-align:left;margin-left:214.4pt;margin-top:23.95pt;width:39.85pt;height:37.6pt;z-index:251865088"/>
              </w:pict>
            </w:r>
          </w:p>
          <w:p w:rsidR="00704FD2" w:rsidRPr="00E8736E" w:rsidRDefault="00986F6A" w:rsidP="00E8736E">
            <w:pPr>
              <w:rPr>
                <w:sz w:val="28"/>
                <w:szCs w:val="28"/>
                <w:lang w:val="ru-RU"/>
              </w:rPr>
            </w:pPr>
            <w:r w:rsidRPr="00E8736E">
              <w:rPr>
                <w:noProof/>
                <w:sz w:val="28"/>
                <w:szCs w:val="28"/>
                <w:lang w:val="ru-RU" w:eastAsia="ru-RU" w:bidi="ar-SA"/>
              </w:rPr>
              <w:pict>
                <v:shape id="_x0000_s1229" type="#_x0000_t202" style="position:absolute;left:0;text-align:left;margin-left:222.45pt;margin-top:4.35pt;width:24.15pt;height:20.9pt;z-index:251868160" stroked="f">
                  <v:textbox style="mso-next-textbox:#_x0000_s1229" inset="1.5mm,,1.5mm">
                    <w:txbxContent>
                      <w:p w:rsidR="00E8736E" w:rsidRPr="0004622B" w:rsidRDefault="00E8736E" w:rsidP="00704FD2">
                        <w:pPr>
                          <w:jc w:val="center"/>
                          <w:rPr>
                            <w:b/>
                            <w:sz w:val="24"/>
                            <w:szCs w:val="24"/>
                            <w:lang w:val="ru-RU"/>
                          </w:rPr>
                        </w:pPr>
                        <w:r>
                          <w:rPr>
                            <w:b/>
                            <w:sz w:val="24"/>
                            <w:szCs w:val="24"/>
                            <w:lang w:val="ru-RU"/>
                          </w:rPr>
                          <w:t>13</w:t>
                        </w:r>
                      </w:p>
                      <w:p w:rsidR="00E8736E" w:rsidRDefault="00E8736E" w:rsidP="00704FD2"/>
                    </w:txbxContent>
                  </v:textbox>
                </v:shape>
              </w:pict>
            </w:r>
            <w:r w:rsidR="00704FD2" w:rsidRPr="00E8736E">
              <w:rPr>
                <w:sz w:val="28"/>
                <w:szCs w:val="28"/>
                <w:lang w:val="ru-RU"/>
              </w:rPr>
              <w:t xml:space="preserve"> </w:t>
            </w:r>
          </w:p>
          <w:p w:rsidR="00704FD2" w:rsidRPr="00E8736E" w:rsidRDefault="00986F6A" w:rsidP="00E8736E">
            <w:pPr>
              <w:rPr>
                <w:sz w:val="28"/>
                <w:szCs w:val="28"/>
                <w:lang w:val="ru-RU"/>
              </w:rPr>
            </w:pPr>
            <w:r w:rsidRPr="00E8736E">
              <w:rPr>
                <w:b/>
                <w:noProof/>
                <w:sz w:val="28"/>
                <w:szCs w:val="28"/>
                <w:lang w:val="ru-RU" w:eastAsia="ru-RU" w:bidi="ar-SA"/>
              </w:rPr>
              <w:pict>
                <v:shape id="_x0000_s1298" type="#_x0000_t32" style="position:absolute;left:0;text-align:left;margin-left:235.9pt;margin-top:6.65pt;width:0;height:31.6pt;z-index:251938816" o:connectortype="straight">
                  <v:stroke endarrow="block"/>
                </v:shape>
              </w:pict>
            </w:r>
          </w:p>
          <w:p w:rsidR="00704FD2" w:rsidRPr="00E8736E" w:rsidRDefault="00986F6A" w:rsidP="00E8736E">
            <w:pPr>
              <w:rPr>
                <w:sz w:val="28"/>
                <w:szCs w:val="28"/>
                <w:lang w:val="ru-RU"/>
              </w:rPr>
            </w:pPr>
            <w:r w:rsidRPr="00E8736E">
              <w:rPr>
                <w:b/>
                <w:noProof/>
                <w:sz w:val="28"/>
                <w:szCs w:val="28"/>
                <w:lang w:val="ru-RU" w:eastAsia="ru-RU" w:bidi="ar-SA"/>
              </w:rPr>
              <w:pict>
                <v:shape id="_x0000_s1235" type="#_x0000_t109" style="position:absolute;left:0;text-align:left;margin-left:70.5pt;margin-top:10.8pt;width:351.35pt;height:49.85pt;z-index:251874304">
                  <v:textbox style="mso-next-textbox:#_x0000_s1235">
                    <w:txbxContent>
                      <w:p w:rsidR="00E8736E" w:rsidRPr="00F13476" w:rsidRDefault="00E8736E" w:rsidP="00704FD2">
                        <w:pPr>
                          <w:spacing w:before="0" w:beforeAutospacing="0" w:after="0" w:afterAutospacing="0"/>
                          <w:jc w:val="center"/>
                          <w:rPr>
                            <w:rFonts w:ascii="Times New Roman" w:hAnsi="Times New Roman"/>
                            <w:lang w:val="ru-RU"/>
                          </w:rPr>
                        </w:pPr>
                        <w:r w:rsidRPr="00F13476">
                          <w:rPr>
                            <w:rFonts w:ascii="Times New Roman" w:hAnsi="Times New Roman"/>
                            <w:lang w:val="ru-RU"/>
                          </w:rPr>
                          <w:t xml:space="preserve">Направление материалов по фактам выявленных нарушений </w:t>
                        </w:r>
                      </w:p>
                      <w:p w:rsidR="00E8736E" w:rsidRPr="00F13476" w:rsidRDefault="00E8736E" w:rsidP="00704FD2">
                        <w:pPr>
                          <w:spacing w:before="0" w:beforeAutospacing="0" w:after="0" w:afterAutospacing="0"/>
                          <w:jc w:val="center"/>
                          <w:rPr>
                            <w:rFonts w:ascii="Times New Roman" w:hAnsi="Times New Roman"/>
                            <w:lang w:val="ru-RU"/>
                          </w:rPr>
                        </w:pPr>
                        <w:r w:rsidRPr="00F13476">
                          <w:rPr>
                            <w:rFonts w:ascii="Times New Roman" w:hAnsi="Times New Roman"/>
                            <w:lang w:val="ru-RU"/>
                          </w:rPr>
                          <w:t xml:space="preserve">в уполномоченные органы для принятия к субъекту проверки </w:t>
                        </w:r>
                      </w:p>
                      <w:p w:rsidR="00E8736E" w:rsidRPr="00F13476" w:rsidRDefault="00E8736E" w:rsidP="00704FD2">
                        <w:pPr>
                          <w:spacing w:before="0" w:beforeAutospacing="0" w:after="0" w:afterAutospacing="0"/>
                          <w:jc w:val="center"/>
                          <w:rPr>
                            <w:rFonts w:ascii="Times New Roman" w:hAnsi="Times New Roman"/>
                            <w:lang w:val="ru-RU"/>
                          </w:rPr>
                        </w:pPr>
                        <w:r w:rsidRPr="00F13476">
                          <w:rPr>
                            <w:rFonts w:ascii="Times New Roman" w:hAnsi="Times New Roman"/>
                            <w:lang w:val="ru-RU"/>
                          </w:rPr>
                          <w:t>мер административного воздействия</w:t>
                        </w:r>
                      </w:p>
                      <w:p w:rsidR="00E8736E" w:rsidRPr="00936F94" w:rsidRDefault="00E8736E" w:rsidP="00704FD2">
                        <w:pPr>
                          <w:jc w:val="center"/>
                          <w:rPr>
                            <w:lang w:val="ru-RU"/>
                          </w:rPr>
                        </w:pPr>
                      </w:p>
                    </w:txbxContent>
                  </v:textbox>
                </v:shape>
              </w:pict>
            </w:r>
            <w:r w:rsidR="00704FD2" w:rsidRPr="00E8736E">
              <w:rPr>
                <w:sz w:val="28"/>
                <w:szCs w:val="28"/>
                <w:lang w:val="ru-RU"/>
              </w:rPr>
              <w:t xml:space="preserve"> </w:t>
            </w:r>
          </w:p>
          <w:p w:rsidR="00704FD2" w:rsidRPr="00E8736E" w:rsidRDefault="00704FD2" w:rsidP="00E8736E">
            <w:pPr>
              <w:rPr>
                <w:sz w:val="28"/>
                <w:szCs w:val="28"/>
                <w:lang w:val="ru-RU"/>
              </w:rPr>
            </w:pPr>
          </w:p>
          <w:p w:rsidR="00704FD2" w:rsidRPr="00E8736E" w:rsidRDefault="00986F6A" w:rsidP="00E8736E">
            <w:pPr>
              <w:rPr>
                <w:sz w:val="28"/>
                <w:szCs w:val="28"/>
                <w:lang w:val="ru-RU"/>
              </w:rPr>
            </w:pPr>
            <w:r w:rsidRPr="00E8736E">
              <w:rPr>
                <w:rFonts w:ascii="Times New Roman" w:hAnsi="Times New Roman"/>
                <w:noProof/>
                <w:sz w:val="28"/>
                <w:szCs w:val="28"/>
                <w:lang w:val="ru-RU" w:eastAsia="ru-RU" w:bidi="ar-SA"/>
              </w:rPr>
              <w:pict>
                <v:shape id="_x0000_s1230" type="#_x0000_t67" style="position:absolute;left:0;text-align:left;margin-left:230.1pt;margin-top:5.75pt;width:15pt;height:35.3pt;z-index:251869184" fillcolor="black"/>
              </w:pict>
            </w:r>
          </w:p>
          <w:p w:rsidR="00704FD2" w:rsidRPr="00E8736E" w:rsidRDefault="00986F6A" w:rsidP="00E8736E">
            <w:pPr>
              <w:rPr>
                <w:sz w:val="28"/>
                <w:szCs w:val="28"/>
                <w:lang w:val="ru-RU"/>
              </w:rPr>
            </w:pPr>
            <w:r w:rsidRPr="00E8736E">
              <w:rPr>
                <w:rFonts w:ascii="Times New Roman" w:hAnsi="Times New Roman"/>
                <w:noProof/>
                <w:sz w:val="28"/>
                <w:szCs w:val="28"/>
                <w:lang w:val="ru-RU" w:eastAsia="ru-RU" w:bidi="ar-SA"/>
              </w:rPr>
              <w:pict>
                <v:shape id="_x0000_s1216" type="#_x0000_t202" style="position:absolute;left:0;text-align:left;margin-left:141.75pt;margin-top:20.9pt;width:191.25pt;height:35.1pt;z-index:251854848" stroked="f">
                  <v:textbox style="mso-next-textbox:#_x0000_s1216">
                    <w:txbxContent>
                      <w:p w:rsidR="00E8736E" w:rsidRDefault="00E8736E" w:rsidP="00704FD2">
                        <w:pPr>
                          <w:spacing w:before="0" w:beforeAutospacing="0" w:after="0" w:afterAutospacing="0"/>
                          <w:jc w:val="center"/>
                          <w:rPr>
                            <w:rFonts w:ascii="Arial Black" w:hAnsi="Arial Black"/>
                            <w:sz w:val="18"/>
                            <w:szCs w:val="18"/>
                            <w:lang w:val="ru-RU"/>
                          </w:rPr>
                        </w:pPr>
                        <w:r>
                          <w:rPr>
                            <w:rFonts w:ascii="Arial Black" w:hAnsi="Arial Black"/>
                            <w:sz w:val="18"/>
                            <w:szCs w:val="18"/>
                            <w:lang w:val="ru-RU"/>
                          </w:rPr>
                          <w:t>ВЫХОД №3</w:t>
                        </w:r>
                      </w:p>
                      <w:p w:rsidR="00E8736E" w:rsidRPr="00DC5567" w:rsidRDefault="00E8736E" w:rsidP="00704FD2">
                        <w:pPr>
                          <w:spacing w:before="0" w:beforeAutospacing="0" w:after="0" w:afterAutospacing="0"/>
                          <w:jc w:val="center"/>
                          <w:rPr>
                            <w:rFonts w:ascii="Arial Black" w:hAnsi="Arial Black"/>
                            <w:b/>
                            <w:sz w:val="18"/>
                            <w:szCs w:val="18"/>
                            <w:lang w:val="ru-RU"/>
                          </w:rPr>
                        </w:pPr>
                        <w:r>
                          <w:rPr>
                            <w:rFonts w:ascii="Arial Black" w:hAnsi="Arial Black"/>
                            <w:b/>
                            <w:sz w:val="18"/>
                            <w:szCs w:val="18"/>
                            <w:lang w:val="ru-RU"/>
                          </w:rPr>
                          <w:t>МУНИЦИПАЛЬНОЙ ФУНКЦИИ</w:t>
                        </w:r>
                      </w:p>
                    </w:txbxContent>
                  </v:textbox>
                </v:shape>
              </w:pict>
            </w:r>
          </w:p>
          <w:p w:rsidR="00704FD2" w:rsidRPr="00E8736E" w:rsidRDefault="00704FD2" w:rsidP="00E8736E">
            <w:pPr>
              <w:rPr>
                <w:sz w:val="28"/>
                <w:szCs w:val="28"/>
                <w:lang w:val="ru-RU"/>
              </w:rPr>
            </w:pPr>
          </w:p>
          <w:p w:rsidR="00704FD2" w:rsidRPr="00E8736E" w:rsidRDefault="00704FD2" w:rsidP="00E8736E">
            <w:pPr>
              <w:rPr>
                <w:sz w:val="28"/>
                <w:szCs w:val="28"/>
                <w:lang w:val="ru-RU"/>
              </w:rPr>
            </w:pPr>
          </w:p>
          <w:p w:rsidR="00704FD2" w:rsidRPr="00E8736E" w:rsidRDefault="00704FD2" w:rsidP="00E8736E">
            <w:pPr>
              <w:rPr>
                <w:sz w:val="28"/>
                <w:szCs w:val="28"/>
                <w:lang w:val="ru-RU"/>
              </w:rPr>
            </w:pPr>
          </w:p>
        </w:tc>
      </w:tr>
      <w:bookmarkEnd w:id="0"/>
    </w:tbl>
    <w:p w:rsidR="00704FD2" w:rsidRPr="00E8736E" w:rsidRDefault="00704FD2" w:rsidP="00704FD2">
      <w:pPr>
        <w:rPr>
          <w:rFonts w:ascii="Times New Roman" w:hAnsi="Times New Roman"/>
          <w:sz w:val="28"/>
          <w:szCs w:val="28"/>
          <w:lang w:val="ru-RU"/>
        </w:rPr>
      </w:pPr>
    </w:p>
    <w:p w:rsidR="00704FD2" w:rsidRPr="00E8736E" w:rsidRDefault="00704FD2" w:rsidP="00704FD2">
      <w:pPr>
        <w:rPr>
          <w:rFonts w:ascii="Times New Roman" w:hAnsi="Times New Roman"/>
          <w:sz w:val="28"/>
          <w:szCs w:val="28"/>
          <w:lang w:val="ru-RU"/>
        </w:rPr>
        <w:sectPr w:rsidR="00704FD2" w:rsidRPr="00E8736E" w:rsidSect="00E8736E">
          <w:pgSz w:w="11906" w:h="16838"/>
          <w:pgMar w:top="567" w:right="680" w:bottom="284" w:left="1418" w:header="454" w:footer="454" w:gutter="0"/>
          <w:cols w:space="708"/>
          <w:titlePg/>
          <w:docGrid w:linePitch="360"/>
        </w:sectPr>
      </w:pPr>
    </w:p>
    <w:tbl>
      <w:tblPr>
        <w:tblW w:w="15258" w:type="dxa"/>
        <w:tblLayout w:type="fixed"/>
        <w:tblLook w:val="0000"/>
      </w:tblPr>
      <w:tblGrid>
        <w:gridCol w:w="410"/>
        <w:gridCol w:w="1933"/>
        <w:gridCol w:w="1554"/>
        <w:gridCol w:w="831"/>
        <w:gridCol w:w="1006"/>
        <w:gridCol w:w="1006"/>
        <w:gridCol w:w="1454"/>
        <w:gridCol w:w="274"/>
        <w:gridCol w:w="104"/>
        <w:gridCol w:w="1496"/>
        <w:gridCol w:w="5190"/>
      </w:tblGrid>
      <w:tr w:rsidR="00704FD2" w:rsidRPr="00E8736E" w:rsidTr="00E8736E">
        <w:trPr>
          <w:trHeight w:val="276"/>
        </w:trPr>
        <w:tc>
          <w:tcPr>
            <w:tcW w:w="410" w:type="dxa"/>
            <w:tcBorders>
              <w:top w:val="nil"/>
              <w:left w:val="nil"/>
              <w:bottom w:val="nil"/>
              <w:right w:val="nil"/>
            </w:tcBorders>
            <w:shd w:val="clear" w:color="auto" w:fill="auto"/>
            <w:noWrap/>
            <w:vAlign w:val="bottom"/>
          </w:tcPr>
          <w:p w:rsidR="00704FD2" w:rsidRPr="00E8736E" w:rsidRDefault="00704FD2" w:rsidP="00E8736E">
            <w:pPr>
              <w:rPr>
                <w:color w:val="000000"/>
                <w:sz w:val="28"/>
                <w:szCs w:val="28"/>
                <w:lang w:val="ru-RU"/>
              </w:rPr>
            </w:pPr>
          </w:p>
        </w:tc>
        <w:tc>
          <w:tcPr>
            <w:tcW w:w="1933" w:type="dxa"/>
            <w:tcBorders>
              <w:top w:val="nil"/>
              <w:left w:val="nil"/>
              <w:bottom w:val="nil"/>
              <w:right w:val="nil"/>
            </w:tcBorders>
            <w:shd w:val="clear" w:color="auto" w:fill="auto"/>
            <w:noWrap/>
            <w:vAlign w:val="bottom"/>
          </w:tcPr>
          <w:p w:rsidR="00704FD2" w:rsidRPr="00E8736E" w:rsidRDefault="00704FD2" w:rsidP="00E8736E">
            <w:pPr>
              <w:rPr>
                <w:rFonts w:ascii="Arial" w:hAnsi="Arial" w:cs="Arial"/>
                <w:color w:val="000000"/>
                <w:sz w:val="28"/>
                <w:szCs w:val="28"/>
                <w:lang w:val="ru-RU"/>
              </w:rPr>
            </w:pPr>
          </w:p>
        </w:tc>
        <w:tc>
          <w:tcPr>
            <w:tcW w:w="1554" w:type="dxa"/>
            <w:tcBorders>
              <w:top w:val="nil"/>
              <w:left w:val="nil"/>
              <w:bottom w:val="nil"/>
              <w:right w:val="nil"/>
            </w:tcBorders>
            <w:shd w:val="clear" w:color="auto" w:fill="auto"/>
            <w:noWrap/>
            <w:vAlign w:val="bottom"/>
          </w:tcPr>
          <w:p w:rsidR="00704FD2" w:rsidRPr="00E8736E" w:rsidRDefault="00704FD2" w:rsidP="00E8736E">
            <w:pPr>
              <w:rPr>
                <w:rFonts w:ascii="Arial" w:hAnsi="Arial" w:cs="Arial"/>
                <w:color w:val="000000"/>
                <w:sz w:val="28"/>
                <w:szCs w:val="28"/>
                <w:lang w:val="ru-RU"/>
              </w:rPr>
            </w:pPr>
          </w:p>
        </w:tc>
        <w:tc>
          <w:tcPr>
            <w:tcW w:w="831" w:type="dxa"/>
            <w:tcBorders>
              <w:top w:val="nil"/>
              <w:left w:val="nil"/>
              <w:bottom w:val="nil"/>
              <w:right w:val="nil"/>
            </w:tcBorders>
            <w:shd w:val="clear" w:color="auto" w:fill="auto"/>
            <w:noWrap/>
            <w:vAlign w:val="bottom"/>
          </w:tcPr>
          <w:p w:rsidR="00704FD2" w:rsidRPr="00E8736E" w:rsidRDefault="00704FD2" w:rsidP="00E8736E">
            <w:pPr>
              <w:rPr>
                <w:rFonts w:ascii="Arial" w:hAnsi="Arial" w:cs="Arial"/>
                <w:color w:val="000000"/>
                <w:sz w:val="28"/>
                <w:szCs w:val="28"/>
                <w:lang w:val="ru-RU"/>
              </w:rPr>
            </w:pPr>
          </w:p>
        </w:tc>
        <w:tc>
          <w:tcPr>
            <w:tcW w:w="1006" w:type="dxa"/>
            <w:tcBorders>
              <w:top w:val="nil"/>
              <w:left w:val="nil"/>
              <w:bottom w:val="nil"/>
              <w:right w:val="nil"/>
            </w:tcBorders>
            <w:shd w:val="clear" w:color="auto" w:fill="auto"/>
            <w:noWrap/>
            <w:vAlign w:val="bottom"/>
          </w:tcPr>
          <w:p w:rsidR="00704FD2" w:rsidRPr="00E8736E" w:rsidRDefault="00704FD2" w:rsidP="00E8736E">
            <w:pPr>
              <w:rPr>
                <w:rFonts w:ascii="Arial" w:hAnsi="Arial" w:cs="Arial"/>
                <w:color w:val="000000"/>
                <w:sz w:val="28"/>
                <w:szCs w:val="28"/>
                <w:lang w:val="ru-RU"/>
              </w:rPr>
            </w:pPr>
          </w:p>
        </w:tc>
        <w:tc>
          <w:tcPr>
            <w:tcW w:w="1006" w:type="dxa"/>
            <w:tcBorders>
              <w:top w:val="nil"/>
              <w:left w:val="nil"/>
              <w:bottom w:val="nil"/>
              <w:right w:val="nil"/>
            </w:tcBorders>
            <w:shd w:val="clear" w:color="auto" w:fill="auto"/>
            <w:noWrap/>
            <w:vAlign w:val="bottom"/>
          </w:tcPr>
          <w:p w:rsidR="00704FD2" w:rsidRPr="00E8736E" w:rsidRDefault="00704FD2" w:rsidP="00E8736E">
            <w:pPr>
              <w:rPr>
                <w:rFonts w:ascii="Arial" w:hAnsi="Arial" w:cs="Arial"/>
                <w:color w:val="000000"/>
                <w:sz w:val="28"/>
                <w:szCs w:val="28"/>
                <w:lang w:val="ru-RU"/>
              </w:rPr>
            </w:pPr>
          </w:p>
        </w:tc>
        <w:tc>
          <w:tcPr>
            <w:tcW w:w="1454" w:type="dxa"/>
            <w:tcBorders>
              <w:top w:val="nil"/>
              <w:left w:val="nil"/>
              <w:bottom w:val="nil"/>
              <w:right w:val="nil"/>
            </w:tcBorders>
            <w:shd w:val="clear" w:color="auto" w:fill="auto"/>
            <w:noWrap/>
            <w:vAlign w:val="bottom"/>
          </w:tcPr>
          <w:p w:rsidR="00704FD2" w:rsidRPr="00E8736E" w:rsidRDefault="00704FD2" w:rsidP="00E8736E">
            <w:pPr>
              <w:rPr>
                <w:rFonts w:ascii="Arial" w:hAnsi="Arial" w:cs="Arial"/>
                <w:color w:val="000000"/>
                <w:sz w:val="28"/>
                <w:szCs w:val="28"/>
                <w:lang w:val="ru-RU"/>
              </w:rPr>
            </w:pPr>
          </w:p>
        </w:tc>
        <w:tc>
          <w:tcPr>
            <w:tcW w:w="274" w:type="dxa"/>
            <w:tcBorders>
              <w:top w:val="nil"/>
              <w:left w:val="nil"/>
              <w:bottom w:val="nil"/>
              <w:right w:val="nil"/>
            </w:tcBorders>
            <w:shd w:val="clear" w:color="auto" w:fill="auto"/>
            <w:noWrap/>
            <w:vAlign w:val="bottom"/>
          </w:tcPr>
          <w:p w:rsidR="00704FD2" w:rsidRPr="00E8736E" w:rsidRDefault="00704FD2" w:rsidP="00E8736E">
            <w:pPr>
              <w:rPr>
                <w:rFonts w:ascii="Arial" w:hAnsi="Arial" w:cs="Arial"/>
                <w:color w:val="000000"/>
                <w:sz w:val="28"/>
                <w:szCs w:val="28"/>
                <w:lang w:val="ru-RU"/>
              </w:rPr>
            </w:pPr>
          </w:p>
        </w:tc>
        <w:tc>
          <w:tcPr>
            <w:tcW w:w="6790" w:type="dxa"/>
            <w:gridSpan w:val="3"/>
            <w:tcBorders>
              <w:top w:val="nil"/>
              <w:left w:val="nil"/>
              <w:bottom w:val="nil"/>
              <w:right w:val="nil"/>
            </w:tcBorders>
            <w:shd w:val="clear" w:color="auto" w:fill="auto"/>
            <w:noWrap/>
            <w:vAlign w:val="bottom"/>
          </w:tcPr>
          <w:p w:rsidR="00704FD2" w:rsidRPr="00E8736E" w:rsidRDefault="00704FD2" w:rsidP="00E8736E">
            <w:pPr>
              <w:jc w:val="right"/>
              <w:rPr>
                <w:rFonts w:ascii="Times New Roman" w:hAnsi="Times New Roman"/>
                <w:color w:val="000000"/>
                <w:sz w:val="28"/>
                <w:szCs w:val="28"/>
              </w:rPr>
            </w:pPr>
            <w:proofErr w:type="spellStart"/>
            <w:r w:rsidRPr="00E8736E">
              <w:rPr>
                <w:rFonts w:ascii="Times New Roman" w:hAnsi="Times New Roman"/>
                <w:color w:val="000000"/>
                <w:sz w:val="28"/>
                <w:szCs w:val="28"/>
              </w:rPr>
              <w:t>Приложение</w:t>
            </w:r>
            <w:proofErr w:type="spellEnd"/>
            <w:r w:rsidRPr="00E8736E">
              <w:rPr>
                <w:rFonts w:ascii="Times New Roman" w:hAnsi="Times New Roman"/>
                <w:color w:val="000000"/>
                <w:sz w:val="28"/>
                <w:szCs w:val="28"/>
              </w:rPr>
              <w:t xml:space="preserve"> 2</w:t>
            </w:r>
          </w:p>
        </w:tc>
      </w:tr>
      <w:tr w:rsidR="00704FD2" w:rsidRPr="00E8736E" w:rsidTr="00E8736E">
        <w:trPr>
          <w:trHeight w:val="276"/>
        </w:trPr>
        <w:tc>
          <w:tcPr>
            <w:tcW w:w="410" w:type="dxa"/>
            <w:tcBorders>
              <w:top w:val="nil"/>
              <w:left w:val="nil"/>
              <w:bottom w:val="nil"/>
              <w:right w:val="nil"/>
            </w:tcBorders>
            <w:shd w:val="clear" w:color="auto" w:fill="auto"/>
            <w:noWrap/>
            <w:vAlign w:val="bottom"/>
          </w:tcPr>
          <w:p w:rsidR="00704FD2" w:rsidRPr="00E8736E" w:rsidRDefault="00704FD2" w:rsidP="00E8736E">
            <w:pPr>
              <w:rPr>
                <w:rFonts w:ascii="Times New Roman" w:hAnsi="Times New Roman"/>
                <w:color w:val="000000"/>
                <w:sz w:val="28"/>
                <w:szCs w:val="28"/>
              </w:rPr>
            </w:pPr>
          </w:p>
        </w:tc>
        <w:tc>
          <w:tcPr>
            <w:tcW w:w="1933" w:type="dxa"/>
            <w:tcBorders>
              <w:top w:val="nil"/>
              <w:left w:val="nil"/>
              <w:bottom w:val="nil"/>
              <w:right w:val="nil"/>
            </w:tcBorders>
            <w:shd w:val="clear" w:color="auto" w:fill="auto"/>
            <w:noWrap/>
            <w:vAlign w:val="bottom"/>
          </w:tcPr>
          <w:p w:rsidR="00704FD2" w:rsidRPr="00E8736E" w:rsidRDefault="00704FD2" w:rsidP="00E8736E">
            <w:pPr>
              <w:rPr>
                <w:rFonts w:ascii="Times New Roman" w:hAnsi="Times New Roman"/>
                <w:color w:val="000000"/>
                <w:sz w:val="28"/>
                <w:szCs w:val="28"/>
              </w:rPr>
            </w:pPr>
          </w:p>
        </w:tc>
        <w:tc>
          <w:tcPr>
            <w:tcW w:w="1554" w:type="dxa"/>
            <w:tcBorders>
              <w:top w:val="nil"/>
              <w:left w:val="nil"/>
              <w:bottom w:val="nil"/>
              <w:right w:val="nil"/>
            </w:tcBorders>
            <w:shd w:val="clear" w:color="auto" w:fill="auto"/>
            <w:noWrap/>
            <w:vAlign w:val="bottom"/>
          </w:tcPr>
          <w:p w:rsidR="00704FD2" w:rsidRPr="00E8736E" w:rsidRDefault="00704FD2" w:rsidP="00E8736E">
            <w:pPr>
              <w:rPr>
                <w:rFonts w:ascii="Times New Roman" w:hAnsi="Times New Roman"/>
                <w:color w:val="000000"/>
                <w:sz w:val="28"/>
                <w:szCs w:val="28"/>
              </w:rPr>
            </w:pPr>
          </w:p>
        </w:tc>
        <w:tc>
          <w:tcPr>
            <w:tcW w:w="831" w:type="dxa"/>
            <w:tcBorders>
              <w:top w:val="nil"/>
              <w:left w:val="nil"/>
              <w:bottom w:val="nil"/>
              <w:right w:val="nil"/>
            </w:tcBorders>
            <w:shd w:val="clear" w:color="auto" w:fill="auto"/>
            <w:noWrap/>
            <w:vAlign w:val="bottom"/>
          </w:tcPr>
          <w:p w:rsidR="00704FD2" w:rsidRPr="00E8736E" w:rsidRDefault="00704FD2" w:rsidP="00E8736E">
            <w:pPr>
              <w:rPr>
                <w:rFonts w:ascii="Times New Roman" w:hAnsi="Times New Roman"/>
                <w:color w:val="000000"/>
                <w:sz w:val="28"/>
                <w:szCs w:val="28"/>
              </w:rPr>
            </w:pPr>
          </w:p>
        </w:tc>
        <w:tc>
          <w:tcPr>
            <w:tcW w:w="1006" w:type="dxa"/>
            <w:tcBorders>
              <w:top w:val="nil"/>
              <w:left w:val="nil"/>
              <w:bottom w:val="nil"/>
              <w:right w:val="nil"/>
            </w:tcBorders>
            <w:shd w:val="clear" w:color="auto" w:fill="auto"/>
            <w:noWrap/>
            <w:vAlign w:val="bottom"/>
          </w:tcPr>
          <w:p w:rsidR="00704FD2" w:rsidRPr="00E8736E" w:rsidRDefault="00704FD2" w:rsidP="00E8736E">
            <w:pPr>
              <w:rPr>
                <w:rFonts w:ascii="Times New Roman" w:hAnsi="Times New Roman"/>
                <w:color w:val="000000"/>
                <w:sz w:val="28"/>
                <w:szCs w:val="28"/>
              </w:rPr>
            </w:pPr>
          </w:p>
        </w:tc>
        <w:tc>
          <w:tcPr>
            <w:tcW w:w="1006" w:type="dxa"/>
            <w:tcBorders>
              <w:top w:val="nil"/>
              <w:left w:val="nil"/>
              <w:bottom w:val="nil"/>
              <w:right w:val="nil"/>
            </w:tcBorders>
            <w:shd w:val="clear" w:color="auto" w:fill="auto"/>
            <w:noWrap/>
            <w:vAlign w:val="bottom"/>
          </w:tcPr>
          <w:p w:rsidR="00704FD2" w:rsidRPr="00E8736E" w:rsidRDefault="00704FD2" w:rsidP="00E8736E">
            <w:pPr>
              <w:rPr>
                <w:rFonts w:ascii="Times New Roman" w:hAnsi="Times New Roman"/>
                <w:color w:val="000000"/>
                <w:sz w:val="28"/>
                <w:szCs w:val="28"/>
              </w:rPr>
            </w:pPr>
          </w:p>
        </w:tc>
        <w:tc>
          <w:tcPr>
            <w:tcW w:w="1454" w:type="dxa"/>
            <w:tcBorders>
              <w:top w:val="nil"/>
              <w:left w:val="nil"/>
              <w:bottom w:val="nil"/>
              <w:right w:val="nil"/>
            </w:tcBorders>
            <w:shd w:val="clear" w:color="auto" w:fill="auto"/>
            <w:noWrap/>
            <w:vAlign w:val="bottom"/>
          </w:tcPr>
          <w:p w:rsidR="00704FD2" w:rsidRPr="00E8736E" w:rsidRDefault="00704FD2" w:rsidP="00E8736E">
            <w:pPr>
              <w:rPr>
                <w:rFonts w:ascii="Times New Roman" w:hAnsi="Times New Roman"/>
                <w:color w:val="000000"/>
                <w:sz w:val="28"/>
                <w:szCs w:val="28"/>
              </w:rPr>
            </w:pPr>
          </w:p>
        </w:tc>
        <w:tc>
          <w:tcPr>
            <w:tcW w:w="274" w:type="dxa"/>
            <w:tcBorders>
              <w:top w:val="nil"/>
              <w:left w:val="nil"/>
              <w:bottom w:val="nil"/>
              <w:right w:val="nil"/>
            </w:tcBorders>
            <w:shd w:val="clear" w:color="auto" w:fill="auto"/>
            <w:noWrap/>
            <w:vAlign w:val="bottom"/>
          </w:tcPr>
          <w:p w:rsidR="00704FD2" w:rsidRPr="00E8736E" w:rsidRDefault="00704FD2" w:rsidP="00E8736E">
            <w:pPr>
              <w:rPr>
                <w:rFonts w:ascii="Times New Roman" w:hAnsi="Times New Roman"/>
                <w:color w:val="000000"/>
                <w:sz w:val="28"/>
                <w:szCs w:val="28"/>
              </w:rPr>
            </w:pPr>
          </w:p>
        </w:tc>
        <w:tc>
          <w:tcPr>
            <w:tcW w:w="6790" w:type="dxa"/>
            <w:gridSpan w:val="3"/>
            <w:tcBorders>
              <w:top w:val="nil"/>
              <w:left w:val="nil"/>
              <w:bottom w:val="nil"/>
              <w:right w:val="nil"/>
            </w:tcBorders>
            <w:shd w:val="clear" w:color="auto" w:fill="auto"/>
            <w:noWrap/>
            <w:vAlign w:val="bottom"/>
          </w:tcPr>
          <w:p w:rsidR="00704FD2" w:rsidRPr="00E8736E" w:rsidRDefault="00704FD2" w:rsidP="00E8736E">
            <w:pPr>
              <w:jc w:val="right"/>
              <w:rPr>
                <w:rFonts w:ascii="Times New Roman" w:hAnsi="Times New Roman"/>
                <w:color w:val="000000"/>
                <w:sz w:val="28"/>
                <w:szCs w:val="28"/>
                <w:lang w:val="ru-RU"/>
              </w:rPr>
            </w:pPr>
            <w:r w:rsidRPr="00E8736E">
              <w:rPr>
                <w:rFonts w:ascii="Times New Roman" w:hAnsi="Times New Roman"/>
                <w:color w:val="000000"/>
                <w:sz w:val="28"/>
                <w:szCs w:val="28"/>
                <w:lang w:val="ru-RU"/>
              </w:rPr>
              <w:t>К Административному регламенту муниципальной функции</w:t>
            </w:r>
          </w:p>
        </w:tc>
      </w:tr>
      <w:tr w:rsidR="00704FD2" w:rsidRPr="00E8736E" w:rsidTr="00E8736E">
        <w:trPr>
          <w:trHeight w:val="312"/>
        </w:trPr>
        <w:tc>
          <w:tcPr>
            <w:tcW w:w="410" w:type="dxa"/>
            <w:tcBorders>
              <w:top w:val="nil"/>
              <w:left w:val="nil"/>
              <w:bottom w:val="nil"/>
              <w:right w:val="nil"/>
            </w:tcBorders>
            <w:shd w:val="clear" w:color="auto" w:fill="auto"/>
            <w:noWrap/>
            <w:vAlign w:val="bottom"/>
          </w:tcPr>
          <w:p w:rsidR="00704FD2" w:rsidRPr="00E8736E" w:rsidRDefault="00704FD2" w:rsidP="00E8736E">
            <w:pPr>
              <w:rPr>
                <w:rFonts w:ascii="Times New Roman" w:hAnsi="Times New Roman"/>
                <w:color w:val="000000"/>
                <w:sz w:val="28"/>
                <w:szCs w:val="28"/>
                <w:lang w:val="ru-RU"/>
              </w:rPr>
            </w:pPr>
          </w:p>
        </w:tc>
        <w:tc>
          <w:tcPr>
            <w:tcW w:w="1933" w:type="dxa"/>
            <w:tcBorders>
              <w:top w:val="nil"/>
              <w:left w:val="nil"/>
              <w:bottom w:val="nil"/>
              <w:right w:val="nil"/>
            </w:tcBorders>
            <w:shd w:val="clear" w:color="auto" w:fill="auto"/>
            <w:noWrap/>
            <w:vAlign w:val="bottom"/>
          </w:tcPr>
          <w:p w:rsidR="00704FD2" w:rsidRPr="00E8736E" w:rsidRDefault="00704FD2" w:rsidP="00E8736E">
            <w:pPr>
              <w:rPr>
                <w:rFonts w:ascii="Times New Roman" w:hAnsi="Times New Roman"/>
                <w:color w:val="000000"/>
                <w:sz w:val="28"/>
                <w:szCs w:val="28"/>
                <w:lang w:val="ru-RU"/>
              </w:rPr>
            </w:pPr>
          </w:p>
        </w:tc>
        <w:tc>
          <w:tcPr>
            <w:tcW w:w="1554" w:type="dxa"/>
            <w:tcBorders>
              <w:top w:val="nil"/>
              <w:left w:val="nil"/>
              <w:bottom w:val="nil"/>
              <w:right w:val="nil"/>
            </w:tcBorders>
            <w:shd w:val="clear" w:color="auto" w:fill="auto"/>
            <w:noWrap/>
            <w:vAlign w:val="bottom"/>
          </w:tcPr>
          <w:p w:rsidR="00704FD2" w:rsidRPr="00E8736E" w:rsidRDefault="00704FD2" w:rsidP="00E8736E">
            <w:pPr>
              <w:rPr>
                <w:rFonts w:ascii="Times New Roman" w:hAnsi="Times New Roman"/>
                <w:color w:val="000000"/>
                <w:sz w:val="28"/>
                <w:szCs w:val="28"/>
                <w:lang w:val="ru-RU"/>
              </w:rPr>
            </w:pPr>
          </w:p>
        </w:tc>
        <w:tc>
          <w:tcPr>
            <w:tcW w:w="831" w:type="dxa"/>
            <w:tcBorders>
              <w:top w:val="nil"/>
              <w:left w:val="nil"/>
              <w:bottom w:val="nil"/>
              <w:right w:val="nil"/>
            </w:tcBorders>
            <w:shd w:val="clear" w:color="auto" w:fill="auto"/>
            <w:noWrap/>
            <w:vAlign w:val="bottom"/>
          </w:tcPr>
          <w:p w:rsidR="00704FD2" w:rsidRPr="00E8736E" w:rsidRDefault="00704FD2" w:rsidP="00E8736E">
            <w:pPr>
              <w:rPr>
                <w:rFonts w:ascii="Times New Roman" w:hAnsi="Times New Roman"/>
                <w:color w:val="000000"/>
                <w:sz w:val="28"/>
                <w:szCs w:val="28"/>
                <w:lang w:val="ru-RU"/>
              </w:rPr>
            </w:pPr>
          </w:p>
        </w:tc>
        <w:tc>
          <w:tcPr>
            <w:tcW w:w="1006" w:type="dxa"/>
            <w:tcBorders>
              <w:top w:val="nil"/>
              <w:left w:val="nil"/>
              <w:bottom w:val="nil"/>
              <w:right w:val="nil"/>
            </w:tcBorders>
            <w:shd w:val="clear" w:color="auto" w:fill="auto"/>
            <w:noWrap/>
            <w:vAlign w:val="bottom"/>
          </w:tcPr>
          <w:p w:rsidR="00704FD2" w:rsidRPr="00E8736E" w:rsidRDefault="00704FD2" w:rsidP="00E8736E">
            <w:pPr>
              <w:rPr>
                <w:rFonts w:ascii="Times New Roman" w:hAnsi="Times New Roman"/>
                <w:color w:val="000000"/>
                <w:sz w:val="28"/>
                <w:szCs w:val="28"/>
                <w:lang w:val="ru-RU"/>
              </w:rPr>
            </w:pPr>
          </w:p>
        </w:tc>
        <w:tc>
          <w:tcPr>
            <w:tcW w:w="1006" w:type="dxa"/>
            <w:tcBorders>
              <w:top w:val="nil"/>
              <w:left w:val="nil"/>
              <w:bottom w:val="nil"/>
              <w:right w:val="nil"/>
            </w:tcBorders>
            <w:shd w:val="clear" w:color="auto" w:fill="auto"/>
            <w:noWrap/>
            <w:vAlign w:val="bottom"/>
          </w:tcPr>
          <w:p w:rsidR="00704FD2" w:rsidRPr="00E8736E" w:rsidRDefault="00704FD2" w:rsidP="00E8736E">
            <w:pPr>
              <w:rPr>
                <w:rFonts w:ascii="Times New Roman" w:hAnsi="Times New Roman"/>
                <w:color w:val="000000"/>
                <w:sz w:val="28"/>
                <w:szCs w:val="28"/>
                <w:lang w:val="ru-RU"/>
              </w:rPr>
            </w:pPr>
          </w:p>
        </w:tc>
        <w:tc>
          <w:tcPr>
            <w:tcW w:w="1454" w:type="dxa"/>
            <w:tcBorders>
              <w:top w:val="nil"/>
              <w:left w:val="nil"/>
              <w:bottom w:val="nil"/>
              <w:right w:val="nil"/>
            </w:tcBorders>
            <w:shd w:val="clear" w:color="auto" w:fill="auto"/>
            <w:noWrap/>
            <w:vAlign w:val="bottom"/>
          </w:tcPr>
          <w:p w:rsidR="00704FD2" w:rsidRPr="00E8736E" w:rsidRDefault="00704FD2" w:rsidP="00E8736E">
            <w:pPr>
              <w:rPr>
                <w:rFonts w:ascii="Times New Roman" w:hAnsi="Times New Roman"/>
                <w:color w:val="000000"/>
                <w:sz w:val="28"/>
                <w:szCs w:val="28"/>
                <w:lang w:val="ru-RU"/>
              </w:rPr>
            </w:pPr>
          </w:p>
        </w:tc>
        <w:tc>
          <w:tcPr>
            <w:tcW w:w="274" w:type="dxa"/>
            <w:tcBorders>
              <w:top w:val="nil"/>
              <w:left w:val="nil"/>
              <w:bottom w:val="nil"/>
              <w:right w:val="nil"/>
            </w:tcBorders>
            <w:shd w:val="clear" w:color="auto" w:fill="auto"/>
            <w:noWrap/>
            <w:vAlign w:val="bottom"/>
          </w:tcPr>
          <w:p w:rsidR="00704FD2" w:rsidRPr="00E8736E" w:rsidRDefault="00704FD2" w:rsidP="00E8736E">
            <w:pPr>
              <w:rPr>
                <w:rFonts w:ascii="Times New Roman" w:hAnsi="Times New Roman"/>
                <w:color w:val="000000"/>
                <w:sz w:val="28"/>
                <w:szCs w:val="28"/>
                <w:lang w:val="ru-RU"/>
              </w:rPr>
            </w:pPr>
          </w:p>
        </w:tc>
        <w:tc>
          <w:tcPr>
            <w:tcW w:w="6790" w:type="dxa"/>
            <w:gridSpan w:val="3"/>
            <w:tcBorders>
              <w:top w:val="nil"/>
              <w:left w:val="nil"/>
              <w:bottom w:val="nil"/>
              <w:right w:val="nil"/>
            </w:tcBorders>
            <w:shd w:val="clear" w:color="auto" w:fill="auto"/>
            <w:noWrap/>
            <w:vAlign w:val="bottom"/>
          </w:tcPr>
          <w:p w:rsidR="00704FD2" w:rsidRPr="00E8736E" w:rsidRDefault="00704FD2" w:rsidP="00E8736E">
            <w:pPr>
              <w:jc w:val="right"/>
              <w:rPr>
                <w:rFonts w:ascii="Times New Roman" w:hAnsi="Times New Roman"/>
                <w:color w:val="000000"/>
                <w:sz w:val="28"/>
                <w:szCs w:val="28"/>
                <w:lang w:val="ru-RU"/>
              </w:rPr>
            </w:pPr>
            <w:r w:rsidRPr="00E8736E">
              <w:rPr>
                <w:rFonts w:ascii="Times New Roman" w:hAnsi="Times New Roman"/>
                <w:color w:val="000000"/>
                <w:sz w:val="28"/>
                <w:szCs w:val="28"/>
                <w:lang w:val="ru-RU"/>
              </w:rPr>
              <w:t>«Осуществление муниципального лесного контроля и надзора за использованием, охраной, защитой</w:t>
            </w:r>
          </w:p>
        </w:tc>
      </w:tr>
      <w:tr w:rsidR="00704FD2" w:rsidRPr="00E8736E" w:rsidTr="00E8736E">
        <w:trPr>
          <w:trHeight w:val="312"/>
        </w:trPr>
        <w:tc>
          <w:tcPr>
            <w:tcW w:w="410" w:type="dxa"/>
            <w:tcBorders>
              <w:top w:val="nil"/>
              <w:left w:val="nil"/>
              <w:bottom w:val="nil"/>
              <w:right w:val="nil"/>
            </w:tcBorders>
            <w:shd w:val="clear" w:color="auto" w:fill="auto"/>
            <w:noWrap/>
            <w:vAlign w:val="bottom"/>
          </w:tcPr>
          <w:p w:rsidR="00704FD2" w:rsidRPr="00E8736E" w:rsidRDefault="00704FD2" w:rsidP="00E8736E">
            <w:pPr>
              <w:rPr>
                <w:rFonts w:ascii="Times New Roman" w:hAnsi="Times New Roman"/>
                <w:color w:val="000000"/>
                <w:sz w:val="28"/>
                <w:szCs w:val="28"/>
                <w:lang w:val="ru-RU"/>
              </w:rPr>
            </w:pPr>
          </w:p>
        </w:tc>
        <w:tc>
          <w:tcPr>
            <w:tcW w:w="1933" w:type="dxa"/>
            <w:tcBorders>
              <w:top w:val="nil"/>
              <w:left w:val="nil"/>
              <w:bottom w:val="nil"/>
              <w:right w:val="nil"/>
            </w:tcBorders>
            <w:shd w:val="clear" w:color="auto" w:fill="auto"/>
            <w:noWrap/>
            <w:vAlign w:val="bottom"/>
          </w:tcPr>
          <w:p w:rsidR="00704FD2" w:rsidRPr="00E8736E" w:rsidRDefault="00704FD2" w:rsidP="00E8736E">
            <w:pPr>
              <w:rPr>
                <w:rFonts w:ascii="Times New Roman" w:hAnsi="Times New Roman"/>
                <w:color w:val="000000"/>
                <w:sz w:val="28"/>
                <w:szCs w:val="28"/>
                <w:lang w:val="ru-RU"/>
              </w:rPr>
            </w:pPr>
          </w:p>
        </w:tc>
        <w:tc>
          <w:tcPr>
            <w:tcW w:w="1554" w:type="dxa"/>
            <w:tcBorders>
              <w:top w:val="nil"/>
              <w:left w:val="nil"/>
              <w:bottom w:val="nil"/>
              <w:right w:val="nil"/>
            </w:tcBorders>
            <w:shd w:val="clear" w:color="auto" w:fill="auto"/>
            <w:noWrap/>
            <w:vAlign w:val="bottom"/>
          </w:tcPr>
          <w:p w:rsidR="00704FD2" w:rsidRPr="00E8736E" w:rsidRDefault="00704FD2" w:rsidP="00E8736E">
            <w:pPr>
              <w:rPr>
                <w:rFonts w:ascii="Times New Roman" w:hAnsi="Times New Roman"/>
                <w:color w:val="000000"/>
                <w:sz w:val="28"/>
                <w:szCs w:val="28"/>
                <w:lang w:val="ru-RU"/>
              </w:rPr>
            </w:pPr>
          </w:p>
        </w:tc>
        <w:tc>
          <w:tcPr>
            <w:tcW w:w="831" w:type="dxa"/>
            <w:tcBorders>
              <w:top w:val="nil"/>
              <w:left w:val="nil"/>
              <w:bottom w:val="nil"/>
              <w:right w:val="nil"/>
            </w:tcBorders>
            <w:shd w:val="clear" w:color="auto" w:fill="auto"/>
            <w:noWrap/>
            <w:vAlign w:val="bottom"/>
          </w:tcPr>
          <w:p w:rsidR="00704FD2" w:rsidRPr="00E8736E" w:rsidRDefault="00704FD2" w:rsidP="00E8736E">
            <w:pPr>
              <w:rPr>
                <w:rFonts w:ascii="Times New Roman" w:hAnsi="Times New Roman"/>
                <w:color w:val="000000"/>
                <w:sz w:val="28"/>
                <w:szCs w:val="28"/>
                <w:lang w:val="ru-RU"/>
              </w:rPr>
            </w:pPr>
          </w:p>
        </w:tc>
        <w:tc>
          <w:tcPr>
            <w:tcW w:w="1006" w:type="dxa"/>
            <w:tcBorders>
              <w:top w:val="nil"/>
              <w:left w:val="nil"/>
              <w:bottom w:val="nil"/>
              <w:right w:val="nil"/>
            </w:tcBorders>
            <w:shd w:val="clear" w:color="auto" w:fill="auto"/>
            <w:noWrap/>
            <w:vAlign w:val="bottom"/>
          </w:tcPr>
          <w:p w:rsidR="00704FD2" w:rsidRPr="00E8736E" w:rsidRDefault="00704FD2" w:rsidP="00E8736E">
            <w:pPr>
              <w:rPr>
                <w:rFonts w:ascii="Times New Roman" w:hAnsi="Times New Roman"/>
                <w:color w:val="000000"/>
                <w:sz w:val="28"/>
                <w:szCs w:val="28"/>
                <w:lang w:val="ru-RU"/>
              </w:rPr>
            </w:pPr>
          </w:p>
        </w:tc>
        <w:tc>
          <w:tcPr>
            <w:tcW w:w="1006" w:type="dxa"/>
            <w:tcBorders>
              <w:top w:val="nil"/>
              <w:left w:val="nil"/>
              <w:bottom w:val="nil"/>
              <w:right w:val="nil"/>
            </w:tcBorders>
            <w:shd w:val="clear" w:color="auto" w:fill="auto"/>
            <w:noWrap/>
            <w:vAlign w:val="bottom"/>
          </w:tcPr>
          <w:p w:rsidR="00704FD2" w:rsidRPr="00E8736E" w:rsidRDefault="00704FD2" w:rsidP="00E8736E">
            <w:pPr>
              <w:rPr>
                <w:rFonts w:ascii="Times New Roman" w:hAnsi="Times New Roman"/>
                <w:color w:val="000000"/>
                <w:sz w:val="28"/>
                <w:szCs w:val="28"/>
                <w:lang w:val="ru-RU"/>
              </w:rPr>
            </w:pPr>
          </w:p>
        </w:tc>
        <w:tc>
          <w:tcPr>
            <w:tcW w:w="1454" w:type="dxa"/>
            <w:tcBorders>
              <w:top w:val="nil"/>
              <w:left w:val="nil"/>
              <w:bottom w:val="nil"/>
              <w:right w:val="nil"/>
            </w:tcBorders>
            <w:shd w:val="clear" w:color="auto" w:fill="auto"/>
            <w:noWrap/>
            <w:vAlign w:val="bottom"/>
          </w:tcPr>
          <w:p w:rsidR="00704FD2" w:rsidRPr="00E8736E" w:rsidRDefault="00704FD2" w:rsidP="00E8736E">
            <w:pPr>
              <w:rPr>
                <w:rFonts w:ascii="Times New Roman" w:hAnsi="Times New Roman"/>
                <w:color w:val="000000"/>
                <w:sz w:val="28"/>
                <w:szCs w:val="28"/>
                <w:lang w:val="ru-RU"/>
              </w:rPr>
            </w:pPr>
          </w:p>
        </w:tc>
        <w:tc>
          <w:tcPr>
            <w:tcW w:w="274" w:type="dxa"/>
            <w:tcBorders>
              <w:top w:val="nil"/>
              <w:left w:val="nil"/>
              <w:bottom w:val="nil"/>
              <w:right w:val="nil"/>
            </w:tcBorders>
            <w:shd w:val="clear" w:color="auto" w:fill="auto"/>
            <w:noWrap/>
            <w:vAlign w:val="bottom"/>
          </w:tcPr>
          <w:p w:rsidR="00704FD2" w:rsidRPr="00E8736E" w:rsidRDefault="00704FD2" w:rsidP="00E8736E">
            <w:pPr>
              <w:rPr>
                <w:rFonts w:ascii="Times New Roman" w:hAnsi="Times New Roman"/>
                <w:color w:val="000000"/>
                <w:sz w:val="28"/>
                <w:szCs w:val="28"/>
                <w:lang w:val="ru-RU"/>
              </w:rPr>
            </w:pPr>
          </w:p>
        </w:tc>
        <w:tc>
          <w:tcPr>
            <w:tcW w:w="6790" w:type="dxa"/>
            <w:gridSpan w:val="3"/>
            <w:tcBorders>
              <w:top w:val="nil"/>
              <w:left w:val="nil"/>
              <w:bottom w:val="nil"/>
              <w:right w:val="nil"/>
            </w:tcBorders>
            <w:shd w:val="clear" w:color="auto" w:fill="auto"/>
            <w:noWrap/>
            <w:vAlign w:val="bottom"/>
          </w:tcPr>
          <w:p w:rsidR="00704FD2" w:rsidRPr="00E8736E" w:rsidRDefault="00704FD2" w:rsidP="00E8736E">
            <w:pPr>
              <w:jc w:val="right"/>
              <w:rPr>
                <w:rFonts w:ascii="Times New Roman" w:hAnsi="Times New Roman"/>
                <w:color w:val="000000"/>
                <w:sz w:val="28"/>
                <w:szCs w:val="28"/>
              </w:rPr>
            </w:pPr>
            <w:r w:rsidRPr="00E8736E">
              <w:rPr>
                <w:rFonts w:ascii="Times New Roman" w:hAnsi="Times New Roman"/>
                <w:color w:val="000000"/>
                <w:sz w:val="28"/>
                <w:szCs w:val="28"/>
              </w:rPr>
              <w:t xml:space="preserve">и </w:t>
            </w:r>
            <w:proofErr w:type="spellStart"/>
            <w:r w:rsidRPr="00E8736E">
              <w:rPr>
                <w:rFonts w:ascii="Times New Roman" w:hAnsi="Times New Roman"/>
                <w:color w:val="000000"/>
                <w:sz w:val="28"/>
                <w:szCs w:val="28"/>
              </w:rPr>
              <w:t>воспроизводством</w:t>
            </w:r>
            <w:proofErr w:type="spellEnd"/>
            <w:r w:rsidRPr="00E8736E">
              <w:rPr>
                <w:rFonts w:ascii="Times New Roman" w:hAnsi="Times New Roman"/>
                <w:color w:val="000000"/>
                <w:sz w:val="28"/>
                <w:szCs w:val="28"/>
              </w:rPr>
              <w:t xml:space="preserve"> </w:t>
            </w:r>
            <w:proofErr w:type="spellStart"/>
            <w:r w:rsidRPr="00E8736E">
              <w:rPr>
                <w:rFonts w:ascii="Times New Roman" w:hAnsi="Times New Roman"/>
                <w:color w:val="000000"/>
                <w:sz w:val="28"/>
                <w:szCs w:val="28"/>
              </w:rPr>
              <w:t>городских</w:t>
            </w:r>
            <w:proofErr w:type="spellEnd"/>
            <w:r w:rsidRPr="00E8736E">
              <w:rPr>
                <w:rFonts w:ascii="Times New Roman" w:hAnsi="Times New Roman"/>
                <w:color w:val="000000"/>
                <w:sz w:val="28"/>
                <w:szCs w:val="28"/>
              </w:rPr>
              <w:t xml:space="preserve"> </w:t>
            </w:r>
            <w:proofErr w:type="spellStart"/>
            <w:r w:rsidRPr="00E8736E">
              <w:rPr>
                <w:rFonts w:ascii="Times New Roman" w:hAnsi="Times New Roman"/>
                <w:color w:val="000000"/>
                <w:sz w:val="28"/>
                <w:szCs w:val="28"/>
              </w:rPr>
              <w:t>лесов</w:t>
            </w:r>
            <w:proofErr w:type="spellEnd"/>
            <w:r w:rsidRPr="00E8736E">
              <w:rPr>
                <w:rFonts w:ascii="Times New Roman" w:hAnsi="Times New Roman"/>
                <w:color w:val="000000"/>
                <w:sz w:val="28"/>
                <w:szCs w:val="28"/>
              </w:rPr>
              <w:t xml:space="preserve">, </w:t>
            </w:r>
          </w:p>
        </w:tc>
      </w:tr>
      <w:tr w:rsidR="00704FD2" w:rsidRPr="00E8736E" w:rsidTr="00E8736E">
        <w:trPr>
          <w:trHeight w:val="312"/>
        </w:trPr>
        <w:tc>
          <w:tcPr>
            <w:tcW w:w="410" w:type="dxa"/>
            <w:tcBorders>
              <w:top w:val="nil"/>
              <w:left w:val="nil"/>
              <w:bottom w:val="nil"/>
              <w:right w:val="nil"/>
            </w:tcBorders>
            <w:shd w:val="clear" w:color="auto" w:fill="auto"/>
            <w:noWrap/>
            <w:vAlign w:val="bottom"/>
          </w:tcPr>
          <w:p w:rsidR="00704FD2" w:rsidRPr="00E8736E" w:rsidRDefault="00704FD2" w:rsidP="00E8736E">
            <w:pPr>
              <w:rPr>
                <w:rFonts w:ascii="Times New Roman" w:hAnsi="Times New Roman"/>
                <w:color w:val="000000"/>
                <w:sz w:val="28"/>
                <w:szCs w:val="28"/>
              </w:rPr>
            </w:pPr>
          </w:p>
        </w:tc>
        <w:tc>
          <w:tcPr>
            <w:tcW w:w="1933" w:type="dxa"/>
            <w:tcBorders>
              <w:top w:val="nil"/>
              <w:left w:val="nil"/>
              <w:bottom w:val="nil"/>
              <w:right w:val="nil"/>
            </w:tcBorders>
            <w:shd w:val="clear" w:color="auto" w:fill="auto"/>
            <w:noWrap/>
            <w:vAlign w:val="bottom"/>
          </w:tcPr>
          <w:p w:rsidR="00704FD2" w:rsidRPr="00E8736E" w:rsidRDefault="00704FD2" w:rsidP="00E8736E">
            <w:pPr>
              <w:rPr>
                <w:rFonts w:ascii="Times New Roman" w:hAnsi="Times New Roman"/>
                <w:color w:val="000000"/>
                <w:sz w:val="28"/>
                <w:szCs w:val="28"/>
              </w:rPr>
            </w:pPr>
          </w:p>
        </w:tc>
        <w:tc>
          <w:tcPr>
            <w:tcW w:w="1554" w:type="dxa"/>
            <w:tcBorders>
              <w:top w:val="nil"/>
              <w:left w:val="nil"/>
              <w:bottom w:val="nil"/>
              <w:right w:val="nil"/>
            </w:tcBorders>
            <w:shd w:val="clear" w:color="auto" w:fill="auto"/>
            <w:noWrap/>
            <w:vAlign w:val="bottom"/>
          </w:tcPr>
          <w:p w:rsidR="00704FD2" w:rsidRPr="00E8736E" w:rsidRDefault="00704FD2" w:rsidP="00E8736E">
            <w:pPr>
              <w:rPr>
                <w:rFonts w:ascii="Times New Roman" w:hAnsi="Times New Roman"/>
                <w:color w:val="000000"/>
                <w:sz w:val="28"/>
                <w:szCs w:val="28"/>
              </w:rPr>
            </w:pPr>
          </w:p>
        </w:tc>
        <w:tc>
          <w:tcPr>
            <w:tcW w:w="831" w:type="dxa"/>
            <w:tcBorders>
              <w:top w:val="nil"/>
              <w:left w:val="nil"/>
              <w:bottom w:val="nil"/>
              <w:right w:val="nil"/>
            </w:tcBorders>
            <w:shd w:val="clear" w:color="auto" w:fill="auto"/>
            <w:noWrap/>
            <w:vAlign w:val="bottom"/>
          </w:tcPr>
          <w:p w:rsidR="00704FD2" w:rsidRPr="00E8736E" w:rsidRDefault="00704FD2" w:rsidP="00E8736E">
            <w:pPr>
              <w:rPr>
                <w:rFonts w:ascii="Times New Roman" w:hAnsi="Times New Roman"/>
                <w:color w:val="000000"/>
                <w:sz w:val="28"/>
                <w:szCs w:val="28"/>
              </w:rPr>
            </w:pPr>
          </w:p>
        </w:tc>
        <w:tc>
          <w:tcPr>
            <w:tcW w:w="1006" w:type="dxa"/>
            <w:tcBorders>
              <w:top w:val="nil"/>
              <w:left w:val="nil"/>
              <w:bottom w:val="nil"/>
              <w:right w:val="nil"/>
            </w:tcBorders>
            <w:shd w:val="clear" w:color="auto" w:fill="auto"/>
            <w:noWrap/>
            <w:vAlign w:val="bottom"/>
          </w:tcPr>
          <w:p w:rsidR="00704FD2" w:rsidRPr="00E8736E" w:rsidRDefault="00704FD2" w:rsidP="00E8736E">
            <w:pPr>
              <w:rPr>
                <w:rFonts w:ascii="Times New Roman" w:hAnsi="Times New Roman"/>
                <w:color w:val="000000"/>
                <w:sz w:val="28"/>
                <w:szCs w:val="28"/>
              </w:rPr>
            </w:pPr>
          </w:p>
        </w:tc>
        <w:tc>
          <w:tcPr>
            <w:tcW w:w="1006" w:type="dxa"/>
            <w:tcBorders>
              <w:top w:val="nil"/>
              <w:left w:val="nil"/>
              <w:bottom w:val="nil"/>
              <w:right w:val="nil"/>
            </w:tcBorders>
            <w:shd w:val="clear" w:color="auto" w:fill="auto"/>
            <w:noWrap/>
            <w:vAlign w:val="bottom"/>
          </w:tcPr>
          <w:p w:rsidR="00704FD2" w:rsidRPr="00E8736E" w:rsidRDefault="00704FD2" w:rsidP="00E8736E">
            <w:pPr>
              <w:rPr>
                <w:rFonts w:ascii="Times New Roman" w:hAnsi="Times New Roman"/>
                <w:color w:val="000000"/>
                <w:sz w:val="28"/>
                <w:szCs w:val="28"/>
              </w:rPr>
            </w:pPr>
          </w:p>
        </w:tc>
        <w:tc>
          <w:tcPr>
            <w:tcW w:w="1454" w:type="dxa"/>
            <w:tcBorders>
              <w:top w:val="nil"/>
              <w:left w:val="nil"/>
              <w:bottom w:val="nil"/>
              <w:right w:val="nil"/>
            </w:tcBorders>
            <w:shd w:val="clear" w:color="auto" w:fill="auto"/>
            <w:noWrap/>
            <w:vAlign w:val="bottom"/>
          </w:tcPr>
          <w:p w:rsidR="00704FD2" w:rsidRPr="00E8736E" w:rsidRDefault="00704FD2" w:rsidP="00E8736E">
            <w:pPr>
              <w:rPr>
                <w:rFonts w:ascii="Times New Roman" w:hAnsi="Times New Roman"/>
                <w:color w:val="000000"/>
                <w:sz w:val="28"/>
                <w:szCs w:val="28"/>
              </w:rPr>
            </w:pPr>
          </w:p>
        </w:tc>
        <w:tc>
          <w:tcPr>
            <w:tcW w:w="274" w:type="dxa"/>
            <w:tcBorders>
              <w:top w:val="nil"/>
              <w:left w:val="nil"/>
              <w:bottom w:val="nil"/>
              <w:right w:val="nil"/>
            </w:tcBorders>
            <w:shd w:val="clear" w:color="auto" w:fill="auto"/>
            <w:noWrap/>
            <w:vAlign w:val="bottom"/>
          </w:tcPr>
          <w:p w:rsidR="00704FD2" w:rsidRPr="00E8736E" w:rsidRDefault="00704FD2" w:rsidP="00E8736E">
            <w:pPr>
              <w:rPr>
                <w:rFonts w:ascii="Times New Roman" w:hAnsi="Times New Roman"/>
                <w:color w:val="000000"/>
                <w:sz w:val="28"/>
                <w:szCs w:val="28"/>
              </w:rPr>
            </w:pPr>
          </w:p>
        </w:tc>
        <w:tc>
          <w:tcPr>
            <w:tcW w:w="6790" w:type="dxa"/>
            <w:gridSpan w:val="3"/>
            <w:tcBorders>
              <w:top w:val="nil"/>
              <w:left w:val="nil"/>
              <w:bottom w:val="nil"/>
              <w:right w:val="nil"/>
            </w:tcBorders>
            <w:shd w:val="clear" w:color="auto" w:fill="auto"/>
            <w:noWrap/>
            <w:vAlign w:val="bottom"/>
          </w:tcPr>
          <w:p w:rsidR="00704FD2" w:rsidRPr="00E8736E" w:rsidRDefault="00704FD2" w:rsidP="00E8736E">
            <w:pPr>
              <w:jc w:val="right"/>
              <w:rPr>
                <w:rFonts w:ascii="Times New Roman" w:hAnsi="Times New Roman"/>
                <w:color w:val="000000"/>
                <w:sz w:val="28"/>
                <w:szCs w:val="28"/>
                <w:lang w:val="ru-RU"/>
              </w:rPr>
            </w:pPr>
            <w:proofErr w:type="gramStart"/>
            <w:r w:rsidRPr="00E8736E">
              <w:rPr>
                <w:rFonts w:ascii="Times New Roman" w:hAnsi="Times New Roman"/>
                <w:color w:val="000000"/>
                <w:sz w:val="28"/>
                <w:szCs w:val="28"/>
                <w:lang w:val="ru-RU"/>
              </w:rPr>
              <w:t>расположенных в границах муниципального образования «</w:t>
            </w:r>
            <w:proofErr w:type="spellStart"/>
            <w:r w:rsidR="00E8736E">
              <w:rPr>
                <w:rFonts w:ascii="Times New Roman" w:hAnsi="Times New Roman"/>
                <w:color w:val="000000"/>
                <w:sz w:val="28"/>
                <w:szCs w:val="28"/>
                <w:lang w:val="ru-RU"/>
              </w:rPr>
              <w:t>Тлюстенхабльское</w:t>
            </w:r>
            <w:proofErr w:type="spellEnd"/>
            <w:r w:rsidR="00E8736E">
              <w:rPr>
                <w:rFonts w:ascii="Times New Roman" w:hAnsi="Times New Roman"/>
                <w:color w:val="000000"/>
                <w:sz w:val="28"/>
                <w:szCs w:val="28"/>
                <w:lang w:val="ru-RU"/>
              </w:rPr>
              <w:t xml:space="preserve"> городское поселение</w:t>
            </w:r>
            <w:r w:rsidRPr="00E8736E">
              <w:rPr>
                <w:rFonts w:ascii="Times New Roman" w:hAnsi="Times New Roman"/>
                <w:color w:val="000000"/>
                <w:sz w:val="28"/>
                <w:szCs w:val="28"/>
                <w:lang w:val="ru-RU"/>
              </w:rPr>
              <w:t xml:space="preserve">» </w:t>
            </w:r>
            <w:proofErr w:type="gramEnd"/>
          </w:p>
        </w:tc>
      </w:tr>
      <w:tr w:rsidR="00704FD2" w:rsidRPr="00E8736E" w:rsidTr="00E8736E">
        <w:trPr>
          <w:trHeight w:val="276"/>
        </w:trPr>
        <w:tc>
          <w:tcPr>
            <w:tcW w:w="410" w:type="dxa"/>
            <w:tcBorders>
              <w:top w:val="nil"/>
              <w:left w:val="nil"/>
              <w:bottom w:val="nil"/>
              <w:right w:val="nil"/>
            </w:tcBorders>
            <w:shd w:val="clear" w:color="auto" w:fill="auto"/>
            <w:noWrap/>
            <w:vAlign w:val="bottom"/>
          </w:tcPr>
          <w:p w:rsidR="00704FD2" w:rsidRPr="00E8736E" w:rsidRDefault="00704FD2" w:rsidP="00E8736E">
            <w:pPr>
              <w:rPr>
                <w:rFonts w:ascii="Times New Roman" w:hAnsi="Times New Roman"/>
                <w:color w:val="000000"/>
                <w:sz w:val="28"/>
                <w:szCs w:val="28"/>
                <w:lang w:val="ru-RU"/>
              </w:rPr>
            </w:pPr>
          </w:p>
        </w:tc>
        <w:tc>
          <w:tcPr>
            <w:tcW w:w="1933" w:type="dxa"/>
            <w:tcBorders>
              <w:top w:val="nil"/>
              <w:left w:val="nil"/>
              <w:bottom w:val="nil"/>
              <w:right w:val="nil"/>
            </w:tcBorders>
            <w:shd w:val="clear" w:color="auto" w:fill="auto"/>
            <w:noWrap/>
            <w:vAlign w:val="bottom"/>
          </w:tcPr>
          <w:p w:rsidR="00704FD2" w:rsidRPr="00E8736E" w:rsidRDefault="00704FD2" w:rsidP="00E8736E">
            <w:pPr>
              <w:rPr>
                <w:rFonts w:ascii="Times New Roman" w:hAnsi="Times New Roman"/>
                <w:color w:val="000000"/>
                <w:sz w:val="28"/>
                <w:szCs w:val="28"/>
                <w:lang w:val="ru-RU"/>
              </w:rPr>
            </w:pPr>
          </w:p>
        </w:tc>
        <w:tc>
          <w:tcPr>
            <w:tcW w:w="1554" w:type="dxa"/>
            <w:tcBorders>
              <w:top w:val="nil"/>
              <w:left w:val="nil"/>
              <w:bottom w:val="nil"/>
              <w:right w:val="nil"/>
            </w:tcBorders>
            <w:shd w:val="clear" w:color="auto" w:fill="auto"/>
            <w:noWrap/>
            <w:vAlign w:val="bottom"/>
          </w:tcPr>
          <w:p w:rsidR="00704FD2" w:rsidRPr="00E8736E" w:rsidRDefault="00704FD2" w:rsidP="00E8736E">
            <w:pPr>
              <w:rPr>
                <w:rFonts w:ascii="Times New Roman" w:hAnsi="Times New Roman"/>
                <w:color w:val="000000"/>
                <w:sz w:val="28"/>
                <w:szCs w:val="28"/>
                <w:lang w:val="ru-RU"/>
              </w:rPr>
            </w:pPr>
          </w:p>
        </w:tc>
        <w:tc>
          <w:tcPr>
            <w:tcW w:w="831" w:type="dxa"/>
            <w:tcBorders>
              <w:top w:val="nil"/>
              <w:left w:val="nil"/>
              <w:bottom w:val="nil"/>
              <w:right w:val="nil"/>
            </w:tcBorders>
            <w:shd w:val="clear" w:color="auto" w:fill="auto"/>
            <w:noWrap/>
            <w:vAlign w:val="bottom"/>
          </w:tcPr>
          <w:p w:rsidR="00704FD2" w:rsidRPr="00E8736E" w:rsidRDefault="00704FD2" w:rsidP="00E8736E">
            <w:pPr>
              <w:rPr>
                <w:rFonts w:ascii="Times New Roman" w:hAnsi="Times New Roman"/>
                <w:color w:val="000000"/>
                <w:sz w:val="28"/>
                <w:szCs w:val="28"/>
                <w:lang w:val="ru-RU"/>
              </w:rPr>
            </w:pPr>
          </w:p>
        </w:tc>
        <w:tc>
          <w:tcPr>
            <w:tcW w:w="1006" w:type="dxa"/>
            <w:tcBorders>
              <w:top w:val="nil"/>
              <w:left w:val="nil"/>
              <w:bottom w:val="nil"/>
              <w:right w:val="nil"/>
            </w:tcBorders>
            <w:shd w:val="clear" w:color="auto" w:fill="auto"/>
            <w:noWrap/>
            <w:vAlign w:val="bottom"/>
          </w:tcPr>
          <w:p w:rsidR="00704FD2" w:rsidRPr="00E8736E" w:rsidRDefault="00704FD2" w:rsidP="00E8736E">
            <w:pPr>
              <w:rPr>
                <w:rFonts w:ascii="Times New Roman" w:hAnsi="Times New Roman"/>
                <w:color w:val="000000"/>
                <w:sz w:val="28"/>
                <w:szCs w:val="28"/>
                <w:lang w:val="ru-RU"/>
              </w:rPr>
            </w:pPr>
          </w:p>
        </w:tc>
        <w:tc>
          <w:tcPr>
            <w:tcW w:w="1006" w:type="dxa"/>
            <w:tcBorders>
              <w:top w:val="nil"/>
              <w:left w:val="nil"/>
              <w:bottom w:val="nil"/>
              <w:right w:val="nil"/>
            </w:tcBorders>
            <w:shd w:val="clear" w:color="auto" w:fill="auto"/>
            <w:noWrap/>
            <w:vAlign w:val="bottom"/>
          </w:tcPr>
          <w:p w:rsidR="00704FD2" w:rsidRPr="00E8736E" w:rsidRDefault="00704FD2" w:rsidP="00E8736E">
            <w:pPr>
              <w:rPr>
                <w:rFonts w:ascii="Times New Roman" w:hAnsi="Times New Roman"/>
                <w:color w:val="000000"/>
                <w:sz w:val="28"/>
                <w:szCs w:val="28"/>
                <w:lang w:val="ru-RU"/>
              </w:rPr>
            </w:pPr>
          </w:p>
        </w:tc>
        <w:tc>
          <w:tcPr>
            <w:tcW w:w="1454" w:type="dxa"/>
            <w:tcBorders>
              <w:top w:val="nil"/>
              <w:left w:val="nil"/>
              <w:bottom w:val="nil"/>
              <w:right w:val="nil"/>
            </w:tcBorders>
            <w:shd w:val="clear" w:color="auto" w:fill="auto"/>
            <w:noWrap/>
            <w:vAlign w:val="bottom"/>
          </w:tcPr>
          <w:p w:rsidR="00704FD2" w:rsidRPr="00E8736E" w:rsidRDefault="00704FD2" w:rsidP="00E8736E">
            <w:pPr>
              <w:rPr>
                <w:rFonts w:ascii="Times New Roman" w:hAnsi="Times New Roman"/>
                <w:color w:val="000000"/>
                <w:sz w:val="28"/>
                <w:szCs w:val="28"/>
                <w:lang w:val="ru-RU"/>
              </w:rPr>
            </w:pPr>
          </w:p>
        </w:tc>
        <w:tc>
          <w:tcPr>
            <w:tcW w:w="7064" w:type="dxa"/>
            <w:gridSpan w:val="4"/>
            <w:tcBorders>
              <w:top w:val="nil"/>
              <w:left w:val="nil"/>
              <w:bottom w:val="nil"/>
              <w:right w:val="nil"/>
            </w:tcBorders>
            <w:shd w:val="clear" w:color="auto" w:fill="auto"/>
            <w:noWrap/>
            <w:vAlign w:val="bottom"/>
          </w:tcPr>
          <w:p w:rsidR="00704FD2" w:rsidRPr="00E8736E" w:rsidRDefault="00704FD2" w:rsidP="00E8736E">
            <w:pPr>
              <w:spacing w:before="0" w:beforeAutospacing="0" w:after="0" w:afterAutospacing="0"/>
              <w:rPr>
                <w:rFonts w:ascii="Times New Roman" w:hAnsi="Times New Roman"/>
                <w:color w:val="000000"/>
                <w:sz w:val="28"/>
                <w:szCs w:val="28"/>
                <w:lang w:val="ru-RU"/>
              </w:rPr>
            </w:pPr>
            <w:r w:rsidRPr="00E8736E">
              <w:rPr>
                <w:rFonts w:ascii="Times New Roman" w:hAnsi="Times New Roman"/>
                <w:color w:val="000000"/>
                <w:sz w:val="28"/>
                <w:szCs w:val="28"/>
                <w:lang w:val="ru-RU"/>
              </w:rPr>
              <w:t>Утверждаю</w:t>
            </w:r>
            <w:r w:rsidR="00E8736E">
              <w:rPr>
                <w:rFonts w:ascii="Times New Roman" w:hAnsi="Times New Roman"/>
                <w:color w:val="000000"/>
                <w:sz w:val="28"/>
                <w:szCs w:val="28"/>
                <w:lang w:val="ru-RU"/>
              </w:rPr>
              <w:t>:</w:t>
            </w:r>
          </w:p>
          <w:p w:rsidR="00704FD2" w:rsidRPr="00E8736E" w:rsidRDefault="00704FD2" w:rsidP="00E8736E">
            <w:pPr>
              <w:spacing w:before="0" w:beforeAutospacing="0" w:after="0" w:afterAutospacing="0"/>
              <w:rPr>
                <w:rFonts w:ascii="Times New Roman" w:hAnsi="Times New Roman"/>
                <w:color w:val="000000"/>
                <w:sz w:val="28"/>
                <w:szCs w:val="28"/>
                <w:lang w:val="ru-RU"/>
              </w:rPr>
            </w:pPr>
            <w:r w:rsidRPr="00E8736E">
              <w:rPr>
                <w:rFonts w:ascii="Times New Roman" w:hAnsi="Times New Roman"/>
                <w:color w:val="000000"/>
                <w:sz w:val="28"/>
                <w:szCs w:val="28"/>
                <w:lang w:val="ru-RU"/>
              </w:rPr>
              <w:t>Начальник Управления природных ресурсов</w:t>
            </w:r>
          </w:p>
        </w:tc>
      </w:tr>
      <w:tr w:rsidR="00704FD2" w:rsidRPr="00E8736E" w:rsidTr="00E8736E">
        <w:trPr>
          <w:trHeight w:val="276"/>
        </w:trPr>
        <w:tc>
          <w:tcPr>
            <w:tcW w:w="410" w:type="dxa"/>
            <w:tcBorders>
              <w:top w:val="nil"/>
              <w:left w:val="nil"/>
              <w:bottom w:val="nil"/>
              <w:right w:val="nil"/>
            </w:tcBorders>
            <w:shd w:val="clear" w:color="auto" w:fill="auto"/>
            <w:noWrap/>
            <w:vAlign w:val="bottom"/>
          </w:tcPr>
          <w:p w:rsidR="00704FD2" w:rsidRPr="00E8736E" w:rsidRDefault="00704FD2" w:rsidP="00E8736E">
            <w:pPr>
              <w:rPr>
                <w:rFonts w:ascii="Times New Roman" w:hAnsi="Times New Roman"/>
                <w:color w:val="000000"/>
                <w:sz w:val="28"/>
                <w:szCs w:val="28"/>
                <w:lang w:val="ru-RU"/>
              </w:rPr>
            </w:pPr>
          </w:p>
        </w:tc>
        <w:tc>
          <w:tcPr>
            <w:tcW w:w="1933" w:type="dxa"/>
            <w:tcBorders>
              <w:top w:val="nil"/>
              <w:left w:val="nil"/>
              <w:bottom w:val="nil"/>
              <w:right w:val="nil"/>
            </w:tcBorders>
            <w:shd w:val="clear" w:color="auto" w:fill="auto"/>
            <w:noWrap/>
            <w:vAlign w:val="bottom"/>
          </w:tcPr>
          <w:p w:rsidR="00704FD2" w:rsidRPr="00E8736E" w:rsidRDefault="00704FD2" w:rsidP="00E8736E">
            <w:pPr>
              <w:rPr>
                <w:rFonts w:ascii="Times New Roman" w:hAnsi="Times New Roman"/>
                <w:color w:val="000000"/>
                <w:sz w:val="28"/>
                <w:szCs w:val="28"/>
                <w:lang w:val="ru-RU"/>
              </w:rPr>
            </w:pPr>
          </w:p>
        </w:tc>
        <w:tc>
          <w:tcPr>
            <w:tcW w:w="1554" w:type="dxa"/>
            <w:tcBorders>
              <w:top w:val="nil"/>
              <w:left w:val="nil"/>
              <w:bottom w:val="nil"/>
              <w:right w:val="nil"/>
            </w:tcBorders>
            <w:shd w:val="clear" w:color="auto" w:fill="auto"/>
            <w:noWrap/>
            <w:vAlign w:val="bottom"/>
          </w:tcPr>
          <w:p w:rsidR="00704FD2" w:rsidRPr="00E8736E" w:rsidRDefault="00704FD2" w:rsidP="00E8736E">
            <w:pPr>
              <w:rPr>
                <w:rFonts w:ascii="Times New Roman" w:hAnsi="Times New Roman"/>
                <w:color w:val="000000"/>
                <w:sz w:val="28"/>
                <w:szCs w:val="28"/>
                <w:lang w:val="ru-RU"/>
              </w:rPr>
            </w:pPr>
          </w:p>
        </w:tc>
        <w:tc>
          <w:tcPr>
            <w:tcW w:w="831" w:type="dxa"/>
            <w:tcBorders>
              <w:top w:val="nil"/>
              <w:left w:val="nil"/>
              <w:bottom w:val="nil"/>
              <w:right w:val="nil"/>
            </w:tcBorders>
            <w:shd w:val="clear" w:color="auto" w:fill="auto"/>
            <w:noWrap/>
            <w:vAlign w:val="bottom"/>
          </w:tcPr>
          <w:p w:rsidR="00704FD2" w:rsidRPr="00E8736E" w:rsidRDefault="00704FD2" w:rsidP="00E8736E">
            <w:pPr>
              <w:rPr>
                <w:rFonts w:ascii="Times New Roman" w:hAnsi="Times New Roman"/>
                <w:color w:val="000000"/>
                <w:sz w:val="28"/>
                <w:szCs w:val="28"/>
                <w:lang w:val="ru-RU"/>
              </w:rPr>
            </w:pPr>
          </w:p>
        </w:tc>
        <w:tc>
          <w:tcPr>
            <w:tcW w:w="1006" w:type="dxa"/>
            <w:tcBorders>
              <w:top w:val="nil"/>
              <w:left w:val="nil"/>
              <w:bottom w:val="nil"/>
              <w:right w:val="nil"/>
            </w:tcBorders>
            <w:shd w:val="clear" w:color="auto" w:fill="auto"/>
            <w:noWrap/>
            <w:vAlign w:val="bottom"/>
          </w:tcPr>
          <w:p w:rsidR="00704FD2" w:rsidRPr="00E8736E" w:rsidRDefault="00704FD2" w:rsidP="00E8736E">
            <w:pPr>
              <w:rPr>
                <w:rFonts w:ascii="Times New Roman" w:hAnsi="Times New Roman"/>
                <w:color w:val="000000"/>
                <w:sz w:val="28"/>
                <w:szCs w:val="28"/>
                <w:lang w:val="ru-RU"/>
              </w:rPr>
            </w:pPr>
          </w:p>
        </w:tc>
        <w:tc>
          <w:tcPr>
            <w:tcW w:w="1006" w:type="dxa"/>
            <w:tcBorders>
              <w:top w:val="nil"/>
              <w:left w:val="nil"/>
              <w:bottom w:val="nil"/>
              <w:right w:val="nil"/>
            </w:tcBorders>
            <w:shd w:val="clear" w:color="auto" w:fill="auto"/>
            <w:noWrap/>
            <w:vAlign w:val="bottom"/>
          </w:tcPr>
          <w:p w:rsidR="00704FD2" w:rsidRPr="00E8736E" w:rsidRDefault="00704FD2" w:rsidP="00E8736E">
            <w:pPr>
              <w:rPr>
                <w:rFonts w:ascii="Times New Roman" w:hAnsi="Times New Roman"/>
                <w:color w:val="000000"/>
                <w:sz w:val="28"/>
                <w:szCs w:val="28"/>
                <w:lang w:val="ru-RU"/>
              </w:rPr>
            </w:pPr>
          </w:p>
        </w:tc>
        <w:tc>
          <w:tcPr>
            <w:tcW w:w="1454" w:type="dxa"/>
            <w:tcBorders>
              <w:top w:val="nil"/>
              <w:left w:val="nil"/>
              <w:bottom w:val="nil"/>
              <w:right w:val="nil"/>
            </w:tcBorders>
            <w:shd w:val="clear" w:color="auto" w:fill="auto"/>
            <w:noWrap/>
            <w:vAlign w:val="bottom"/>
          </w:tcPr>
          <w:p w:rsidR="00704FD2" w:rsidRPr="00E8736E" w:rsidRDefault="00704FD2" w:rsidP="00E8736E">
            <w:pPr>
              <w:rPr>
                <w:rFonts w:ascii="Times New Roman" w:hAnsi="Times New Roman"/>
                <w:color w:val="000000"/>
                <w:sz w:val="28"/>
                <w:szCs w:val="28"/>
                <w:lang w:val="ru-RU"/>
              </w:rPr>
            </w:pPr>
          </w:p>
        </w:tc>
        <w:tc>
          <w:tcPr>
            <w:tcW w:w="7064" w:type="dxa"/>
            <w:gridSpan w:val="4"/>
            <w:tcBorders>
              <w:top w:val="nil"/>
              <w:left w:val="nil"/>
              <w:bottom w:val="nil"/>
              <w:right w:val="nil"/>
            </w:tcBorders>
            <w:shd w:val="clear" w:color="auto" w:fill="auto"/>
            <w:noWrap/>
            <w:vAlign w:val="bottom"/>
          </w:tcPr>
          <w:p w:rsidR="00704FD2" w:rsidRPr="00E8736E" w:rsidRDefault="00704FD2" w:rsidP="00E8736E">
            <w:pPr>
              <w:rPr>
                <w:rFonts w:ascii="Times New Roman" w:hAnsi="Times New Roman"/>
                <w:color w:val="000000"/>
                <w:sz w:val="28"/>
                <w:szCs w:val="28"/>
              </w:rPr>
            </w:pPr>
            <w:r w:rsidRPr="00E8736E">
              <w:rPr>
                <w:rFonts w:ascii="Times New Roman" w:hAnsi="Times New Roman"/>
                <w:color w:val="000000"/>
                <w:sz w:val="28"/>
                <w:szCs w:val="28"/>
              </w:rPr>
              <w:t xml:space="preserve">и </w:t>
            </w:r>
            <w:proofErr w:type="spellStart"/>
            <w:r w:rsidRPr="00E8736E">
              <w:rPr>
                <w:rFonts w:ascii="Times New Roman" w:hAnsi="Times New Roman"/>
                <w:color w:val="000000"/>
                <w:sz w:val="28"/>
                <w:szCs w:val="28"/>
              </w:rPr>
              <w:t>охраны</w:t>
            </w:r>
            <w:proofErr w:type="spellEnd"/>
            <w:r w:rsidRPr="00E8736E">
              <w:rPr>
                <w:rFonts w:ascii="Times New Roman" w:hAnsi="Times New Roman"/>
                <w:color w:val="000000"/>
                <w:sz w:val="28"/>
                <w:szCs w:val="28"/>
              </w:rPr>
              <w:t xml:space="preserve"> </w:t>
            </w:r>
            <w:proofErr w:type="spellStart"/>
            <w:r w:rsidRPr="00E8736E">
              <w:rPr>
                <w:rFonts w:ascii="Times New Roman" w:hAnsi="Times New Roman"/>
                <w:color w:val="000000"/>
                <w:sz w:val="28"/>
                <w:szCs w:val="28"/>
              </w:rPr>
              <w:t>окружающей</w:t>
            </w:r>
            <w:proofErr w:type="spellEnd"/>
            <w:r w:rsidRPr="00E8736E">
              <w:rPr>
                <w:rFonts w:ascii="Times New Roman" w:hAnsi="Times New Roman"/>
                <w:color w:val="000000"/>
                <w:sz w:val="28"/>
                <w:szCs w:val="28"/>
              </w:rPr>
              <w:t xml:space="preserve"> </w:t>
            </w:r>
            <w:proofErr w:type="spellStart"/>
            <w:r w:rsidRPr="00E8736E">
              <w:rPr>
                <w:rFonts w:ascii="Times New Roman" w:hAnsi="Times New Roman"/>
                <w:color w:val="000000"/>
                <w:sz w:val="28"/>
                <w:szCs w:val="28"/>
              </w:rPr>
              <w:t>среды</w:t>
            </w:r>
            <w:proofErr w:type="spellEnd"/>
          </w:p>
        </w:tc>
      </w:tr>
      <w:tr w:rsidR="00704FD2" w:rsidRPr="00E8736E" w:rsidTr="00E8736E">
        <w:trPr>
          <w:trHeight w:val="276"/>
        </w:trPr>
        <w:tc>
          <w:tcPr>
            <w:tcW w:w="410" w:type="dxa"/>
            <w:tcBorders>
              <w:top w:val="nil"/>
              <w:left w:val="nil"/>
              <w:bottom w:val="nil"/>
              <w:right w:val="nil"/>
            </w:tcBorders>
            <w:shd w:val="clear" w:color="auto" w:fill="auto"/>
            <w:noWrap/>
            <w:vAlign w:val="bottom"/>
          </w:tcPr>
          <w:p w:rsidR="00704FD2" w:rsidRPr="00E8736E" w:rsidRDefault="00704FD2" w:rsidP="00E8736E">
            <w:pPr>
              <w:rPr>
                <w:rFonts w:ascii="Times New Roman" w:hAnsi="Times New Roman"/>
                <w:color w:val="000000"/>
                <w:sz w:val="28"/>
                <w:szCs w:val="28"/>
              </w:rPr>
            </w:pPr>
          </w:p>
        </w:tc>
        <w:tc>
          <w:tcPr>
            <w:tcW w:w="1933" w:type="dxa"/>
            <w:tcBorders>
              <w:top w:val="nil"/>
              <w:left w:val="nil"/>
              <w:bottom w:val="nil"/>
              <w:right w:val="nil"/>
            </w:tcBorders>
            <w:shd w:val="clear" w:color="auto" w:fill="auto"/>
            <w:noWrap/>
            <w:vAlign w:val="bottom"/>
          </w:tcPr>
          <w:p w:rsidR="00704FD2" w:rsidRPr="00E8736E" w:rsidRDefault="00704FD2" w:rsidP="00E8736E">
            <w:pPr>
              <w:rPr>
                <w:rFonts w:ascii="Times New Roman" w:hAnsi="Times New Roman"/>
                <w:color w:val="000000"/>
                <w:sz w:val="28"/>
                <w:szCs w:val="28"/>
              </w:rPr>
            </w:pPr>
          </w:p>
        </w:tc>
        <w:tc>
          <w:tcPr>
            <w:tcW w:w="1554" w:type="dxa"/>
            <w:tcBorders>
              <w:top w:val="nil"/>
              <w:left w:val="nil"/>
              <w:bottom w:val="nil"/>
              <w:right w:val="nil"/>
            </w:tcBorders>
            <w:shd w:val="clear" w:color="auto" w:fill="auto"/>
            <w:noWrap/>
            <w:vAlign w:val="bottom"/>
          </w:tcPr>
          <w:p w:rsidR="00704FD2" w:rsidRPr="00E8736E" w:rsidRDefault="00704FD2" w:rsidP="00E8736E">
            <w:pPr>
              <w:rPr>
                <w:rFonts w:ascii="Times New Roman" w:hAnsi="Times New Roman"/>
                <w:color w:val="000000"/>
                <w:sz w:val="28"/>
                <w:szCs w:val="28"/>
              </w:rPr>
            </w:pPr>
          </w:p>
        </w:tc>
        <w:tc>
          <w:tcPr>
            <w:tcW w:w="831" w:type="dxa"/>
            <w:tcBorders>
              <w:top w:val="nil"/>
              <w:left w:val="nil"/>
              <w:bottom w:val="nil"/>
              <w:right w:val="nil"/>
            </w:tcBorders>
            <w:shd w:val="clear" w:color="auto" w:fill="auto"/>
            <w:noWrap/>
            <w:vAlign w:val="bottom"/>
          </w:tcPr>
          <w:p w:rsidR="00704FD2" w:rsidRPr="00E8736E" w:rsidRDefault="00704FD2" w:rsidP="00E8736E">
            <w:pPr>
              <w:rPr>
                <w:rFonts w:ascii="Times New Roman" w:hAnsi="Times New Roman"/>
                <w:color w:val="000000"/>
                <w:sz w:val="28"/>
                <w:szCs w:val="28"/>
              </w:rPr>
            </w:pPr>
          </w:p>
        </w:tc>
        <w:tc>
          <w:tcPr>
            <w:tcW w:w="1006" w:type="dxa"/>
            <w:tcBorders>
              <w:top w:val="nil"/>
              <w:left w:val="nil"/>
              <w:bottom w:val="nil"/>
              <w:right w:val="nil"/>
            </w:tcBorders>
            <w:shd w:val="clear" w:color="auto" w:fill="auto"/>
            <w:noWrap/>
            <w:vAlign w:val="bottom"/>
          </w:tcPr>
          <w:p w:rsidR="00704FD2" w:rsidRPr="00E8736E" w:rsidRDefault="00704FD2" w:rsidP="00E8736E">
            <w:pPr>
              <w:rPr>
                <w:rFonts w:ascii="Times New Roman" w:hAnsi="Times New Roman"/>
                <w:color w:val="000000"/>
                <w:sz w:val="28"/>
                <w:szCs w:val="28"/>
              </w:rPr>
            </w:pPr>
          </w:p>
        </w:tc>
        <w:tc>
          <w:tcPr>
            <w:tcW w:w="1006" w:type="dxa"/>
            <w:tcBorders>
              <w:top w:val="nil"/>
              <w:left w:val="nil"/>
              <w:bottom w:val="nil"/>
              <w:right w:val="nil"/>
            </w:tcBorders>
            <w:shd w:val="clear" w:color="auto" w:fill="auto"/>
            <w:noWrap/>
            <w:vAlign w:val="bottom"/>
          </w:tcPr>
          <w:p w:rsidR="00704FD2" w:rsidRPr="00E8736E" w:rsidRDefault="00704FD2" w:rsidP="00E8736E">
            <w:pPr>
              <w:rPr>
                <w:rFonts w:ascii="Times New Roman" w:hAnsi="Times New Roman"/>
                <w:color w:val="000000"/>
                <w:sz w:val="28"/>
                <w:szCs w:val="28"/>
              </w:rPr>
            </w:pPr>
          </w:p>
        </w:tc>
        <w:tc>
          <w:tcPr>
            <w:tcW w:w="1454" w:type="dxa"/>
            <w:tcBorders>
              <w:top w:val="nil"/>
              <w:left w:val="nil"/>
              <w:bottom w:val="nil"/>
              <w:right w:val="nil"/>
            </w:tcBorders>
            <w:shd w:val="clear" w:color="auto" w:fill="auto"/>
            <w:noWrap/>
            <w:vAlign w:val="bottom"/>
          </w:tcPr>
          <w:p w:rsidR="00704FD2" w:rsidRPr="00E8736E" w:rsidRDefault="00704FD2" w:rsidP="00E8736E">
            <w:pPr>
              <w:rPr>
                <w:rFonts w:ascii="Times New Roman" w:hAnsi="Times New Roman"/>
                <w:color w:val="000000"/>
                <w:sz w:val="28"/>
                <w:szCs w:val="28"/>
              </w:rPr>
            </w:pPr>
          </w:p>
        </w:tc>
        <w:tc>
          <w:tcPr>
            <w:tcW w:w="7064" w:type="dxa"/>
            <w:gridSpan w:val="4"/>
            <w:tcBorders>
              <w:top w:val="nil"/>
              <w:left w:val="nil"/>
              <w:bottom w:val="nil"/>
              <w:right w:val="nil"/>
            </w:tcBorders>
            <w:shd w:val="clear" w:color="auto" w:fill="auto"/>
            <w:noWrap/>
            <w:vAlign w:val="bottom"/>
          </w:tcPr>
          <w:p w:rsidR="00704FD2" w:rsidRPr="00E8736E" w:rsidRDefault="00704FD2" w:rsidP="00E8736E">
            <w:pPr>
              <w:rPr>
                <w:rFonts w:ascii="Times New Roman" w:hAnsi="Times New Roman"/>
                <w:color w:val="000000"/>
                <w:sz w:val="28"/>
                <w:szCs w:val="28"/>
              </w:rPr>
            </w:pPr>
            <w:proofErr w:type="spellStart"/>
            <w:r w:rsidRPr="00E8736E">
              <w:rPr>
                <w:rFonts w:ascii="Times New Roman" w:hAnsi="Times New Roman"/>
                <w:color w:val="000000"/>
                <w:sz w:val="28"/>
                <w:szCs w:val="28"/>
              </w:rPr>
              <w:t>Администрации</w:t>
            </w:r>
            <w:proofErr w:type="spellEnd"/>
            <w:r w:rsidRPr="00E8736E">
              <w:rPr>
                <w:rFonts w:ascii="Times New Roman" w:hAnsi="Times New Roman"/>
                <w:color w:val="000000"/>
                <w:sz w:val="28"/>
                <w:szCs w:val="28"/>
              </w:rPr>
              <w:t xml:space="preserve"> </w:t>
            </w:r>
          </w:p>
        </w:tc>
      </w:tr>
      <w:tr w:rsidR="00704FD2" w:rsidRPr="00E8736E" w:rsidTr="00E8736E">
        <w:trPr>
          <w:trHeight w:val="315"/>
        </w:trPr>
        <w:tc>
          <w:tcPr>
            <w:tcW w:w="410" w:type="dxa"/>
            <w:tcBorders>
              <w:top w:val="nil"/>
              <w:left w:val="nil"/>
              <w:bottom w:val="nil"/>
              <w:right w:val="nil"/>
            </w:tcBorders>
            <w:shd w:val="clear" w:color="auto" w:fill="auto"/>
            <w:noWrap/>
            <w:vAlign w:val="bottom"/>
          </w:tcPr>
          <w:p w:rsidR="00704FD2" w:rsidRPr="00E8736E" w:rsidRDefault="00704FD2" w:rsidP="00E8736E">
            <w:pPr>
              <w:rPr>
                <w:rFonts w:ascii="Times New Roman" w:hAnsi="Times New Roman"/>
                <w:color w:val="000000"/>
                <w:sz w:val="28"/>
                <w:szCs w:val="28"/>
              </w:rPr>
            </w:pPr>
          </w:p>
        </w:tc>
        <w:tc>
          <w:tcPr>
            <w:tcW w:w="1933" w:type="dxa"/>
            <w:tcBorders>
              <w:top w:val="nil"/>
              <w:left w:val="nil"/>
              <w:bottom w:val="nil"/>
              <w:right w:val="nil"/>
            </w:tcBorders>
            <w:shd w:val="clear" w:color="auto" w:fill="auto"/>
            <w:noWrap/>
            <w:vAlign w:val="bottom"/>
          </w:tcPr>
          <w:p w:rsidR="00704FD2" w:rsidRPr="00E8736E" w:rsidRDefault="00704FD2" w:rsidP="00E8736E">
            <w:pPr>
              <w:rPr>
                <w:rFonts w:ascii="Times New Roman" w:hAnsi="Times New Roman"/>
                <w:color w:val="000000"/>
                <w:sz w:val="28"/>
                <w:szCs w:val="28"/>
              </w:rPr>
            </w:pPr>
          </w:p>
        </w:tc>
        <w:tc>
          <w:tcPr>
            <w:tcW w:w="1554" w:type="dxa"/>
            <w:tcBorders>
              <w:top w:val="nil"/>
              <w:left w:val="nil"/>
              <w:bottom w:val="nil"/>
              <w:right w:val="nil"/>
            </w:tcBorders>
            <w:shd w:val="clear" w:color="auto" w:fill="auto"/>
            <w:noWrap/>
            <w:vAlign w:val="bottom"/>
          </w:tcPr>
          <w:p w:rsidR="00704FD2" w:rsidRPr="00E8736E" w:rsidRDefault="00704FD2" w:rsidP="00E8736E">
            <w:pPr>
              <w:rPr>
                <w:rFonts w:ascii="Times New Roman" w:hAnsi="Times New Roman"/>
                <w:color w:val="000000"/>
                <w:sz w:val="28"/>
                <w:szCs w:val="28"/>
              </w:rPr>
            </w:pPr>
          </w:p>
        </w:tc>
        <w:tc>
          <w:tcPr>
            <w:tcW w:w="831" w:type="dxa"/>
            <w:tcBorders>
              <w:top w:val="nil"/>
              <w:left w:val="nil"/>
              <w:bottom w:val="nil"/>
              <w:right w:val="nil"/>
            </w:tcBorders>
            <w:shd w:val="clear" w:color="auto" w:fill="auto"/>
            <w:noWrap/>
            <w:vAlign w:val="bottom"/>
          </w:tcPr>
          <w:p w:rsidR="00704FD2" w:rsidRPr="00E8736E" w:rsidRDefault="00704FD2" w:rsidP="00E8736E">
            <w:pPr>
              <w:rPr>
                <w:rFonts w:ascii="Times New Roman" w:hAnsi="Times New Roman"/>
                <w:color w:val="000000"/>
                <w:sz w:val="28"/>
                <w:szCs w:val="28"/>
              </w:rPr>
            </w:pPr>
          </w:p>
        </w:tc>
        <w:tc>
          <w:tcPr>
            <w:tcW w:w="1006" w:type="dxa"/>
            <w:tcBorders>
              <w:top w:val="nil"/>
              <w:left w:val="nil"/>
              <w:bottom w:val="nil"/>
              <w:right w:val="nil"/>
            </w:tcBorders>
            <w:shd w:val="clear" w:color="auto" w:fill="auto"/>
            <w:noWrap/>
            <w:vAlign w:val="bottom"/>
          </w:tcPr>
          <w:p w:rsidR="00704FD2" w:rsidRPr="00E8736E" w:rsidRDefault="00704FD2" w:rsidP="00E8736E">
            <w:pPr>
              <w:rPr>
                <w:rFonts w:ascii="Times New Roman" w:hAnsi="Times New Roman"/>
                <w:color w:val="000000"/>
                <w:sz w:val="28"/>
                <w:szCs w:val="28"/>
              </w:rPr>
            </w:pPr>
          </w:p>
        </w:tc>
        <w:tc>
          <w:tcPr>
            <w:tcW w:w="1006" w:type="dxa"/>
            <w:tcBorders>
              <w:top w:val="nil"/>
              <w:left w:val="nil"/>
              <w:bottom w:val="nil"/>
              <w:right w:val="nil"/>
            </w:tcBorders>
            <w:shd w:val="clear" w:color="auto" w:fill="auto"/>
            <w:noWrap/>
            <w:vAlign w:val="bottom"/>
          </w:tcPr>
          <w:p w:rsidR="00704FD2" w:rsidRPr="00E8736E" w:rsidRDefault="00704FD2" w:rsidP="00E8736E">
            <w:pPr>
              <w:rPr>
                <w:rFonts w:ascii="Times New Roman" w:hAnsi="Times New Roman"/>
                <w:color w:val="000000"/>
                <w:sz w:val="28"/>
                <w:szCs w:val="28"/>
              </w:rPr>
            </w:pPr>
          </w:p>
        </w:tc>
        <w:tc>
          <w:tcPr>
            <w:tcW w:w="1454" w:type="dxa"/>
            <w:tcBorders>
              <w:top w:val="nil"/>
              <w:left w:val="nil"/>
              <w:bottom w:val="nil"/>
              <w:right w:val="nil"/>
            </w:tcBorders>
            <w:shd w:val="clear" w:color="auto" w:fill="auto"/>
            <w:noWrap/>
            <w:vAlign w:val="bottom"/>
          </w:tcPr>
          <w:p w:rsidR="00704FD2" w:rsidRPr="00E8736E" w:rsidRDefault="00704FD2" w:rsidP="00E8736E">
            <w:pPr>
              <w:rPr>
                <w:rFonts w:ascii="Times New Roman" w:hAnsi="Times New Roman"/>
                <w:color w:val="000000"/>
                <w:sz w:val="28"/>
                <w:szCs w:val="28"/>
              </w:rPr>
            </w:pPr>
          </w:p>
        </w:tc>
        <w:tc>
          <w:tcPr>
            <w:tcW w:w="7064" w:type="dxa"/>
            <w:gridSpan w:val="4"/>
            <w:tcBorders>
              <w:top w:val="nil"/>
              <w:left w:val="nil"/>
              <w:bottom w:val="nil"/>
              <w:right w:val="nil"/>
            </w:tcBorders>
            <w:shd w:val="clear" w:color="auto" w:fill="auto"/>
            <w:noWrap/>
            <w:vAlign w:val="bottom"/>
          </w:tcPr>
          <w:p w:rsidR="00704FD2" w:rsidRPr="00E8736E" w:rsidRDefault="00704FD2" w:rsidP="00E8736E">
            <w:pPr>
              <w:rPr>
                <w:rFonts w:ascii="Times New Roman" w:hAnsi="Times New Roman"/>
                <w:color w:val="000000"/>
                <w:sz w:val="28"/>
                <w:szCs w:val="28"/>
              </w:rPr>
            </w:pPr>
            <w:r w:rsidRPr="00E8736E">
              <w:rPr>
                <w:rFonts w:ascii="Times New Roman" w:hAnsi="Times New Roman"/>
                <w:color w:val="000000"/>
                <w:sz w:val="28"/>
                <w:szCs w:val="28"/>
              </w:rPr>
              <w:t xml:space="preserve">___________________ Ф.И.О. </w:t>
            </w:r>
            <w:proofErr w:type="spellStart"/>
            <w:r w:rsidRPr="00E8736E">
              <w:rPr>
                <w:rFonts w:ascii="Times New Roman" w:hAnsi="Times New Roman"/>
                <w:color w:val="000000"/>
                <w:sz w:val="28"/>
                <w:szCs w:val="28"/>
              </w:rPr>
              <w:t>руководителя</w:t>
            </w:r>
            <w:proofErr w:type="spellEnd"/>
          </w:p>
        </w:tc>
      </w:tr>
      <w:tr w:rsidR="00704FD2" w:rsidRPr="00E8736E" w:rsidTr="00E8736E">
        <w:trPr>
          <w:trHeight w:val="375"/>
        </w:trPr>
        <w:tc>
          <w:tcPr>
            <w:tcW w:w="410" w:type="dxa"/>
            <w:tcBorders>
              <w:top w:val="nil"/>
              <w:left w:val="nil"/>
              <w:bottom w:val="nil"/>
              <w:right w:val="nil"/>
            </w:tcBorders>
            <w:shd w:val="clear" w:color="auto" w:fill="auto"/>
            <w:noWrap/>
            <w:vAlign w:val="bottom"/>
          </w:tcPr>
          <w:p w:rsidR="00704FD2" w:rsidRPr="00E8736E" w:rsidRDefault="00704FD2" w:rsidP="00E8736E">
            <w:pPr>
              <w:rPr>
                <w:rFonts w:ascii="Times New Roman" w:hAnsi="Times New Roman"/>
                <w:color w:val="000000"/>
                <w:sz w:val="28"/>
                <w:szCs w:val="28"/>
              </w:rPr>
            </w:pPr>
          </w:p>
        </w:tc>
        <w:tc>
          <w:tcPr>
            <w:tcW w:w="1933" w:type="dxa"/>
            <w:tcBorders>
              <w:top w:val="nil"/>
              <w:left w:val="nil"/>
              <w:bottom w:val="nil"/>
              <w:right w:val="nil"/>
            </w:tcBorders>
            <w:shd w:val="clear" w:color="auto" w:fill="auto"/>
            <w:noWrap/>
            <w:vAlign w:val="bottom"/>
          </w:tcPr>
          <w:p w:rsidR="00704FD2" w:rsidRPr="00E8736E" w:rsidRDefault="00704FD2" w:rsidP="00E8736E">
            <w:pPr>
              <w:rPr>
                <w:rFonts w:ascii="Times New Roman" w:hAnsi="Times New Roman"/>
                <w:color w:val="000000"/>
                <w:sz w:val="28"/>
                <w:szCs w:val="28"/>
              </w:rPr>
            </w:pPr>
          </w:p>
        </w:tc>
        <w:tc>
          <w:tcPr>
            <w:tcW w:w="1554" w:type="dxa"/>
            <w:tcBorders>
              <w:top w:val="nil"/>
              <w:left w:val="nil"/>
              <w:bottom w:val="nil"/>
              <w:right w:val="nil"/>
            </w:tcBorders>
            <w:shd w:val="clear" w:color="auto" w:fill="auto"/>
            <w:noWrap/>
            <w:vAlign w:val="bottom"/>
          </w:tcPr>
          <w:p w:rsidR="00704FD2" w:rsidRPr="00E8736E" w:rsidRDefault="00704FD2" w:rsidP="00E8736E">
            <w:pPr>
              <w:rPr>
                <w:rFonts w:ascii="Times New Roman" w:hAnsi="Times New Roman"/>
                <w:color w:val="000000"/>
                <w:sz w:val="28"/>
                <w:szCs w:val="28"/>
              </w:rPr>
            </w:pPr>
          </w:p>
        </w:tc>
        <w:tc>
          <w:tcPr>
            <w:tcW w:w="831" w:type="dxa"/>
            <w:tcBorders>
              <w:top w:val="nil"/>
              <w:left w:val="nil"/>
              <w:bottom w:val="nil"/>
              <w:right w:val="nil"/>
            </w:tcBorders>
            <w:shd w:val="clear" w:color="auto" w:fill="auto"/>
            <w:noWrap/>
            <w:vAlign w:val="bottom"/>
          </w:tcPr>
          <w:p w:rsidR="00704FD2" w:rsidRPr="00E8736E" w:rsidRDefault="00704FD2" w:rsidP="00E8736E">
            <w:pPr>
              <w:rPr>
                <w:rFonts w:ascii="Times New Roman" w:hAnsi="Times New Roman"/>
                <w:color w:val="000000"/>
                <w:sz w:val="28"/>
                <w:szCs w:val="28"/>
              </w:rPr>
            </w:pPr>
          </w:p>
        </w:tc>
        <w:tc>
          <w:tcPr>
            <w:tcW w:w="1006" w:type="dxa"/>
            <w:tcBorders>
              <w:top w:val="nil"/>
              <w:left w:val="nil"/>
              <w:bottom w:val="nil"/>
              <w:right w:val="nil"/>
            </w:tcBorders>
            <w:shd w:val="clear" w:color="auto" w:fill="auto"/>
            <w:noWrap/>
            <w:vAlign w:val="bottom"/>
          </w:tcPr>
          <w:p w:rsidR="00704FD2" w:rsidRPr="00E8736E" w:rsidRDefault="00704FD2" w:rsidP="00E8736E">
            <w:pPr>
              <w:rPr>
                <w:rFonts w:ascii="Times New Roman" w:hAnsi="Times New Roman"/>
                <w:color w:val="000000"/>
                <w:sz w:val="28"/>
                <w:szCs w:val="28"/>
              </w:rPr>
            </w:pPr>
          </w:p>
        </w:tc>
        <w:tc>
          <w:tcPr>
            <w:tcW w:w="1006" w:type="dxa"/>
            <w:tcBorders>
              <w:top w:val="nil"/>
              <w:left w:val="nil"/>
              <w:bottom w:val="nil"/>
              <w:right w:val="nil"/>
            </w:tcBorders>
            <w:shd w:val="clear" w:color="auto" w:fill="auto"/>
            <w:noWrap/>
            <w:vAlign w:val="bottom"/>
          </w:tcPr>
          <w:p w:rsidR="00704FD2" w:rsidRPr="00E8736E" w:rsidRDefault="00704FD2" w:rsidP="00E8736E">
            <w:pPr>
              <w:rPr>
                <w:rFonts w:ascii="Times New Roman" w:hAnsi="Times New Roman"/>
                <w:color w:val="000000"/>
                <w:sz w:val="28"/>
                <w:szCs w:val="28"/>
              </w:rPr>
            </w:pPr>
          </w:p>
        </w:tc>
        <w:tc>
          <w:tcPr>
            <w:tcW w:w="1454" w:type="dxa"/>
            <w:tcBorders>
              <w:top w:val="nil"/>
              <w:left w:val="nil"/>
              <w:bottom w:val="nil"/>
              <w:right w:val="nil"/>
            </w:tcBorders>
            <w:shd w:val="clear" w:color="auto" w:fill="auto"/>
            <w:noWrap/>
            <w:vAlign w:val="bottom"/>
          </w:tcPr>
          <w:p w:rsidR="00704FD2" w:rsidRPr="00E8736E" w:rsidRDefault="00704FD2" w:rsidP="00E8736E">
            <w:pPr>
              <w:rPr>
                <w:rFonts w:ascii="Times New Roman" w:hAnsi="Times New Roman"/>
                <w:color w:val="000000"/>
                <w:sz w:val="28"/>
                <w:szCs w:val="28"/>
              </w:rPr>
            </w:pPr>
          </w:p>
        </w:tc>
        <w:tc>
          <w:tcPr>
            <w:tcW w:w="7064" w:type="dxa"/>
            <w:gridSpan w:val="4"/>
            <w:tcBorders>
              <w:top w:val="nil"/>
              <w:left w:val="nil"/>
              <w:bottom w:val="nil"/>
              <w:right w:val="nil"/>
            </w:tcBorders>
            <w:shd w:val="clear" w:color="auto" w:fill="auto"/>
            <w:noWrap/>
            <w:vAlign w:val="bottom"/>
          </w:tcPr>
          <w:p w:rsidR="00704FD2" w:rsidRPr="00E8736E" w:rsidRDefault="00704FD2" w:rsidP="00E8736E">
            <w:pPr>
              <w:rPr>
                <w:rFonts w:ascii="Times New Roman" w:hAnsi="Times New Roman"/>
                <w:color w:val="000000"/>
                <w:sz w:val="28"/>
                <w:szCs w:val="28"/>
              </w:rPr>
            </w:pPr>
            <w:r w:rsidRPr="00E8736E">
              <w:rPr>
                <w:rFonts w:ascii="Times New Roman" w:hAnsi="Times New Roman"/>
                <w:color w:val="000000"/>
                <w:sz w:val="28"/>
                <w:szCs w:val="28"/>
              </w:rPr>
              <w:t>" ___  "    _____________  20  __  г.</w:t>
            </w:r>
          </w:p>
        </w:tc>
      </w:tr>
      <w:tr w:rsidR="00704FD2" w:rsidRPr="00E8736E" w:rsidTr="00E8736E">
        <w:trPr>
          <w:trHeight w:val="348"/>
        </w:trPr>
        <w:tc>
          <w:tcPr>
            <w:tcW w:w="15258" w:type="dxa"/>
            <w:gridSpan w:val="11"/>
            <w:tcBorders>
              <w:top w:val="nil"/>
              <w:left w:val="nil"/>
              <w:bottom w:val="nil"/>
              <w:right w:val="nil"/>
            </w:tcBorders>
            <w:shd w:val="clear" w:color="auto" w:fill="auto"/>
            <w:noWrap/>
            <w:vAlign w:val="bottom"/>
          </w:tcPr>
          <w:p w:rsidR="00704FD2" w:rsidRPr="00E8736E" w:rsidRDefault="00704FD2" w:rsidP="00E8736E">
            <w:pPr>
              <w:jc w:val="center"/>
              <w:rPr>
                <w:rFonts w:ascii="Times New Roman" w:hAnsi="Times New Roman"/>
                <w:b/>
                <w:bCs/>
                <w:color w:val="000000"/>
                <w:sz w:val="28"/>
                <w:szCs w:val="28"/>
              </w:rPr>
            </w:pPr>
            <w:r w:rsidRPr="00E8736E">
              <w:rPr>
                <w:rFonts w:ascii="Times New Roman" w:hAnsi="Times New Roman"/>
                <w:b/>
                <w:bCs/>
                <w:color w:val="000000"/>
                <w:sz w:val="28"/>
                <w:szCs w:val="28"/>
              </w:rPr>
              <w:t>ПЛАН</w:t>
            </w:r>
          </w:p>
        </w:tc>
      </w:tr>
      <w:tr w:rsidR="00704FD2" w:rsidRPr="00E8736E" w:rsidTr="00E8736E">
        <w:trPr>
          <w:trHeight w:val="300"/>
        </w:trPr>
        <w:tc>
          <w:tcPr>
            <w:tcW w:w="15258" w:type="dxa"/>
            <w:gridSpan w:val="11"/>
            <w:tcBorders>
              <w:top w:val="nil"/>
              <w:left w:val="nil"/>
              <w:bottom w:val="nil"/>
              <w:right w:val="nil"/>
            </w:tcBorders>
            <w:shd w:val="clear" w:color="auto" w:fill="auto"/>
            <w:noWrap/>
            <w:vAlign w:val="bottom"/>
          </w:tcPr>
          <w:p w:rsidR="00704FD2" w:rsidRPr="00E8736E" w:rsidRDefault="00704FD2" w:rsidP="00E8736E">
            <w:pPr>
              <w:jc w:val="center"/>
              <w:rPr>
                <w:rFonts w:ascii="Times New Roman" w:hAnsi="Times New Roman"/>
                <w:color w:val="000000"/>
                <w:sz w:val="28"/>
                <w:szCs w:val="28"/>
                <w:lang w:val="ru-RU"/>
              </w:rPr>
            </w:pPr>
            <w:r w:rsidRPr="00E8736E">
              <w:rPr>
                <w:rFonts w:ascii="Times New Roman" w:hAnsi="Times New Roman"/>
                <w:color w:val="000000"/>
                <w:sz w:val="28"/>
                <w:szCs w:val="28"/>
                <w:lang w:val="ru-RU"/>
              </w:rPr>
              <w:t>проведения плановых проверок на 20 __ год</w:t>
            </w:r>
          </w:p>
        </w:tc>
      </w:tr>
      <w:tr w:rsidR="00704FD2" w:rsidRPr="00E8736E" w:rsidTr="00E8736E">
        <w:trPr>
          <w:trHeight w:val="708"/>
        </w:trPr>
        <w:tc>
          <w:tcPr>
            <w:tcW w:w="410" w:type="dxa"/>
            <w:tcBorders>
              <w:top w:val="single" w:sz="4" w:space="0" w:color="auto"/>
              <w:left w:val="single" w:sz="4" w:space="0" w:color="auto"/>
              <w:bottom w:val="single" w:sz="4" w:space="0" w:color="auto"/>
              <w:right w:val="single" w:sz="4" w:space="0" w:color="auto"/>
            </w:tcBorders>
            <w:shd w:val="clear" w:color="auto" w:fill="auto"/>
          </w:tcPr>
          <w:p w:rsidR="00704FD2" w:rsidRPr="00E8736E" w:rsidRDefault="00704FD2" w:rsidP="00E8736E">
            <w:pPr>
              <w:jc w:val="center"/>
              <w:rPr>
                <w:rFonts w:ascii="Times New Roman" w:hAnsi="Times New Roman"/>
                <w:color w:val="000000"/>
                <w:sz w:val="28"/>
                <w:szCs w:val="28"/>
              </w:rPr>
            </w:pPr>
            <w:r w:rsidRPr="00E8736E">
              <w:rPr>
                <w:rFonts w:ascii="Times New Roman" w:hAnsi="Times New Roman"/>
                <w:color w:val="000000"/>
                <w:sz w:val="28"/>
                <w:szCs w:val="28"/>
              </w:rPr>
              <w:t>№ п/п</w:t>
            </w:r>
          </w:p>
        </w:tc>
        <w:tc>
          <w:tcPr>
            <w:tcW w:w="1933" w:type="dxa"/>
            <w:tcBorders>
              <w:top w:val="single" w:sz="4" w:space="0" w:color="auto"/>
              <w:left w:val="nil"/>
              <w:bottom w:val="single" w:sz="4" w:space="0" w:color="auto"/>
              <w:right w:val="single" w:sz="4" w:space="0" w:color="auto"/>
            </w:tcBorders>
            <w:shd w:val="clear" w:color="auto" w:fill="auto"/>
          </w:tcPr>
          <w:p w:rsidR="00704FD2" w:rsidRPr="00E8736E" w:rsidRDefault="00704FD2" w:rsidP="00E8736E">
            <w:pPr>
              <w:jc w:val="center"/>
              <w:rPr>
                <w:rFonts w:ascii="Times New Roman" w:hAnsi="Times New Roman"/>
                <w:color w:val="000000"/>
                <w:sz w:val="28"/>
                <w:szCs w:val="28"/>
                <w:lang w:val="ru-RU"/>
              </w:rPr>
            </w:pPr>
            <w:r w:rsidRPr="00E8736E">
              <w:rPr>
                <w:rFonts w:ascii="Times New Roman" w:hAnsi="Times New Roman"/>
                <w:color w:val="000000"/>
                <w:sz w:val="28"/>
                <w:szCs w:val="28"/>
                <w:lang w:val="ru-RU"/>
              </w:rPr>
              <w:t xml:space="preserve">Наименование юридического лица, </w:t>
            </w:r>
            <w:r w:rsidRPr="00E8736E">
              <w:rPr>
                <w:rFonts w:ascii="Times New Roman" w:hAnsi="Times New Roman"/>
                <w:color w:val="000000"/>
                <w:sz w:val="28"/>
                <w:szCs w:val="28"/>
                <w:lang w:val="ru-RU"/>
              </w:rPr>
              <w:br/>
              <w:t xml:space="preserve">ФИО индивидуального предпринимателя, </w:t>
            </w:r>
            <w:r w:rsidRPr="00E8736E">
              <w:rPr>
                <w:rFonts w:ascii="Times New Roman" w:hAnsi="Times New Roman"/>
                <w:color w:val="000000"/>
                <w:sz w:val="28"/>
                <w:szCs w:val="28"/>
                <w:lang w:val="ru-RU"/>
              </w:rPr>
              <w:br/>
              <w:t xml:space="preserve">подлежащего </w:t>
            </w:r>
            <w:r w:rsidRPr="00E8736E">
              <w:rPr>
                <w:rFonts w:ascii="Times New Roman" w:hAnsi="Times New Roman"/>
                <w:color w:val="000000"/>
                <w:sz w:val="28"/>
                <w:szCs w:val="28"/>
                <w:lang w:val="ru-RU"/>
              </w:rPr>
              <w:lastRenderedPageBreak/>
              <w:t>проверке, с указанием адреса (местонахождения постоянно действующего исполнительного органа юридического лица)</w:t>
            </w:r>
          </w:p>
        </w:tc>
        <w:tc>
          <w:tcPr>
            <w:tcW w:w="1554" w:type="dxa"/>
            <w:tcBorders>
              <w:top w:val="single" w:sz="4" w:space="0" w:color="auto"/>
              <w:left w:val="nil"/>
              <w:bottom w:val="single" w:sz="4" w:space="0" w:color="auto"/>
              <w:right w:val="single" w:sz="4" w:space="0" w:color="auto"/>
            </w:tcBorders>
            <w:shd w:val="clear" w:color="auto" w:fill="auto"/>
          </w:tcPr>
          <w:p w:rsidR="00704FD2" w:rsidRPr="00E8736E" w:rsidRDefault="00704FD2" w:rsidP="00E8736E">
            <w:pPr>
              <w:jc w:val="center"/>
              <w:rPr>
                <w:rFonts w:ascii="Times New Roman" w:hAnsi="Times New Roman"/>
                <w:color w:val="000000"/>
                <w:sz w:val="28"/>
                <w:szCs w:val="28"/>
                <w:lang w:val="ru-RU"/>
              </w:rPr>
            </w:pPr>
            <w:r w:rsidRPr="00E8736E">
              <w:rPr>
                <w:rFonts w:ascii="Times New Roman" w:hAnsi="Times New Roman"/>
                <w:color w:val="000000"/>
                <w:sz w:val="28"/>
                <w:szCs w:val="28"/>
                <w:lang w:val="ru-RU"/>
              </w:rPr>
              <w:lastRenderedPageBreak/>
              <w:t xml:space="preserve">Предмет проверки: наименование обязательных требований и требований, </w:t>
            </w:r>
            <w:r w:rsidRPr="00E8736E">
              <w:rPr>
                <w:rFonts w:ascii="Times New Roman" w:hAnsi="Times New Roman"/>
                <w:color w:val="000000"/>
                <w:sz w:val="28"/>
                <w:szCs w:val="28"/>
                <w:lang w:val="ru-RU"/>
              </w:rPr>
              <w:lastRenderedPageBreak/>
              <w:t>установленных муниципальными правовыми актами, которые предполагается проверить</w:t>
            </w:r>
          </w:p>
        </w:tc>
        <w:tc>
          <w:tcPr>
            <w:tcW w:w="831" w:type="dxa"/>
            <w:tcBorders>
              <w:top w:val="single" w:sz="4" w:space="0" w:color="auto"/>
              <w:left w:val="nil"/>
              <w:bottom w:val="single" w:sz="4" w:space="0" w:color="auto"/>
              <w:right w:val="single" w:sz="4" w:space="0" w:color="auto"/>
            </w:tcBorders>
            <w:shd w:val="clear" w:color="auto" w:fill="auto"/>
          </w:tcPr>
          <w:p w:rsidR="00704FD2" w:rsidRPr="00E8736E" w:rsidRDefault="00704FD2" w:rsidP="00E8736E">
            <w:pPr>
              <w:jc w:val="center"/>
              <w:rPr>
                <w:rFonts w:ascii="Times New Roman" w:hAnsi="Times New Roman"/>
                <w:color w:val="000000"/>
                <w:sz w:val="28"/>
                <w:szCs w:val="28"/>
              </w:rPr>
            </w:pPr>
            <w:proofErr w:type="spellStart"/>
            <w:r w:rsidRPr="00E8736E">
              <w:rPr>
                <w:rFonts w:ascii="Times New Roman" w:hAnsi="Times New Roman"/>
                <w:color w:val="000000"/>
                <w:sz w:val="28"/>
                <w:szCs w:val="28"/>
              </w:rPr>
              <w:lastRenderedPageBreak/>
              <w:t>Основание</w:t>
            </w:r>
            <w:proofErr w:type="spellEnd"/>
            <w:r w:rsidRPr="00E8736E">
              <w:rPr>
                <w:rFonts w:ascii="Times New Roman" w:hAnsi="Times New Roman"/>
                <w:color w:val="000000"/>
                <w:sz w:val="28"/>
                <w:szCs w:val="28"/>
              </w:rPr>
              <w:t xml:space="preserve"> </w:t>
            </w:r>
            <w:proofErr w:type="spellStart"/>
            <w:r w:rsidRPr="00E8736E">
              <w:rPr>
                <w:rFonts w:ascii="Times New Roman" w:hAnsi="Times New Roman"/>
                <w:color w:val="000000"/>
                <w:sz w:val="28"/>
                <w:szCs w:val="28"/>
              </w:rPr>
              <w:t>проведения</w:t>
            </w:r>
            <w:proofErr w:type="spellEnd"/>
            <w:r w:rsidRPr="00E8736E">
              <w:rPr>
                <w:rFonts w:ascii="Times New Roman" w:hAnsi="Times New Roman"/>
                <w:color w:val="000000"/>
                <w:sz w:val="28"/>
                <w:szCs w:val="28"/>
              </w:rPr>
              <w:t xml:space="preserve"> </w:t>
            </w:r>
            <w:proofErr w:type="spellStart"/>
            <w:r w:rsidRPr="00E8736E">
              <w:rPr>
                <w:rFonts w:ascii="Times New Roman" w:hAnsi="Times New Roman"/>
                <w:color w:val="000000"/>
                <w:sz w:val="28"/>
                <w:szCs w:val="28"/>
              </w:rPr>
              <w:t>проверки</w:t>
            </w:r>
            <w:proofErr w:type="spellEnd"/>
          </w:p>
        </w:tc>
        <w:tc>
          <w:tcPr>
            <w:tcW w:w="1006" w:type="dxa"/>
            <w:tcBorders>
              <w:top w:val="single" w:sz="4" w:space="0" w:color="auto"/>
              <w:left w:val="nil"/>
              <w:bottom w:val="single" w:sz="4" w:space="0" w:color="auto"/>
              <w:right w:val="single" w:sz="4" w:space="0" w:color="auto"/>
            </w:tcBorders>
            <w:shd w:val="clear" w:color="auto" w:fill="auto"/>
          </w:tcPr>
          <w:p w:rsidR="00704FD2" w:rsidRPr="00E8736E" w:rsidRDefault="00704FD2" w:rsidP="00E8736E">
            <w:pPr>
              <w:jc w:val="center"/>
              <w:rPr>
                <w:rFonts w:ascii="Times New Roman" w:hAnsi="Times New Roman"/>
                <w:color w:val="000000"/>
                <w:sz w:val="28"/>
                <w:szCs w:val="28"/>
              </w:rPr>
            </w:pPr>
            <w:proofErr w:type="spellStart"/>
            <w:r w:rsidRPr="00E8736E">
              <w:rPr>
                <w:rFonts w:ascii="Times New Roman" w:hAnsi="Times New Roman"/>
                <w:color w:val="000000"/>
                <w:sz w:val="28"/>
                <w:szCs w:val="28"/>
              </w:rPr>
              <w:t>Дата</w:t>
            </w:r>
            <w:proofErr w:type="spellEnd"/>
            <w:r w:rsidRPr="00E8736E">
              <w:rPr>
                <w:rFonts w:ascii="Times New Roman" w:hAnsi="Times New Roman"/>
                <w:color w:val="000000"/>
                <w:sz w:val="28"/>
                <w:szCs w:val="28"/>
              </w:rPr>
              <w:t xml:space="preserve"> </w:t>
            </w:r>
            <w:proofErr w:type="spellStart"/>
            <w:r w:rsidRPr="00E8736E">
              <w:rPr>
                <w:rFonts w:ascii="Times New Roman" w:hAnsi="Times New Roman"/>
                <w:color w:val="000000"/>
                <w:sz w:val="28"/>
                <w:szCs w:val="28"/>
              </w:rPr>
              <w:t>начала</w:t>
            </w:r>
            <w:proofErr w:type="spellEnd"/>
            <w:r w:rsidRPr="00E8736E">
              <w:rPr>
                <w:rFonts w:ascii="Times New Roman" w:hAnsi="Times New Roman"/>
                <w:color w:val="000000"/>
                <w:sz w:val="28"/>
                <w:szCs w:val="28"/>
              </w:rPr>
              <w:t xml:space="preserve"> </w:t>
            </w:r>
            <w:proofErr w:type="spellStart"/>
            <w:r w:rsidRPr="00E8736E">
              <w:rPr>
                <w:rFonts w:ascii="Times New Roman" w:hAnsi="Times New Roman"/>
                <w:color w:val="000000"/>
                <w:sz w:val="28"/>
                <w:szCs w:val="28"/>
              </w:rPr>
              <w:t>проведения</w:t>
            </w:r>
            <w:proofErr w:type="spellEnd"/>
            <w:r w:rsidRPr="00E8736E">
              <w:rPr>
                <w:rFonts w:ascii="Times New Roman" w:hAnsi="Times New Roman"/>
                <w:color w:val="000000"/>
                <w:sz w:val="28"/>
                <w:szCs w:val="28"/>
              </w:rPr>
              <w:t xml:space="preserve"> </w:t>
            </w:r>
            <w:proofErr w:type="spellStart"/>
            <w:r w:rsidRPr="00E8736E">
              <w:rPr>
                <w:rFonts w:ascii="Times New Roman" w:hAnsi="Times New Roman"/>
                <w:color w:val="000000"/>
                <w:sz w:val="28"/>
                <w:szCs w:val="28"/>
              </w:rPr>
              <w:t>проверки</w:t>
            </w:r>
            <w:proofErr w:type="spellEnd"/>
          </w:p>
        </w:tc>
        <w:tc>
          <w:tcPr>
            <w:tcW w:w="1006" w:type="dxa"/>
            <w:tcBorders>
              <w:top w:val="single" w:sz="4" w:space="0" w:color="auto"/>
              <w:left w:val="nil"/>
              <w:bottom w:val="single" w:sz="4" w:space="0" w:color="auto"/>
              <w:right w:val="single" w:sz="4" w:space="0" w:color="auto"/>
            </w:tcBorders>
            <w:shd w:val="clear" w:color="auto" w:fill="auto"/>
          </w:tcPr>
          <w:p w:rsidR="00704FD2" w:rsidRPr="00E8736E" w:rsidRDefault="00704FD2" w:rsidP="00E8736E">
            <w:pPr>
              <w:jc w:val="center"/>
              <w:rPr>
                <w:rFonts w:ascii="Times New Roman" w:hAnsi="Times New Roman"/>
                <w:color w:val="000000"/>
                <w:sz w:val="28"/>
                <w:szCs w:val="28"/>
              </w:rPr>
            </w:pPr>
            <w:proofErr w:type="spellStart"/>
            <w:r w:rsidRPr="00E8736E">
              <w:rPr>
                <w:rFonts w:ascii="Times New Roman" w:hAnsi="Times New Roman"/>
                <w:color w:val="000000"/>
                <w:sz w:val="28"/>
                <w:szCs w:val="28"/>
              </w:rPr>
              <w:t>Срок</w:t>
            </w:r>
            <w:proofErr w:type="spellEnd"/>
            <w:r w:rsidRPr="00E8736E">
              <w:rPr>
                <w:rFonts w:ascii="Times New Roman" w:hAnsi="Times New Roman"/>
                <w:color w:val="000000"/>
                <w:sz w:val="28"/>
                <w:szCs w:val="28"/>
              </w:rPr>
              <w:t xml:space="preserve"> </w:t>
            </w:r>
            <w:proofErr w:type="spellStart"/>
            <w:r w:rsidRPr="00E8736E">
              <w:rPr>
                <w:rFonts w:ascii="Times New Roman" w:hAnsi="Times New Roman"/>
                <w:color w:val="000000"/>
                <w:sz w:val="28"/>
                <w:szCs w:val="28"/>
              </w:rPr>
              <w:t>проведения</w:t>
            </w:r>
            <w:proofErr w:type="spellEnd"/>
            <w:r w:rsidRPr="00E8736E">
              <w:rPr>
                <w:rFonts w:ascii="Times New Roman" w:hAnsi="Times New Roman"/>
                <w:color w:val="000000"/>
                <w:sz w:val="28"/>
                <w:szCs w:val="28"/>
              </w:rPr>
              <w:t xml:space="preserve"> </w:t>
            </w:r>
            <w:proofErr w:type="spellStart"/>
            <w:r w:rsidRPr="00E8736E">
              <w:rPr>
                <w:rFonts w:ascii="Times New Roman" w:hAnsi="Times New Roman"/>
                <w:color w:val="000000"/>
                <w:sz w:val="28"/>
                <w:szCs w:val="28"/>
              </w:rPr>
              <w:t>проверки</w:t>
            </w:r>
            <w:proofErr w:type="spellEnd"/>
          </w:p>
        </w:tc>
        <w:tc>
          <w:tcPr>
            <w:tcW w:w="1832" w:type="dxa"/>
            <w:gridSpan w:val="3"/>
            <w:tcBorders>
              <w:top w:val="single" w:sz="4" w:space="0" w:color="auto"/>
              <w:left w:val="nil"/>
              <w:bottom w:val="single" w:sz="4" w:space="0" w:color="auto"/>
              <w:right w:val="single" w:sz="4" w:space="0" w:color="auto"/>
            </w:tcBorders>
            <w:shd w:val="clear" w:color="auto" w:fill="auto"/>
          </w:tcPr>
          <w:p w:rsidR="00704FD2" w:rsidRPr="00E8736E" w:rsidRDefault="00704FD2" w:rsidP="00E8736E">
            <w:pPr>
              <w:jc w:val="center"/>
              <w:rPr>
                <w:rFonts w:ascii="Times New Roman" w:hAnsi="Times New Roman"/>
                <w:color w:val="000000"/>
                <w:sz w:val="28"/>
                <w:szCs w:val="28"/>
                <w:lang w:val="ru-RU"/>
              </w:rPr>
            </w:pPr>
            <w:r w:rsidRPr="00E8736E">
              <w:rPr>
                <w:rFonts w:ascii="Times New Roman" w:hAnsi="Times New Roman"/>
                <w:color w:val="000000"/>
                <w:sz w:val="28"/>
                <w:szCs w:val="28"/>
                <w:lang w:val="ru-RU"/>
              </w:rPr>
              <w:t xml:space="preserve">ИНН юридического лица, индивидуального предпринимателя, в отношении которого планируется </w:t>
            </w:r>
            <w:r w:rsidRPr="00E8736E">
              <w:rPr>
                <w:rFonts w:ascii="Times New Roman" w:hAnsi="Times New Roman"/>
                <w:color w:val="000000"/>
                <w:sz w:val="28"/>
                <w:szCs w:val="28"/>
                <w:lang w:val="ru-RU"/>
              </w:rPr>
              <w:lastRenderedPageBreak/>
              <w:t>проверка</w:t>
            </w:r>
          </w:p>
        </w:tc>
        <w:tc>
          <w:tcPr>
            <w:tcW w:w="1496" w:type="dxa"/>
            <w:tcBorders>
              <w:top w:val="single" w:sz="4" w:space="0" w:color="auto"/>
              <w:left w:val="nil"/>
              <w:bottom w:val="single" w:sz="4" w:space="0" w:color="auto"/>
              <w:right w:val="single" w:sz="4" w:space="0" w:color="auto"/>
            </w:tcBorders>
            <w:shd w:val="clear" w:color="auto" w:fill="auto"/>
          </w:tcPr>
          <w:p w:rsidR="00704FD2" w:rsidRPr="00E8736E" w:rsidRDefault="00704FD2" w:rsidP="00E8736E">
            <w:pPr>
              <w:jc w:val="center"/>
              <w:rPr>
                <w:rFonts w:ascii="Times New Roman" w:hAnsi="Times New Roman"/>
                <w:color w:val="000000"/>
                <w:sz w:val="28"/>
                <w:szCs w:val="28"/>
                <w:lang w:val="ru-RU"/>
              </w:rPr>
            </w:pPr>
            <w:r w:rsidRPr="00E8736E">
              <w:rPr>
                <w:rFonts w:ascii="Times New Roman" w:hAnsi="Times New Roman"/>
                <w:color w:val="000000"/>
                <w:sz w:val="28"/>
                <w:szCs w:val="28"/>
                <w:lang w:val="ru-RU"/>
              </w:rPr>
              <w:lastRenderedPageBreak/>
              <w:t>Форма проведения проверки (документарная или выездная)</w:t>
            </w:r>
          </w:p>
        </w:tc>
        <w:tc>
          <w:tcPr>
            <w:tcW w:w="5190" w:type="dxa"/>
            <w:tcBorders>
              <w:top w:val="single" w:sz="4" w:space="0" w:color="auto"/>
              <w:left w:val="nil"/>
              <w:bottom w:val="single" w:sz="4" w:space="0" w:color="auto"/>
              <w:right w:val="single" w:sz="4" w:space="0" w:color="auto"/>
            </w:tcBorders>
            <w:shd w:val="clear" w:color="auto" w:fill="auto"/>
          </w:tcPr>
          <w:p w:rsidR="00704FD2" w:rsidRPr="00E8736E" w:rsidRDefault="00704FD2" w:rsidP="00E8736E">
            <w:pPr>
              <w:jc w:val="center"/>
              <w:rPr>
                <w:rFonts w:ascii="Times New Roman" w:hAnsi="Times New Roman"/>
                <w:color w:val="000000"/>
                <w:sz w:val="28"/>
                <w:szCs w:val="28"/>
                <w:lang w:val="ru-RU"/>
              </w:rPr>
            </w:pPr>
            <w:r w:rsidRPr="00E8736E">
              <w:rPr>
                <w:rFonts w:ascii="Times New Roman" w:hAnsi="Times New Roman"/>
                <w:color w:val="000000"/>
                <w:sz w:val="28"/>
                <w:szCs w:val="28"/>
                <w:lang w:val="ru-RU"/>
              </w:rPr>
              <w:t xml:space="preserve">Полное наименование </w:t>
            </w:r>
            <w:r w:rsidRPr="00E8736E">
              <w:rPr>
                <w:rFonts w:ascii="Times New Roman" w:hAnsi="Times New Roman"/>
                <w:color w:val="000000"/>
                <w:sz w:val="28"/>
                <w:szCs w:val="28"/>
                <w:lang w:val="ru-RU"/>
              </w:rPr>
              <w:br/>
              <w:t>органа, осуществляющего конкретную плановую проверку с указанием его юридического адреса, наименования правоустанавливающего документа (Положение) и наименование документа, которым он утвержден</w:t>
            </w:r>
          </w:p>
        </w:tc>
      </w:tr>
      <w:tr w:rsidR="00704FD2" w:rsidRPr="00E8736E" w:rsidTr="00E8736E">
        <w:trPr>
          <w:trHeight w:val="276"/>
        </w:trPr>
        <w:tc>
          <w:tcPr>
            <w:tcW w:w="410" w:type="dxa"/>
            <w:tcBorders>
              <w:top w:val="single" w:sz="4" w:space="0" w:color="auto"/>
              <w:left w:val="single" w:sz="4" w:space="0" w:color="auto"/>
              <w:bottom w:val="single" w:sz="4" w:space="0" w:color="auto"/>
              <w:right w:val="single" w:sz="4" w:space="0" w:color="auto"/>
            </w:tcBorders>
            <w:shd w:val="clear" w:color="auto" w:fill="auto"/>
          </w:tcPr>
          <w:p w:rsidR="00704FD2" w:rsidRPr="00E8736E" w:rsidRDefault="00704FD2" w:rsidP="00E8736E">
            <w:pPr>
              <w:rPr>
                <w:rFonts w:ascii="Times New Roman" w:hAnsi="Times New Roman"/>
                <w:color w:val="000000"/>
                <w:sz w:val="28"/>
                <w:szCs w:val="28"/>
                <w:lang w:val="ru-RU"/>
              </w:rPr>
            </w:pPr>
            <w:r w:rsidRPr="00E8736E">
              <w:rPr>
                <w:rFonts w:ascii="Times New Roman" w:hAnsi="Times New Roman"/>
                <w:color w:val="000000"/>
                <w:sz w:val="28"/>
                <w:szCs w:val="28"/>
              </w:rPr>
              <w:lastRenderedPageBreak/>
              <w:t> </w:t>
            </w:r>
          </w:p>
        </w:tc>
        <w:tc>
          <w:tcPr>
            <w:tcW w:w="1933" w:type="dxa"/>
            <w:tcBorders>
              <w:top w:val="single" w:sz="4" w:space="0" w:color="auto"/>
              <w:left w:val="nil"/>
              <w:bottom w:val="single" w:sz="4" w:space="0" w:color="auto"/>
              <w:right w:val="single" w:sz="4" w:space="0" w:color="auto"/>
            </w:tcBorders>
            <w:shd w:val="clear" w:color="auto" w:fill="auto"/>
          </w:tcPr>
          <w:p w:rsidR="00704FD2" w:rsidRPr="00E8736E" w:rsidRDefault="00704FD2" w:rsidP="00E8736E">
            <w:pPr>
              <w:rPr>
                <w:rFonts w:ascii="Times New Roman" w:hAnsi="Times New Roman"/>
                <w:color w:val="000000"/>
                <w:sz w:val="28"/>
                <w:szCs w:val="28"/>
                <w:lang w:val="ru-RU"/>
              </w:rPr>
            </w:pPr>
            <w:r w:rsidRPr="00E8736E">
              <w:rPr>
                <w:rFonts w:ascii="Times New Roman" w:hAnsi="Times New Roman"/>
                <w:color w:val="000000"/>
                <w:sz w:val="28"/>
                <w:szCs w:val="28"/>
              </w:rPr>
              <w:t> </w:t>
            </w:r>
          </w:p>
        </w:tc>
        <w:tc>
          <w:tcPr>
            <w:tcW w:w="1554" w:type="dxa"/>
            <w:tcBorders>
              <w:top w:val="single" w:sz="4" w:space="0" w:color="auto"/>
              <w:left w:val="nil"/>
              <w:bottom w:val="single" w:sz="4" w:space="0" w:color="auto"/>
              <w:right w:val="single" w:sz="4" w:space="0" w:color="auto"/>
            </w:tcBorders>
            <w:shd w:val="clear" w:color="auto" w:fill="auto"/>
          </w:tcPr>
          <w:p w:rsidR="00704FD2" w:rsidRPr="00E8736E" w:rsidRDefault="00704FD2" w:rsidP="00E8736E">
            <w:pPr>
              <w:rPr>
                <w:rFonts w:ascii="Times New Roman" w:hAnsi="Times New Roman"/>
                <w:color w:val="000000"/>
                <w:sz w:val="28"/>
                <w:szCs w:val="28"/>
                <w:lang w:val="ru-RU"/>
              </w:rPr>
            </w:pPr>
            <w:r w:rsidRPr="00E8736E">
              <w:rPr>
                <w:rFonts w:ascii="Times New Roman" w:hAnsi="Times New Roman"/>
                <w:color w:val="000000"/>
                <w:sz w:val="28"/>
                <w:szCs w:val="28"/>
              </w:rPr>
              <w:t> </w:t>
            </w:r>
          </w:p>
        </w:tc>
        <w:tc>
          <w:tcPr>
            <w:tcW w:w="831" w:type="dxa"/>
            <w:tcBorders>
              <w:top w:val="single" w:sz="4" w:space="0" w:color="auto"/>
              <w:left w:val="nil"/>
              <w:bottom w:val="single" w:sz="4" w:space="0" w:color="auto"/>
              <w:right w:val="single" w:sz="4" w:space="0" w:color="auto"/>
            </w:tcBorders>
            <w:shd w:val="clear" w:color="auto" w:fill="auto"/>
          </w:tcPr>
          <w:p w:rsidR="00704FD2" w:rsidRPr="00E8736E" w:rsidRDefault="00704FD2" w:rsidP="00E8736E">
            <w:pPr>
              <w:rPr>
                <w:rFonts w:ascii="Times New Roman" w:hAnsi="Times New Roman"/>
                <w:color w:val="000000"/>
                <w:sz w:val="28"/>
                <w:szCs w:val="28"/>
                <w:lang w:val="ru-RU"/>
              </w:rPr>
            </w:pPr>
            <w:r w:rsidRPr="00E8736E">
              <w:rPr>
                <w:rFonts w:ascii="Times New Roman" w:hAnsi="Times New Roman"/>
                <w:color w:val="000000"/>
                <w:sz w:val="28"/>
                <w:szCs w:val="28"/>
              </w:rPr>
              <w:t> </w:t>
            </w:r>
          </w:p>
        </w:tc>
        <w:tc>
          <w:tcPr>
            <w:tcW w:w="1006" w:type="dxa"/>
            <w:tcBorders>
              <w:top w:val="single" w:sz="4" w:space="0" w:color="auto"/>
              <w:left w:val="nil"/>
              <w:bottom w:val="single" w:sz="4" w:space="0" w:color="auto"/>
              <w:right w:val="single" w:sz="4" w:space="0" w:color="auto"/>
            </w:tcBorders>
            <w:shd w:val="clear" w:color="auto" w:fill="auto"/>
          </w:tcPr>
          <w:p w:rsidR="00704FD2" w:rsidRPr="00E8736E" w:rsidRDefault="00704FD2" w:rsidP="00E8736E">
            <w:pPr>
              <w:jc w:val="center"/>
              <w:rPr>
                <w:rFonts w:ascii="Times New Roman" w:hAnsi="Times New Roman"/>
                <w:color w:val="000000"/>
                <w:sz w:val="28"/>
                <w:szCs w:val="28"/>
                <w:lang w:val="ru-RU"/>
              </w:rPr>
            </w:pPr>
            <w:r w:rsidRPr="00E8736E">
              <w:rPr>
                <w:rFonts w:ascii="Times New Roman" w:hAnsi="Times New Roman"/>
                <w:color w:val="000000"/>
                <w:sz w:val="28"/>
                <w:szCs w:val="28"/>
              </w:rPr>
              <w:t> </w:t>
            </w:r>
          </w:p>
        </w:tc>
        <w:tc>
          <w:tcPr>
            <w:tcW w:w="1006" w:type="dxa"/>
            <w:tcBorders>
              <w:top w:val="single" w:sz="4" w:space="0" w:color="auto"/>
              <w:left w:val="nil"/>
              <w:bottom w:val="single" w:sz="4" w:space="0" w:color="auto"/>
              <w:right w:val="single" w:sz="4" w:space="0" w:color="auto"/>
            </w:tcBorders>
            <w:shd w:val="clear" w:color="auto" w:fill="auto"/>
          </w:tcPr>
          <w:p w:rsidR="00704FD2" w:rsidRPr="00E8736E" w:rsidRDefault="00704FD2" w:rsidP="00E8736E">
            <w:pPr>
              <w:jc w:val="center"/>
              <w:rPr>
                <w:rFonts w:ascii="Times New Roman" w:hAnsi="Times New Roman"/>
                <w:color w:val="000000"/>
                <w:sz w:val="28"/>
                <w:szCs w:val="28"/>
                <w:lang w:val="ru-RU"/>
              </w:rPr>
            </w:pPr>
            <w:r w:rsidRPr="00E8736E">
              <w:rPr>
                <w:rFonts w:ascii="Times New Roman" w:hAnsi="Times New Roman"/>
                <w:color w:val="000000"/>
                <w:sz w:val="28"/>
                <w:szCs w:val="28"/>
              </w:rPr>
              <w:t> </w:t>
            </w:r>
          </w:p>
        </w:tc>
        <w:tc>
          <w:tcPr>
            <w:tcW w:w="1832" w:type="dxa"/>
            <w:gridSpan w:val="3"/>
            <w:tcBorders>
              <w:top w:val="single" w:sz="4" w:space="0" w:color="auto"/>
              <w:left w:val="nil"/>
              <w:bottom w:val="single" w:sz="4" w:space="0" w:color="auto"/>
              <w:right w:val="single" w:sz="4" w:space="0" w:color="auto"/>
            </w:tcBorders>
            <w:shd w:val="clear" w:color="auto" w:fill="auto"/>
          </w:tcPr>
          <w:p w:rsidR="00704FD2" w:rsidRPr="00E8736E" w:rsidRDefault="00704FD2" w:rsidP="00E8736E">
            <w:pPr>
              <w:jc w:val="center"/>
              <w:rPr>
                <w:rFonts w:ascii="Times New Roman" w:hAnsi="Times New Roman"/>
                <w:color w:val="000000"/>
                <w:sz w:val="28"/>
                <w:szCs w:val="28"/>
                <w:lang w:val="ru-RU"/>
              </w:rPr>
            </w:pPr>
            <w:r w:rsidRPr="00E8736E">
              <w:rPr>
                <w:rFonts w:ascii="Times New Roman" w:hAnsi="Times New Roman"/>
                <w:color w:val="000000"/>
                <w:sz w:val="28"/>
                <w:szCs w:val="28"/>
              </w:rPr>
              <w:t> </w:t>
            </w:r>
          </w:p>
        </w:tc>
        <w:tc>
          <w:tcPr>
            <w:tcW w:w="1496" w:type="dxa"/>
            <w:tcBorders>
              <w:top w:val="single" w:sz="4" w:space="0" w:color="auto"/>
              <w:left w:val="nil"/>
              <w:bottom w:val="single" w:sz="4" w:space="0" w:color="auto"/>
              <w:right w:val="single" w:sz="4" w:space="0" w:color="auto"/>
            </w:tcBorders>
            <w:shd w:val="clear" w:color="auto" w:fill="auto"/>
          </w:tcPr>
          <w:p w:rsidR="00704FD2" w:rsidRPr="00E8736E" w:rsidRDefault="00704FD2" w:rsidP="00E8736E">
            <w:pPr>
              <w:jc w:val="center"/>
              <w:rPr>
                <w:rFonts w:ascii="Times New Roman" w:hAnsi="Times New Roman"/>
                <w:color w:val="000000"/>
                <w:sz w:val="28"/>
                <w:szCs w:val="28"/>
                <w:lang w:val="ru-RU"/>
              </w:rPr>
            </w:pPr>
            <w:r w:rsidRPr="00E8736E">
              <w:rPr>
                <w:rFonts w:ascii="Times New Roman" w:hAnsi="Times New Roman"/>
                <w:color w:val="000000"/>
                <w:sz w:val="28"/>
                <w:szCs w:val="28"/>
              </w:rPr>
              <w:t> </w:t>
            </w:r>
          </w:p>
        </w:tc>
        <w:tc>
          <w:tcPr>
            <w:tcW w:w="5190" w:type="dxa"/>
            <w:tcBorders>
              <w:top w:val="single" w:sz="4" w:space="0" w:color="auto"/>
              <w:left w:val="nil"/>
              <w:bottom w:val="single" w:sz="4" w:space="0" w:color="auto"/>
              <w:right w:val="single" w:sz="4" w:space="0" w:color="auto"/>
            </w:tcBorders>
            <w:shd w:val="clear" w:color="auto" w:fill="auto"/>
          </w:tcPr>
          <w:p w:rsidR="00704FD2" w:rsidRPr="00E8736E" w:rsidRDefault="00704FD2" w:rsidP="00E8736E">
            <w:pPr>
              <w:rPr>
                <w:rFonts w:ascii="Times New Roman" w:hAnsi="Times New Roman"/>
                <w:color w:val="000000"/>
                <w:sz w:val="28"/>
                <w:szCs w:val="28"/>
                <w:lang w:val="ru-RU"/>
              </w:rPr>
            </w:pPr>
            <w:r w:rsidRPr="00E8736E">
              <w:rPr>
                <w:rFonts w:ascii="Times New Roman" w:hAnsi="Times New Roman"/>
                <w:color w:val="000000"/>
                <w:sz w:val="28"/>
                <w:szCs w:val="28"/>
              </w:rPr>
              <w:t> </w:t>
            </w:r>
          </w:p>
        </w:tc>
      </w:tr>
    </w:tbl>
    <w:p w:rsidR="00704FD2" w:rsidRPr="00E8736E" w:rsidRDefault="00704FD2" w:rsidP="00704FD2">
      <w:pPr>
        <w:rPr>
          <w:rFonts w:ascii="Times New Roman" w:hAnsi="Times New Roman"/>
          <w:sz w:val="28"/>
          <w:szCs w:val="28"/>
          <w:lang w:val="ru-RU"/>
        </w:rPr>
        <w:sectPr w:rsidR="00704FD2" w:rsidRPr="00E8736E" w:rsidSect="00E8736E">
          <w:pgSz w:w="16838" w:h="11906" w:orient="landscape"/>
          <w:pgMar w:top="1134" w:right="1134" w:bottom="567" w:left="1134" w:header="709" w:footer="709" w:gutter="0"/>
          <w:cols w:space="708"/>
          <w:docGrid w:linePitch="360"/>
        </w:sectPr>
      </w:pPr>
    </w:p>
    <w:p w:rsidR="00704FD2" w:rsidRPr="00E8736E" w:rsidRDefault="00704FD2" w:rsidP="00704FD2">
      <w:pPr>
        <w:spacing w:before="0" w:beforeAutospacing="0" w:after="0" w:afterAutospacing="0"/>
        <w:jc w:val="right"/>
        <w:rPr>
          <w:rFonts w:ascii="Times New Roman" w:hAnsi="Times New Roman"/>
          <w:sz w:val="28"/>
          <w:szCs w:val="28"/>
          <w:lang w:val="ru-RU"/>
        </w:rPr>
      </w:pPr>
      <w:r w:rsidRPr="00E8736E">
        <w:rPr>
          <w:rFonts w:ascii="Times New Roman" w:hAnsi="Times New Roman"/>
          <w:sz w:val="28"/>
          <w:szCs w:val="28"/>
          <w:lang w:val="ru-RU"/>
        </w:rPr>
        <w:lastRenderedPageBreak/>
        <w:t>Приложение 3</w:t>
      </w:r>
    </w:p>
    <w:p w:rsidR="00704FD2" w:rsidRPr="00E8736E" w:rsidRDefault="00704FD2" w:rsidP="00704FD2">
      <w:pPr>
        <w:spacing w:before="0" w:beforeAutospacing="0" w:after="0" w:afterAutospacing="0"/>
        <w:jc w:val="right"/>
        <w:rPr>
          <w:rFonts w:ascii="Times New Roman" w:hAnsi="Times New Roman"/>
          <w:sz w:val="28"/>
          <w:szCs w:val="28"/>
          <w:lang w:val="ru-RU"/>
        </w:rPr>
      </w:pPr>
      <w:r w:rsidRPr="00E8736E">
        <w:rPr>
          <w:rFonts w:ascii="Times New Roman" w:hAnsi="Times New Roman"/>
          <w:sz w:val="28"/>
          <w:szCs w:val="28"/>
          <w:lang w:val="ru-RU"/>
        </w:rPr>
        <w:t>К Административному регламенту муниципальной функции</w:t>
      </w:r>
    </w:p>
    <w:p w:rsidR="00704FD2" w:rsidRPr="00E8736E" w:rsidRDefault="00704FD2" w:rsidP="00704FD2">
      <w:pPr>
        <w:spacing w:before="0" w:beforeAutospacing="0" w:after="0" w:afterAutospacing="0"/>
        <w:jc w:val="right"/>
        <w:rPr>
          <w:rFonts w:ascii="Times New Roman" w:hAnsi="Times New Roman"/>
          <w:sz w:val="28"/>
          <w:szCs w:val="28"/>
          <w:lang w:val="ru-RU"/>
        </w:rPr>
      </w:pPr>
      <w:r w:rsidRPr="00E8736E">
        <w:rPr>
          <w:rFonts w:ascii="Times New Roman" w:hAnsi="Times New Roman"/>
          <w:sz w:val="28"/>
          <w:szCs w:val="28"/>
          <w:lang w:val="ru-RU"/>
        </w:rPr>
        <w:t xml:space="preserve">«Осуществление лесного контроля и надзора за использованием, </w:t>
      </w:r>
    </w:p>
    <w:p w:rsidR="00704FD2" w:rsidRPr="00E8736E" w:rsidRDefault="00704FD2" w:rsidP="00704FD2">
      <w:pPr>
        <w:spacing w:before="0" w:beforeAutospacing="0" w:after="0" w:afterAutospacing="0"/>
        <w:jc w:val="right"/>
        <w:rPr>
          <w:rFonts w:ascii="Times New Roman" w:hAnsi="Times New Roman"/>
          <w:sz w:val="28"/>
          <w:szCs w:val="28"/>
          <w:lang w:val="ru-RU"/>
        </w:rPr>
      </w:pPr>
      <w:r w:rsidRPr="00E8736E">
        <w:rPr>
          <w:rFonts w:ascii="Times New Roman" w:hAnsi="Times New Roman"/>
          <w:sz w:val="28"/>
          <w:szCs w:val="28"/>
          <w:lang w:val="ru-RU"/>
        </w:rPr>
        <w:t xml:space="preserve">охраной, защитой  и воспроизводством городских лесов, </w:t>
      </w:r>
    </w:p>
    <w:p w:rsidR="00704FD2" w:rsidRDefault="00704FD2" w:rsidP="00704FD2">
      <w:pPr>
        <w:spacing w:before="0" w:beforeAutospacing="0" w:after="0" w:afterAutospacing="0"/>
        <w:jc w:val="right"/>
        <w:rPr>
          <w:rFonts w:ascii="Times New Roman" w:hAnsi="Times New Roman"/>
          <w:sz w:val="28"/>
          <w:szCs w:val="28"/>
          <w:lang w:val="ru-RU"/>
        </w:rPr>
      </w:pPr>
      <w:proofErr w:type="gramStart"/>
      <w:r w:rsidRPr="00E8736E">
        <w:rPr>
          <w:rFonts w:ascii="Times New Roman" w:hAnsi="Times New Roman"/>
          <w:sz w:val="28"/>
          <w:szCs w:val="28"/>
          <w:lang w:val="ru-RU"/>
        </w:rPr>
        <w:t>расположенных в границах муниципального образования «</w:t>
      </w:r>
      <w:proofErr w:type="spellStart"/>
      <w:r w:rsidR="00E8736E">
        <w:rPr>
          <w:rFonts w:ascii="Times New Roman" w:hAnsi="Times New Roman"/>
          <w:sz w:val="28"/>
          <w:szCs w:val="28"/>
          <w:lang w:val="ru-RU"/>
        </w:rPr>
        <w:t>Тлюстенхабльское</w:t>
      </w:r>
      <w:proofErr w:type="spellEnd"/>
      <w:r w:rsidR="00E8736E">
        <w:rPr>
          <w:rFonts w:ascii="Times New Roman" w:hAnsi="Times New Roman"/>
          <w:sz w:val="28"/>
          <w:szCs w:val="28"/>
          <w:lang w:val="ru-RU"/>
        </w:rPr>
        <w:t xml:space="preserve"> городское поселение</w:t>
      </w:r>
      <w:r w:rsidRPr="00E8736E">
        <w:rPr>
          <w:rFonts w:ascii="Times New Roman" w:hAnsi="Times New Roman"/>
          <w:sz w:val="28"/>
          <w:szCs w:val="28"/>
          <w:lang w:val="ru-RU"/>
        </w:rPr>
        <w:t xml:space="preserve">» </w:t>
      </w:r>
      <w:proofErr w:type="gramEnd"/>
    </w:p>
    <w:p w:rsidR="00E8736E" w:rsidRDefault="00E8736E" w:rsidP="00704FD2">
      <w:pPr>
        <w:spacing w:before="0" w:beforeAutospacing="0" w:after="0" w:afterAutospacing="0"/>
        <w:jc w:val="right"/>
        <w:rPr>
          <w:rFonts w:ascii="Times New Roman" w:hAnsi="Times New Roman"/>
          <w:sz w:val="28"/>
          <w:szCs w:val="28"/>
          <w:lang w:val="ru-RU"/>
        </w:rPr>
      </w:pPr>
    </w:p>
    <w:p w:rsidR="00E8736E" w:rsidRDefault="00E8736E" w:rsidP="00704FD2">
      <w:pPr>
        <w:spacing w:before="0" w:beforeAutospacing="0" w:after="0" w:afterAutospacing="0"/>
        <w:jc w:val="right"/>
        <w:rPr>
          <w:rFonts w:ascii="Times New Roman" w:hAnsi="Times New Roman"/>
          <w:sz w:val="28"/>
          <w:szCs w:val="28"/>
          <w:lang w:val="ru-RU"/>
        </w:rPr>
      </w:pPr>
    </w:p>
    <w:p w:rsidR="00E8736E" w:rsidRPr="00E8736E" w:rsidRDefault="00E8736E" w:rsidP="00704FD2">
      <w:pPr>
        <w:spacing w:before="0" w:beforeAutospacing="0" w:after="0" w:afterAutospacing="0"/>
        <w:jc w:val="right"/>
        <w:rPr>
          <w:rFonts w:ascii="Times New Roman" w:hAnsi="Times New Roman"/>
          <w:sz w:val="28"/>
          <w:szCs w:val="28"/>
          <w:lang w:val="ru-RU"/>
        </w:rPr>
      </w:pPr>
    </w:p>
    <w:p w:rsidR="00704FD2" w:rsidRPr="00E8736E" w:rsidRDefault="00704FD2" w:rsidP="00704FD2">
      <w:pPr>
        <w:pStyle w:val="13"/>
        <w:rPr>
          <w:b/>
          <w:bCs/>
          <w:spacing w:val="-20"/>
          <w:sz w:val="28"/>
          <w:szCs w:val="28"/>
        </w:rPr>
      </w:pPr>
      <w:r w:rsidRPr="00E8736E">
        <w:rPr>
          <w:b/>
          <w:bCs/>
          <w:spacing w:val="-20"/>
          <w:sz w:val="28"/>
          <w:szCs w:val="28"/>
        </w:rPr>
        <w:t xml:space="preserve">АДМИНИСТРАЦИЯ </w:t>
      </w:r>
      <w:r w:rsidR="00E8736E">
        <w:rPr>
          <w:b/>
          <w:bCs/>
          <w:spacing w:val="-20"/>
          <w:sz w:val="28"/>
          <w:szCs w:val="28"/>
        </w:rPr>
        <w:t>МУНИЦИПАЛЬНОГО ОБРАЗОВАНИЯ</w:t>
      </w:r>
      <w:r w:rsidRPr="00E8736E">
        <w:rPr>
          <w:b/>
          <w:bCs/>
          <w:spacing w:val="-20"/>
          <w:sz w:val="28"/>
          <w:szCs w:val="28"/>
        </w:rPr>
        <w:t xml:space="preserve"> </w:t>
      </w:r>
    </w:p>
    <w:p w:rsidR="00704FD2" w:rsidRPr="00E8736E" w:rsidRDefault="00E8736E" w:rsidP="00704FD2">
      <w:pPr>
        <w:pStyle w:val="13"/>
        <w:rPr>
          <w:sz w:val="28"/>
          <w:szCs w:val="28"/>
        </w:rPr>
      </w:pPr>
      <w:r>
        <w:rPr>
          <w:sz w:val="28"/>
          <w:szCs w:val="28"/>
        </w:rPr>
        <w:t>«ТЛЮСТЕНХАБЛЬСКОЕ ГОРОДСКОЕ ПОСЕЛЕНИЕ»</w:t>
      </w:r>
    </w:p>
    <w:p w:rsidR="00704FD2" w:rsidRPr="00E8736E" w:rsidRDefault="00986F6A" w:rsidP="00704FD2">
      <w:pPr>
        <w:widowControl w:val="0"/>
        <w:spacing w:before="0" w:beforeAutospacing="0" w:after="0" w:afterAutospacing="0"/>
        <w:jc w:val="center"/>
        <w:rPr>
          <w:rFonts w:ascii="Times New Roman" w:hAnsi="Times New Roman"/>
          <w:sz w:val="28"/>
          <w:szCs w:val="28"/>
          <w:lang w:val="ru-RU"/>
        </w:rPr>
      </w:pPr>
      <w:r w:rsidRPr="00E8736E">
        <w:rPr>
          <w:rFonts w:ascii="Times New Roman" w:hAnsi="Times New Roman"/>
          <w:noProof/>
          <w:sz w:val="28"/>
          <w:szCs w:val="28"/>
        </w:rPr>
        <w:pict>
          <v:group id="_x0000_s1304" style="position:absolute;left:0;text-align:left;margin-left:64.7pt;margin-top:145.35pt;width:504.05pt;height:5.75pt;z-index:251944960;mso-position-horizontal-relative:page;mso-position-vertical-relative:page" coordsize="20000,20010">
            <v:line id="_x0000_s1305" style="position:absolute" from="0,0" to="20000,174" o:allowincell="f" strokeweight="2pt">
              <v:stroke startarrowwidth="narrow" startarrowlength="short" endarrowwidth="narrow" endarrowlength="short"/>
            </v:line>
            <v:line id="_x0000_s1306" style="position:absolute" from="0,19836" to="19968,20010" o:allowincell="f" strokeweight="1pt">
              <v:stroke startarrowwidth="narrow" startarrowlength="short" endarrowwidth="narrow" endarrowlength="short"/>
            </v:line>
            <w10:wrap anchorx="page" anchory="page"/>
          </v:group>
        </w:pict>
      </w:r>
    </w:p>
    <w:p w:rsidR="00704FD2" w:rsidRPr="00E8736E" w:rsidRDefault="000C4411" w:rsidP="00704FD2">
      <w:pPr>
        <w:spacing w:before="0" w:beforeAutospacing="0" w:after="0" w:afterAutospacing="0"/>
        <w:jc w:val="center"/>
        <w:rPr>
          <w:rFonts w:ascii="Times New Roman" w:hAnsi="Times New Roman"/>
          <w:b/>
          <w:bCs/>
          <w:sz w:val="28"/>
          <w:szCs w:val="28"/>
        </w:rPr>
      </w:pPr>
      <w:r>
        <w:rPr>
          <w:rFonts w:ascii="Times New Roman" w:hAnsi="Times New Roman"/>
          <w:b/>
          <w:bCs/>
          <w:sz w:val="28"/>
          <w:szCs w:val="28"/>
          <w:lang w:val="ru-RU"/>
        </w:rPr>
        <w:t>РАСПОРЯЖЕНИЕ</w:t>
      </w:r>
      <w:r w:rsidR="00704FD2" w:rsidRPr="00E8736E">
        <w:rPr>
          <w:rFonts w:ascii="Times New Roman" w:hAnsi="Times New Roman"/>
          <w:b/>
          <w:bCs/>
          <w:sz w:val="28"/>
          <w:szCs w:val="28"/>
        </w:rPr>
        <w:br/>
      </w:r>
      <w:proofErr w:type="spellStart"/>
      <w:r w:rsidR="00704FD2" w:rsidRPr="00E8736E">
        <w:rPr>
          <w:rFonts w:ascii="Times New Roman" w:hAnsi="Times New Roman"/>
          <w:b/>
          <w:bCs/>
          <w:sz w:val="28"/>
          <w:szCs w:val="28"/>
        </w:rPr>
        <w:t>органа</w:t>
      </w:r>
      <w:proofErr w:type="spellEnd"/>
      <w:r w:rsidR="00704FD2" w:rsidRPr="00E8736E">
        <w:rPr>
          <w:rFonts w:ascii="Times New Roman" w:hAnsi="Times New Roman"/>
          <w:b/>
          <w:bCs/>
          <w:sz w:val="28"/>
          <w:szCs w:val="28"/>
        </w:rPr>
        <w:t xml:space="preserve"> </w:t>
      </w:r>
      <w:proofErr w:type="spellStart"/>
      <w:r w:rsidR="00704FD2" w:rsidRPr="00E8736E">
        <w:rPr>
          <w:rFonts w:ascii="Times New Roman" w:hAnsi="Times New Roman"/>
          <w:b/>
          <w:bCs/>
          <w:sz w:val="28"/>
          <w:szCs w:val="28"/>
        </w:rPr>
        <w:t>муниципального</w:t>
      </w:r>
      <w:proofErr w:type="spellEnd"/>
      <w:r w:rsidR="00704FD2" w:rsidRPr="00E8736E">
        <w:rPr>
          <w:rFonts w:ascii="Times New Roman" w:hAnsi="Times New Roman"/>
          <w:b/>
          <w:bCs/>
          <w:sz w:val="28"/>
          <w:szCs w:val="28"/>
        </w:rPr>
        <w:t xml:space="preserve"> </w:t>
      </w:r>
      <w:proofErr w:type="spellStart"/>
      <w:r w:rsidR="00704FD2" w:rsidRPr="00E8736E">
        <w:rPr>
          <w:rFonts w:ascii="Times New Roman" w:hAnsi="Times New Roman"/>
          <w:b/>
          <w:bCs/>
          <w:sz w:val="28"/>
          <w:szCs w:val="28"/>
        </w:rPr>
        <w:t>контроля</w:t>
      </w:r>
      <w:proofErr w:type="spellEnd"/>
    </w:p>
    <w:tbl>
      <w:tblPr>
        <w:tblW w:w="0" w:type="auto"/>
        <w:jc w:val="center"/>
        <w:tblLayout w:type="fixed"/>
        <w:tblCellMar>
          <w:left w:w="28" w:type="dxa"/>
          <w:right w:w="28" w:type="dxa"/>
        </w:tblCellMar>
        <w:tblLook w:val="0000"/>
      </w:tblPr>
      <w:tblGrid>
        <w:gridCol w:w="1701"/>
        <w:gridCol w:w="6606"/>
        <w:gridCol w:w="1272"/>
      </w:tblGrid>
      <w:tr w:rsidR="00704FD2" w:rsidRPr="00E8736E" w:rsidTr="00E8736E">
        <w:trPr>
          <w:jc w:val="center"/>
        </w:trPr>
        <w:tc>
          <w:tcPr>
            <w:tcW w:w="1701" w:type="dxa"/>
            <w:tcBorders>
              <w:top w:val="nil"/>
              <w:left w:val="nil"/>
              <w:bottom w:val="nil"/>
              <w:right w:val="nil"/>
            </w:tcBorders>
            <w:vAlign w:val="bottom"/>
          </w:tcPr>
          <w:p w:rsidR="00704FD2" w:rsidRPr="00E8736E" w:rsidRDefault="00704FD2" w:rsidP="000C4411">
            <w:pPr>
              <w:spacing w:before="0" w:beforeAutospacing="0" w:after="0" w:afterAutospacing="0"/>
              <w:ind w:right="57"/>
              <w:jc w:val="center"/>
              <w:rPr>
                <w:rFonts w:ascii="Times New Roman" w:hAnsi="Times New Roman"/>
                <w:b/>
                <w:bCs/>
                <w:sz w:val="28"/>
                <w:szCs w:val="28"/>
              </w:rPr>
            </w:pPr>
            <w:r w:rsidRPr="00E8736E">
              <w:rPr>
                <w:rFonts w:ascii="Times New Roman" w:hAnsi="Times New Roman"/>
                <w:b/>
                <w:bCs/>
                <w:sz w:val="28"/>
                <w:szCs w:val="28"/>
              </w:rPr>
              <w:t xml:space="preserve">о </w:t>
            </w:r>
            <w:proofErr w:type="spellStart"/>
            <w:r w:rsidRPr="00E8736E">
              <w:rPr>
                <w:rFonts w:ascii="Times New Roman" w:hAnsi="Times New Roman"/>
                <w:b/>
                <w:bCs/>
                <w:sz w:val="28"/>
                <w:szCs w:val="28"/>
              </w:rPr>
              <w:t>проведении</w:t>
            </w:r>
            <w:proofErr w:type="spellEnd"/>
          </w:p>
        </w:tc>
        <w:tc>
          <w:tcPr>
            <w:tcW w:w="6606" w:type="dxa"/>
            <w:tcBorders>
              <w:top w:val="nil"/>
              <w:left w:val="nil"/>
              <w:bottom w:val="single" w:sz="4" w:space="0" w:color="auto"/>
              <w:right w:val="nil"/>
            </w:tcBorders>
            <w:vAlign w:val="bottom"/>
          </w:tcPr>
          <w:p w:rsidR="00704FD2" w:rsidRPr="000C4411" w:rsidRDefault="00704FD2" w:rsidP="000C4411">
            <w:pPr>
              <w:spacing w:before="0" w:beforeAutospacing="0" w:after="0" w:afterAutospacing="0"/>
              <w:rPr>
                <w:rFonts w:ascii="Times New Roman" w:hAnsi="Times New Roman"/>
                <w:b/>
                <w:bCs/>
                <w:sz w:val="28"/>
                <w:szCs w:val="28"/>
                <w:lang w:val="ru-RU"/>
              </w:rPr>
            </w:pPr>
          </w:p>
        </w:tc>
        <w:tc>
          <w:tcPr>
            <w:tcW w:w="1272" w:type="dxa"/>
            <w:tcBorders>
              <w:top w:val="nil"/>
              <w:left w:val="nil"/>
              <w:bottom w:val="nil"/>
              <w:right w:val="nil"/>
            </w:tcBorders>
            <w:vAlign w:val="bottom"/>
          </w:tcPr>
          <w:p w:rsidR="00704FD2" w:rsidRPr="00E8736E" w:rsidRDefault="00704FD2" w:rsidP="000C4411">
            <w:pPr>
              <w:spacing w:before="0" w:beforeAutospacing="0" w:after="0" w:afterAutospacing="0"/>
              <w:rPr>
                <w:rFonts w:ascii="Times New Roman" w:hAnsi="Times New Roman"/>
                <w:b/>
                <w:bCs/>
                <w:sz w:val="28"/>
                <w:szCs w:val="28"/>
              </w:rPr>
            </w:pPr>
            <w:proofErr w:type="spellStart"/>
            <w:r w:rsidRPr="00E8736E">
              <w:rPr>
                <w:rFonts w:ascii="Times New Roman" w:hAnsi="Times New Roman"/>
                <w:b/>
                <w:bCs/>
                <w:sz w:val="28"/>
                <w:szCs w:val="28"/>
              </w:rPr>
              <w:t>проверки</w:t>
            </w:r>
            <w:proofErr w:type="spellEnd"/>
          </w:p>
        </w:tc>
      </w:tr>
      <w:tr w:rsidR="00704FD2" w:rsidRPr="00E8736E" w:rsidTr="00E8736E">
        <w:trPr>
          <w:jc w:val="center"/>
        </w:trPr>
        <w:tc>
          <w:tcPr>
            <w:tcW w:w="1701" w:type="dxa"/>
            <w:tcBorders>
              <w:top w:val="nil"/>
              <w:left w:val="nil"/>
              <w:bottom w:val="nil"/>
              <w:right w:val="nil"/>
            </w:tcBorders>
          </w:tcPr>
          <w:p w:rsidR="00704FD2" w:rsidRPr="00E8736E" w:rsidRDefault="00704FD2" w:rsidP="00E8736E">
            <w:pPr>
              <w:spacing w:before="0" w:beforeAutospacing="0" w:after="0" w:afterAutospacing="0"/>
              <w:rPr>
                <w:rFonts w:ascii="Times New Roman" w:hAnsi="Times New Roman"/>
                <w:sz w:val="28"/>
                <w:szCs w:val="28"/>
              </w:rPr>
            </w:pPr>
          </w:p>
        </w:tc>
        <w:tc>
          <w:tcPr>
            <w:tcW w:w="6606" w:type="dxa"/>
            <w:tcBorders>
              <w:top w:val="nil"/>
              <w:left w:val="nil"/>
              <w:bottom w:val="nil"/>
              <w:right w:val="nil"/>
            </w:tcBorders>
          </w:tcPr>
          <w:p w:rsidR="00704FD2" w:rsidRPr="00E8736E" w:rsidRDefault="00704FD2" w:rsidP="00E8736E">
            <w:pPr>
              <w:spacing w:before="0" w:beforeAutospacing="0" w:after="0" w:afterAutospacing="0"/>
              <w:jc w:val="center"/>
              <w:rPr>
                <w:rFonts w:ascii="Times New Roman" w:hAnsi="Times New Roman"/>
                <w:sz w:val="28"/>
                <w:szCs w:val="28"/>
              </w:rPr>
            </w:pPr>
            <w:r w:rsidRPr="00E8736E">
              <w:rPr>
                <w:rFonts w:ascii="Times New Roman" w:hAnsi="Times New Roman"/>
                <w:sz w:val="28"/>
                <w:szCs w:val="28"/>
              </w:rPr>
              <w:t>(</w:t>
            </w:r>
            <w:proofErr w:type="spellStart"/>
            <w:r w:rsidRPr="00E8736E">
              <w:rPr>
                <w:rFonts w:ascii="Times New Roman" w:hAnsi="Times New Roman"/>
                <w:sz w:val="28"/>
                <w:szCs w:val="28"/>
              </w:rPr>
              <w:t>плановой</w:t>
            </w:r>
            <w:proofErr w:type="spellEnd"/>
            <w:r w:rsidRPr="00E8736E">
              <w:rPr>
                <w:rFonts w:ascii="Times New Roman" w:hAnsi="Times New Roman"/>
                <w:sz w:val="28"/>
                <w:szCs w:val="28"/>
              </w:rPr>
              <w:t>/</w:t>
            </w:r>
            <w:proofErr w:type="spellStart"/>
            <w:r w:rsidRPr="00E8736E">
              <w:rPr>
                <w:rFonts w:ascii="Times New Roman" w:hAnsi="Times New Roman"/>
                <w:sz w:val="28"/>
                <w:szCs w:val="28"/>
              </w:rPr>
              <w:t>внеплановой</w:t>
            </w:r>
            <w:proofErr w:type="spellEnd"/>
            <w:r w:rsidRPr="00E8736E">
              <w:rPr>
                <w:rFonts w:ascii="Times New Roman" w:hAnsi="Times New Roman"/>
                <w:sz w:val="28"/>
                <w:szCs w:val="28"/>
              </w:rPr>
              <w:t xml:space="preserve">, </w:t>
            </w:r>
            <w:proofErr w:type="spellStart"/>
            <w:r w:rsidRPr="00E8736E">
              <w:rPr>
                <w:rFonts w:ascii="Times New Roman" w:hAnsi="Times New Roman"/>
                <w:sz w:val="28"/>
                <w:szCs w:val="28"/>
              </w:rPr>
              <w:t>документарной</w:t>
            </w:r>
            <w:proofErr w:type="spellEnd"/>
            <w:r w:rsidRPr="00E8736E">
              <w:rPr>
                <w:rFonts w:ascii="Times New Roman" w:hAnsi="Times New Roman"/>
                <w:sz w:val="28"/>
                <w:szCs w:val="28"/>
              </w:rPr>
              <w:t>/</w:t>
            </w:r>
            <w:proofErr w:type="spellStart"/>
            <w:r w:rsidRPr="00E8736E">
              <w:rPr>
                <w:rFonts w:ascii="Times New Roman" w:hAnsi="Times New Roman"/>
                <w:sz w:val="28"/>
                <w:szCs w:val="28"/>
              </w:rPr>
              <w:t>выездной</w:t>
            </w:r>
            <w:proofErr w:type="spellEnd"/>
            <w:r w:rsidRPr="00E8736E">
              <w:rPr>
                <w:rFonts w:ascii="Times New Roman" w:hAnsi="Times New Roman"/>
                <w:sz w:val="28"/>
                <w:szCs w:val="28"/>
              </w:rPr>
              <w:t>)</w:t>
            </w:r>
          </w:p>
        </w:tc>
        <w:tc>
          <w:tcPr>
            <w:tcW w:w="1272" w:type="dxa"/>
            <w:tcBorders>
              <w:top w:val="nil"/>
              <w:left w:val="nil"/>
              <w:bottom w:val="nil"/>
              <w:right w:val="nil"/>
            </w:tcBorders>
          </w:tcPr>
          <w:p w:rsidR="00704FD2" w:rsidRPr="00E8736E" w:rsidRDefault="00704FD2" w:rsidP="00E8736E">
            <w:pPr>
              <w:spacing w:before="0" w:beforeAutospacing="0" w:after="0" w:afterAutospacing="0"/>
              <w:rPr>
                <w:rFonts w:ascii="Times New Roman" w:hAnsi="Times New Roman"/>
                <w:sz w:val="28"/>
                <w:szCs w:val="28"/>
              </w:rPr>
            </w:pPr>
          </w:p>
        </w:tc>
      </w:tr>
    </w:tbl>
    <w:p w:rsidR="00704FD2" w:rsidRPr="00E8736E" w:rsidRDefault="00704FD2" w:rsidP="00704FD2">
      <w:pPr>
        <w:spacing w:before="0" w:beforeAutospacing="0" w:after="0" w:afterAutospacing="0"/>
        <w:jc w:val="center"/>
        <w:rPr>
          <w:rFonts w:ascii="Times New Roman" w:hAnsi="Times New Roman"/>
          <w:b/>
          <w:bCs/>
          <w:sz w:val="28"/>
          <w:szCs w:val="28"/>
        </w:rPr>
      </w:pPr>
      <w:proofErr w:type="spellStart"/>
      <w:proofErr w:type="gramStart"/>
      <w:r w:rsidRPr="00E8736E">
        <w:rPr>
          <w:rFonts w:ascii="Times New Roman" w:hAnsi="Times New Roman"/>
          <w:b/>
          <w:bCs/>
          <w:sz w:val="28"/>
          <w:szCs w:val="28"/>
        </w:rPr>
        <w:t>юридического</w:t>
      </w:r>
      <w:proofErr w:type="spellEnd"/>
      <w:proofErr w:type="gramEnd"/>
      <w:r w:rsidRPr="00E8736E">
        <w:rPr>
          <w:rFonts w:ascii="Times New Roman" w:hAnsi="Times New Roman"/>
          <w:b/>
          <w:bCs/>
          <w:sz w:val="28"/>
          <w:szCs w:val="28"/>
        </w:rPr>
        <w:t xml:space="preserve"> </w:t>
      </w:r>
      <w:proofErr w:type="spellStart"/>
      <w:r w:rsidRPr="00E8736E">
        <w:rPr>
          <w:rFonts w:ascii="Times New Roman" w:hAnsi="Times New Roman"/>
          <w:b/>
          <w:bCs/>
          <w:sz w:val="28"/>
          <w:szCs w:val="28"/>
        </w:rPr>
        <w:t>лица</w:t>
      </w:r>
      <w:proofErr w:type="spellEnd"/>
      <w:r w:rsidRPr="00E8736E">
        <w:rPr>
          <w:rFonts w:ascii="Times New Roman" w:hAnsi="Times New Roman"/>
          <w:b/>
          <w:bCs/>
          <w:sz w:val="28"/>
          <w:szCs w:val="28"/>
        </w:rPr>
        <w:t xml:space="preserve">, </w:t>
      </w:r>
      <w:proofErr w:type="spellStart"/>
      <w:r w:rsidRPr="00E8736E">
        <w:rPr>
          <w:rFonts w:ascii="Times New Roman" w:hAnsi="Times New Roman"/>
          <w:b/>
          <w:bCs/>
          <w:sz w:val="28"/>
          <w:szCs w:val="28"/>
        </w:rPr>
        <w:t>индивидуального</w:t>
      </w:r>
      <w:proofErr w:type="spellEnd"/>
      <w:r w:rsidRPr="00E8736E">
        <w:rPr>
          <w:rFonts w:ascii="Times New Roman" w:hAnsi="Times New Roman"/>
          <w:b/>
          <w:bCs/>
          <w:sz w:val="28"/>
          <w:szCs w:val="28"/>
        </w:rPr>
        <w:t xml:space="preserve"> </w:t>
      </w:r>
      <w:proofErr w:type="spellStart"/>
      <w:r w:rsidRPr="00E8736E">
        <w:rPr>
          <w:rFonts w:ascii="Times New Roman" w:hAnsi="Times New Roman"/>
          <w:b/>
          <w:bCs/>
          <w:sz w:val="28"/>
          <w:szCs w:val="28"/>
        </w:rPr>
        <w:t>предпринимателя</w:t>
      </w:r>
      <w:proofErr w:type="spellEnd"/>
    </w:p>
    <w:tbl>
      <w:tblPr>
        <w:tblW w:w="0" w:type="auto"/>
        <w:jc w:val="center"/>
        <w:tblLayout w:type="fixed"/>
        <w:tblCellMar>
          <w:left w:w="28" w:type="dxa"/>
          <w:right w:w="28" w:type="dxa"/>
        </w:tblCellMar>
        <w:tblLook w:val="0000"/>
      </w:tblPr>
      <w:tblGrid>
        <w:gridCol w:w="510"/>
        <w:gridCol w:w="397"/>
        <w:gridCol w:w="284"/>
        <w:gridCol w:w="1985"/>
        <w:gridCol w:w="737"/>
        <w:gridCol w:w="678"/>
      </w:tblGrid>
      <w:tr w:rsidR="00704FD2" w:rsidRPr="00E8736E" w:rsidTr="00E8736E">
        <w:trPr>
          <w:jc w:val="center"/>
        </w:trPr>
        <w:tc>
          <w:tcPr>
            <w:tcW w:w="510" w:type="dxa"/>
            <w:tcBorders>
              <w:top w:val="nil"/>
              <w:left w:val="nil"/>
              <w:bottom w:val="nil"/>
              <w:right w:val="nil"/>
            </w:tcBorders>
            <w:vAlign w:val="bottom"/>
          </w:tcPr>
          <w:p w:rsidR="00704FD2" w:rsidRPr="00E8736E" w:rsidRDefault="00704FD2" w:rsidP="00E8736E">
            <w:pPr>
              <w:spacing w:before="0" w:beforeAutospacing="0" w:after="0" w:afterAutospacing="0"/>
              <w:jc w:val="right"/>
              <w:rPr>
                <w:rFonts w:ascii="Times New Roman" w:hAnsi="Times New Roman"/>
                <w:sz w:val="28"/>
                <w:szCs w:val="28"/>
              </w:rPr>
            </w:pPr>
            <w:proofErr w:type="spellStart"/>
            <w:r w:rsidRPr="00E8736E">
              <w:rPr>
                <w:rFonts w:ascii="Times New Roman" w:hAnsi="Times New Roman"/>
                <w:sz w:val="28"/>
                <w:szCs w:val="28"/>
              </w:rPr>
              <w:t>от</w:t>
            </w:r>
            <w:proofErr w:type="spellEnd"/>
            <w:r w:rsidRPr="00E8736E">
              <w:rPr>
                <w:rFonts w:ascii="Times New Roman" w:hAnsi="Times New Roman"/>
                <w:sz w:val="28"/>
                <w:szCs w:val="28"/>
              </w:rPr>
              <w:t xml:space="preserve"> “</w:t>
            </w:r>
          </w:p>
        </w:tc>
        <w:tc>
          <w:tcPr>
            <w:tcW w:w="397" w:type="dxa"/>
            <w:tcBorders>
              <w:top w:val="nil"/>
              <w:left w:val="nil"/>
              <w:bottom w:val="single" w:sz="4" w:space="0" w:color="auto"/>
              <w:right w:val="nil"/>
            </w:tcBorders>
            <w:vAlign w:val="bottom"/>
          </w:tcPr>
          <w:p w:rsidR="00704FD2" w:rsidRPr="00E8736E" w:rsidRDefault="00704FD2" w:rsidP="00E8736E">
            <w:pPr>
              <w:spacing w:before="0" w:beforeAutospacing="0" w:after="0" w:afterAutospacing="0"/>
              <w:jc w:val="center"/>
              <w:rPr>
                <w:rFonts w:ascii="Times New Roman" w:hAnsi="Times New Roman"/>
                <w:sz w:val="28"/>
                <w:szCs w:val="28"/>
              </w:rPr>
            </w:pPr>
          </w:p>
        </w:tc>
        <w:tc>
          <w:tcPr>
            <w:tcW w:w="284" w:type="dxa"/>
            <w:tcBorders>
              <w:top w:val="nil"/>
              <w:left w:val="nil"/>
              <w:bottom w:val="nil"/>
              <w:right w:val="nil"/>
            </w:tcBorders>
            <w:vAlign w:val="bottom"/>
          </w:tcPr>
          <w:p w:rsidR="00704FD2" w:rsidRPr="00E8736E" w:rsidRDefault="00704FD2" w:rsidP="00E8736E">
            <w:pPr>
              <w:spacing w:before="0" w:beforeAutospacing="0" w:after="0" w:afterAutospacing="0"/>
              <w:rPr>
                <w:rFonts w:ascii="Times New Roman" w:hAnsi="Times New Roman"/>
                <w:sz w:val="28"/>
                <w:szCs w:val="28"/>
              </w:rPr>
            </w:pPr>
            <w:r w:rsidRPr="00E8736E">
              <w:rPr>
                <w:rFonts w:ascii="Times New Roman" w:hAnsi="Times New Roman"/>
                <w:sz w:val="28"/>
                <w:szCs w:val="28"/>
              </w:rPr>
              <w:t>”</w:t>
            </w:r>
          </w:p>
        </w:tc>
        <w:tc>
          <w:tcPr>
            <w:tcW w:w="1985" w:type="dxa"/>
            <w:tcBorders>
              <w:top w:val="nil"/>
              <w:left w:val="nil"/>
              <w:bottom w:val="single" w:sz="4" w:space="0" w:color="auto"/>
              <w:right w:val="nil"/>
            </w:tcBorders>
            <w:vAlign w:val="bottom"/>
          </w:tcPr>
          <w:p w:rsidR="00704FD2" w:rsidRPr="00E8736E" w:rsidRDefault="00704FD2" w:rsidP="00E8736E">
            <w:pPr>
              <w:spacing w:before="0" w:beforeAutospacing="0" w:after="0" w:afterAutospacing="0"/>
              <w:jc w:val="center"/>
              <w:rPr>
                <w:rFonts w:ascii="Times New Roman" w:hAnsi="Times New Roman"/>
                <w:sz w:val="28"/>
                <w:szCs w:val="28"/>
              </w:rPr>
            </w:pPr>
          </w:p>
        </w:tc>
        <w:tc>
          <w:tcPr>
            <w:tcW w:w="737" w:type="dxa"/>
            <w:tcBorders>
              <w:top w:val="nil"/>
              <w:left w:val="nil"/>
              <w:bottom w:val="nil"/>
              <w:right w:val="nil"/>
            </w:tcBorders>
            <w:vAlign w:val="bottom"/>
          </w:tcPr>
          <w:p w:rsidR="00704FD2" w:rsidRPr="00E8736E" w:rsidRDefault="00704FD2" w:rsidP="00E8736E">
            <w:pPr>
              <w:spacing w:before="0" w:beforeAutospacing="0" w:after="0" w:afterAutospacing="0"/>
              <w:jc w:val="center"/>
              <w:rPr>
                <w:rFonts w:ascii="Times New Roman" w:hAnsi="Times New Roman"/>
                <w:sz w:val="28"/>
                <w:szCs w:val="28"/>
              </w:rPr>
            </w:pPr>
            <w:r w:rsidRPr="00E8736E">
              <w:rPr>
                <w:rFonts w:ascii="Times New Roman" w:hAnsi="Times New Roman"/>
                <w:sz w:val="28"/>
                <w:szCs w:val="28"/>
              </w:rPr>
              <w:t>г. №</w:t>
            </w:r>
          </w:p>
        </w:tc>
        <w:tc>
          <w:tcPr>
            <w:tcW w:w="678" w:type="dxa"/>
            <w:tcBorders>
              <w:top w:val="nil"/>
              <w:left w:val="nil"/>
              <w:bottom w:val="single" w:sz="4" w:space="0" w:color="auto"/>
              <w:right w:val="nil"/>
            </w:tcBorders>
            <w:vAlign w:val="bottom"/>
          </w:tcPr>
          <w:p w:rsidR="00704FD2" w:rsidRPr="00E8736E" w:rsidRDefault="00704FD2" w:rsidP="00E8736E">
            <w:pPr>
              <w:spacing w:before="0" w:beforeAutospacing="0" w:after="0" w:afterAutospacing="0"/>
              <w:jc w:val="center"/>
              <w:rPr>
                <w:rFonts w:ascii="Times New Roman" w:hAnsi="Times New Roman"/>
                <w:sz w:val="28"/>
                <w:szCs w:val="28"/>
              </w:rPr>
            </w:pPr>
          </w:p>
        </w:tc>
      </w:tr>
    </w:tbl>
    <w:p w:rsidR="00704FD2" w:rsidRPr="00E8736E" w:rsidRDefault="00704FD2" w:rsidP="00704FD2">
      <w:pPr>
        <w:spacing w:before="0" w:beforeAutospacing="0" w:after="0" w:afterAutospacing="0"/>
        <w:rPr>
          <w:rFonts w:ascii="Times New Roman" w:hAnsi="Times New Roman"/>
          <w:sz w:val="28"/>
          <w:szCs w:val="28"/>
        </w:rPr>
      </w:pPr>
      <w:r w:rsidRPr="00E8736E">
        <w:rPr>
          <w:rFonts w:ascii="Times New Roman" w:hAnsi="Times New Roman"/>
          <w:sz w:val="28"/>
          <w:szCs w:val="28"/>
        </w:rPr>
        <w:t xml:space="preserve">1. </w:t>
      </w:r>
      <w:proofErr w:type="spellStart"/>
      <w:r w:rsidRPr="00E8736E">
        <w:rPr>
          <w:rFonts w:ascii="Times New Roman" w:hAnsi="Times New Roman"/>
          <w:sz w:val="28"/>
          <w:szCs w:val="28"/>
        </w:rPr>
        <w:t>Провести</w:t>
      </w:r>
      <w:proofErr w:type="spellEnd"/>
      <w:r w:rsidRPr="00E8736E">
        <w:rPr>
          <w:rFonts w:ascii="Times New Roman" w:hAnsi="Times New Roman"/>
          <w:sz w:val="28"/>
          <w:szCs w:val="28"/>
        </w:rPr>
        <w:t xml:space="preserve"> </w:t>
      </w:r>
      <w:proofErr w:type="spellStart"/>
      <w:r w:rsidRPr="00E8736E">
        <w:rPr>
          <w:rFonts w:ascii="Times New Roman" w:hAnsi="Times New Roman"/>
          <w:sz w:val="28"/>
          <w:szCs w:val="28"/>
        </w:rPr>
        <w:t>проверку</w:t>
      </w:r>
      <w:proofErr w:type="spellEnd"/>
      <w:r w:rsidRPr="00E8736E">
        <w:rPr>
          <w:rFonts w:ascii="Times New Roman" w:hAnsi="Times New Roman"/>
          <w:sz w:val="28"/>
          <w:szCs w:val="28"/>
        </w:rPr>
        <w:t xml:space="preserve"> в </w:t>
      </w:r>
      <w:proofErr w:type="spellStart"/>
      <w:r w:rsidRPr="00E8736E">
        <w:rPr>
          <w:rFonts w:ascii="Times New Roman" w:hAnsi="Times New Roman"/>
          <w:sz w:val="28"/>
          <w:szCs w:val="28"/>
        </w:rPr>
        <w:t>отношении</w:t>
      </w:r>
      <w:proofErr w:type="spellEnd"/>
      <w:r w:rsidRPr="00E8736E">
        <w:rPr>
          <w:rFonts w:ascii="Times New Roman" w:hAnsi="Times New Roman"/>
          <w:sz w:val="28"/>
          <w:szCs w:val="28"/>
        </w:rPr>
        <w:t xml:space="preserve">  </w:t>
      </w:r>
    </w:p>
    <w:p w:rsidR="00704FD2" w:rsidRPr="00E8736E" w:rsidRDefault="00704FD2" w:rsidP="00704FD2">
      <w:pPr>
        <w:pBdr>
          <w:top w:val="single" w:sz="4" w:space="1" w:color="auto"/>
        </w:pBdr>
        <w:spacing w:before="0" w:beforeAutospacing="0" w:after="0" w:afterAutospacing="0"/>
        <w:ind w:left="3742"/>
        <w:rPr>
          <w:rFonts w:ascii="Times New Roman" w:hAnsi="Times New Roman"/>
          <w:sz w:val="28"/>
          <w:szCs w:val="28"/>
        </w:rPr>
      </w:pPr>
    </w:p>
    <w:p w:rsidR="00704FD2" w:rsidRPr="00E8736E" w:rsidRDefault="00704FD2" w:rsidP="00704FD2">
      <w:pPr>
        <w:spacing w:before="0" w:beforeAutospacing="0" w:after="0" w:afterAutospacing="0"/>
        <w:rPr>
          <w:rFonts w:ascii="Times New Roman" w:hAnsi="Times New Roman"/>
          <w:i/>
          <w:sz w:val="28"/>
          <w:szCs w:val="28"/>
          <w:lang w:val="ru-RU"/>
        </w:rPr>
      </w:pPr>
      <w:proofErr w:type="gramStart"/>
      <w:r w:rsidRPr="00E8736E">
        <w:rPr>
          <w:rFonts w:ascii="Times New Roman" w:hAnsi="Times New Roman"/>
          <w:i/>
          <w:sz w:val="28"/>
          <w:szCs w:val="28"/>
          <w:lang w:val="ru-RU"/>
        </w:rPr>
        <w:t>(полное и (в случае, если имеется) сокращенное наименование, в том числе фирменное наименование юридического лица, индивидуального предпринимателя</w:t>
      </w:r>
      <w:proofErr w:type="gramEnd"/>
    </w:p>
    <w:p w:rsidR="00704FD2" w:rsidRPr="00E8736E" w:rsidRDefault="00704FD2" w:rsidP="00704FD2">
      <w:pPr>
        <w:spacing w:before="0" w:beforeAutospacing="0" w:after="0" w:afterAutospacing="0"/>
        <w:rPr>
          <w:rFonts w:ascii="Times New Roman" w:hAnsi="Times New Roman"/>
          <w:i/>
          <w:sz w:val="28"/>
          <w:szCs w:val="28"/>
          <w:lang w:val="ru-RU"/>
        </w:rPr>
      </w:pPr>
    </w:p>
    <w:p w:rsidR="00704FD2" w:rsidRPr="00E8736E" w:rsidRDefault="00704FD2" w:rsidP="00704FD2">
      <w:pPr>
        <w:pBdr>
          <w:top w:val="single" w:sz="4" w:space="1" w:color="auto"/>
        </w:pBdr>
        <w:spacing w:before="0" w:beforeAutospacing="0" w:after="0" w:afterAutospacing="0"/>
        <w:rPr>
          <w:rFonts w:ascii="Times New Roman" w:hAnsi="Times New Roman"/>
          <w:sz w:val="28"/>
          <w:szCs w:val="28"/>
          <w:lang w:val="ru-RU"/>
        </w:rPr>
      </w:pPr>
    </w:p>
    <w:p w:rsidR="00704FD2" w:rsidRPr="00E8736E" w:rsidRDefault="00704FD2" w:rsidP="00704FD2">
      <w:pPr>
        <w:spacing w:before="0" w:beforeAutospacing="0" w:after="0" w:afterAutospacing="0"/>
        <w:rPr>
          <w:rFonts w:ascii="Times New Roman" w:hAnsi="Times New Roman"/>
          <w:sz w:val="28"/>
          <w:szCs w:val="28"/>
          <w:lang w:val="ru-RU"/>
        </w:rPr>
      </w:pPr>
      <w:r w:rsidRPr="00E8736E">
        <w:rPr>
          <w:rFonts w:ascii="Times New Roman" w:hAnsi="Times New Roman"/>
          <w:sz w:val="28"/>
          <w:szCs w:val="28"/>
          <w:lang w:val="ru-RU"/>
        </w:rPr>
        <w:t>2. Назначить лицо</w:t>
      </w:r>
      <w:proofErr w:type="gramStart"/>
      <w:r w:rsidRPr="00E8736E">
        <w:rPr>
          <w:rFonts w:ascii="Times New Roman" w:hAnsi="Times New Roman"/>
          <w:sz w:val="28"/>
          <w:szCs w:val="28"/>
          <w:lang w:val="ru-RU"/>
        </w:rPr>
        <w:t>м(</w:t>
      </w:r>
      <w:proofErr w:type="spellStart"/>
      <w:proofErr w:type="gramEnd"/>
      <w:r w:rsidRPr="00E8736E">
        <w:rPr>
          <w:rFonts w:ascii="Times New Roman" w:hAnsi="Times New Roman"/>
          <w:sz w:val="28"/>
          <w:szCs w:val="28"/>
          <w:lang w:val="ru-RU"/>
        </w:rPr>
        <w:t>ами</w:t>
      </w:r>
      <w:proofErr w:type="spellEnd"/>
      <w:r w:rsidRPr="00E8736E">
        <w:rPr>
          <w:rFonts w:ascii="Times New Roman" w:hAnsi="Times New Roman"/>
          <w:sz w:val="28"/>
          <w:szCs w:val="28"/>
          <w:lang w:val="ru-RU"/>
        </w:rPr>
        <w:t>), уполномоченным(</w:t>
      </w:r>
      <w:proofErr w:type="spellStart"/>
      <w:r w:rsidRPr="00E8736E">
        <w:rPr>
          <w:rFonts w:ascii="Times New Roman" w:hAnsi="Times New Roman"/>
          <w:sz w:val="28"/>
          <w:szCs w:val="28"/>
          <w:lang w:val="ru-RU"/>
        </w:rPr>
        <w:t>ыми</w:t>
      </w:r>
      <w:proofErr w:type="spellEnd"/>
      <w:r w:rsidRPr="00E8736E">
        <w:rPr>
          <w:rFonts w:ascii="Times New Roman" w:hAnsi="Times New Roman"/>
          <w:sz w:val="28"/>
          <w:szCs w:val="28"/>
          <w:lang w:val="ru-RU"/>
        </w:rPr>
        <w:t xml:space="preserve">) на проведение проверки:  </w:t>
      </w:r>
    </w:p>
    <w:p w:rsidR="00704FD2" w:rsidRPr="00E8736E" w:rsidRDefault="00704FD2" w:rsidP="00704FD2">
      <w:pPr>
        <w:pBdr>
          <w:top w:val="single" w:sz="4" w:space="1" w:color="auto"/>
        </w:pBdr>
        <w:spacing w:before="0" w:beforeAutospacing="0" w:after="0" w:afterAutospacing="0"/>
        <w:ind w:left="7825"/>
        <w:rPr>
          <w:rFonts w:ascii="Times New Roman" w:hAnsi="Times New Roman"/>
          <w:sz w:val="28"/>
          <w:szCs w:val="28"/>
          <w:lang w:val="ru-RU"/>
        </w:rPr>
      </w:pPr>
    </w:p>
    <w:p w:rsidR="00704FD2" w:rsidRPr="00E8736E" w:rsidRDefault="00704FD2" w:rsidP="00704FD2">
      <w:pPr>
        <w:spacing w:before="0" w:beforeAutospacing="0" w:after="0" w:afterAutospacing="0"/>
        <w:rPr>
          <w:rFonts w:ascii="Times New Roman" w:hAnsi="Times New Roman"/>
          <w:sz w:val="28"/>
          <w:szCs w:val="28"/>
          <w:lang w:val="ru-RU"/>
        </w:rPr>
      </w:pPr>
    </w:p>
    <w:p w:rsidR="00704FD2" w:rsidRPr="00E8736E" w:rsidRDefault="00704FD2" w:rsidP="00704FD2">
      <w:pPr>
        <w:pBdr>
          <w:top w:val="single" w:sz="4" w:space="1" w:color="auto"/>
        </w:pBdr>
        <w:spacing w:before="0" w:beforeAutospacing="0" w:after="0" w:afterAutospacing="0"/>
        <w:jc w:val="center"/>
        <w:rPr>
          <w:rFonts w:ascii="Times New Roman" w:hAnsi="Times New Roman"/>
          <w:i/>
          <w:sz w:val="28"/>
          <w:szCs w:val="28"/>
          <w:lang w:val="ru-RU"/>
        </w:rPr>
      </w:pPr>
      <w:r w:rsidRPr="00E8736E">
        <w:rPr>
          <w:rFonts w:ascii="Times New Roman" w:hAnsi="Times New Roman"/>
          <w:i/>
          <w:sz w:val="28"/>
          <w:szCs w:val="28"/>
          <w:lang w:val="ru-RU"/>
        </w:rPr>
        <w:t>(фамилия, имя, отчество (в случае, если имеется), должность должностного лица (должностных лиц), уполномоченног</w:t>
      </w:r>
      <w:proofErr w:type="gramStart"/>
      <w:r w:rsidRPr="00E8736E">
        <w:rPr>
          <w:rFonts w:ascii="Times New Roman" w:hAnsi="Times New Roman"/>
          <w:i/>
          <w:sz w:val="28"/>
          <w:szCs w:val="28"/>
          <w:lang w:val="ru-RU"/>
        </w:rPr>
        <w:t>о(</w:t>
      </w:r>
      <w:proofErr w:type="spellStart"/>
      <w:proofErr w:type="gramEnd"/>
      <w:r w:rsidRPr="00E8736E">
        <w:rPr>
          <w:rFonts w:ascii="Times New Roman" w:hAnsi="Times New Roman"/>
          <w:i/>
          <w:sz w:val="28"/>
          <w:szCs w:val="28"/>
          <w:lang w:val="ru-RU"/>
        </w:rPr>
        <w:t>ых</w:t>
      </w:r>
      <w:proofErr w:type="spellEnd"/>
      <w:r w:rsidRPr="00E8736E">
        <w:rPr>
          <w:rFonts w:ascii="Times New Roman" w:hAnsi="Times New Roman"/>
          <w:i/>
          <w:sz w:val="28"/>
          <w:szCs w:val="28"/>
          <w:lang w:val="ru-RU"/>
        </w:rPr>
        <w:t>) на проведение проверки)</w:t>
      </w:r>
    </w:p>
    <w:p w:rsidR="00704FD2" w:rsidRPr="00E8736E" w:rsidRDefault="00704FD2" w:rsidP="00704FD2">
      <w:pPr>
        <w:spacing w:before="0" w:beforeAutospacing="0" w:after="0" w:afterAutospacing="0"/>
        <w:rPr>
          <w:rFonts w:ascii="Times New Roman" w:hAnsi="Times New Roman"/>
          <w:sz w:val="28"/>
          <w:szCs w:val="28"/>
          <w:lang w:val="ru-RU"/>
        </w:rPr>
      </w:pPr>
      <w:r w:rsidRPr="00E8736E">
        <w:rPr>
          <w:rFonts w:ascii="Times New Roman" w:hAnsi="Times New Roman"/>
          <w:sz w:val="28"/>
          <w:szCs w:val="28"/>
          <w:lang w:val="ru-RU"/>
        </w:rPr>
        <w:t>3.</w:t>
      </w:r>
      <w:r w:rsidRPr="00E8736E">
        <w:rPr>
          <w:rFonts w:ascii="Times New Roman" w:hAnsi="Times New Roman"/>
          <w:sz w:val="28"/>
          <w:szCs w:val="28"/>
        </w:rPr>
        <w:t> </w:t>
      </w:r>
      <w:r w:rsidRPr="00E8736E">
        <w:rPr>
          <w:rFonts w:ascii="Times New Roman" w:hAnsi="Times New Roman"/>
          <w:sz w:val="28"/>
          <w:szCs w:val="28"/>
          <w:lang w:val="ru-RU"/>
        </w:rPr>
        <w:t xml:space="preserve">Привлечь к проведению проверки в качестве экспертов, представителей экспертных организаций, следующих лиц:  </w:t>
      </w:r>
    </w:p>
    <w:p w:rsidR="00704FD2" w:rsidRPr="00E8736E" w:rsidRDefault="00704FD2" w:rsidP="00704FD2">
      <w:pPr>
        <w:pBdr>
          <w:top w:val="single" w:sz="4" w:space="1" w:color="auto"/>
        </w:pBdr>
        <w:spacing w:before="0" w:beforeAutospacing="0" w:after="0" w:afterAutospacing="0"/>
        <w:ind w:left="3232"/>
        <w:rPr>
          <w:rFonts w:ascii="Times New Roman" w:hAnsi="Times New Roman"/>
          <w:sz w:val="28"/>
          <w:szCs w:val="28"/>
          <w:lang w:val="ru-RU"/>
        </w:rPr>
      </w:pPr>
    </w:p>
    <w:p w:rsidR="00704FD2" w:rsidRPr="00E8736E" w:rsidRDefault="00704FD2" w:rsidP="00704FD2">
      <w:pPr>
        <w:spacing w:before="0" w:beforeAutospacing="0" w:after="0" w:afterAutospacing="0"/>
        <w:rPr>
          <w:rFonts w:ascii="Times New Roman" w:hAnsi="Times New Roman"/>
          <w:sz w:val="28"/>
          <w:szCs w:val="28"/>
          <w:lang w:val="ru-RU"/>
        </w:rPr>
      </w:pPr>
    </w:p>
    <w:p w:rsidR="00704FD2" w:rsidRPr="00E8736E" w:rsidRDefault="00704FD2" w:rsidP="00704FD2">
      <w:pPr>
        <w:pBdr>
          <w:top w:val="single" w:sz="4" w:space="1" w:color="auto"/>
        </w:pBdr>
        <w:spacing w:before="0" w:beforeAutospacing="0" w:after="0" w:afterAutospacing="0"/>
        <w:jc w:val="center"/>
        <w:rPr>
          <w:rFonts w:ascii="Times New Roman" w:hAnsi="Times New Roman"/>
          <w:i/>
          <w:sz w:val="28"/>
          <w:szCs w:val="28"/>
          <w:lang w:val="ru-RU"/>
        </w:rPr>
      </w:pPr>
      <w:r w:rsidRPr="00E8736E">
        <w:rPr>
          <w:rFonts w:ascii="Times New Roman" w:hAnsi="Times New Roman"/>
          <w:i/>
          <w:sz w:val="28"/>
          <w:szCs w:val="28"/>
          <w:lang w:val="ru-RU"/>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704FD2" w:rsidRPr="00E8736E" w:rsidRDefault="00704FD2" w:rsidP="000C4411">
      <w:pPr>
        <w:spacing w:before="0" w:beforeAutospacing="0" w:after="0" w:afterAutospacing="0"/>
        <w:rPr>
          <w:rFonts w:ascii="Times New Roman" w:hAnsi="Times New Roman"/>
          <w:sz w:val="28"/>
          <w:szCs w:val="28"/>
          <w:lang w:val="ru-RU"/>
        </w:rPr>
      </w:pPr>
      <w:r w:rsidRPr="00E8736E">
        <w:rPr>
          <w:rFonts w:ascii="Times New Roman" w:hAnsi="Times New Roman"/>
          <w:sz w:val="28"/>
          <w:szCs w:val="28"/>
          <w:lang w:val="ru-RU"/>
        </w:rPr>
        <w:t xml:space="preserve">4. Установить, что: настоящая проверка проводится с целью:  </w:t>
      </w:r>
    </w:p>
    <w:p w:rsidR="00704FD2" w:rsidRPr="00E8736E" w:rsidRDefault="00704FD2" w:rsidP="00704FD2">
      <w:pPr>
        <w:spacing w:before="0" w:beforeAutospacing="0" w:after="0" w:afterAutospacing="0"/>
        <w:rPr>
          <w:rFonts w:ascii="Times New Roman" w:hAnsi="Times New Roman"/>
          <w:sz w:val="28"/>
          <w:szCs w:val="28"/>
          <w:lang w:val="ru-RU"/>
        </w:rPr>
      </w:pPr>
    </w:p>
    <w:p w:rsidR="00704FD2" w:rsidRPr="00E8736E" w:rsidRDefault="00704FD2" w:rsidP="00704FD2">
      <w:pPr>
        <w:pBdr>
          <w:top w:val="single" w:sz="4" w:space="1" w:color="auto"/>
        </w:pBdr>
        <w:spacing w:before="0" w:beforeAutospacing="0" w:after="0" w:afterAutospacing="0"/>
        <w:rPr>
          <w:rFonts w:ascii="Times New Roman" w:hAnsi="Times New Roman"/>
          <w:sz w:val="28"/>
          <w:szCs w:val="28"/>
          <w:lang w:val="ru-RU"/>
        </w:rPr>
      </w:pPr>
    </w:p>
    <w:p w:rsidR="00704FD2" w:rsidRPr="00E8736E" w:rsidRDefault="00704FD2" w:rsidP="00704FD2">
      <w:pPr>
        <w:spacing w:before="0" w:beforeAutospacing="0" w:after="0" w:afterAutospacing="0"/>
        <w:rPr>
          <w:rFonts w:ascii="Times New Roman" w:hAnsi="Times New Roman"/>
          <w:sz w:val="28"/>
          <w:szCs w:val="28"/>
          <w:lang w:val="ru-RU"/>
        </w:rPr>
      </w:pPr>
    </w:p>
    <w:p w:rsidR="00704FD2" w:rsidRPr="00E8736E" w:rsidRDefault="00704FD2" w:rsidP="00704FD2">
      <w:pPr>
        <w:pBdr>
          <w:top w:val="single" w:sz="4" w:space="1" w:color="auto"/>
        </w:pBdr>
        <w:spacing w:before="0" w:beforeAutospacing="0" w:after="0" w:afterAutospacing="0"/>
        <w:rPr>
          <w:rFonts w:ascii="Times New Roman" w:hAnsi="Times New Roman"/>
          <w:sz w:val="28"/>
          <w:szCs w:val="28"/>
          <w:lang w:val="ru-RU"/>
        </w:rPr>
      </w:pPr>
    </w:p>
    <w:p w:rsidR="00704FD2" w:rsidRPr="00E8736E" w:rsidRDefault="00704FD2" w:rsidP="00704FD2">
      <w:pPr>
        <w:spacing w:before="0" w:beforeAutospacing="0" w:after="0" w:afterAutospacing="0"/>
        <w:ind w:left="567"/>
        <w:rPr>
          <w:rFonts w:ascii="Times New Roman" w:hAnsi="Times New Roman"/>
          <w:i/>
          <w:iCs/>
          <w:sz w:val="28"/>
          <w:szCs w:val="28"/>
          <w:lang w:val="ru-RU"/>
        </w:rPr>
      </w:pPr>
      <w:r w:rsidRPr="00E8736E">
        <w:rPr>
          <w:rFonts w:ascii="Times New Roman" w:hAnsi="Times New Roman"/>
          <w:i/>
          <w:iCs/>
          <w:sz w:val="28"/>
          <w:szCs w:val="28"/>
          <w:lang w:val="ru-RU"/>
        </w:rPr>
        <w:t>При установлении целей проводимой проверки указывается следующая информация:</w:t>
      </w:r>
    </w:p>
    <w:p w:rsidR="00704FD2" w:rsidRPr="00E8736E" w:rsidRDefault="00704FD2" w:rsidP="00704FD2">
      <w:pPr>
        <w:spacing w:before="0" w:beforeAutospacing="0" w:after="0" w:afterAutospacing="0"/>
        <w:ind w:left="567"/>
        <w:rPr>
          <w:rFonts w:ascii="Times New Roman" w:hAnsi="Times New Roman"/>
          <w:i/>
          <w:iCs/>
          <w:sz w:val="28"/>
          <w:szCs w:val="28"/>
          <w:lang w:val="ru-RU"/>
        </w:rPr>
      </w:pPr>
      <w:r w:rsidRPr="00E8736E">
        <w:rPr>
          <w:rFonts w:ascii="Times New Roman" w:hAnsi="Times New Roman"/>
          <w:i/>
          <w:iCs/>
          <w:sz w:val="28"/>
          <w:szCs w:val="28"/>
          <w:lang w:val="ru-RU"/>
        </w:rPr>
        <w:lastRenderedPageBreak/>
        <w:t>а) в случае проведения плановой проверки:</w:t>
      </w:r>
    </w:p>
    <w:p w:rsidR="00704FD2" w:rsidRPr="00E8736E" w:rsidRDefault="00704FD2" w:rsidP="00704FD2">
      <w:pPr>
        <w:spacing w:before="0" w:beforeAutospacing="0" w:after="0" w:afterAutospacing="0"/>
        <w:ind w:firstLine="567"/>
        <w:rPr>
          <w:rFonts w:ascii="Times New Roman" w:hAnsi="Times New Roman"/>
          <w:i/>
          <w:iCs/>
          <w:sz w:val="28"/>
          <w:szCs w:val="28"/>
          <w:lang w:val="ru-RU"/>
        </w:rPr>
      </w:pPr>
      <w:r w:rsidRPr="00E8736E">
        <w:rPr>
          <w:rFonts w:ascii="Times New Roman" w:hAnsi="Times New Roman"/>
          <w:i/>
          <w:iCs/>
          <w:sz w:val="28"/>
          <w:szCs w:val="28"/>
          <w:lang w:val="ru-RU"/>
        </w:rPr>
        <w:t>–</w:t>
      </w:r>
      <w:r w:rsidRPr="00E8736E">
        <w:rPr>
          <w:rFonts w:ascii="Times New Roman" w:hAnsi="Times New Roman"/>
          <w:i/>
          <w:iCs/>
          <w:sz w:val="28"/>
          <w:szCs w:val="28"/>
        </w:rPr>
        <w:t> </w:t>
      </w:r>
      <w:r w:rsidRPr="00E8736E">
        <w:rPr>
          <w:rFonts w:ascii="Times New Roman" w:hAnsi="Times New Roman"/>
          <w:i/>
          <w:iCs/>
          <w:sz w:val="28"/>
          <w:szCs w:val="28"/>
          <w:lang w:val="ru-RU"/>
        </w:rPr>
        <w:t>ссылка на ежегодный план проведения плановых проверок с указанием способа его доведения до сведения заинтересованных лиц;</w:t>
      </w:r>
    </w:p>
    <w:p w:rsidR="00704FD2" w:rsidRPr="00E8736E" w:rsidRDefault="00704FD2" w:rsidP="00704FD2">
      <w:pPr>
        <w:spacing w:before="0" w:beforeAutospacing="0" w:after="0" w:afterAutospacing="0"/>
        <w:ind w:left="567"/>
        <w:rPr>
          <w:rFonts w:ascii="Times New Roman" w:hAnsi="Times New Roman"/>
          <w:i/>
          <w:iCs/>
          <w:sz w:val="28"/>
          <w:szCs w:val="28"/>
          <w:lang w:val="ru-RU"/>
        </w:rPr>
      </w:pPr>
      <w:r w:rsidRPr="00E8736E">
        <w:rPr>
          <w:rFonts w:ascii="Times New Roman" w:hAnsi="Times New Roman"/>
          <w:i/>
          <w:iCs/>
          <w:sz w:val="28"/>
          <w:szCs w:val="28"/>
          <w:lang w:val="ru-RU"/>
        </w:rPr>
        <w:t>б) в случае проведения внеплановой выездной проверки:</w:t>
      </w:r>
    </w:p>
    <w:p w:rsidR="00704FD2" w:rsidRPr="00E8736E" w:rsidRDefault="00704FD2" w:rsidP="00704FD2">
      <w:pPr>
        <w:spacing w:before="0" w:beforeAutospacing="0" w:after="0" w:afterAutospacing="0"/>
        <w:ind w:firstLine="567"/>
        <w:rPr>
          <w:rFonts w:ascii="Times New Roman" w:hAnsi="Times New Roman"/>
          <w:i/>
          <w:iCs/>
          <w:sz w:val="28"/>
          <w:szCs w:val="28"/>
          <w:lang w:val="ru-RU"/>
        </w:rPr>
      </w:pPr>
      <w:r w:rsidRPr="00E8736E">
        <w:rPr>
          <w:rFonts w:ascii="Times New Roman" w:hAnsi="Times New Roman"/>
          <w:i/>
          <w:iCs/>
          <w:sz w:val="28"/>
          <w:szCs w:val="28"/>
          <w:lang w:val="ru-RU"/>
        </w:rPr>
        <w:t>–</w:t>
      </w:r>
      <w:r w:rsidRPr="00E8736E">
        <w:rPr>
          <w:rFonts w:ascii="Times New Roman" w:hAnsi="Times New Roman"/>
          <w:i/>
          <w:iCs/>
          <w:sz w:val="28"/>
          <w:szCs w:val="28"/>
        </w:rPr>
        <w:t> </w:t>
      </w:r>
      <w:r w:rsidRPr="00E8736E">
        <w:rPr>
          <w:rFonts w:ascii="Times New Roman" w:hAnsi="Times New Roman"/>
          <w:i/>
          <w:iCs/>
          <w:sz w:val="28"/>
          <w:szCs w:val="28"/>
          <w:lang w:val="ru-RU"/>
        </w:rPr>
        <w:t xml:space="preserve">ссылка на реквизиты ранее выданного проверяемому лицу предписания об устранении выявленного нарушения, </w:t>
      </w:r>
      <w:proofErr w:type="gramStart"/>
      <w:r w:rsidRPr="00E8736E">
        <w:rPr>
          <w:rFonts w:ascii="Times New Roman" w:hAnsi="Times New Roman"/>
          <w:i/>
          <w:iCs/>
          <w:sz w:val="28"/>
          <w:szCs w:val="28"/>
          <w:lang w:val="ru-RU"/>
        </w:rPr>
        <w:t>срок</w:t>
      </w:r>
      <w:proofErr w:type="gramEnd"/>
      <w:r w:rsidRPr="00E8736E">
        <w:rPr>
          <w:rFonts w:ascii="Times New Roman" w:hAnsi="Times New Roman"/>
          <w:i/>
          <w:iCs/>
          <w:sz w:val="28"/>
          <w:szCs w:val="28"/>
          <w:lang w:val="ru-RU"/>
        </w:rPr>
        <w:t xml:space="preserve"> для исполнения которого истек;</w:t>
      </w:r>
    </w:p>
    <w:p w:rsidR="00704FD2" w:rsidRPr="00E8736E" w:rsidRDefault="00704FD2" w:rsidP="00704FD2">
      <w:pPr>
        <w:spacing w:before="0" w:beforeAutospacing="0" w:after="0" w:afterAutospacing="0"/>
        <w:rPr>
          <w:rFonts w:ascii="Times New Roman" w:hAnsi="Times New Roman"/>
          <w:i/>
          <w:iCs/>
          <w:sz w:val="28"/>
          <w:szCs w:val="28"/>
          <w:lang w:val="ru-RU"/>
        </w:rPr>
      </w:pPr>
      <w:r w:rsidRPr="00E8736E">
        <w:rPr>
          <w:rFonts w:ascii="Times New Roman" w:hAnsi="Times New Roman"/>
          <w:i/>
          <w:iCs/>
          <w:sz w:val="28"/>
          <w:szCs w:val="28"/>
          <w:lang w:val="ru-RU"/>
        </w:rPr>
        <w:t xml:space="preserve">           –</w:t>
      </w:r>
      <w:r w:rsidRPr="00E8736E">
        <w:rPr>
          <w:rFonts w:ascii="Times New Roman" w:hAnsi="Times New Roman"/>
          <w:i/>
          <w:iCs/>
          <w:sz w:val="28"/>
          <w:szCs w:val="28"/>
        </w:rPr>
        <w:t> </w:t>
      </w:r>
      <w:r w:rsidRPr="00E8736E">
        <w:rPr>
          <w:rFonts w:ascii="Times New Roman" w:hAnsi="Times New Roman"/>
          <w:i/>
          <w:iCs/>
          <w:sz w:val="28"/>
          <w:szCs w:val="28"/>
          <w:lang w:val="ru-RU"/>
        </w:rPr>
        <w:t xml:space="preserve">ссылка на реквизиты обращений и заявлений, поступившие в проверяющий орган; </w:t>
      </w:r>
      <w:proofErr w:type="gramStart"/>
      <w:r w:rsidRPr="00E8736E">
        <w:rPr>
          <w:rFonts w:ascii="Times New Roman" w:hAnsi="Times New Roman"/>
          <w:i/>
          <w:iCs/>
          <w:sz w:val="28"/>
          <w:szCs w:val="28"/>
          <w:lang w:val="ru-RU"/>
        </w:rPr>
        <w:t>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roofErr w:type="gramEnd"/>
    </w:p>
    <w:p w:rsidR="00704FD2" w:rsidRPr="00E8736E" w:rsidRDefault="00704FD2" w:rsidP="00704FD2">
      <w:pPr>
        <w:spacing w:before="0" w:beforeAutospacing="0" w:after="0" w:afterAutospacing="0"/>
        <w:ind w:firstLine="567"/>
        <w:rPr>
          <w:rFonts w:ascii="Times New Roman" w:hAnsi="Times New Roman"/>
          <w:i/>
          <w:iCs/>
          <w:sz w:val="28"/>
          <w:szCs w:val="28"/>
          <w:lang w:val="ru-RU"/>
        </w:rPr>
      </w:pPr>
      <w:proofErr w:type="gramStart"/>
      <w:r w:rsidRPr="00E8736E">
        <w:rPr>
          <w:rFonts w:ascii="Times New Roman" w:hAnsi="Times New Roman"/>
          <w:i/>
          <w:iCs/>
          <w:sz w:val="28"/>
          <w:szCs w:val="28"/>
          <w:lang w:val="ru-RU"/>
        </w:rPr>
        <w:t>в)</w:t>
      </w:r>
      <w:r w:rsidRPr="00E8736E">
        <w:rPr>
          <w:rFonts w:ascii="Times New Roman" w:hAnsi="Times New Roman"/>
          <w:i/>
          <w:iCs/>
          <w:sz w:val="28"/>
          <w:szCs w:val="28"/>
        </w:rPr>
        <w:t> </w:t>
      </w:r>
      <w:r w:rsidRPr="00E8736E">
        <w:rPr>
          <w:rFonts w:ascii="Times New Roman" w:hAnsi="Times New Roman"/>
          <w:i/>
          <w:iCs/>
          <w:sz w:val="28"/>
          <w:szCs w:val="28"/>
          <w:lang w:val="ru-RU"/>
        </w:rPr>
        <w:t>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roofErr w:type="gramEnd"/>
    </w:p>
    <w:p w:rsidR="00704FD2" w:rsidRPr="00E8736E" w:rsidRDefault="00704FD2" w:rsidP="00704FD2">
      <w:pPr>
        <w:spacing w:before="0" w:beforeAutospacing="0" w:after="0" w:afterAutospacing="0"/>
        <w:ind w:firstLine="567"/>
        <w:rPr>
          <w:rFonts w:ascii="Times New Roman" w:hAnsi="Times New Roman"/>
          <w:i/>
          <w:iCs/>
          <w:sz w:val="28"/>
          <w:szCs w:val="28"/>
          <w:lang w:val="ru-RU"/>
        </w:rPr>
      </w:pPr>
      <w:r w:rsidRPr="00E8736E">
        <w:rPr>
          <w:rFonts w:ascii="Times New Roman" w:hAnsi="Times New Roman"/>
          <w:i/>
          <w:iCs/>
          <w:sz w:val="28"/>
          <w:szCs w:val="28"/>
          <w:lang w:val="ru-RU"/>
        </w:rPr>
        <w:t>–</w:t>
      </w:r>
      <w:r w:rsidRPr="00E8736E">
        <w:rPr>
          <w:rFonts w:ascii="Times New Roman" w:hAnsi="Times New Roman"/>
          <w:i/>
          <w:iCs/>
          <w:sz w:val="28"/>
          <w:szCs w:val="28"/>
        </w:rPr>
        <w:t> </w:t>
      </w:r>
      <w:r w:rsidRPr="00E8736E">
        <w:rPr>
          <w:rFonts w:ascii="Times New Roman" w:hAnsi="Times New Roman"/>
          <w:i/>
          <w:iCs/>
          <w:sz w:val="28"/>
          <w:szCs w:val="28"/>
          <w:lang w:val="ru-RU"/>
        </w:rPr>
        <w:t>ссылка на прилагаемую копию документа (рапорта, докладной записки и т.п.), представленного должностным лицом, обнаружившим нарушение;</w:t>
      </w:r>
    </w:p>
    <w:p w:rsidR="00704FD2" w:rsidRPr="00E8736E" w:rsidRDefault="00704FD2" w:rsidP="00704FD2">
      <w:pPr>
        <w:spacing w:before="0" w:beforeAutospacing="0" w:after="0" w:afterAutospacing="0"/>
        <w:ind w:left="567"/>
        <w:rPr>
          <w:rFonts w:ascii="Times New Roman" w:hAnsi="Times New Roman"/>
          <w:sz w:val="28"/>
          <w:szCs w:val="28"/>
          <w:lang w:val="ru-RU"/>
        </w:rPr>
      </w:pPr>
      <w:r w:rsidRPr="00E8736E">
        <w:rPr>
          <w:rFonts w:ascii="Times New Roman" w:hAnsi="Times New Roman"/>
          <w:sz w:val="28"/>
          <w:szCs w:val="28"/>
          <w:lang w:val="ru-RU"/>
        </w:rPr>
        <w:t xml:space="preserve">задачами настоящей проверки являются:  </w:t>
      </w:r>
    </w:p>
    <w:p w:rsidR="00704FD2" w:rsidRPr="00E8736E" w:rsidRDefault="00704FD2" w:rsidP="00704FD2">
      <w:pPr>
        <w:pBdr>
          <w:top w:val="single" w:sz="4" w:space="1" w:color="auto"/>
        </w:pBdr>
        <w:spacing w:before="0" w:beforeAutospacing="0" w:after="0" w:afterAutospacing="0"/>
        <w:ind w:left="4876"/>
        <w:rPr>
          <w:rFonts w:ascii="Times New Roman" w:hAnsi="Times New Roman"/>
          <w:sz w:val="28"/>
          <w:szCs w:val="28"/>
          <w:lang w:val="ru-RU"/>
        </w:rPr>
      </w:pPr>
    </w:p>
    <w:p w:rsidR="00704FD2" w:rsidRPr="00E8736E" w:rsidRDefault="00704FD2" w:rsidP="00704FD2">
      <w:pPr>
        <w:spacing w:before="0" w:beforeAutospacing="0" w:after="0" w:afterAutospacing="0"/>
        <w:rPr>
          <w:rFonts w:ascii="Times New Roman" w:hAnsi="Times New Roman"/>
          <w:sz w:val="28"/>
          <w:szCs w:val="28"/>
          <w:lang w:val="ru-RU"/>
        </w:rPr>
      </w:pPr>
    </w:p>
    <w:p w:rsidR="00704FD2" w:rsidRPr="00E8736E" w:rsidRDefault="00704FD2" w:rsidP="00704FD2">
      <w:pPr>
        <w:pBdr>
          <w:top w:val="single" w:sz="4" w:space="1" w:color="auto"/>
        </w:pBdr>
        <w:spacing w:before="0" w:beforeAutospacing="0" w:after="0" w:afterAutospacing="0"/>
        <w:rPr>
          <w:rFonts w:ascii="Times New Roman" w:hAnsi="Times New Roman"/>
          <w:sz w:val="28"/>
          <w:szCs w:val="28"/>
          <w:lang w:val="ru-RU"/>
        </w:rPr>
      </w:pPr>
    </w:p>
    <w:p w:rsidR="00704FD2" w:rsidRPr="00E8736E" w:rsidRDefault="00704FD2" w:rsidP="00704FD2">
      <w:pPr>
        <w:pBdr>
          <w:top w:val="single" w:sz="4" w:space="1" w:color="auto"/>
        </w:pBdr>
        <w:spacing w:before="0" w:beforeAutospacing="0" w:after="0" w:afterAutospacing="0"/>
        <w:rPr>
          <w:rFonts w:ascii="Times New Roman" w:hAnsi="Times New Roman"/>
          <w:sz w:val="28"/>
          <w:szCs w:val="28"/>
          <w:lang w:val="ru-RU"/>
        </w:rPr>
      </w:pPr>
    </w:p>
    <w:p w:rsidR="00704FD2" w:rsidRPr="00E8736E" w:rsidRDefault="00704FD2" w:rsidP="00704FD2">
      <w:pPr>
        <w:spacing w:before="0" w:beforeAutospacing="0" w:after="0" w:afterAutospacing="0"/>
        <w:rPr>
          <w:rFonts w:ascii="Times New Roman" w:hAnsi="Times New Roman"/>
          <w:sz w:val="28"/>
          <w:szCs w:val="28"/>
          <w:lang w:val="ru-RU"/>
        </w:rPr>
      </w:pPr>
      <w:r w:rsidRPr="00E8736E">
        <w:rPr>
          <w:rFonts w:ascii="Times New Roman" w:hAnsi="Times New Roman"/>
          <w:sz w:val="28"/>
          <w:szCs w:val="28"/>
          <w:lang w:val="ru-RU"/>
        </w:rPr>
        <w:t xml:space="preserve">5. Предметом настоящей проверки является </w:t>
      </w:r>
      <w:r w:rsidRPr="00E8736E">
        <w:rPr>
          <w:rFonts w:ascii="Times New Roman" w:hAnsi="Times New Roman"/>
          <w:i/>
          <w:iCs/>
          <w:sz w:val="28"/>
          <w:szCs w:val="28"/>
          <w:lang w:val="ru-RU"/>
        </w:rPr>
        <w:t xml:space="preserve">(отметить </w:t>
      </w:r>
      <w:proofErr w:type="gramStart"/>
      <w:r w:rsidRPr="00E8736E">
        <w:rPr>
          <w:rFonts w:ascii="Times New Roman" w:hAnsi="Times New Roman"/>
          <w:i/>
          <w:iCs/>
          <w:sz w:val="28"/>
          <w:szCs w:val="28"/>
          <w:lang w:val="ru-RU"/>
        </w:rPr>
        <w:t>нужное</w:t>
      </w:r>
      <w:proofErr w:type="gramEnd"/>
      <w:r w:rsidRPr="00E8736E">
        <w:rPr>
          <w:rFonts w:ascii="Times New Roman" w:hAnsi="Times New Roman"/>
          <w:i/>
          <w:iCs/>
          <w:sz w:val="28"/>
          <w:szCs w:val="28"/>
          <w:lang w:val="ru-RU"/>
        </w:rPr>
        <w:t>)</w:t>
      </w:r>
      <w:r w:rsidRPr="00E8736E">
        <w:rPr>
          <w:rFonts w:ascii="Times New Roman" w:hAnsi="Times New Roman"/>
          <w:sz w:val="28"/>
          <w:szCs w:val="28"/>
          <w:lang w:val="ru-RU"/>
        </w:rPr>
        <w:t>:</w:t>
      </w:r>
    </w:p>
    <w:p w:rsidR="00704FD2" w:rsidRPr="00E8736E" w:rsidRDefault="00704FD2" w:rsidP="00704FD2">
      <w:pPr>
        <w:spacing w:before="0" w:beforeAutospacing="0" w:after="0" w:afterAutospacing="0"/>
        <w:ind w:firstLine="851"/>
        <w:rPr>
          <w:rFonts w:ascii="Times New Roman" w:hAnsi="Times New Roman"/>
          <w:sz w:val="28"/>
          <w:szCs w:val="28"/>
          <w:lang w:val="ru-RU"/>
        </w:rPr>
      </w:pPr>
      <w:r w:rsidRPr="00E8736E">
        <w:rPr>
          <w:rFonts w:ascii="Times New Roman" w:hAnsi="Times New Roman"/>
          <w:sz w:val="28"/>
          <w:szCs w:val="28"/>
          <w:lang w:val="ru-RU"/>
        </w:rPr>
        <w:t>соблюдение обязательных требований или требований, установленных муниципальными правовыми актами;</w:t>
      </w:r>
    </w:p>
    <w:p w:rsidR="00704FD2" w:rsidRPr="00E8736E" w:rsidRDefault="00704FD2" w:rsidP="00704FD2">
      <w:pPr>
        <w:spacing w:before="0" w:beforeAutospacing="0" w:after="0" w:afterAutospacing="0"/>
        <w:ind w:firstLine="851"/>
        <w:rPr>
          <w:rFonts w:ascii="Times New Roman" w:hAnsi="Times New Roman"/>
          <w:sz w:val="28"/>
          <w:szCs w:val="28"/>
          <w:lang w:val="ru-RU"/>
        </w:rPr>
      </w:pPr>
      <w:r w:rsidRPr="00E8736E">
        <w:rPr>
          <w:rFonts w:ascii="Times New Roman" w:hAnsi="Times New Roman"/>
          <w:sz w:val="28"/>
          <w:szCs w:val="28"/>
          <w:lang w:val="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704FD2" w:rsidRPr="00E8736E" w:rsidRDefault="00704FD2" w:rsidP="00704FD2">
      <w:pPr>
        <w:spacing w:before="0" w:beforeAutospacing="0" w:after="0" w:afterAutospacing="0"/>
        <w:ind w:firstLine="851"/>
        <w:rPr>
          <w:rFonts w:ascii="Times New Roman" w:hAnsi="Times New Roman"/>
          <w:sz w:val="28"/>
          <w:szCs w:val="28"/>
          <w:lang w:val="ru-RU"/>
        </w:rPr>
      </w:pPr>
      <w:r w:rsidRPr="00E8736E">
        <w:rPr>
          <w:rFonts w:ascii="Times New Roman" w:hAnsi="Times New Roman"/>
          <w:sz w:val="28"/>
          <w:szCs w:val="28"/>
          <w:lang w:val="ru-RU"/>
        </w:rPr>
        <w:t>выполнение предписаний органов государственного контроля (надзора), органов муниципального контроля;</w:t>
      </w:r>
    </w:p>
    <w:p w:rsidR="00704FD2" w:rsidRPr="00E8736E" w:rsidRDefault="00704FD2" w:rsidP="00704FD2">
      <w:pPr>
        <w:spacing w:before="0" w:beforeAutospacing="0" w:after="0" w:afterAutospacing="0"/>
        <w:ind w:left="851"/>
        <w:rPr>
          <w:rFonts w:ascii="Times New Roman" w:hAnsi="Times New Roman"/>
          <w:sz w:val="28"/>
          <w:szCs w:val="28"/>
          <w:lang w:val="ru-RU"/>
        </w:rPr>
      </w:pPr>
      <w:r w:rsidRPr="00E8736E">
        <w:rPr>
          <w:rFonts w:ascii="Times New Roman" w:hAnsi="Times New Roman"/>
          <w:sz w:val="28"/>
          <w:szCs w:val="28"/>
          <w:lang w:val="ru-RU"/>
        </w:rPr>
        <w:t>проведение мероприятий:</w:t>
      </w:r>
    </w:p>
    <w:p w:rsidR="00704FD2" w:rsidRPr="00E8736E" w:rsidRDefault="00704FD2" w:rsidP="00704FD2">
      <w:pPr>
        <w:spacing w:before="0" w:beforeAutospacing="0" w:after="0" w:afterAutospacing="0"/>
        <w:ind w:firstLine="851"/>
        <w:rPr>
          <w:rFonts w:ascii="Times New Roman" w:hAnsi="Times New Roman"/>
          <w:sz w:val="28"/>
          <w:szCs w:val="28"/>
          <w:lang w:val="ru-RU"/>
        </w:rPr>
      </w:pPr>
      <w:r w:rsidRPr="00E8736E">
        <w:rPr>
          <w:rFonts w:ascii="Times New Roman" w:hAnsi="Times New Roman"/>
          <w:sz w:val="28"/>
          <w:szCs w:val="28"/>
          <w:lang w:val="ru-RU"/>
        </w:rPr>
        <w:t>по предотвращению причинения вреда жизни, здоровью граждан, вреда животным, растениям, окружающей среде;</w:t>
      </w:r>
    </w:p>
    <w:p w:rsidR="00704FD2" w:rsidRPr="00E8736E" w:rsidRDefault="00704FD2" w:rsidP="00704FD2">
      <w:pPr>
        <w:spacing w:before="0" w:beforeAutospacing="0" w:after="0" w:afterAutospacing="0"/>
        <w:ind w:firstLine="851"/>
        <w:rPr>
          <w:rFonts w:ascii="Times New Roman" w:hAnsi="Times New Roman"/>
          <w:sz w:val="28"/>
          <w:szCs w:val="28"/>
          <w:lang w:val="ru-RU"/>
        </w:rPr>
      </w:pPr>
      <w:r w:rsidRPr="00E8736E">
        <w:rPr>
          <w:rFonts w:ascii="Times New Roman" w:hAnsi="Times New Roman"/>
          <w:sz w:val="28"/>
          <w:szCs w:val="28"/>
          <w:lang w:val="ru-RU"/>
        </w:rPr>
        <w:t>по предупреждению возникновения чрезвычайных ситуаций природного и техногенного характера;</w:t>
      </w:r>
    </w:p>
    <w:p w:rsidR="00704FD2" w:rsidRPr="00E8736E" w:rsidRDefault="00704FD2" w:rsidP="00704FD2">
      <w:pPr>
        <w:spacing w:before="0" w:beforeAutospacing="0" w:after="0" w:afterAutospacing="0"/>
        <w:ind w:left="851"/>
        <w:rPr>
          <w:rFonts w:ascii="Times New Roman" w:hAnsi="Times New Roman"/>
          <w:sz w:val="28"/>
          <w:szCs w:val="28"/>
          <w:lang w:val="ru-RU"/>
        </w:rPr>
      </w:pPr>
      <w:r w:rsidRPr="00E8736E">
        <w:rPr>
          <w:rFonts w:ascii="Times New Roman" w:hAnsi="Times New Roman"/>
          <w:sz w:val="28"/>
          <w:szCs w:val="28"/>
          <w:lang w:val="ru-RU"/>
        </w:rPr>
        <w:t>по ликвидации последствий причинения такого вреда.</w:t>
      </w:r>
    </w:p>
    <w:tbl>
      <w:tblPr>
        <w:tblW w:w="0" w:type="auto"/>
        <w:tblLayout w:type="fixed"/>
        <w:tblCellMar>
          <w:left w:w="28" w:type="dxa"/>
          <w:right w:w="28" w:type="dxa"/>
        </w:tblCellMar>
        <w:tblLook w:val="0000"/>
      </w:tblPr>
      <w:tblGrid>
        <w:gridCol w:w="3430"/>
        <w:gridCol w:w="170"/>
        <w:gridCol w:w="397"/>
        <w:gridCol w:w="255"/>
        <w:gridCol w:w="1474"/>
        <w:gridCol w:w="369"/>
        <w:gridCol w:w="312"/>
        <w:gridCol w:w="786"/>
        <w:gridCol w:w="397"/>
        <w:gridCol w:w="255"/>
        <w:gridCol w:w="1474"/>
        <w:gridCol w:w="369"/>
        <w:gridCol w:w="312"/>
        <w:gridCol w:w="319"/>
      </w:tblGrid>
      <w:tr w:rsidR="00704FD2" w:rsidRPr="00E8736E" w:rsidTr="00E8736E">
        <w:tc>
          <w:tcPr>
            <w:tcW w:w="3430" w:type="dxa"/>
            <w:tcBorders>
              <w:top w:val="nil"/>
              <w:left w:val="nil"/>
              <w:bottom w:val="nil"/>
              <w:right w:val="nil"/>
            </w:tcBorders>
            <w:vAlign w:val="bottom"/>
          </w:tcPr>
          <w:p w:rsidR="00704FD2" w:rsidRPr="00E8736E" w:rsidRDefault="00704FD2" w:rsidP="00E8736E">
            <w:pPr>
              <w:spacing w:before="0" w:beforeAutospacing="0" w:after="0" w:afterAutospacing="0"/>
              <w:rPr>
                <w:rFonts w:ascii="Times New Roman" w:hAnsi="Times New Roman"/>
                <w:sz w:val="28"/>
                <w:szCs w:val="28"/>
                <w:lang w:val="ru-RU"/>
              </w:rPr>
            </w:pPr>
            <w:r w:rsidRPr="00E8736E">
              <w:rPr>
                <w:rFonts w:ascii="Times New Roman" w:hAnsi="Times New Roman"/>
                <w:sz w:val="28"/>
                <w:szCs w:val="28"/>
                <w:lang w:val="ru-RU"/>
              </w:rPr>
              <w:t xml:space="preserve">6. Проверку провести в период </w:t>
            </w:r>
            <w:proofErr w:type="gramStart"/>
            <w:r w:rsidRPr="00E8736E">
              <w:rPr>
                <w:rFonts w:ascii="Times New Roman" w:hAnsi="Times New Roman"/>
                <w:sz w:val="28"/>
                <w:szCs w:val="28"/>
                <w:lang w:val="ru-RU"/>
              </w:rPr>
              <w:t>с</w:t>
            </w:r>
            <w:proofErr w:type="gramEnd"/>
          </w:p>
        </w:tc>
        <w:tc>
          <w:tcPr>
            <w:tcW w:w="170" w:type="dxa"/>
            <w:tcBorders>
              <w:top w:val="nil"/>
              <w:left w:val="nil"/>
              <w:bottom w:val="nil"/>
              <w:right w:val="nil"/>
            </w:tcBorders>
            <w:vAlign w:val="bottom"/>
          </w:tcPr>
          <w:p w:rsidR="00704FD2" w:rsidRPr="00E8736E" w:rsidRDefault="00704FD2" w:rsidP="00E8736E">
            <w:pPr>
              <w:spacing w:before="0" w:beforeAutospacing="0" w:after="0" w:afterAutospacing="0"/>
              <w:jc w:val="right"/>
              <w:rPr>
                <w:rFonts w:ascii="Times New Roman" w:hAnsi="Times New Roman"/>
                <w:sz w:val="28"/>
                <w:szCs w:val="28"/>
              </w:rPr>
            </w:pPr>
            <w:r w:rsidRPr="00E8736E">
              <w:rPr>
                <w:rFonts w:ascii="Times New Roman" w:hAnsi="Times New Roman"/>
                <w:sz w:val="28"/>
                <w:szCs w:val="28"/>
              </w:rPr>
              <w:t>“</w:t>
            </w:r>
          </w:p>
        </w:tc>
        <w:tc>
          <w:tcPr>
            <w:tcW w:w="397" w:type="dxa"/>
            <w:tcBorders>
              <w:top w:val="nil"/>
              <w:left w:val="nil"/>
              <w:bottom w:val="single" w:sz="4" w:space="0" w:color="auto"/>
              <w:right w:val="nil"/>
            </w:tcBorders>
            <w:vAlign w:val="bottom"/>
          </w:tcPr>
          <w:p w:rsidR="00704FD2" w:rsidRPr="00E8736E" w:rsidRDefault="00704FD2" w:rsidP="00E8736E">
            <w:pPr>
              <w:spacing w:before="0" w:beforeAutospacing="0" w:after="0" w:afterAutospacing="0"/>
              <w:jc w:val="center"/>
              <w:rPr>
                <w:rFonts w:ascii="Times New Roman" w:hAnsi="Times New Roman"/>
                <w:sz w:val="28"/>
                <w:szCs w:val="28"/>
              </w:rPr>
            </w:pPr>
          </w:p>
        </w:tc>
        <w:tc>
          <w:tcPr>
            <w:tcW w:w="255" w:type="dxa"/>
            <w:tcBorders>
              <w:top w:val="nil"/>
              <w:left w:val="nil"/>
              <w:bottom w:val="nil"/>
              <w:right w:val="nil"/>
            </w:tcBorders>
            <w:vAlign w:val="bottom"/>
          </w:tcPr>
          <w:p w:rsidR="00704FD2" w:rsidRPr="00E8736E" w:rsidRDefault="00704FD2" w:rsidP="00E8736E">
            <w:pPr>
              <w:spacing w:before="0" w:beforeAutospacing="0" w:after="0" w:afterAutospacing="0"/>
              <w:rPr>
                <w:rFonts w:ascii="Times New Roman" w:hAnsi="Times New Roman"/>
                <w:sz w:val="28"/>
                <w:szCs w:val="28"/>
              </w:rPr>
            </w:pPr>
            <w:r w:rsidRPr="00E8736E">
              <w:rPr>
                <w:rFonts w:ascii="Times New Roman" w:hAnsi="Times New Roman"/>
                <w:sz w:val="28"/>
                <w:szCs w:val="28"/>
              </w:rPr>
              <w:t>”</w:t>
            </w:r>
          </w:p>
        </w:tc>
        <w:tc>
          <w:tcPr>
            <w:tcW w:w="1474" w:type="dxa"/>
            <w:tcBorders>
              <w:top w:val="nil"/>
              <w:left w:val="nil"/>
              <w:bottom w:val="single" w:sz="4" w:space="0" w:color="auto"/>
              <w:right w:val="nil"/>
            </w:tcBorders>
            <w:vAlign w:val="bottom"/>
          </w:tcPr>
          <w:p w:rsidR="00704FD2" w:rsidRPr="00E8736E" w:rsidRDefault="00704FD2" w:rsidP="00E8736E">
            <w:pPr>
              <w:spacing w:before="0" w:beforeAutospacing="0" w:after="0" w:afterAutospacing="0"/>
              <w:jc w:val="center"/>
              <w:rPr>
                <w:rFonts w:ascii="Times New Roman" w:hAnsi="Times New Roman"/>
                <w:sz w:val="28"/>
                <w:szCs w:val="28"/>
              </w:rPr>
            </w:pPr>
          </w:p>
        </w:tc>
        <w:tc>
          <w:tcPr>
            <w:tcW w:w="369" w:type="dxa"/>
            <w:tcBorders>
              <w:top w:val="nil"/>
              <w:left w:val="nil"/>
              <w:bottom w:val="nil"/>
              <w:right w:val="nil"/>
            </w:tcBorders>
            <w:vAlign w:val="bottom"/>
          </w:tcPr>
          <w:p w:rsidR="00704FD2" w:rsidRPr="00E8736E" w:rsidRDefault="00704FD2" w:rsidP="00E8736E">
            <w:pPr>
              <w:spacing w:before="0" w:beforeAutospacing="0" w:after="0" w:afterAutospacing="0"/>
              <w:jc w:val="right"/>
              <w:rPr>
                <w:rFonts w:ascii="Times New Roman" w:hAnsi="Times New Roman"/>
                <w:sz w:val="28"/>
                <w:szCs w:val="28"/>
              </w:rPr>
            </w:pPr>
            <w:r w:rsidRPr="00E8736E">
              <w:rPr>
                <w:rFonts w:ascii="Times New Roman" w:hAnsi="Times New Roman"/>
                <w:sz w:val="28"/>
                <w:szCs w:val="28"/>
              </w:rPr>
              <w:t>20</w:t>
            </w:r>
          </w:p>
        </w:tc>
        <w:tc>
          <w:tcPr>
            <w:tcW w:w="312" w:type="dxa"/>
            <w:tcBorders>
              <w:top w:val="nil"/>
              <w:left w:val="nil"/>
              <w:bottom w:val="single" w:sz="4" w:space="0" w:color="auto"/>
              <w:right w:val="nil"/>
            </w:tcBorders>
            <w:vAlign w:val="bottom"/>
          </w:tcPr>
          <w:p w:rsidR="00704FD2" w:rsidRPr="00E8736E" w:rsidRDefault="00704FD2" w:rsidP="00E8736E">
            <w:pPr>
              <w:spacing w:before="0" w:beforeAutospacing="0" w:after="0" w:afterAutospacing="0"/>
              <w:rPr>
                <w:rFonts w:ascii="Times New Roman" w:hAnsi="Times New Roman"/>
                <w:sz w:val="28"/>
                <w:szCs w:val="28"/>
              </w:rPr>
            </w:pPr>
          </w:p>
        </w:tc>
        <w:tc>
          <w:tcPr>
            <w:tcW w:w="786" w:type="dxa"/>
            <w:tcBorders>
              <w:top w:val="nil"/>
              <w:left w:val="nil"/>
              <w:bottom w:val="nil"/>
              <w:right w:val="nil"/>
            </w:tcBorders>
            <w:vAlign w:val="bottom"/>
          </w:tcPr>
          <w:p w:rsidR="00704FD2" w:rsidRPr="00E8736E" w:rsidRDefault="00704FD2" w:rsidP="00E8736E">
            <w:pPr>
              <w:spacing w:before="0" w:beforeAutospacing="0" w:after="0" w:afterAutospacing="0"/>
              <w:jc w:val="right"/>
              <w:rPr>
                <w:rFonts w:ascii="Times New Roman" w:hAnsi="Times New Roman"/>
                <w:sz w:val="28"/>
                <w:szCs w:val="28"/>
              </w:rPr>
            </w:pPr>
            <w:r w:rsidRPr="00E8736E">
              <w:rPr>
                <w:rFonts w:ascii="Times New Roman" w:hAnsi="Times New Roman"/>
                <w:sz w:val="28"/>
                <w:szCs w:val="28"/>
              </w:rPr>
              <w:t xml:space="preserve">г. </w:t>
            </w:r>
            <w:proofErr w:type="spellStart"/>
            <w:r w:rsidRPr="00E8736E">
              <w:rPr>
                <w:rFonts w:ascii="Times New Roman" w:hAnsi="Times New Roman"/>
                <w:sz w:val="28"/>
                <w:szCs w:val="28"/>
              </w:rPr>
              <w:t>по</w:t>
            </w:r>
            <w:proofErr w:type="spellEnd"/>
            <w:r w:rsidRPr="00E8736E">
              <w:rPr>
                <w:rFonts w:ascii="Times New Roman" w:hAnsi="Times New Roman"/>
                <w:sz w:val="28"/>
                <w:szCs w:val="28"/>
              </w:rPr>
              <w:t xml:space="preserve"> “</w:t>
            </w:r>
          </w:p>
        </w:tc>
        <w:tc>
          <w:tcPr>
            <w:tcW w:w="397" w:type="dxa"/>
            <w:tcBorders>
              <w:top w:val="nil"/>
              <w:left w:val="nil"/>
              <w:bottom w:val="single" w:sz="4" w:space="0" w:color="auto"/>
              <w:right w:val="nil"/>
            </w:tcBorders>
            <w:vAlign w:val="bottom"/>
          </w:tcPr>
          <w:p w:rsidR="00704FD2" w:rsidRPr="00E8736E" w:rsidRDefault="00704FD2" w:rsidP="00E8736E">
            <w:pPr>
              <w:spacing w:before="0" w:beforeAutospacing="0" w:after="0" w:afterAutospacing="0"/>
              <w:jc w:val="center"/>
              <w:rPr>
                <w:rFonts w:ascii="Times New Roman" w:hAnsi="Times New Roman"/>
                <w:sz w:val="28"/>
                <w:szCs w:val="28"/>
              </w:rPr>
            </w:pPr>
          </w:p>
        </w:tc>
        <w:tc>
          <w:tcPr>
            <w:tcW w:w="255" w:type="dxa"/>
            <w:tcBorders>
              <w:top w:val="nil"/>
              <w:left w:val="nil"/>
              <w:bottom w:val="nil"/>
              <w:right w:val="nil"/>
            </w:tcBorders>
            <w:vAlign w:val="bottom"/>
          </w:tcPr>
          <w:p w:rsidR="00704FD2" w:rsidRPr="00E8736E" w:rsidRDefault="00704FD2" w:rsidP="00E8736E">
            <w:pPr>
              <w:spacing w:before="0" w:beforeAutospacing="0" w:after="0" w:afterAutospacing="0"/>
              <w:rPr>
                <w:rFonts w:ascii="Times New Roman" w:hAnsi="Times New Roman"/>
                <w:sz w:val="28"/>
                <w:szCs w:val="28"/>
              </w:rPr>
            </w:pPr>
            <w:r w:rsidRPr="00E8736E">
              <w:rPr>
                <w:rFonts w:ascii="Times New Roman" w:hAnsi="Times New Roman"/>
                <w:sz w:val="28"/>
                <w:szCs w:val="28"/>
              </w:rPr>
              <w:t>”</w:t>
            </w:r>
          </w:p>
        </w:tc>
        <w:tc>
          <w:tcPr>
            <w:tcW w:w="1474" w:type="dxa"/>
            <w:tcBorders>
              <w:top w:val="nil"/>
              <w:left w:val="nil"/>
              <w:bottom w:val="single" w:sz="4" w:space="0" w:color="auto"/>
              <w:right w:val="nil"/>
            </w:tcBorders>
            <w:vAlign w:val="bottom"/>
          </w:tcPr>
          <w:p w:rsidR="00704FD2" w:rsidRPr="00E8736E" w:rsidRDefault="00704FD2" w:rsidP="00E8736E">
            <w:pPr>
              <w:spacing w:before="0" w:beforeAutospacing="0" w:after="0" w:afterAutospacing="0"/>
              <w:jc w:val="center"/>
              <w:rPr>
                <w:rFonts w:ascii="Times New Roman" w:hAnsi="Times New Roman"/>
                <w:sz w:val="28"/>
                <w:szCs w:val="28"/>
              </w:rPr>
            </w:pPr>
          </w:p>
        </w:tc>
        <w:tc>
          <w:tcPr>
            <w:tcW w:w="369" w:type="dxa"/>
            <w:tcBorders>
              <w:top w:val="nil"/>
              <w:left w:val="nil"/>
              <w:bottom w:val="nil"/>
              <w:right w:val="nil"/>
            </w:tcBorders>
            <w:vAlign w:val="bottom"/>
          </w:tcPr>
          <w:p w:rsidR="00704FD2" w:rsidRPr="00E8736E" w:rsidRDefault="00704FD2" w:rsidP="00E8736E">
            <w:pPr>
              <w:spacing w:before="0" w:beforeAutospacing="0" w:after="0" w:afterAutospacing="0"/>
              <w:jc w:val="right"/>
              <w:rPr>
                <w:rFonts w:ascii="Times New Roman" w:hAnsi="Times New Roman"/>
                <w:sz w:val="28"/>
                <w:szCs w:val="28"/>
              </w:rPr>
            </w:pPr>
            <w:r w:rsidRPr="00E8736E">
              <w:rPr>
                <w:rFonts w:ascii="Times New Roman" w:hAnsi="Times New Roman"/>
                <w:sz w:val="28"/>
                <w:szCs w:val="28"/>
              </w:rPr>
              <w:t>20</w:t>
            </w:r>
          </w:p>
        </w:tc>
        <w:tc>
          <w:tcPr>
            <w:tcW w:w="312" w:type="dxa"/>
            <w:tcBorders>
              <w:top w:val="nil"/>
              <w:left w:val="nil"/>
              <w:bottom w:val="single" w:sz="4" w:space="0" w:color="auto"/>
              <w:right w:val="nil"/>
            </w:tcBorders>
            <w:vAlign w:val="bottom"/>
          </w:tcPr>
          <w:p w:rsidR="00704FD2" w:rsidRPr="00E8736E" w:rsidRDefault="00704FD2" w:rsidP="00E8736E">
            <w:pPr>
              <w:spacing w:before="0" w:beforeAutospacing="0" w:after="0" w:afterAutospacing="0"/>
              <w:rPr>
                <w:rFonts w:ascii="Times New Roman" w:hAnsi="Times New Roman"/>
                <w:sz w:val="28"/>
                <w:szCs w:val="28"/>
              </w:rPr>
            </w:pPr>
          </w:p>
        </w:tc>
        <w:tc>
          <w:tcPr>
            <w:tcW w:w="319" w:type="dxa"/>
            <w:tcBorders>
              <w:top w:val="nil"/>
              <w:left w:val="nil"/>
              <w:bottom w:val="nil"/>
              <w:right w:val="nil"/>
            </w:tcBorders>
            <w:vAlign w:val="bottom"/>
          </w:tcPr>
          <w:p w:rsidR="00704FD2" w:rsidRPr="00E8736E" w:rsidRDefault="00704FD2" w:rsidP="00E8736E">
            <w:pPr>
              <w:spacing w:before="0" w:beforeAutospacing="0" w:after="0" w:afterAutospacing="0"/>
              <w:ind w:left="57"/>
              <w:rPr>
                <w:rFonts w:ascii="Times New Roman" w:hAnsi="Times New Roman"/>
                <w:sz w:val="28"/>
                <w:szCs w:val="28"/>
              </w:rPr>
            </w:pPr>
            <w:r w:rsidRPr="00E8736E">
              <w:rPr>
                <w:rFonts w:ascii="Times New Roman" w:hAnsi="Times New Roman"/>
                <w:sz w:val="28"/>
                <w:szCs w:val="28"/>
              </w:rPr>
              <w:t>г.</w:t>
            </w:r>
          </w:p>
        </w:tc>
      </w:tr>
    </w:tbl>
    <w:p w:rsidR="00704FD2" w:rsidRPr="00E8736E" w:rsidRDefault="00704FD2" w:rsidP="00704FD2">
      <w:pPr>
        <w:spacing w:before="0" w:beforeAutospacing="0" w:after="0" w:afterAutospacing="0"/>
        <w:rPr>
          <w:rFonts w:ascii="Times New Roman" w:hAnsi="Times New Roman"/>
          <w:sz w:val="28"/>
          <w:szCs w:val="28"/>
        </w:rPr>
      </w:pPr>
      <w:proofErr w:type="spellStart"/>
      <w:proofErr w:type="gramStart"/>
      <w:r w:rsidRPr="00E8736E">
        <w:rPr>
          <w:rFonts w:ascii="Times New Roman" w:hAnsi="Times New Roman"/>
          <w:sz w:val="28"/>
          <w:szCs w:val="28"/>
        </w:rPr>
        <w:t>включительно</w:t>
      </w:r>
      <w:proofErr w:type="spellEnd"/>
      <w:proofErr w:type="gramEnd"/>
      <w:r w:rsidRPr="00E8736E">
        <w:rPr>
          <w:rFonts w:ascii="Times New Roman" w:hAnsi="Times New Roman"/>
          <w:sz w:val="28"/>
          <w:szCs w:val="28"/>
        </w:rPr>
        <w:t>.</w:t>
      </w:r>
    </w:p>
    <w:p w:rsidR="00704FD2" w:rsidRPr="00E8736E" w:rsidRDefault="00704FD2" w:rsidP="00704FD2">
      <w:pPr>
        <w:spacing w:before="0" w:beforeAutospacing="0" w:after="0" w:afterAutospacing="0"/>
        <w:rPr>
          <w:rFonts w:ascii="Times New Roman" w:hAnsi="Times New Roman"/>
          <w:sz w:val="28"/>
          <w:szCs w:val="28"/>
        </w:rPr>
      </w:pPr>
      <w:r w:rsidRPr="00E8736E">
        <w:rPr>
          <w:rFonts w:ascii="Times New Roman" w:hAnsi="Times New Roman"/>
          <w:sz w:val="28"/>
          <w:szCs w:val="28"/>
        </w:rPr>
        <w:lastRenderedPageBreak/>
        <w:t xml:space="preserve">7. </w:t>
      </w:r>
      <w:proofErr w:type="spellStart"/>
      <w:r w:rsidRPr="00E8736E">
        <w:rPr>
          <w:rFonts w:ascii="Times New Roman" w:hAnsi="Times New Roman"/>
          <w:sz w:val="28"/>
          <w:szCs w:val="28"/>
        </w:rPr>
        <w:t>Правовые</w:t>
      </w:r>
      <w:proofErr w:type="spellEnd"/>
      <w:r w:rsidRPr="00E8736E">
        <w:rPr>
          <w:rFonts w:ascii="Times New Roman" w:hAnsi="Times New Roman"/>
          <w:sz w:val="28"/>
          <w:szCs w:val="28"/>
        </w:rPr>
        <w:t xml:space="preserve"> </w:t>
      </w:r>
      <w:proofErr w:type="spellStart"/>
      <w:r w:rsidRPr="00E8736E">
        <w:rPr>
          <w:rFonts w:ascii="Times New Roman" w:hAnsi="Times New Roman"/>
          <w:sz w:val="28"/>
          <w:szCs w:val="28"/>
        </w:rPr>
        <w:t>основания</w:t>
      </w:r>
      <w:proofErr w:type="spellEnd"/>
      <w:r w:rsidRPr="00E8736E">
        <w:rPr>
          <w:rFonts w:ascii="Times New Roman" w:hAnsi="Times New Roman"/>
          <w:sz w:val="28"/>
          <w:szCs w:val="28"/>
        </w:rPr>
        <w:t xml:space="preserve"> </w:t>
      </w:r>
      <w:proofErr w:type="spellStart"/>
      <w:r w:rsidRPr="00E8736E">
        <w:rPr>
          <w:rFonts w:ascii="Times New Roman" w:hAnsi="Times New Roman"/>
          <w:sz w:val="28"/>
          <w:szCs w:val="28"/>
        </w:rPr>
        <w:t>проведения</w:t>
      </w:r>
      <w:proofErr w:type="spellEnd"/>
      <w:r w:rsidRPr="00E8736E">
        <w:rPr>
          <w:rFonts w:ascii="Times New Roman" w:hAnsi="Times New Roman"/>
          <w:sz w:val="28"/>
          <w:szCs w:val="28"/>
        </w:rPr>
        <w:t xml:space="preserve"> </w:t>
      </w:r>
      <w:proofErr w:type="spellStart"/>
      <w:r w:rsidRPr="00E8736E">
        <w:rPr>
          <w:rFonts w:ascii="Times New Roman" w:hAnsi="Times New Roman"/>
          <w:sz w:val="28"/>
          <w:szCs w:val="28"/>
        </w:rPr>
        <w:t>проверки</w:t>
      </w:r>
      <w:proofErr w:type="spellEnd"/>
      <w:r w:rsidRPr="00E8736E">
        <w:rPr>
          <w:rFonts w:ascii="Times New Roman" w:hAnsi="Times New Roman"/>
          <w:sz w:val="28"/>
          <w:szCs w:val="28"/>
        </w:rPr>
        <w:t xml:space="preserve">:  </w:t>
      </w:r>
    </w:p>
    <w:p w:rsidR="00704FD2" w:rsidRPr="00E8736E" w:rsidRDefault="00704FD2" w:rsidP="00704FD2">
      <w:pPr>
        <w:pBdr>
          <w:top w:val="single" w:sz="4" w:space="1" w:color="auto"/>
        </w:pBdr>
        <w:spacing w:before="0" w:beforeAutospacing="0" w:after="0" w:afterAutospacing="0"/>
        <w:rPr>
          <w:rFonts w:ascii="Times New Roman" w:hAnsi="Times New Roman"/>
          <w:sz w:val="28"/>
          <w:szCs w:val="28"/>
        </w:rPr>
      </w:pPr>
    </w:p>
    <w:p w:rsidR="00704FD2" w:rsidRPr="00E8736E" w:rsidRDefault="00704FD2" w:rsidP="00704FD2">
      <w:pPr>
        <w:pBdr>
          <w:top w:val="single" w:sz="4" w:space="1" w:color="auto"/>
        </w:pBdr>
        <w:spacing w:before="0" w:beforeAutospacing="0" w:after="0" w:afterAutospacing="0"/>
        <w:rPr>
          <w:rFonts w:ascii="Times New Roman" w:hAnsi="Times New Roman"/>
          <w:sz w:val="28"/>
          <w:szCs w:val="28"/>
        </w:rPr>
      </w:pPr>
    </w:p>
    <w:p w:rsidR="00704FD2" w:rsidRPr="00E8736E" w:rsidRDefault="00704FD2" w:rsidP="00704FD2">
      <w:pPr>
        <w:spacing w:before="0" w:beforeAutospacing="0" w:after="0" w:afterAutospacing="0"/>
        <w:rPr>
          <w:rFonts w:ascii="Times New Roman" w:hAnsi="Times New Roman"/>
          <w:sz w:val="28"/>
          <w:szCs w:val="28"/>
          <w:lang w:val="ru-RU"/>
        </w:rPr>
      </w:pPr>
    </w:p>
    <w:p w:rsidR="00704FD2" w:rsidRPr="00E8736E" w:rsidRDefault="00704FD2" w:rsidP="00704FD2">
      <w:pPr>
        <w:pBdr>
          <w:top w:val="single" w:sz="4" w:space="1" w:color="auto"/>
        </w:pBdr>
        <w:spacing w:before="0" w:beforeAutospacing="0" w:after="0" w:afterAutospacing="0"/>
        <w:jc w:val="center"/>
        <w:rPr>
          <w:rFonts w:ascii="Times New Roman" w:hAnsi="Times New Roman"/>
          <w:i/>
          <w:sz w:val="28"/>
          <w:szCs w:val="28"/>
          <w:lang w:val="ru-RU"/>
        </w:rPr>
      </w:pPr>
      <w:r w:rsidRPr="00E8736E">
        <w:rPr>
          <w:rFonts w:ascii="Times New Roman" w:hAnsi="Times New Roman"/>
          <w:i/>
          <w:sz w:val="28"/>
          <w:szCs w:val="28"/>
          <w:lang w:val="ru-RU"/>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704FD2" w:rsidRPr="00E8736E" w:rsidRDefault="00704FD2" w:rsidP="00704FD2">
      <w:pPr>
        <w:spacing w:before="0" w:beforeAutospacing="0" w:after="0" w:afterAutospacing="0"/>
        <w:rPr>
          <w:rFonts w:ascii="Times New Roman" w:hAnsi="Times New Roman"/>
          <w:sz w:val="28"/>
          <w:szCs w:val="28"/>
          <w:lang w:val="ru-RU"/>
        </w:rPr>
      </w:pPr>
      <w:r w:rsidRPr="00E8736E">
        <w:rPr>
          <w:rFonts w:ascii="Times New Roman" w:hAnsi="Times New Roman"/>
          <w:sz w:val="28"/>
          <w:szCs w:val="28"/>
          <w:lang w:val="ru-RU"/>
        </w:rPr>
        <w:t>8.</w:t>
      </w:r>
      <w:r w:rsidRPr="00E8736E">
        <w:rPr>
          <w:rFonts w:ascii="Times New Roman" w:hAnsi="Times New Roman"/>
          <w:sz w:val="28"/>
          <w:szCs w:val="28"/>
        </w:rPr>
        <w:t> </w:t>
      </w:r>
      <w:r w:rsidRPr="00E8736E">
        <w:rPr>
          <w:rFonts w:ascii="Times New Roman" w:hAnsi="Times New Roman"/>
          <w:sz w:val="28"/>
          <w:szCs w:val="28"/>
          <w:lang w:val="ru-RU"/>
        </w:rPr>
        <w:t xml:space="preserve">В процессе проверки провести следующие мероприятия по контролю, необходимые для достижения целей и задач проведения проверки:  </w:t>
      </w:r>
    </w:p>
    <w:p w:rsidR="00704FD2" w:rsidRPr="00E8736E" w:rsidRDefault="00704FD2" w:rsidP="00704FD2">
      <w:pPr>
        <w:pBdr>
          <w:top w:val="single" w:sz="4" w:space="1" w:color="auto"/>
        </w:pBdr>
        <w:spacing w:before="0" w:beforeAutospacing="0" w:after="0" w:afterAutospacing="0"/>
        <w:ind w:left="5131"/>
        <w:rPr>
          <w:rFonts w:ascii="Times New Roman" w:hAnsi="Times New Roman"/>
          <w:sz w:val="28"/>
          <w:szCs w:val="28"/>
          <w:lang w:val="ru-RU"/>
        </w:rPr>
      </w:pPr>
    </w:p>
    <w:p w:rsidR="00704FD2" w:rsidRPr="00E8736E" w:rsidRDefault="00704FD2" w:rsidP="00704FD2">
      <w:pPr>
        <w:spacing w:before="0" w:beforeAutospacing="0" w:after="0" w:afterAutospacing="0"/>
        <w:rPr>
          <w:rFonts w:ascii="Times New Roman" w:hAnsi="Times New Roman"/>
          <w:sz w:val="28"/>
          <w:szCs w:val="28"/>
          <w:lang w:val="ru-RU"/>
        </w:rPr>
      </w:pPr>
    </w:p>
    <w:p w:rsidR="00704FD2" w:rsidRPr="00E8736E" w:rsidRDefault="00704FD2" w:rsidP="00704FD2">
      <w:pPr>
        <w:pBdr>
          <w:top w:val="single" w:sz="4" w:space="1" w:color="auto"/>
        </w:pBdr>
        <w:spacing w:before="0" w:beforeAutospacing="0" w:after="0" w:afterAutospacing="0"/>
        <w:rPr>
          <w:rFonts w:ascii="Times New Roman" w:hAnsi="Times New Roman"/>
          <w:sz w:val="28"/>
          <w:szCs w:val="28"/>
          <w:lang w:val="ru-RU"/>
        </w:rPr>
      </w:pPr>
    </w:p>
    <w:p w:rsidR="00704FD2" w:rsidRPr="00E8736E" w:rsidRDefault="00704FD2" w:rsidP="00704FD2">
      <w:pPr>
        <w:spacing w:before="0" w:beforeAutospacing="0" w:after="0" w:afterAutospacing="0"/>
        <w:rPr>
          <w:rFonts w:ascii="Times New Roman" w:hAnsi="Times New Roman"/>
          <w:sz w:val="28"/>
          <w:szCs w:val="28"/>
          <w:lang w:val="ru-RU"/>
        </w:rPr>
      </w:pPr>
      <w:r w:rsidRPr="00E8736E">
        <w:rPr>
          <w:rFonts w:ascii="Times New Roman" w:hAnsi="Times New Roman"/>
          <w:sz w:val="28"/>
          <w:szCs w:val="28"/>
          <w:lang w:val="ru-RU"/>
        </w:rPr>
        <w:t>____________________________________________________________________________________</w:t>
      </w:r>
    </w:p>
    <w:p w:rsidR="00704FD2" w:rsidRPr="00E8736E" w:rsidRDefault="00704FD2" w:rsidP="00704FD2">
      <w:pPr>
        <w:spacing w:before="0" w:beforeAutospacing="0" w:after="0" w:afterAutospacing="0"/>
        <w:rPr>
          <w:rFonts w:ascii="Times New Roman" w:hAnsi="Times New Roman"/>
          <w:sz w:val="28"/>
          <w:szCs w:val="28"/>
          <w:lang w:val="ru-RU"/>
        </w:rPr>
      </w:pPr>
    </w:p>
    <w:p w:rsidR="00704FD2" w:rsidRPr="00E8736E" w:rsidRDefault="00704FD2" w:rsidP="00704FD2">
      <w:pPr>
        <w:pBdr>
          <w:top w:val="single" w:sz="4" w:space="1" w:color="auto"/>
        </w:pBdr>
        <w:spacing w:before="0" w:beforeAutospacing="0" w:after="0" w:afterAutospacing="0"/>
        <w:rPr>
          <w:rFonts w:ascii="Times New Roman" w:hAnsi="Times New Roman"/>
          <w:sz w:val="28"/>
          <w:szCs w:val="28"/>
          <w:lang w:val="ru-RU"/>
        </w:rPr>
      </w:pPr>
    </w:p>
    <w:p w:rsidR="00704FD2" w:rsidRPr="00E8736E" w:rsidRDefault="00704FD2" w:rsidP="00704FD2">
      <w:pPr>
        <w:spacing w:before="0" w:beforeAutospacing="0" w:after="0" w:afterAutospacing="0"/>
        <w:rPr>
          <w:rFonts w:ascii="Times New Roman" w:hAnsi="Times New Roman"/>
          <w:sz w:val="28"/>
          <w:szCs w:val="28"/>
          <w:lang w:val="ru-RU"/>
        </w:rPr>
      </w:pPr>
      <w:r w:rsidRPr="00E8736E">
        <w:rPr>
          <w:rFonts w:ascii="Times New Roman" w:hAnsi="Times New Roman"/>
          <w:sz w:val="28"/>
          <w:szCs w:val="28"/>
          <w:lang w:val="ru-RU"/>
        </w:rPr>
        <w:t>9.</w:t>
      </w:r>
      <w:r w:rsidRPr="00E8736E">
        <w:rPr>
          <w:rFonts w:ascii="Times New Roman" w:hAnsi="Times New Roman"/>
          <w:sz w:val="28"/>
          <w:szCs w:val="28"/>
        </w:rPr>
        <w:t> </w:t>
      </w:r>
      <w:r w:rsidRPr="00E8736E">
        <w:rPr>
          <w:rFonts w:ascii="Times New Roman" w:hAnsi="Times New Roman"/>
          <w:sz w:val="28"/>
          <w:szCs w:val="28"/>
          <w:lang w:val="ru-RU"/>
        </w:rPr>
        <w:t xml:space="preserve">Перечень административных регламентов проведения мероприятий по контролю (при их наличии), необходимых для проведения проверки:  </w:t>
      </w:r>
    </w:p>
    <w:p w:rsidR="00704FD2" w:rsidRPr="00E8736E" w:rsidRDefault="00704FD2" w:rsidP="00704FD2">
      <w:pPr>
        <w:pBdr>
          <w:top w:val="single" w:sz="4" w:space="1" w:color="auto"/>
        </w:pBdr>
        <w:spacing w:before="0" w:beforeAutospacing="0" w:after="0" w:afterAutospacing="0"/>
        <w:rPr>
          <w:rFonts w:ascii="Times New Roman" w:hAnsi="Times New Roman"/>
          <w:sz w:val="28"/>
          <w:szCs w:val="28"/>
          <w:lang w:val="ru-RU"/>
        </w:rPr>
      </w:pPr>
    </w:p>
    <w:p w:rsidR="00704FD2" w:rsidRPr="00E8736E" w:rsidRDefault="00704FD2" w:rsidP="00704FD2">
      <w:pPr>
        <w:spacing w:before="0" w:beforeAutospacing="0" w:after="0" w:afterAutospacing="0"/>
        <w:rPr>
          <w:rFonts w:ascii="Times New Roman" w:hAnsi="Times New Roman"/>
          <w:sz w:val="28"/>
          <w:szCs w:val="28"/>
          <w:lang w:val="ru-RU"/>
        </w:rPr>
      </w:pPr>
    </w:p>
    <w:p w:rsidR="00704FD2" w:rsidRPr="00E8736E" w:rsidRDefault="00704FD2" w:rsidP="00704FD2">
      <w:pPr>
        <w:pBdr>
          <w:top w:val="single" w:sz="4" w:space="1" w:color="auto"/>
        </w:pBdr>
        <w:spacing w:before="0" w:beforeAutospacing="0" w:after="0" w:afterAutospacing="0"/>
        <w:jc w:val="center"/>
        <w:rPr>
          <w:rFonts w:ascii="Times New Roman" w:hAnsi="Times New Roman"/>
          <w:i/>
          <w:sz w:val="28"/>
          <w:szCs w:val="28"/>
          <w:lang w:val="ru-RU"/>
        </w:rPr>
      </w:pPr>
      <w:r w:rsidRPr="00E8736E">
        <w:rPr>
          <w:rFonts w:ascii="Times New Roman" w:hAnsi="Times New Roman"/>
          <w:i/>
          <w:sz w:val="28"/>
          <w:szCs w:val="28"/>
          <w:lang w:val="ru-RU"/>
        </w:rPr>
        <w:t xml:space="preserve">(с указанием их наименований, содержания, дат составления и составивших лиц (в случае отсутствия у органа государственного контроля (надзора) или муниципального контроля полной информации – с указанием информации, достаточной для идентификации </w:t>
      </w:r>
      <w:proofErr w:type="spellStart"/>
      <w:r w:rsidRPr="00E8736E">
        <w:rPr>
          <w:rFonts w:ascii="Times New Roman" w:hAnsi="Times New Roman"/>
          <w:i/>
          <w:sz w:val="28"/>
          <w:szCs w:val="28"/>
          <w:lang w:val="ru-RU"/>
        </w:rPr>
        <w:t>истребуемых</w:t>
      </w:r>
      <w:proofErr w:type="spellEnd"/>
      <w:r w:rsidRPr="00E8736E">
        <w:rPr>
          <w:rFonts w:ascii="Times New Roman" w:hAnsi="Times New Roman"/>
          <w:i/>
          <w:sz w:val="28"/>
          <w:szCs w:val="28"/>
          <w:lang w:val="ru-RU"/>
        </w:rPr>
        <w:t>))</w:t>
      </w:r>
    </w:p>
    <w:p w:rsidR="00704FD2" w:rsidRPr="00E8736E" w:rsidRDefault="00704FD2" w:rsidP="00704FD2">
      <w:pPr>
        <w:spacing w:before="0" w:beforeAutospacing="0" w:after="0" w:afterAutospacing="0"/>
        <w:rPr>
          <w:rFonts w:ascii="Times New Roman" w:hAnsi="Times New Roman"/>
          <w:sz w:val="28"/>
          <w:szCs w:val="28"/>
          <w:lang w:val="ru-RU"/>
        </w:rPr>
      </w:pPr>
      <w:r w:rsidRPr="00E8736E">
        <w:rPr>
          <w:rFonts w:ascii="Times New Roman" w:hAnsi="Times New Roman"/>
          <w:sz w:val="28"/>
          <w:szCs w:val="28"/>
          <w:lang w:val="ru-RU"/>
        </w:rPr>
        <w:t xml:space="preserve">10. В  целях качественного  осуществления  муниципального   лесного   </w:t>
      </w:r>
      <w:proofErr w:type="gramStart"/>
      <w:r w:rsidRPr="00E8736E">
        <w:rPr>
          <w:rFonts w:ascii="Times New Roman" w:hAnsi="Times New Roman"/>
          <w:sz w:val="28"/>
          <w:szCs w:val="28"/>
          <w:lang w:val="ru-RU"/>
        </w:rPr>
        <w:t>контроля   за</w:t>
      </w:r>
      <w:proofErr w:type="gramEnd"/>
      <w:r w:rsidRPr="00E8736E">
        <w:rPr>
          <w:rFonts w:ascii="Times New Roman" w:hAnsi="Times New Roman"/>
          <w:sz w:val="28"/>
          <w:szCs w:val="28"/>
          <w:lang w:val="ru-RU"/>
        </w:rPr>
        <w:t xml:space="preserve">       использованием, </w:t>
      </w:r>
    </w:p>
    <w:p w:rsidR="00704FD2" w:rsidRPr="00E8736E" w:rsidRDefault="00704FD2" w:rsidP="00704FD2">
      <w:pPr>
        <w:spacing w:before="0" w:beforeAutospacing="0" w:after="0" w:afterAutospacing="0"/>
        <w:rPr>
          <w:rFonts w:ascii="Times New Roman" w:hAnsi="Times New Roman"/>
          <w:color w:val="000000"/>
          <w:sz w:val="28"/>
          <w:szCs w:val="28"/>
          <w:lang w:val="ru-RU"/>
        </w:rPr>
      </w:pPr>
      <w:r w:rsidRPr="00E8736E">
        <w:rPr>
          <w:rFonts w:ascii="Times New Roman" w:hAnsi="Times New Roman"/>
          <w:sz w:val="28"/>
          <w:szCs w:val="28"/>
          <w:lang w:val="ru-RU"/>
        </w:rPr>
        <w:t xml:space="preserve">охраной, защитой  и воспроизводством городских лесов, проведения мероприятий по контролю необходимо предоставить до «___»___________20___г. в полном объеме следующие документы: учредительные документы юридического лица </w:t>
      </w:r>
      <w:r w:rsidRPr="00E8736E">
        <w:rPr>
          <w:rFonts w:ascii="Times New Roman" w:hAnsi="Times New Roman"/>
          <w:color w:val="000000"/>
          <w:sz w:val="28"/>
          <w:szCs w:val="28"/>
          <w:lang w:val="ru-RU"/>
        </w:rPr>
        <w:t xml:space="preserve">(устав либо положение, учредительный договор);  доверенность на право представления интересов юридического лица или индивидуального предпринимателя, документ, удостоверяющий личность представителя; документ, удостоверяющий личность физического лица; ИНН; </w:t>
      </w:r>
      <w:proofErr w:type="gramStart"/>
      <w:r w:rsidRPr="00E8736E">
        <w:rPr>
          <w:rFonts w:ascii="Times New Roman" w:hAnsi="Times New Roman"/>
          <w:color w:val="000000"/>
          <w:sz w:val="28"/>
          <w:szCs w:val="28"/>
          <w:lang w:val="ru-RU"/>
        </w:rPr>
        <w:t>государственный регистрационный номер записи о государственной регистрации индивидуального предпринимателя, государственный регистрационный номер записи о государственной регистрации юридического лица;  номер реестровой записи и дата включения сведений в реестр субъектов малого или среднего предпринимательства; разрешительные документы на право пользования лесным участком (решение о предоставлении лесного участка, договор аренды лесного участка, договор купли-продажи лесных насаждений, договор безвозмездного срочного пользования лесным участком);</w:t>
      </w:r>
      <w:proofErr w:type="gramEnd"/>
      <w:r w:rsidRPr="00E8736E">
        <w:rPr>
          <w:rFonts w:ascii="Times New Roman" w:hAnsi="Times New Roman"/>
          <w:color w:val="000000"/>
          <w:sz w:val="28"/>
          <w:szCs w:val="28"/>
          <w:lang w:val="ru-RU"/>
        </w:rPr>
        <w:t xml:space="preserve"> </w:t>
      </w:r>
      <w:proofErr w:type="gramStart"/>
      <w:r w:rsidRPr="00E8736E">
        <w:rPr>
          <w:rFonts w:ascii="Times New Roman" w:hAnsi="Times New Roman"/>
          <w:color w:val="000000"/>
          <w:sz w:val="28"/>
          <w:szCs w:val="28"/>
          <w:lang w:val="ru-RU"/>
        </w:rPr>
        <w:t xml:space="preserve">документы, содержащие сведения о соблюдении требований лесного законодательства при использовании, охране, защите и воспроизводстве лесов (план противопожарных мероприятий, проект освоения лесов, материалы государственной или муниципальной экспертизы </w:t>
      </w:r>
      <w:r w:rsidRPr="00E8736E">
        <w:rPr>
          <w:rFonts w:ascii="Times New Roman" w:hAnsi="Times New Roman"/>
          <w:color w:val="000000"/>
          <w:sz w:val="28"/>
          <w:szCs w:val="28"/>
          <w:lang w:val="ru-RU"/>
        </w:rPr>
        <w:lastRenderedPageBreak/>
        <w:t>проектов освоения лесов, проект рекультивации нарушенных земель, лесная декларация и т.д.), перечень промышленных или хозяйственных объектов построенных в период, обозначенный в приказе о проведении проверки.</w:t>
      </w:r>
      <w:proofErr w:type="gramEnd"/>
    </w:p>
    <w:p w:rsidR="00704FD2" w:rsidRPr="00E8736E" w:rsidRDefault="00704FD2" w:rsidP="00704FD2">
      <w:pPr>
        <w:spacing w:before="0" w:beforeAutospacing="0" w:after="0" w:afterAutospacing="0"/>
        <w:rPr>
          <w:rFonts w:ascii="Times New Roman" w:hAnsi="Times New Roman"/>
          <w:color w:val="000000"/>
          <w:sz w:val="28"/>
          <w:szCs w:val="28"/>
          <w:lang w:val="ru-RU"/>
        </w:rPr>
      </w:pPr>
    </w:p>
    <w:p w:rsidR="00704FD2" w:rsidRPr="00E8736E" w:rsidRDefault="00704FD2" w:rsidP="00704FD2">
      <w:pPr>
        <w:spacing w:before="0" w:beforeAutospacing="0" w:after="0" w:afterAutospacing="0"/>
        <w:rPr>
          <w:rFonts w:ascii="Times New Roman" w:hAnsi="Times New Roman"/>
          <w:color w:val="000000"/>
          <w:sz w:val="28"/>
          <w:szCs w:val="28"/>
          <w:lang w:val="ru-RU"/>
        </w:rPr>
      </w:pPr>
      <w:r w:rsidRPr="00E8736E">
        <w:rPr>
          <w:rFonts w:ascii="Times New Roman" w:hAnsi="Times New Roman"/>
          <w:color w:val="000000"/>
          <w:sz w:val="28"/>
          <w:szCs w:val="28"/>
          <w:lang w:val="ru-RU"/>
        </w:rPr>
        <w:t xml:space="preserve">Начальник Управления природных ресурсов </w:t>
      </w:r>
    </w:p>
    <w:p w:rsidR="00704FD2" w:rsidRPr="00E8736E" w:rsidRDefault="00704FD2" w:rsidP="00704FD2">
      <w:pPr>
        <w:spacing w:before="0" w:beforeAutospacing="0" w:after="0" w:afterAutospacing="0"/>
        <w:rPr>
          <w:rFonts w:ascii="Times New Roman" w:hAnsi="Times New Roman"/>
          <w:color w:val="000000"/>
          <w:sz w:val="28"/>
          <w:szCs w:val="28"/>
          <w:lang w:val="ru-RU"/>
        </w:rPr>
      </w:pPr>
      <w:r w:rsidRPr="00E8736E">
        <w:rPr>
          <w:rFonts w:ascii="Times New Roman" w:hAnsi="Times New Roman"/>
          <w:color w:val="000000"/>
          <w:sz w:val="28"/>
          <w:szCs w:val="28"/>
          <w:lang w:val="ru-RU"/>
        </w:rPr>
        <w:t>И охраны окружающей среды ______________/_________________/</w:t>
      </w:r>
    </w:p>
    <w:tbl>
      <w:tblPr>
        <w:tblW w:w="10234" w:type="dxa"/>
        <w:tblLayout w:type="fixed"/>
        <w:tblCellMar>
          <w:left w:w="28" w:type="dxa"/>
          <w:right w:w="28" w:type="dxa"/>
        </w:tblCellMar>
        <w:tblLook w:val="0000"/>
      </w:tblPr>
      <w:tblGrid>
        <w:gridCol w:w="4564"/>
        <w:gridCol w:w="1843"/>
        <w:gridCol w:w="3827"/>
      </w:tblGrid>
      <w:tr w:rsidR="00704FD2" w:rsidRPr="00E8736E" w:rsidTr="00E8736E">
        <w:tc>
          <w:tcPr>
            <w:tcW w:w="4564" w:type="dxa"/>
            <w:tcBorders>
              <w:top w:val="nil"/>
              <w:left w:val="nil"/>
              <w:bottom w:val="nil"/>
              <w:right w:val="nil"/>
            </w:tcBorders>
          </w:tcPr>
          <w:p w:rsidR="00704FD2" w:rsidRPr="00E8736E" w:rsidRDefault="00704FD2" w:rsidP="00E8736E">
            <w:pPr>
              <w:spacing w:before="0" w:beforeAutospacing="0" w:after="0" w:afterAutospacing="0"/>
              <w:jc w:val="center"/>
              <w:rPr>
                <w:rFonts w:ascii="Times New Roman" w:hAnsi="Times New Roman"/>
                <w:i/>
                <w:sz w:val="28"/>
                <w:szCs w:val="28"/>
                <w:lang w:val="ru-RU"/>
              </w:rPr>
            </w:pPr>
          </w:p>
        </w:tc>
        <w:tc>
          <w:tcPr>
            <w:tcW w:w="1843" w:type="dxa"/>
            <w:tcBorders>
              <w:top w:val="nil"/>
              <w:left w:val="nil"/>
              <w:bottom w:val="nil"/>
              <w:right w:val="nil"/>
            </w:tcBorders>
          </w:tcPr>
          <w:p w:rsidR="00704FD2" w:rsidRPr="00E8736E" w:rsidRDefault="00704FD2" w:rsidP="00E8736E">
            <w:pPr>
              <w:spacing w:before="0" w:beforeAutospacing="0" w:after="0" w:afterAutospacing="0"/>
              <w:rPr>
                <w:rFonts w:ascii="Times New Roman" w:hAnsi="Times New Roman"/>
                <w:sz w:val="28"/>
                <w:szCs w:val="28"/>
                <w:lang w:val="ru-RU"/>
              </w:rPr>
            </w:pPr>
          </w:p>
        </w:tc>
        <w:tc>
          <w:tcPr>
            <w:tcW w:w="3827" w:type="dxa"/>
            <w:tcBorders>
              <w:top w:val="nil"/>
              <w:left w:val="nil"/>
              <w:bottom w:val="nil"/>
              <w:right w:val="nil"/>
            </w:tcBorders>
          </w:tcPr>
          <w:p w:rsidR="00704FD2" w:rsidRDefault="00704FD2" w:rsidP="00E8736E">
            <w:pPr>
              <w:spacing w:before="0" w:beforeAutospacing="0" w:after="0" w:afterAutospacing="0"/>
              <w:jc w:val="center"/>
              <w:rPr>
                <w:rFonts w:ascii="Times New Roman" w:hAnsi="Times New Roman"/>
                <w:i/>
                <w:sz w:val="28"/>
                <w:szCs w:val="28"/>
                <w:lang w:val="ru-RU"/>
              </w:rPr>
            </w:pPr>
          </w:p>
          <w:p w:rsidR="000C4411" w:rsidRDefault="000C4411" w:rsidP="00E8736E">
            <w:pPr>
              <w:spacing w:before="0" w:beforeAutospacing="0" w:after="0" w:afterAutospacing="0"/>
              <w:jc w:val="center"/>
              <w:rPr>
                <w:rFonts w:ascii="Times New Roman" w:hAnsi="Times New Roman"/>
                <w:i/>
                <w:sz w:val="28"/>
                <w:szCs w:val="28"/>
                <w:lang w:val="ru-RU"/>
              </w:rPr>
            </w:pPr>
          </w:p>
          <w:p w:rsidR="000C4411" w:rsidRPr="00E8736E" w:rsidRDefault="000C4411" w:rsidP="00E8736E">
            <w:pPr>
              <w:spacing w:before="0" w:beforeAutospacing="0" w:after="0" w:afterAutospacing="0"/>
              <w:jc w:val="center"/>
              <w:rPr>
                <w:rFonts w:ascii="Times New Roman" w:hAnsi="Times New Roman"/>
                <w:i/>
                <w:sz w:val="28"/>
                <w:szCs w:val="28"/>
                <w:lang w:val="ru-RU"/>
              </w:rPr>
            </w:pPr>
          </w:p>
        </w:tc>
      </w:tr>
      <w:tr w:rsidR="000C4411" w:rsidRPr="00E8736E" w:rsidTr="00E8736E">
        <w:tc>
          <w:tcPr>
            <w:tcW w:w="4564" w:type="dxa"/>
            <w:tcBorders>
              <w:top w:val="nil"/>
              <w:left w:val="nil"/>
              <w:bottom w:val="nil"/>
              <w:right w:val="nil"/>
            </w:tcBorders>
          </w:tcPr>
          <w:p w:rsidR="000C4411" w:rsidRPr="00E8736E" w:rsidRDefault="000C4411" w:rsidP="000C4411">
            <w:pPr>
              <w:spacing w:before="0" w:beforeAutospacing="0" w:after="0" w:afterAutospacing="0"/>
              <w:rPr>
                <w:rFonts w:ascii="Times New Roman" w:hAnsi="Times New Roman"/>
                <w:i/>
                <w:sz w:val="28"/>
                <w:szCs w:val="28"/>
                <w:lang w:val="ru-RU"/>
              </w:rPr>
            </w:pPr>
          </w:p>
        </w:tc>
        <w:tc>
          <w:tcPr>
            <w:tcW w:w="1843" w:type="dxa"/>
            <w:tcBorders>
              <w:top w:val="nil"/>
              <w:left w:val="nil"/>
              <w:bottom w:val="nil"/>
              <w:right w:val="nil"/>
            </w:tcBorders>
          </w:tcPr>
          <w:p w:rsidR="000C4411" w:rsidRPr="00E8736E" w:rsidRDefault="000C4411" w:rsidP="00E8736E">
            <w:pPr>
              <w:spacing w:before="0" w:beforeAutospacing="0" w:after="0" w:afterAutospacing="0"/>
              <w:rPr>
                <w:rFonts w:ascii="Times New Roman" w:hAnsi="Times New Roman"/>
                <w:sz w:val="28"/>
                <w:szCs w:val="28"/>
                <w:lang w:val="ru-RU"/>
              </w:rPr>
            </w:pPr>
          </w:p>
        </w:tc>
        <w:tc>
          <w:tcPr>
            <w:tcW w:w="3827" w:type="dxa"/>
            <w:tcBorders>
              <w:top w:val="nil"/>
              <w:left w:val="nil"/>
              <w:bottom w:val="nil"/>
              <w:right w:val="nil"/>
            </w:tcBorders>
          </w:tcPr>
          <w:p w:rsidR="000C4411" w:rsidRDefault="000C4411" w:rsidP="00E8736E">
            <w:pPr>
              <w:spacing w:before="0" w:beforeAutospacing="0" w:after="0" w:afterAutospacing="0"/>
              <w:jc w:val="center"/>
              <w:rPr>
                <w:rFonts w:ascii="Times New Roman" w:hAnsi="Times New Roman"/>
                <w:i/>
                <w:sz w:val="28"/>
                <w:szCs w:val="28"/>
                <w:lang w:val="ru-RU"/>
              </w:rPr>
            </w:pPr>
          </w:p>
        </w:tc>
      </w:tr>
    </w:tbl>
    <w:p w:rsidR="00704FD2" w:rsidRPr="00E8736E" w:rsidRDefault="00704FD2" w:rsidP="00704FD2">
      <w:pPr>
        <w:spacing w:before="0" w:beforeAutospacing="0" w:after="0" w:afterAutospacing="0"/>
        <w:rPr>
          <w:rFonts w:ascii="Times New Roman" w:hAnsi="Times New Roman"/>
          <w:sz w:val="28"/>
          <w:szCs w:val="28"/>
          <w:lang w:val="ru-RU"/>
        </w:rPr>
      </w:pPr>
    </w:p>
    <w:p w:rsidR="00704FD2" w:rsidRPr="00E8736E" w:rsidRDefault="00704FD2" w:rsidP="00704FD2">
      <w:pPr>
        <w:pBdr>
          <w:top w:val="single" w:sz="4" w:space="1" w:color="auto"/>
        </w:pBdr>
        <w:spacing w:before="0" w:beforeAutospacing="0" w:after="0" w:afterAutospacing="0"/>
        <w:rPr>
          <w:rFonts w:ascii="Times New Roman" w:hAnsi="Times New Roman"/>
          <w:sz w:val="28"/>
          <w:szCs w:val="28"/>
          <w:lang w:val="ru-RU"/>
        </w:rPr>
      </w:pPr>
    </w:p>
    <w:p w:rsidR="00704FD2" w:rsidRPr="00E8736E" w:rsidRDefault="00704FD2" w:rsidP="00704FD2">
      <w:pPr>
        <w:pBdr>
          <w:top w:val="single" w:sz="4" w:space="1" w:color="auto"/>
        </w:pBdr>
        <w:spacing w:before="0" w:beforeAutospacing="0" w:after="0" w:afterAutospacing="0"/>
        <w:rPr>
          <w:rFonts w:ascii="Times New Roman" w:hAnsi="Times New Roman"/>
          <w:i/>
          <w:sz w:val="28"/>
          <w:szCs w:val="28"/>
          <w:lang w:val="ru-RU"/>
        </w:rPr>
      </w:pPr>
      <w:r w:rsidRPr="00E8736E">
        <w:rPr>
          <w:rFonts w:ascii="Times New Roman" w:hAnsi="Times New Roman"/>
          <w:i/>
          <w:sz w:val="28"/>
          <w:szCs w:val="28"/>
          <w:lang w:val="ru-RU"/>
        </w:rPr>
        <w:t xml:space="preserve">       (фамилия, имя, отчество и должность должностного лица, непосредственно подготовившего проект приказа, контактный телефон, электронный адрес</w:t>
      </w:r>
      <w:proofErr w:type="gramStart"/>
      <w:r w:rsidRPr="00E8736E">
        <w:rPr>
          <w:rFonts w:ascii="Times New Roman" w:hAnsi="Times New Roman"/>
          <w:i/>
          <w:sz w:val="28"/>
          <w:szCs w:val="28"/>
          <w:lang w:val="ru-RU"/>
        </w:rPr>
        <w:t xml:space="preserve"> )</w:t>
      </w:r>
      <w:proofErr w:type="gramEnd"/>
    </w:p>
    <w:p w:rsidR="00704FD2" w:rsidRPr="00E8736E" w:rsidRDefault="00704FD2" w:rsidP="00704FD2">
      <w:pPr>
        <w:spacing w:before="0" w:beforeAutospacing="0" w:after="0" w:afterAutospacing="0"/>
        <w:rPr>
          <w:rFonts w:ascii="Times New Roman" w:hAnsi="Times New Roman"/>
          <w:i/>
          <w:sz w:val="28"/>
          <w:szCs w:val="28"/>
          <w:lang w:val="ru-RU"/>
        </w:rPr>
      </w:pPr>
    </w:p>
    <w:p w:rsidR="00704FD2" w:rsidRPr="00E8736E" w:rsidRDefault="00704FD2" w:rsidP="00704FD2">
      <w:pPr>
        <w:spacing w:before="0" w:beforeAutospacing="0" w:after="0" w:afterAutospacing="0"/>
        <w:rPr>
          <w:rFonts w:ascii="Times New Roman" w:hAnsi="Times New Roman"/>
          <w:sz w:val="28"/>
          <w:szCs w:val="28"/>
          <w:lang w:val="ru-RU"/>
        </w:rPr>
      </w:pPr>
      <w:r w:rsidRPr="00E8736E">
        <w:rPr>
          <w:rFonts w:ascii="Times New Roman" w:hAnsi="Times New Roman"/>
          <w:sz w:val="28"/>
          <w:szCs w:val="28"/>
          <w:lang w:val="ru-RU"/>
        </w:rPr>
        <w:t xml:space="preserve">О проведении проверки </w:t>
      </w:r>
      <w:proofErr w:type="gramStart"/>
      <w:r w:rsidRPr="00E8736E">
        <w:rPr>
          <w:rFonts w:ascii="Times New Roman" w:hAnsi="Times New Roman"/>
          <w:sz w:val="28"/>
          <w:szCs w:val="28"/>
          <w:lang w:val="ru-RU"/>
        </w:rPr>
        <w:t>уведомлен</w:t>
      </w:r>
      <w:proofErr w:type="gramEnd"/>
      <w:r w:rsidRPr="00E8736E">
        <w:rPr>
          <w:rFonts w:ascii="Times New Roman" w:hAnsi="Times New Roman"/>
          <w:sz w:val="28"/>
          <w:szCs w:val="28"/>
          <w:lang w:val="ru-RU"/>
        </w:rPr>
        <w:t>: дата: «___»____________20____  время:_________________</w:t>
      </w:r>
    </w:p>
    <w:p w:rsidR="00704FD2" w:rsidRPr="00E8736E" w:rsidRDefault="00704FD2" w:rsidP="00704FD2">
      <w:pPr>
        <w:spacing w:before="0" w:beforeAutospacing="0" w:after="0" w:afterAutospacing="0"/>
        <w:rPr>
          <w:rFonts w:ascii="Times New Roman" w:hAnsi="Times New Roman"/>
          <w:sz w:val="28"/>
          <w:szCs w:val="28"/>
          <w:lang w:val="ru-RU"/>
        </w:rPr>
      </w:pPr>
      <w:r w:rsidRPr="00E8736E">
        <w:rPr>
          <w:rFonts w:ascii="Times New Roman" w:hAnsi="Times New Roman"/>
          <w:sz w:val="28"/>
          <w:szCs w:val="28"/>
          <w:lang w:val="ru-RU"/>
        </w:rPr>
        <w:t xml:space="preserve">Способом____________________________ </w:t>
      </w:r>
    </w:p>
    <w:p w:rsidR="00704FD2" w:rsidRPr="00E8736E" w:rsidRDefault="00704FD2" w:rsidP="00704FD2">
      <w:pPr>
        <w:spacing w:before="0" w:beforeAutospacing="0" w:after="0" w:afterAutospacing="0"/>
        <w:rPr>
          <w:rFonts w:ascii="Times New Roman" w:hAnsi="Times New Roman"/>
          <w:sz w:val="28"/>
          <w:szCs w:val="28"/>
          <w:lang w:val="ru-RU"/>
        </w:rPr>
      </w:pPr>
      <w:r w:rsidRPr="00E8736E">
        <w:rPr>
          <w:rFonts w:ascii="Times New Roman" w:hAnsi="Times New Roman"/>
          <w:sz w:val="28"/>
          <w:szCs w:val="28"/>
          <w:lang w:val="ru-RU"/>
        </w:rPr>
        <w:t>____________________________________                        ___________________________________________________</w:t>
      </w:r>
    </w:p>
    <w:p w:rsidR="00704FD2" w:rsidRPr="00E8736E" w:rsidRDefault="00704FD2" w:rsidP="00704FD2">
      <w:pPr>
        <w:spacing w:before="0" w:beforeAutospacing="0" w:after="0" w:afterAutospacing="0"/>
        <w:rPr>
          <w:rFonts w:ascii="Times New Roman" w:hAnsi="Times New Roman"/>
          <w:i/>
          <w:sz w:val="28"/>
          <w:szCs w:val="28"/>
          <w:lang w:val="ru-RU"/>
        </w:rPr>
      </w:pPr>
      <w:r w:rsidRPr="00E8736E">
        <w:rPr>
          <w:rFonts w:ascii="Times New Roman" w:hAnsi="Times New Roman"/>
          <w:i/>
          <w:sz w:val="28"/>
          <w:szCs w:val="28"/>
          <w:lang w:val="ru-RU"/>
        </w:rPr>
        <w:t xml:space="preserve">                         Подпись </w:t>
      </w:r>
      <w:r w:rsidRPr="00E8736E">
        <w:rPr>
          <w:rFonts w:ascii="Times New Roman" w:hAnsi="Times New Roman"/>
          <w:i/>
          <w:sz w:val="28"/>
          <w:szCs w:val="28"/>
          <w:lang w:val="ru-RU"/>
        </w:rPr>
        <w:tab/>
      </w:r>
      <w:r w:rsidRPr="00E8736E">
        <w:rPr>
          <w:rFonts w:ascii="Times New Roman" w:hAnsi="Times New Roman"/>
          <w:i/>
          <w:sz w:val="28"/>
          <w:szCs w:val="28"/>
          <w:lang w:val="ru-RU"/>
        </w:rPr>
        <w:tab/>
      </w:r>
      <w:r w:rsidRPr="00E8736E">
        <w:rPr>
          <w:rFonts w:ascii="Times New Roman" w:hAnsi="Times New Roman"/>
          <w:i/>
          <w:sz w:val="28"/>
          <w:szCs w:val="28"/>
          <w:lang w:val="ru-RU"/>
        </w:rPr>
        <w:tab/>
      </w:r>
      <w:r w:rsidRPr="00E8736E">
        <w:rPr>
          <w:rFonts w:ascii="Times New Roman" w:hAnsi="Times New Roman"/>
          <w:i/>
          <w:sz w:val="28"/>
          <w:szCs w:val="28"/>
          <w:lang w:val="ru-RU"/>
        </w:rPr>
        <w:tab/>
        <w:t xml:space="preserve">                                              Ф.И.О. должность </w:t>
      </w:r>
      <w:proofErr w:type="gramStart"/>
      <w:r w:rsidRPr="00E8736E">
        <w:rPr>
          <w:rFonts w:ascii="Times New Roman" w:hAnsi="Times New Roman"/>
          <w:i/>
          <w:sz w:val="28"/>
          <w:szCs w:val="28"/>
          <w:lang w:val="ru-RU"/>
        </w:rPr>
        <w:t>отправившего</w:t>
      </w:r>
      <w:proofErr w:type="gramEnd"/>
      <w:r w:rsidRPr="00E8736E">
        <w:rPr>
          <w:rFonts w:ascii="Times New Roman" w:hAnsi="Times New Roman"/>
          <w:i/>
          <w:sz w:val="28"/>
          <w:szCs w:val="28"/>
          <w:lang w:val="ru-RU"/>
        </w:rPr>
        <w:t xml:space="preserve"> уведомление </w:t>
      </w:r>
    </w:p>
    <w:p w:rsidR="00704FD2" w:rsidRPr="00E8736E" w:rsidRDefault="00704FD2" w:rsidP="00704FD2">
      <w:pPr>
        <w:spacing w:before="0" w:beforeAutospacing="0" w:after="0" w:afterAutospacing="0"/>
        <w:rPr>
          <w:rFonts w:ascii="Times New Roman" w:hAnsi="Times New Roman"/>
          <w:sz w:val="28"/>
          <w:szCs w:val="28"/>
          <w:lang w:val="ru-RU"/>
        </w:rPr>
      </w:pPr>
    </w:p>
    <w:p w:rsidR="00704FD2" w:rsidRPr="00E8736E" w:rsidRDefault="00704FD2" w:rsidP="00704FD2">
      <w:pPr>
        <w:spacing w:before="0" w:beforeAutospacing="0" w:after="0" w:afterAutospacing="0"/>
        <w:rPr>
          <w:rFonts w:ascii="Times New Roman" w:hAnsi="Times New Roman"/>
          <w:sz w:val="28"/>
          <w:szCs w:val="28"/>
          <w:lang w:val="ru-RU"/>
        </w:rPr>
      </w:pPr>
      <w:r w:rsidRPr="00E8736E">
        <w:rPr>
          <w:rFonts w:ascii="Times New Roman" w:hAnsi="Times New Roman"/>
          <w:sz w:val="28"/>
          <w:szCs w:val="28"/>
          <w:lang w:val="ru-RU"/>
        </w:rPr>
        <w:t>Копию приказа получил: дата:  «___»____________20____                       время:_________________</w:t>
      </w:r>
    </w:p>
    <w:p w:rsidR="00704FD2" w:rsidRPr="00E8736E" w:rsidRDefault="00704FD2" w:rsidP="00704FD2">
      <w:pPr>
        <w:spacing w:before="0" w:beforeAutospacing="0" w:after="0" w:afterAutospacing="0"/>
        <w:rPr>
          <w:rFonts w:ascii="Times New Roman" w:hAnsi="Times New Roman"/>
          <w:sz w:val="28"/>
          <w:szCs w:val="28"/>
          <w:lang w:val="ru-RU"/>
        </w:rPr>
      </w:pPr>
      <w:r w:rsidRPr="00E8736E">
        <w:rPr>
          <w:rFonts w:ascii="Times New Roman" w:hAnsi="Times New Roman"/>
          <w:sz w:val="28"/>
          <w:szCs w:val="28"/>
          <w:lang w:val="ru-RU"/>
        </w:rPr>
        <w:t xml:space="preserve">__________________________________ </w:t>
      </w:r>
      <w:r w:rsidRPr="00E8736E">
        <w:rPr>
          <w:rFonts w:ascii="Times New Roman" w:hAnsi="Times New Roman"/>
          <w:sz w:val="28"/>
          <w:szCs w:val="28"/>
          <w:lang w:val="ru-RU"/>
        </w:rPr>
        <w:tab/>
      </w:r>
      <w:r w:rsidRPr="00E8736E">
        <w:rPr>
          <w:rFonts w:ascii="Times New Roman" w:hAnsi="Times New Roman"/>
          <w:sz w:val="28"/>
          <w:szCs w:val="28"/>
          <w:lang w:val="ru-RU"/>
        </w:rPr>
        <w:tab/>
      </w:r>
      <w:r w:rsidRPr="00E8736E">
        <w:rPr>
          <w:rFonts w:ascii="Times New Roman" w:hAnsi="Times New Roman"/>
          <w:sz w:val="28"/>
          <w:szCs w:val="28"/>
          <w:lang w:val="ru-RU"/>
        </w:rPr>
        <w:tab/>
      </w:r>
      <w:r w:rsidRPr="00E8736E">
        <w:rPr>
          <w:rFonts w:ascii="Times New Roman" w:hAnsi="Times New Roman"/>
          <w:sz w:val="28"/>
          <w:szCs w:val="28"/>
          <w:lang w:val="ru-RU"/>
        </w:rPr>
        <w:tab/>
        <w:t>_________________________________________</w:t>
      </w:r>
    </w:p>
    <w:p w:rsidR="00704FD2" w:rsidRDefault="00704FD2" w:rsidP="00704FD2">
      <w:pPr>
        <w:spacing w:before="0" w:beforeAutospacing="0" w:after="0" w:afterAutospacing="0"/>
        <w:rPr>
          <w:rFonts w:ascii="Times New Roman" w:hAnsi="Times New Roman"/>
          <w:i/>
          <w:sz w:val="28"/>
          <w:szCs w:val="28"/>
          <w:lang w:val="ru-RU"/>
        </w:rPr>
      </w:pPr>
      <w:r w:rsidRPr="00E8736E">
        <w:rPr>
          <w:rFonts w:ascii="Times New Roman" w:hAnsi="Times New Roman"/>
          <w:i/>
          <w:sz w:val="28"/>
          <w:szCs w:val="28"/>
          <w:lang w:val="ru-RU"/>
        </w:rPr>
        <w:t xml:space="preserve">                        Подпись</w:t>
      </w:r>
      <w:r w:rsidRPr="00E8736E">
        <w:rPr>
          <w:rFonts w:ascii="Times New Roman" w:hAnsi="Times New Roman"/>
          <w:i/>
          <w:sz w:val="28"/>
          <w:szCs w:val="28"/>
          <w:lang w:val="ru-RU"/>
        </w:rPr>
        <w:tab/>
      </w:r>
      <w:r w:rsidRPr="00E8736E">
        <w:rPr>
          <w:rFonts w:ascii="Times New Roman" w:hAnsi="Times New Roman"/>
          <w:i/>
          <w:sz w:val="28"/>
          <w:szCs w:val="28"/>
          <w:lang w:val="ru-RU"/>
        </w:rPr>
        <w:tab/>
      </w:r>
      <w:r w:rsidRPr="00E8736E">
        <w:rPr>
          <w:rFonts w:ascii="Times New Roman" w:hAnsi="Times New Roman"/>
          <w:i/>
          <w:sz w:val="28"/>
          <w:szCs w:val="28"/>
          <w:lang w:val="ru-RU"/>
        </w:rPr>
        <w:tab/>
      </w:r>
      <w:r w:rsidRPr="00E8736E">
        <w:rPr>
          <w:rFonts w:ascii="Times New Roman" w:hAnsi="Times New Roman"/>
          <w:i/>
          <w:sz w:val="28"/>
          <w:szCs w:val="28"/>
          <w:lang w:val="ru-RU"/>
        </w:rPr>
        <w:tab/>
        <w:t xml:space="preserve">                                                                       Ф.И.О. должность </w:t>
      </w:r>
    </w:p>
    <w:p w:rsidR="000C4411" w:rsidRDefault="000C4411" w:rsidP="00704FD2">
      <w:pPr>
        <w:spacing w:before="0" w:beforeAutospacing="0" w:after="0" w:afterAutospacing="0"/>
        <w:rPr>
          <w:rFonts w:ascii="Times New Roman" w:hAnsi="Times New Roman"/>
          <w:i/>
          <w:sz w:val="28"/>
          <w:szCs w:val="28"/>
          <w:lang w:val="ru-RU"/>
        </w:rPr>
      </w:pPr>
    </w:p>
    <w:p w:rsidR="000C4411" w:rsidRDefault="000C4411" w:rsidP="00704FD2">
      <w:pPr>
        <w:spacing w:before="0" w:beforeAutospacing="0" w:after="0" w:afterAutospacing="0"/>
        <w:rPr>
          <w:rFonts w:ascii="Times New Roman" w:hAnsi="Times New Roman"/>
          <w:i/>
          <w:sz w:val="28"/>
          <w:szCs w:val="28"/>
          <w:lang w:val="ru-RU"/>
        </w:rPr>
      </w:pPr>
    </w:p>
    <w:p w:rsidR="000C4411" w:rsidRDefault="000C4411" w:rsidP="00704FD2">
      <w:pPr>
        <w:spacing w:before="0" w:beforeAutospacing="0" w:after="0" w:afterAutospacing="0"/>
        <w:rPr>
          <w:rFonts w:ascii="Times New Roman" w:hAnsi="Times New Roman"/>
          <w:i/>
          <w:sz w:val="28"/>
          <w:szCs w:val="28"/>
          <w:lang w:val="ru-RU"/>
        </w:rPr>
      </w:pPr>
    </w:p>
    <w:p w:rsidR="000C4411" w:rsidRDefault="000C4411" w:rsidP="00704FD2">
      <w:pPr>
        <w:spacing w:before="0" w:beforeAutospacing="0" w:after="0" w:afterAutospacing="0"/>
        <w:rPr>
          <w:rFonts w:ascii="Times New Roman" w:hAnsi="Times New Roman"/>
          <w:i/>
          <w:sz w:val="28"/>
          <w:szCs w:val="28"/>
          <w:lang w:val="ru-RU"/>
        </w:rPr>
      </w:pPr>
    </w:p>
    <w:p w:rsidR="000C4411" w:rsidRDefault="000C4411" w:rsidP="00704FD2">
      <w:pPr>
        <w:spacing w:before="0" w:beforeAutospacing="0" w:after="0" w:afterAutospacing="0"/>
        <w:rPr>
          <w:rFonts w:ascii="Times New Roman" w:hAnsi="Times New Roman"/>
          <w:i/>
          <w:sz w:val="28"/>
          <w:szCs w:val="28"/>
          <w:lang w:val="ru-RU"/>
        </w:rPr>
      </w:pPr>
    </w:p>
    <w:p w:rsidR="000C4411" w:rsidRDefault="000C4411" w:rsidP="00704FD2">
      <w:pPr>
        <w:spacing w:before="0" w:beforeAutospacing="0" w:after="0" w:afterAutospacing="0"/>
        <w:rPr>
          <w:rFonts w:ascii="Times New Roman" w:hAnsi="Times New Roman"/>
          <w:i/>
          <w:sz w:val="28"/>
          <w:szCs w:val="28"/>
          <w:lang w:val="ru-RU"/>
        </w:rPr>
      </w:pPr>
    </w:p>
    <w:p w:rsidR="000C4411" w:rsidRDefault="000C4411" w:rsidP="00704FD2">
      <w:pPr>
        <w:spacing w:before="0" w:beforeAutospacing="0" w:after="0" w:afterAutospacing="0"/>
        <w:rPr>
          <w:rFonts w:ascii="Times New Roman" w:hAnsi="Times New Roman"/>
          <w:i/>
          <w:sz w:val="28"/>
          <w:szCs w:val="28"/>
          <w:lang w:val="ru-RU"/>
        </w:rPr>
      </w:pPr>
    </w:p>
    <w:p w:rsidR="000C4411" w:rsidRDefault="000C4411" w:rsidP="00704FD2">
      <w:pPr>
        <w:spacing w:before="0" w:beforeAutospacing="0" w:after="0" w:afterAutospacing="0"/>
        <w:rPr>
          <w:rFonts w:ascii="Times New Roman" w:hAnsi="Times New Roman"/>
          <w:i/>
          <w:sz w:val="28"/>
          <w:szCs w:val="28"/>
          <w:lang w:val="ru-RU"/>
        </w:rPr>
      </w:pPr>
    </w:p>
    <w:p w:rsidR="000C4411" w:rsidRDefault="000C4411" w:rsidP="00704FD2">
      <w:pPr>
        <w:spacing w:before="0" w:beforeAutospacing="0" w:after="0" w:afterAutospacing="0"/>
        <w:rPr>
          <w:rFonts w:ascii="Times New Roman" w:hAnsi="Times New Roman"/>
          <w:i/>
          <w:sz w:val="28"/>
          <w:szCs w:val="28"/>
          <w:lang w:val="ru-RU"/>
        </w:rPr>
      </w:pPr>
    </w:p>
    <w:p w:rsidR="000C4411" w:rsidRDefault="000C4411" w:rsidP="00704FD2">
      <w:pPr>
        <w:spacing w:before="0" w:beforeAutospacing="0" w:after="0" w:afterAutospacing="0"/>
        <w:rPr>
          <w:rFonts w:ascii="Times New Roman" w:hAnsi="Times New Roman"/>
          <w:i/>
          <w:sz w:val="28"/>
          <w:szCs w:val="28"/>
          <w:lang w:val="ru-RU"/>
        </w:rPr>
      </w:pPr>
    </w:p>
    <w:p w:rsidR="000C4411" w:rsidRDefault="000C4411" w:rsidP="00704FD2">
      <w:pPr>
        <w:spacing w:before="0" w:beforeAutospacing="0" w:after="0" w:afterAutospacing="0"/>
        <w:rPr>
          <w:rFonts w:ascii="Times New Roman" w:hAnsi="Times New Roman"/>
          <w:i/>
          <w:sz w:val="28"/>
          <w:szCs w:val="28"/>
          <w:lang w:val="ru-RU"/>
        </w:rPr>
      </w:pPr>
    </w:p>
    <w:p w:rsidR="000C4411" w:rsidRDefault="000C4411" w:rsidP="00704FD2">
      <w:pPr>
        <w:spacing w:before="0" w:beforeAutospacing="0" w:after="0" w:afterAutospacing="0"/>
        <w:rPr>
          <w:rFonts w:ascii="Times New Roman" w:hAnsi="Times New Roman"/>
          <w:i/>
          <w:sz w:val="28"/>
          <w:szCs w:val="28"/>
          <w:lang w:val="ru-RU"/>
        </w:rPr>
      </w:pPr>
    </w:p>
    <w:p w:rsidR="000C4411" w:rsidRDefault="000C4411" w:rsidP="00704FD2">
      <w:pPr>
        <w:spacing w:before="0" w:beforeAutospacing="0" w:after="0" w:afterAutospacing="0"/>
        <w:rPr>
          <w:rFonts w:ascii="Times New Roman" w:hAnsi="Times New Roman"/>
          <w:i/>
          <w:sz w:val="28"/>
          <w:szCs w:val="28"/>
          <w:lang w:val="ru-RU"/>
        </w:rPr>
      </w:pPr>
    </w:p>
    <w:p w:rsidR="000C4411" w:rsidRPr="00E8736E" w:rsidRDefault="000C4411" w:rsidP="00704FD2">
      <w:pPr>
        <w:spacing w:before="0" w:beforeAutospacing="0" w:after="0" w:afterAutospacing="0"/>
        <w:rPr>
          <w:rFonts w:ascii="Times New Roman" w:hAnsi="Times New Roman"/>
          <w:i/>
          <w:sz w:val="28"/>
          <w:szCs w:val="28"/>
          <w:lang w:val="ru-RU"/>
        </w:rPr>
      </w:pPr>
    </w:p>
    <w:p w:rsidR="00704FD2" w:rsidRPr="00E8736E" w:rsidRDefault="00704FD2" w:rsidP="00704FD2">
      <w:pPr>
        <w:spacing w:before="0" w:beforeAutospacing="0" w:after="0" w:afterAutospacing="0"/>
        <w:rPr>
          <w:rFonts w:ascii="Times New Roman" w:hAnsi="Times New Roman"/>
          <w:sz w:val="28"/>
          <w:szCs w:val="28"/>
          <w:lang w:val="ru-RU"/>
        </w:rPr>
      </w:pPr>
    </w:p>
    <w:p w:rsidR="00704FD2" w:rsidRPr="00E8736E" w:rsidRDefault="00704FD2" w:rsidP="00704FD2">
      <w:pPr>
        <w:spacing w:before="0" w:beforeAutospacing="0" w:after="0" w:afterAutospacing="0"/>
        <w:jc w:val="right"/>
        <w:rPr>
          <w:rFonts w:ascii="Times New Roman" w:hAnsi="Times New Roman"/>
          <w:sz w:val="28"/>
          <w:szCs w:val="28"/>
          <w:lang w:val="ru-RU"/>
        </w:rPr>
      </w:pPr>
      <w:r w:rsidRPr="00E8736E">
        <w:rPr>
          <w:rFonts w:ascii="Times New Roman" w:hAnsi="Times New Roman"/>
          <w:sz w:val="28"/>
          <w:szCs w:val="28"/>
          <w:lang w:val="ru-RU"/>
        </w:rPr>
        <w:lastRenderedPageBreak/>
        <w:t>Приложение 4</w:t>
      </w:r>
    </w:p>
    <w:p w:rsidR="00704FD2" w:rsidRPr="00E8736E" w:rsidRDefault="00704FD2" w:rsidP="00704FD2">
      <w:pPr>
        <w:spacing w:before="0" w:beforeAutospacing="0" w:after="0" w:afterAutospacing="0"/>
        <w:jc w:val="right"/>
        <w:rPr>
          <w:rFonts w:ascii="Times New Roman" w:hAnsi="Times New Roman"/>
          <w:sz w:val="28"/>
          <w:szCs w:val="28"/>
          <w:lang w:val="ru-RU"/>
        </w:rPr>
      </w:pPr>
      <w:r w:rsidRPr="00E8736E">
        <w:rPr>
          <w:rFonts w:ascii="Times New Roman" w:hAnsi="Times New Roman"/>
          <w:sz w:val="28"/>
          <w:szCs w:val="28"/>
          <w:lang w:val="ru-RU"/>
        </w:rPr>
        <w:t>К Административному регламенту муниципальной функции</w:t>
      </w:r>
    </w:p>
    <w:p w:rsidR="00704FD2" w:rsidRPr="00E8736E" w:rsidRDefault="00704FD2" w:rsidP="00704FD2">
      <w:pPr>
        <w:spacing w:before="0" w:beforeAutospacing="0" w:after="0" w:afterAutospacing="0"/>
        <w:jc w:val="right"/>
        <w:rPr>
          <w:rFonts w:ascii="Times New Roman" w:hAnsi="Times New Roman"/>
          <w:sz w:val="28"/>
          <w:szCs w:val="28"/>
          <w:lang w:val="ru-RU"/>
        </w:rPr>
      </w:pPr>
      <w:r w:rsidRPr="00E8736E">
        <w:rPr>
          <w:rFonts w:ascii="Times New Roman" w:hAnsi="Times New Roman"/>
          <w:sz w:val="28"/>
          <w:szCs w:val="28"/>
          <w:lang w:val="ru-RU"/>
        </w:rPr>
        <w:t xml:space="preserve">«Осуществление лесного контроля и надзора за использованием, </w:t>
      </w:r>
    </w:p>
    <w:p w:rsidR="00704FD2" w:rsidRPr="00E8736E" w:rsidRDefault="00704FD2" w:rsidP="00704FD2">
      <w:pPr>
        <w:spacing w:before="0" w:beforeAutospacing="0" w:after="0" w:afterAutospacing="0"/>
        <w:jc w:val="right"/>
        <w:rPr>
          <w:rFonts w:ascii="Times New Roman" w:hAnsi="Times New Roman"/>
          <w:sz w:val="28"/>
          <w:szCs w:val="28"/>
          <w:lang w:val="ru-RU"/>
        </w:rPr>
      </w:pPr>
      <w:r w:rsidRPr="00E8736E">
        <w:rPr>
          <w:rFonts w:ascii="Times New Roman" w:hAnsi="Times New Roman"/>
          <w:sz w:val="28"/>
          <w:szCs w:val="28"/>
          <w:lang w:val="ru-RU"/>
        </w:rPr>
        <w:t xml:space="preserve">охраной, защитой  и воспроизводством городских лесов, </w:t>
      </w:r>
    </w:p>
    <w:p w:rsidR="00704FD2" w:rsidRDefault="00704FD2" w:rsidP="00704FD2">
      <w:pPr>
        <w:spacing w:before="0" w:beforeAutospacing="0" w:after="0" w:afterAutospacing="0"/>
        <w:jc w:val="right"/>
        <w:rPr>
          <w:rFonts w:ascii="Times New Roman" w:hAnsi="Times New Roman"/>
          <w:sz w:val="28"/>
          <w:szCs w:val="28"/>
          <w:lang w:val="ru-RU"/>
        </w:rPr>
      </w:pPr>
      <w:proofErr w:type="gramStart"/>
      <w:r w:rsidRPr="00E8736E">
        <w:rPr>
          <w:rFonts w:ascii="Times New Roman" w:hAnsi="Times New Roman"/>
          <w:sz w:val="28"/>
          <w:szCs w:val="28"/>
          <w:lang w:val="ru-RU"/>
        </w:rPr>
        <w:t>расположенных в границах муниципального образования «</w:t>
      </w:r>
      <w:proofErr w:type="spellStart"/>
      <w:r w:rsidR="000C4411">
        <w:rPr>
          <w:rFonts w:ascii="Times New Roman" w:hAnsi="Times New Roman"/>
          <w:sz w:val="28"/>
          <w:szCs w:val="28"/>
          <w:lang w:val="ru-RU"/>
        </w:rPr>
        <w:t>Тлюстенхабльское</w:t>
      </w:r>
      <w:proofErr w:type="spellEnd"/>
      <w:r w:rsidR="000C4411">
        <w:rPr>
          <w:rFonts w:ascii="Times New Roman" w:hAnsi="Times New Roman"/>
          <w:sz w:val="28"/>
          <w:szCs w:val="28"/>
          <w:lang w:val="ru-RU"/>
        </w:rPr>
        <w:t xml:space="preserve"> городское поселение</w:t>
      </w:r>
      <w:r w:rsidRPr="00E8736E">
        <w:rPr>
          <w:rFonts w:ascii="Times New Roman" w:hAnsi="Times New Roman"/>
          <w:sz w:val="28"/>
          <w:szCs w:val="28"/>
          <w:lang w:val="ru-RU"/>
        </w:rPr>
        <w:t xml:space="preserve">» </w:t>
      </w:r>
      <w:proofErr w:type="gramEnd"/>
    </w:p>
    <w:p w:rsidR="000C4411" w:rsidRDefault="000C4411" w:rsidP="00704FD2">
      <w:pPr>
        <w:spacing w:before="0" w:beforeAutospacing="0" w:after="0" w:afterAutospacing="0"/>
        <w:jc w:val="right"/>
        <w:rPr>
          <w:rFonts w:ascii="Times New Roman" w:hAnsi="Times New Roman"/>
          <w:sz w:val="28"/>
          <w:szCs w:val="28"/>
          <w:lang w:val="ru-RU"/>
        </w:rPr>
      </w:pPr>
    </w:p>
    <w:p w:rsidR="000C4411" w:rsidRDefault="000C4411" w:rsidP="00704FD2">
      <w:pPr>
        <w:spacing w:before="0" w:beforeAutospacing="0" w:after="0" w:afterAutospacing="0"/>
        <w:jc w:val="right"/>
        <w:rPr>
          <w:rFonts w:ascii="Times New Roman" w:hAnsi="Times New Roman"/>
          <w:sz w:val="28"/>
          <w:szCs w:val="28"/>
          <w:lang w:val="ru-RU"/>
        </w:rPr>
      </w:pPr>
    </w:p>
    <w:p w:rsidR="000C4411" w:rsidRPr="00E8736E" w:rsidRDefault="000C4411" w:rsidP="00704FD2">
      <w:pPr>
        <w:spacing w:before="0" w:beforeAutospacing="0" w:after="0" w:afterAutospacing="0"/>
        <w:jc w:val="right"/>
        <w:rPr>
          <w:rFonts w:ascii="Times New Roman" w:hAnsi="Times New Roman"/>
          <w:sz w:val="28"/>
          <w:szCs w:val="28"/>
          <w:lang w:val="ru-RU"/>
        </w:rPr>
      </w:pPr>
    </w:p>
    <w:p w:rsidR="00704FD2" w:rsidRPr="00E8736E" w:rsidRDefault="00704FD2" w:rsidP="00704FD2">
      <w:pPr>
        <w:spacing w:before="0" w:beforeAutospacing="0" w:after="0" w:afterAutospacing="0"/>
        <w:jc w:val="right"/>
        <w:rPr>
          <w:rFonts w:ascii="Times New Roman" w:hAnsi="Times New Roman"/>
          <w:sz w:val="28"/>
          <w:szCs w:val="28"/>
          <w:lang w:val="ru-RU"/>
        </w:rPr>
      </w:pPr>
    </w:p>
    <w:p w:rsidR="00704FD2" w:rsidRPr="00E8736E" w:rsidRDefault="00704FD2" w:rsidP="00704FD2">
      <w:pPr>
        <w:pStyle w:val="13"/>
        <w:rPr>
          <w:b/>
          <w:bCs/>
          <w:spacing w:val="-20"/>
          <w:sz w:val="28"/>
          <w:szCs w:val="28"/>
        </w:rPr>
      </w:pPr>
      <w:r w:rsidRPr="00E8736E">
        <w:rPr>
          <w:b/>
          <w:bCs/>
          <w:spacing w:val="-20"/>
          <w:sz w:val="28"/>
          <w:szCs w:val="28"/>
        </w:rPr>
        <w:t xml:space="preserve">АДМИНИСТРАЦИЯ </w:t>
      </w:r>
      <w:r w:rsidR="000C4411">
        <w:rPr>
          <w:b/>
          <w:bCs/>
          <w:spacing w:val="-20"/>
          <w:sz w:val="28"/>
          <w:szCs w:val="28"/>
        </w:rPr>
        <w:t>МУНИЦИПАЛЬНОГО ОБРАЗОВАНИЯ</w:t>
      </w:r>
      <w:r w:rsidRPr="00E8736E">
        <w:rPr>
          <w:b/>
          <w:bCs/>
          <w:spacing w:val="-20"/>
          <w:sz w:val="28"/>
          <w:szCs w:val="28"/>
        </w:rPr>
        <w:t xml:space="preserve"> </w:t>
      </w:r>
    </w:p>
    <w:p w:rsidR="00704FD2" w:rsidRPr="00E8736E" w:rsidRDefault="000C4411" w:rsidP="00704FD2">
      <w:pPr>
        <w:pStyle w:val="13"/>
        <w:rPr>
          <w:sz w:val="28"/>
          <w:szCs w:val="28"/>
        </w:rPr>
      </w:pPr>
      <w:r>
        <w:rPr>
          <w:sz w:val="28"/>
          <w:szCs w:val="28"/>
        </w:rPr>
        <w:t>«ТЛЮСТЕНХАБЛЬСКОЕ ГОРОДСКОЕ ПОСЕЛЕНИЕ»</w:t>
      </w:r>
    </w:p>
    <w:p w:rsidR="00704FD2" w:rsidRPr="00E8736E" w:rsidRDefault="00986F6A" w:rsidP="00704FD2">
      <w:pPr>
        <w:spacing w:before="0" w:beforeAutospacing="0" w:after="0" w:afterAutospacing="0"/>
        <w:rPr>
          <w:rFonts w:ascii="Times New Roman" w:hAnsi="Times New Roman"/>
          <w:sz w:val="28"/>
          <w:szCs w:val="28"/>
          <w:lang w:val="ru-RU"/>
        </w:rPr>
      </w:pPr>
      <w:r w:rsidRPr="00E8736E">
        <w:rPr>
          <w:rFonts w:ascii="Times New Roman" w:hAnsi="Times New Roman"/>
          <w:noProof/>
          <w:sz w:val="28"/>
          <w:szCs w:val="28"/>
        </w:rPr>
        <w:pict>
          <v:group id="_x0000_s1307" style="position:absolute;left:0;text-align:left;margin-left:64.7pt;margin-top:154.35pt;width:504.05pt;height:5.75pt;z-index:251945984;mso-position-horizontal-relative:page;mso-position-vertical-relative:page" coordsize="20000,20010">
            <v:line id="_x0000_s1308" style="position:absolute" from="0,0" to="20000,174" o:allowincell="f" strokeweight="2pt">
              <v:stroke startarrowwidth="narrow" startarrowlength="short" endarrowwidth="narrow" endarrowlength="short"/>
            </v:line>
            <v:line id="_x0000_s1309" style="position:absolute" from="0,19836" to="19968,20010" o:allowincell="f" strokeweight="1pt">
              <v:stroke startarrowwidth="narrow" startarrowlength="short" endarrowwidth="narrow" endarrowlength="short"/>
            </v:line>
            <w10:wrap anchorx="page" anchory="page"/>
          </v:group>
        </w:pict>
      </w:r>
    </w:p>
    <w:tbl>
      <w:tblPr>
        <w:tblW w:w="5000" w:type="pct"/>
        <w:tblCellMar>
          <w:left w:w="28" w:type="dxa"/>
          <w:right w:w="28" w:type="dxa"/>
        </w:tblCellMar>
        <w:tblLook w:val="0000"/>
      </w:tblPr>
      <w:tblGrid>
        <w:gridCol w:w="3334"/>
        <w:gridCol w:w="3840"/>
        <w:gridCol w:w="333"/>
        <w:gridCol w:w="248"/>
        <w:gridCol w:w="1400"/>
        <w:gridCol w:w="361"/>
        <w:gridCol w:w="333"/>
        <w:gridCol w:w="298"/>
      </w:tblGrid>
      <w:tr w:rsidR="00704FD2" w:rsidRPr="00E8736E" w:rsidTr="000C4411">
        <w:tc>
          <w:tcPr>
            <w:tcW w:w="1643" w:type="pct"/>
            <w:tcBorders>
              <w:top w:val="nil"/>
              <w:left w:val="nil"/>
              <w:bottom w:val="single" w:sz="4" w:space="0" w:color="auto"/>
              <w:right w:val="nil"/>
            </w:tcBorders>
            <w:vAlign w:val="bottom"/>
          </w:tcPr>
          <w:p w:rsidR="00704FD2" w:rsidRPr="00E8736E" w:rsidRDefault="00704FD2" w:rsidP="000C4411">
            <w:pPr>
              <w:spacing w:before="0" w:beforeAutospacing="0" w:after="0" w:afterAutospacing="0"/>
              <w:rPr>
                <w:rFonts w:ascii="Times New Roman" w:hAnsi="Times New Roman"/>
                <w:sz w:val="28"/>
                <w:szCs w:val="28"/>
                <w:lang w:val="ru-RU"/>
              </w:rPr>
            </w:pPr>
          </w:p>
        </w:tc>
        <w:tc>
          <w:tcPr>
            <w:tcW w:w="1892" w:type="pct"/>
            <w:tcBorders>
              <w:top w:val="nil"/>
              <w:left w:val="nil"/>
              <w:bottom w:val="nil"/>
              <w:right w:val="nil"/>
            </w:tcBorders>
            <w:vAlign w:val="bottom"/>
          </w:tcPr>
          <w:p w:rsidR="00704FD2" w:rsidRPr="00E8736E" w:rsidRDefault="00704FD2" w:rsidP="00E8736E">
            <w:pPr>
              <w:spacing w:before="0" w:beforeAutospacing="0" w:after="0" w:afterAutospacing="0"/>
              <w:jc w:val="right"/>
              <w:rPr>
                <w:rFonts w:ascii="Times New Roman" w:hAnsi="Times New Roman"/>
                <w:sz w:val="28"/>
                <w:szCs w:val="28"/>
              </w:rPr>
            </w:pPr>
            <w:r w:rsidRPr="00E8736E">
              <w:rPr>
                <w:rFonts w:ascii="Times New Roman" w:hAnsi="Times New Roman"/>
                <w:sz w:val="28"/>
                <w:szCs w:val="28"/>
              </w:rPr>
              <w:t>“</w:t>
            </w:r>
          </w:p>
        </w:tc>
        <w:tc>
          <w:tcPr>
            <w:tcW w:w="164" w:type="pct"/>
            <w:tcBorders>
              <w:top w:val="nil"/>
              <w:left w:val="nil"/>
              <w:bottom w:val="single" w:sz="4" w:space="0" w:color="auto"/>
              <w:right w:val="nil"/>
            </w:tcBorders>
            <w:vAlign w:val="bottom"/>
          </w:tcPr>
          <w:p w:rsidR="00704FD2" w:rsidRPr="00E8736E" w:rsidRDefault="00704FD2" w:rsidP="00E8736E">
            <w:pPr>
              <w:spacing w:before="0" w:beforeAutospacing="0" w:after="0" w:afterAutospacing="0"/>
              <w:jc w:val="center"/>
              <w:rPr>
                <w:rFonts w:ascii="Times New Roman" w:hAnsi="Times New Roman"/>
                <w:sz w:val="28"/>
                <w:szCs w:val="28"/>
              </w:rPr>
            </w:pPr>
          </w:p>
        </w:tc>
        <w:tc>
          <w:tcPr>
            <w:tcW w:w="122" w:type="pct"/>
            <w:tcBorders>
              <w:top w:val="nil"/>
              <w:left w:val="nil"/>
              <w:bottom w:val="nil"/>
              <w:right w:val="nil"/>
            </w:tcBorders>
            <w:vAlign w:val="bottom"/>
          </w:tcPr>
          <w:p w:rsidR="00704FD2" w:rsidRPr="00E8736E" w:rsidRDefault="00704FD2" w:rsidP="00E8736E">
            <w:pPr>
              <w:spacing w:before="0" w:beforeAutospacing="0" w:after="0" w:afterAutospacing="0"/>
              <w:rPr>
                <w:rFonts w:ascii="Times New Roman" w:hAnsi="Times New Roman"/>
                <w:sz w:val="28"/>
                <w:szCs w:val="28"/>
              </w:rPr>
            </w:pPr>
            <w:r w:rsidRPr="00E8736E">
              <w:rPr>
                <w:rFonts w:ascii="Times New Roman" w:hAnsi="Times New Roman"/>
                <w:sz w:val="28"/>
                <w:szCs w:val="28"/>
              </w:rPr>
              <w:t>”</w:t>
            </w:r>
          </w:p>
        </w:tc>
        <w:tc>
          <w:tcPr>
            <w:tcW w:w="690" w:type="pct"/>
            <w:tcBorders>
              <w:top w:val="nil"/>
              <w:left w:val="nil"/>
              <w:bottom w:val="single" w:sz="4" w:space="0" w:color="auto"/>
              <w:right w:val="nil"/>
            </w:tcBorders>
            <w:vAlign w:val="bottom"/>
          </w:tcPr>
          <w:p w:rsidR="00704FD2" w:rsidRPr="00E8736E" w:rsidRDefault="00704FD2" w:rsidP="00E8736E">
            <w:pPr>
              <w:spacing w:before="0" w:beforeAutospacing="0" w:after="0" w:afterAutospacing="0"/>
              <w:jc w:val="center"/>
              <w:rPr>
                <w:rFonts w:ascii="Times New Roman" w:hAnsi="Times New Roman"/>
                <w:sz w:val="28"/>
                <w:szCs w:val="28"/>
              </w:rPr>
            </w:pPr>
          </w:p>
        </w:tc>
        <w:tc>
          <w:tcPr>
            <w:tcW w:w="178" w:type="pct"/>
            <w:tcBorders>
              <w:top w:val="nil"/>
              <w:left w:val="nil"/>
              <w:bottom w:val="nil"/>
              <w:right w:val="nil"/>
            </w:tcBorders>
            <w:vAlign w:val="bottom"/>
          </w:tcPr>
          <w:p w:rsidR="00704FD2" w:rsidRPr="00E8736E" w:rsidRDefault="00704FD2" w:rsidP="00E8736E">
            <w:pPr>
              <w:spacing w:before="0" w:beforeAutospacing="0" w:after="0" w:afterAutospacing="0"/>
              <w:jc w:val="right"/>
              <w:rPr>
                <w:rFonts w:ascii="Times New Roman" w:hAnsi="Times New Roman"/>
                <w:sz w:val="28"/>
                <w:szCs w:val="28"/>
              </w:rPr>
            </w:pPr>
            <w:r w:rsidRPr="00E8736E">
              <w:rPr>
                <w:rFonts w:ascii="Times New Roman" w:hAnsi="Times New Roman"/>
                <w:sz w:val="28"/>
                <w:szCs w:val="28"/>
              </w:rPr>
              <w:t>20</w:t>
            </w:r>
          </w:p>
        </w:tc>
        <w:tc>
          <w:tcPr>
            <w:tcW w:w="164" w:type="pct"/>
            <w:tcBorders>
              <w:top w:val="nil"/>
              <w:left w:val="nil"/>
              <w:bottom w:val="single" w:sz="4" w:space="0" w:color="auto"/>
              <w:right w:val="nil"/>
            </w:tcBorders>
            <w:vAlign w:val="bottom"/>
          </w:tcPr>
          <w:p w:rsidR="00704FD2" w:rsidRPr="00E8736E" w:rsidRDefault="00704FD2" w:rsidP="00E8736E">
            <w:pPr>
              <w:spacing w:before="0" w:beforeAutospacing="0" w:after="0" w:afterAutospacing="0"/>
              <w:rPr>
                <w:rFonts w:ascii="Times New Roman" w:hAnsi="Times New Roman"/>
                <w:sz w:val="28"/>
                <w:szCs w:val="28"/>
              </w:rPr>
            </w:pPr>
          </w:p>
        </w:tc>
        <w:tc>
          <w:tcPr>
            <w:tcW w:w="147" w:type="pct"/>
            <w:tcBorders>
              <w:top w:val="nil"/>
              <w:left w:val="nil"/>
              <w:bottom w:val="nil"/>
              <w:right w:val="nil"/>
            </w:tcBorders>
            <w:vAlign w:val="bottom"/>
          </w:tcPr>
          <w:p w:rsidR="00704FD2" w:rsidRPr="00E8736E" w:rsidRDefault="00704FD2" w:rsidP="00E8736E">
            <w:pPr>
              <w:spacing w:before="0" w:beforeAutospacing="0" w:after="0" w:afterAutospacing="0"/>
              <w:ind w:left="57"/>
              <w:rPr>
                <w:rFonts w:ascii="Times New Roman" w:hAnsi="Times New Roman"/>
                <w:sz w:val="28"/>
                <w:szCs w:val="28"/>
              </w:rPr>
            </w:pPr>
            <w:r w:rsidRPr="00E8736E">
              <w:rPr>
                <w:rFonts w:ascii="Times New Roman" w:hAnsi="Times New Roman"/>
                <w:sz w:val="28"/>
                <w:szCs w:val="28"/>
              </w:rPr>
              <w:t>г.</w:t>
            </w:r>
          </w:p>
        </w:tc>
      </w:tr>
      <w:tr w:rsidR="00704FD2" w:rsidRPr="00E8736E" w:rsidTr="000C4411">
        <w:trPr>
          <w:cantSplit/>
        </w:trPr>
        <w:tc>
          <w:tcPr>
            <w:tcW w:w="1643" w:type="pct"/>
            <w:tcBorders>
              <w:top w:val="nil"/>
              <w:left w:val="nil"/>
              <w:bottom w:val="nil"/>
              <w:right w:val="nil"/>
            </w:tcBorders>
          </w:tcPr>
          <w:p w:rsidR="00704FD2" w:rsidRPr="00E8736E" w:rsidRDefault="00704FD2" w:rsidP="00E8736E">
            <w:pPr>
              <w:spacing w:before="0" w:beforeAutospacing="0" w:after="0" w:afterAutospacing="0"/>
              <w:jc w:val="center"/>
              <w:rPr>
                <w:rFonts w:ascii="Times New Roman" w:hAnsi="Times New Roman"/>
                <w:i/>
                <w:sz w:val="28"/>
                <w:szCs w:val="28"/>
              </w:rPr>
            </w:pPr>
            <w:r w:rsidRPr="00E8736E">
              <w:rPr>
                <w:rFonts w:ascii="Times New Roman" w:hAnsi="Times New Roman"/>
                <w:i/>
                <w:sz w:val="28"/>
                <w:szCs w:val="28"/>
              </w:rPr>
              <w:t>(</w:t>
            </w:r>
            <w:proofErr w:type="spellStart"/>
            <w:r w:rsidRPr="00E8736E">
              <w:rPr>
                <w:rFonts w:ascii="Times New Roman" w:hAnsi="Times New Roman"/>
                <w:i/>
                <w:sz w:val="28"/>
                <w:szCs w:val="28"/>
              </w:rPr>
              <w:t>место</w:t>
            </w:r>
            <w:proofErr w:type="spellEnd"/>
            <w:r w:rsidRPr="00E8736E">
              <w:rPr>
                <w:rFonts w:ascii="Times New Roman" w:hAnsi="Times New Roman"/>
                <w:i/>
                <w:sz w:val="28"/>
                <w:szCs w:val="28"/>
              </w:rPr>
              <w:t xml:space="preserve"> </w:t>
            </w:r>
            <w:proofErr w:type="spellStart"/>
            <w:r w:rsidRPr="00E8736E">
              <w:rPr>
                <w:rFonts w:ascii="Times New Roman" w:hAnsi="Times New Roman"/>
                <w:i/>
                <w:sz w:val="28"/>
                <w:szCs w:val="28"/>
              </w:rPr>
              <w:t>составления</w:t>
            </w:r>
            <w:proofErr w:type="spellEnd"/>
            <w:r w:rsidRPr="00E8736E">
              <w:rPr>
                <w:rFonts w:ascii="Times New Roman" w:hAnsi="Times New Roman"/>
                <w:i/>
                <w:sz w:val="28"/>
                <w:szCs w:val="28"/>
              </w:rPr>
              <w:t xml:space="preserve"> </w:t>
            </w:r>
            <w:proofErr w:type="spellStart"/>
            <w:r w:rsidRPr="00E8736E">
              <w:rPr>
                <w:rFonts w:ascii="Times New Roman" w:hAnsi="Times New Roman"/>
                <w:i/>
                <w:sz w:val="28"/>
                <w:szCs w:val="28"/>
              </w:rPr>
              <w:t>акта</w:t>
            </w:r>
            <w:proofErr w:type="spellEnd"/>
            <w:r w:rsidRPr="00E8736E">
              <w:rPr>
                <w:rFonts w:ascii="Times New Roman" w:hAnsi="Times New Roman"/>
                <w:i/>
                <w:sz w:val="28"/>
                <w:szCs w:val="28"/>
              </w:rPr>
              <w:t>)</w:t>
            </w:r>
          </w:p>
        </w:tc>
        <w:tc>
          <w:tcPr>
            <w:tcW w:w="1892" w:type="pct"/>
            <w:tcBorders>
              <w:top w:val="nil"/>
              <w:left w:val="nil"/>
              <w:bottom w:val="nil"/>
              <w:right w:val="nil"/>
            </w:tcBorders>
          </w:tcPr>
          <w:p w:rsidR="00704FD2" w:rsidRPr="00E8736E" w:rsidRDefault="00704FD2" w:rsidP="00E8736E">
            <w:pPr>
              <w:spacing w:before="0" w:beforeAutospacing="0" w:after="0" w:afterAutospacing="0"/>
              <w:rPr>
                <w:rFonts w:ascii="Times New Roman" w:hAnsi="Times New Roman"/>
                <w:i/>
                <w:sz w:val="28"/>
                <w:szCs w:val="28"/>
              </w:rPr>
            </w:pPr>
          </w:p>
        </w:tc>
        <w:tc>
          <w:tcPr>
            <w:tcW w:w="1465" w:type="pct"/>
            <w:gridSpan w:val="6"/>
            <w:tcBorders>
              <w:top w:val="nil"/>
              <w:left w:val="nil"/>
              <w:bottom w:val="nil"/>
              <w:right w:val="nil"/>
            </w:tcBorders>
          </w:tcPr>
          <w:p w:rsidR="00704FD2" w:rsidRPr="00E8736E" w:rsidRDefault="00704FD2" w:rsidP="00E8736E">
            <w:pPr>
              <w:spacing w:before="0" w:beforeAutospacing="0" w:after="0" w:afterAutospacing="0"/>
              <w:jc w:val="center"/>
              <w:rPr>
                <w:rFonts w:ascii="Times New Roman" w:hAnsi="Times New Roman"/>
                <w:i/>
                <w:sz w:val="28"/>
                <w:szCs w:val="28"/>
              </w:rPr>
            </w:pPr>
            <w:r w:rsidRPr="00E8736E">
              <w:rPr>
                <w:rFonts w:ascii="Times New Roman" w:hAnsi="Times New Roman"/>
                <w:i/>
                <w:sz w:val="28"/>
                <w:szCs w:val="28"/>
              </w:rPr>
              <w:t>(</w:t>
            </w:r>
            <w:proofErr w:type="spellStart"/>
            <w:r w:rsidRPr="00E8736E">
              <w:rPr>
                <w:rFonts w:ascii="Times New Roman" w:hAnsi="Times New Roman"/>
                <w:i/>
                <w:sz w:val="28"/>
                <w:szCs w:val="28"/>
              </w:rPr>
              <w:t>дата</w:t>
            </w:r>
            <w:proofErr w:type="spellEnd"/>
            <w:r w:rsidRPr="00E8736E">
              <w:rPr>
                <w:rFonts w:ascii="Times New Roman" w:hAnsi="Times New Roman"/>
                <w:i/>
                <w:sz w:val="28"/>
                <w:szCs w:val="28"/>
              </w:rPr>
              <w:t xml:space="preserve"> </w:t>
            </w:r>
            <w:proofErr w:type="spellStart"/>
            <w:r w:rsidRPr="00E8736E">
              <w:rPr>
                <w:rFonts w:ascii="Times New Roman" w:hAnsi="Times New Roman"/>
                <w:i/>
                <w:sz w:val="28"/>
                <w:szCs w:val="28"/>
              </w:rPr>
              <w:t>составления</w:t>
            </w:r>
            <w:proofErr w:type="spellEnd"/>
            <w:r w:rsidRPr="00E8736E">
              <w:rPr>
                <w:rFonts w:ascii="Times New Roman" w:hAnsi="Times New Roman"/>
                <w:i/>
                <w:sz w:val="28"/>
                <w:szCs w:val="28"/>
              </w:rPr>
              <w:t xml:space="preserve"> </w:t>
            </w:r>
            <w:proofErr w:type="spellStart"/>
            <w:r w:rsidRPr="00E8736E">
              <w:rPr>
                <w:rFonts w:ascii="Times New Roman" w:hAnsi="Times New Roman"/>
                <w:i/>
                <w:sz w:val="28"/>
                <w:szCs w:val="28"/>
              </w:rPr>
              <w:t>акта</w:t>
            </w:r>
            <w:proofErr w:type="spellEnd"/>
            <w:r w:rsidRPr="00E8736E">
              <w:rPr>
                <w:rFonts w:ascii="Times New Roman" w:hAnsi="Times New Roman"/>
                <w:i/>
                <w:sz w:val="28"/>
                <w:szCs w:val="28"/>
              </w:rPr>
              <w:t>)</w:t>
            </w:r>
          </w:p>
        </w:tc>
      </w:tr>
    </w:tbl>
    <w:p w:rsidR="00704FD2" w:rsidRPr="00E8736E" w:rsidRDefault="00704FD2" w:rsidP="00704FD2">
      <w:pPr>
        <w:spacing w:before="0" w:beforeAutospacing="0" w:after="0" w:afterAutospacing="0"/>
        <w:ind w:left="7286"/>
        <w:jc w:val="center"/>
        <w:rPr>
          <w:rFonts w:ascii="Times New Roman" w:hAnsi="Times New Roman"/>
          <w:sz w:val="28"/>
          <w:szCs w:val="28"/>
        </w:rPr>
      </w:pPr>
    </w:p>
    <w:p w:rsidR="00704FD2" w:rsidRPr="00E8736E" w:rsidRDefault="00704FD2" w:rsidP="00704FD2">
      <w:pPr>
        <w:pBdr>
          <w:top w:val="single" w:sz="4" w:space="1" w:color="auto"/>
        </w:pBdr>
        <w:spacing w:before="0" w:beforeAutospacing="0" w:after="0" w:afterAutospacing="0"/>
        <w:ind w:left="7286"/>
        <w:jc w:val="center"/>
        <w:rPr>
          <w:rFonts w:ascii="Times New Roman" w:hAnsi="Times New Roman"/>
          <w:i/>
          <w:sz w:val="28"/>
          <w:szCs w:val="28"/>
        </w:rPr>
      </w:pPr>
      <w:r w:rsidRPr="00E8736E">
        <w:rPr>
          <w:rFonts w:ascii="Times New Roman" w:hAnsi="Times New Roman"/>
          <w:i/>
          <w:sz w:val="28"/>
          <w:szCs w:val="28"/>
        </w:rPr>
        <w:t>(</w:t>
      </w:r>
      <w:proofErr w:type="spellStart"/>
      <w:proofErr w:type="gramStart"/>
      <w:r w:rsidRPr="00E8736E">
        <w:rPr>
          <w:rFonts w:ascii="Times New Roman" w:hAnsi="Times New Roman"/>
          <w:i/>
          <w:sz w:val="28"/>
          <w:szCs w:val="28"/>
        </w:rPr>
        <w:t>время</w:t>
      </w:r>
      <w:proofErr w:type="spellEnd"/>
      <w:proofErr w:type="gramEnd"/>
      <w:r w:rsidRPr="00E8736E">
        <w:rPr>
          <w:rFonts w:ascii="Times New Roman" w:hAnsi="Times New Roman"/>
          <w:i/>
          <w:sz w:val="28"/>
          <w:szCs w:val="28"/>
        </w:rPr>
        <w:t xml:space="preserve"> </w:t>
      </w:r>
      <w:proofErr w:type="spellStart"/>
      <w:r w:rsidRPr="00E8736E">
        <w:rPr>
          <w:rFonts w:ascii="Times New Roman" w:hAnsi="Times New Roman"/>
          <w:i/>
          <w:sz w:val="28"/>
          <w:szCs w:val="28"/>
        </w:rPr>
        <w:t>составления</w:t>
      </w:r>
      <w:proofErr w:type="spellEnd"/>
      <w:r w:rsidRPr="00E8736E">
        <w:rPr>
          <w:rFonts w:ascii="Times New Roman" w:hAnsi="Times New Roman"/>
          <w:i/>
          <w:sz w:val="28"/>
          <w:szCs w:val="28"/>
        </w:rPr>
        <w:t xml:space="preserve"> </w:t>
      </w:r>
      <w:proofErr w:type="spellStart"/>
      <w:r w:rsidRPr="00E8736E">
        <w:rPr>
          <w:rFonts w:ascii="Times New Roman" w:hAnsi="Times New Roman"/>
          <w:i/>
          <w:sz w:val="28"/>
          <w:szCs w:val="28"/>
        </w:rPr>
        <w:t>акта</w:t>
      </w:r>
      <w:proofErr w:type="spellEnd"/>
      <w:r w:rsidRPr="00E8736E">
        <w:rPr>
          <w:rFonts w:ascii="Times New Roman" w:hAnsi="Times New Roman"/>
          <w:i/>
          <w:sz w:val="28"/>
          <w:szCs w:val="28"/>
        </w:rPr>
        <w:t>)</w:t>
      </w:r>
    </w:p>
    <w:p w:rsidR="00704FD2" w:rsidRPr="00E8736E" w:rsidRDefault="00704FD2" w:rsidP="00704FD2">
      <w:pPr>
        <w:widowControl w:val="0"/>
        <w:spacing w:before="0" w:beforeAutospacing="0" w:after="0" w:afterAutospacing="0"/>
        <w:jc w:val="center"/>
        <w:rPr>
          <w:rFonts w:ascii="Times New Roman" w:hAnsi="Times New Roman"/>
          <w:sz w:val="28"/>
          <w:szCs w:val="28"/>
        </w:rPr>
      </w:pPr>
    </w:p>
    <w:p w:rsidR="00704FD2" w:rsidRPr="00E8736E" w:rsidRDefault="00704FD2" w:rsidP="00704FD2">
      <w:pPr>
        <w:spacing w:before="0" w:beforeAutospacing="0" w:after="0" w:afterAutospacing="0"/>
        <w:jc w:val="center"/>
        <w:rPr>
          <w:rFonts w:ascii="Times New Roman" w:hAnsi="Times New Roman"/>
          <w:b/>
          <w:bCs/>
          <w:sz w:val="28"/>
          <w:szCs w:val="28"/>
        </w:rPr>
      </w:pPr>
      <w:r w:rsidRPr="00E8736E">
        <w:rPr>
          <w:rFonts w:ascii="Times New Roman" w:hAnsi="Times New Roman"/>
          <w:b/>
          <w:bCs/>
          <w:sz w:val="28"/>
          <w:szCs w:val="28"/>
        </w:rPr>
        <w:t>АКТ ПРОВЕРКИ</w:t>
      </w:r>
    </w:p>
    <w:p w:rsidR="00704FD2" w:rsidRPr="00E8736E" w:rsidRDefault="00704FD2" w:rsidP="00704FD2">
      <w:pPr>
        <w:spacing w:before="0" w:beforeAutospacing="0" w:after="0" w:afterAutospacing="0"/>
        <w:jc w:val="center"/>
        <w:rPr>
          <w:rFonts w:ascii="Times New Roman" w:hAnsi="Times New Roman"/>
          <w:b/>
          <w:bCs/>
          <w:sz w:val="28"/>
          <w:szCs w:val="28"/>
          <w:lang w:val="ru-RU"/>
        </w:rPr>
      </w:pPr>
      <w:r w:rsidRPr="00E8736E">
        <w:rPr>
          <w:rFonts w:ascii="Times New Roman" w:hAnsi="Times New Roman"/>
          <w:b/>
          <w:sz w:val="28"/>
          <w:szCs w:val="28"/>
          <w:lang w:val="ru-RU"/>
        </w:rPr>
        <w:t>соблюдения лесного законодательства</w:t>
      </w:r>
      <w:r w:rsidRPr="00E8736E">
        <w:rPr>
          <w:rFonts w:ascii="Times New Roman" w:hAnsi="Times New Roman"/>
          <w:b/>
          <w:bCs/>
          <w:sz w:val="28"/>
          <w:szCs w:val="28"/>
          <w:lang w:val="ru-RU"/>
        </w:rPr>
        <w:br/>
        <w:t>органом муниципального контроля юридического лица, индивидуального предпринимателя № ________</w:t>
      </w:r>
    </w:p>
    <w:p w:rsidR="00704FD2" w:rsidRPr="00E8736E" w:rsidRDefault="00704FD2" w:rsidP="00704FD2">
      <w:pPr>
        <w:spacing w:before="0" w:beforeAutospacing="0" w:after="0" w:afterAutospacing="0"/>
        <w:rPr>
          <w:rFonts w:ascii="Times New Roman" w:hAnsi="Times New Roman"/>
          <w:sz w:val="28"/>
          <w:szCs w:val="28"/>
          <w:lang w:val="ru-RU"/>
        </w:rPr>
      </w:pPr>
    </w:p>
    <w:tbl>
      <w:tblPr>
        <w:tblW w:w="5000" w:type="pct"/>
        <w:tblCellMar>
          <w:left w:w="28" w:type="dxa"/>
          <w:right w:w="28" w:type="dxa"/>
        </w:tblCellMar>
        <w:tblLook w:val="0000"/>
      </w:tblPr>
      <w:tblGrid>
        <w:gridCol w:w="181"/>
        <w:gridCol w:w="335"/>
        <w:gridCol w:w="252"/>
        <w:gridCol w:w="1404"/>
        <w:gridCol w:w="363"/>
        <w:gridCol w:w="335"/>
        <w:gridCol w:w="1460"/>
        <w:gridCol w:w="5817"/>
      </w:tblGrid>
      <w:tr w:rsidR="00704FD2" w:rsidRPr="00E8736E" w:rsidTr="00E8736E">
        <w:tc>
          <w:tcPr>
            <w:tcW w:w="83" w:type="pct"/>
            <w:tcBorders>
              <w:top w:val="nil"/>
              <w:left w:val="nil"/>
              <w:bottom w:val="nil"/>
              <w:right w:val="nil"/>
            </w:tcBorders>
            <w:vAlign w:val="bottom"/>
          </w:tcPr>
          <w:p w:rsidR="00704FD2" w:rsidRPr="00E8736E" w:rsidRDefault="00704FD2" w:rsidP="00E8736E">
            <w:pPr>
              <w:spacing w:before="0" w:beforeAutospacing="0" w:after="0" w:afterAutospacing="0"/>
              <w:jc w:val="right"/>
              <w:rPr>
                <w:rFonts w:ascii="Times New Roman" w:hAnsi="Times New Roman"/>
                <w:sz w:val="28"/>
                <w:szCs w:val="28"/>
              </w:rPr>
            </w:pPr>
            <w:r w:rsidRPr="00E8736E">
              <w:rPr>
                <w:rFonts w:ascii="Times New Roman" w:hAnsi="Times New Roman"/>
                <w:sz w:val="28"/>
                <w:szCs w:val="28"/>
              </w:rPr>
              <w:t>“</w:t>
            </w:r>
          </w:p>
        </w:tc>
        <w:tc>
          <w:tcPr>
            <w:tcW w:w="166" w:type="pct"/>
            <w:tcBorders>
              <w:top w:val="nil"/>
              <w:left w:val="nil"/>
              <w:bottom w:val="single" w:sz="4" w:space="0" w:color="auto"/>
              <w:right w:val="nil"/>
            </w:tcBorders>
            <w:vAlign w:val="bottom"/>
          </w:tcPr>
          <w:p w:rsidR="00704FD2" w:rsidRPr="00E8736E" w:rsidRDefault="00704FD2" w:rsidP="00E8736E">
            <w:pPr>
              <w:spacing w:before="0" w:beforeAutospacing="0" w:after="0" w:afterAutospacing="0"/>
              <w:jc w:val="center"/>
              <w:rPr>
                <w:rFonts w:ascii="Times New Roman" w:hAnsi="Times New Roman"/>
                <w:sz w:val="28"/>
                <w:szCs w:val="28"/>
              </w:rPr>
            </w:pPr>
          </w:p>
        </w:tc>
        <w:tc>
          <w:tcPr>
            <w:tcW w:w="125" w:type="pct"/>
            <w:tcBorders>
              <w:top w:val="nil"/>
              <w:left w:val="nil"/>
              <w:bottom w:val="nil"/>
              <w:right w:val="nil"/>
            </w:tcBorders>
            <w:vAlign w:val="bottom"/>
          </w:tcPr>
          <w:p w:rsidR="00704FD2" w:rsidRPr="00E8736E" w:rsidRDefault="00704FD2" w:rsidP="00E8736E">
            <w:pPr>
              <w:spacing w:before="0" w:beforeAutospacing="0" w:after="0" w:afterAutospacing="0"/>
              <w:rPr>
                <w:rFonts w:ascii="Times New Roman" w:hAnsi="Times New Roman"/>
                <w:sz w:val="28"/>
                <w:szCs w:val="28"/>
              </w:rPr>
            </w:pPr>
            <w:r w:rsidRPr="00E8736E">
              <w:rPr>
                <w:rFonts w:ascii="Times New Roman" w:hAnsi="Times New Roman"/>
                <w:sz w:val="28"/>
                <w:szCs w:val="28"/>
              </w:rPr>
              <w:t>”</w:t>
            </w:r>
          </w:p>
        </w:tc>
        <w:tc>
          <w:tcPr>
            <w:tcW w:w="693" w:type="pct"/>
            <w:tcBorders>
              <w:top w:val="nil"/>
              <w:left w:val="nil"/>
              <w:bottom w:val="single" w:sz="4" w:space="0" w:color="auto"/>
              <w:right w:val="nil"/>
            </w:tcBorders>
            <w:vAlign w:val="bottom"/>
          </w:tcPr>
          <w:p w:rsidR="00704FD2" w:rsidRPr="00E8736E" w:rsidRDefault="00704FD2" w:rsidP="00E8736E">
            <w:pPr>
              <w:spacing w:before="0" w:beforeAutospacing="0" w:after="0" w:afterAutospacing="0"/>
              <w:jc w:val="center"/>
              <w:rPr>
                <w:rFonts w:ascii="Times New Roman" w:hAnsi="Times New Roman"/>
                <w:sz w:val="28"/>
                <w:szCs w:val="28"/>
              </w:rPr>
            </w:pPr>
          </w:p>
        </w:tc>
        <w:tc>
          <w:tcPr>
            <w:tcW w:w="180" w:type="pct"/>
            <w:tcBorders>
              <w:top w:val="nil"/>
              <w:left w:val="nil"/>
              <w:bottom w:val="nil"/>
              <w:right w:val="nil"/>
            </w:tcBorders>
            <w:vAlign w:val="bottom"/>
          </w:tcPr>
          <w:p w:rsidR="00704FD2" w:rsidRPr="00E8736E" w:rsidRDefault="00704FD2" w:rsidP="00E8736E">
            <w:pPr>
              <w:spacing w:before="0" w:beforeAutospacing="0" w:after="0" w:afterAutospacing="0"/>
              <w:jc w:val="right"/>
              <w:rPr>
                <w:rFonts w:ascii="Times New Roman" w:hAnsi="Times New Roman"/>
                <w:sz w:val="28"/>
                <w:szCs w:val="28"/>
              </w:rPr>
            </w:pPr>
            <w:r w:rsidRPr="00E8736E">
              <w:rPr>
                <w:rFonts w:ascii="Times New Roman" w:hAnsi="Times New Roman"/>
                <w:sz w:val="28"/>
                <w:szCs w:val="28"/>
              </w:rPr>
              <w:t>20</w:t>
            </w:r>
          </w:p>
        </w:tc>
        <w:tc>
          <w:tcPr>
            <w:tcW w:w="166" w:type="pct"/>
            <w:tcBorders>
              <w:top w:val="nil"/>
              <w:left w:val="nil"/>
              <w:bottom w:val="single" w:sz="4" w:space="0" w:color="auto"/>
              <w:right w:val="nil"/>
            </w:tcBorders>
            <w:vAlign w:val="bottom"/>
          </w:tcPr>
          <w:p w:rsidR="00704FD2" w:rsidRPr="00E8736E" w:rsidRDefault="00704FD2" w:rsidP="00E8736E">
            <w:pPr>
              <w:spacing w:before="0" w:beforeAutospacing="0" w:after="0" w:afterAutospacing="0"/>
              <w:rPr>
                <w:rFonts w:ascii="Times New Roman" w:hAnsi="Times New Roman"/>
                <w:sz w:val="28"/>
                <w:szCs w:val="28"/>
              </w:rPr>
            </w:pPr>
          </w:p>
        </w:tc>
        <w:tc>
          <w:tcPr>
            <w:tcW w:w="720" w:type="pct"/>
            <w:tcBorders>
              <w:top w:val="nil"/>
              <w:left w:val="nil"/>
              <w:bottom w:val="nil"/>
              <w:right w:val="nil"/>
            </w:tcBorders>
            <w:vAlign w:val="bottom"/>
          </w:tcPr>
          <w:p w:rsidR="00704FD2" w:rsidRPr="00E8736E" w:rsidRDefault="00704FD2" w:rsidP="00E8736E">
            <w:pPr>
              <w:spacing w:before="0" w:beforeAutospacing="0" w:after="0" w:afterAutospacing="0"/>
              <w:jc w:val="center"/>
              <w:rPr>
                <w:rFonts w:ascii="Times New Roman" w:hAnsi="Times New Roman"/>
                <w:sz w:val="28"/>
                <w:szCs w:val="28"/>
              </w:rPr>
            </w:pPr>
            <w:r w:rsidRPr="00E8736E">
              <w:rPr>
                <w:rFonts w:ascii="Times New Roman" w:hAnsi="Times New Roman"/>
                <w:sz w:val="28"/>
                <w:szCs w:val="28"/>
              </w:rPr>
              <w:t xml:space="preserve">г. </w:t>
            </w:r>
            <w:proofErr w:type="spellStart"/>
            <w:r w:rsidRPr="00E8736E">
              <w:rPr>
                <w:rFonts w:ascii="Times New Roman" w:hAnsi="Times New Roman"/>
                <w:sz w:val="28"/>
                <w:szCs w:val="28"/>
              </w:rPr>
              <w:t>по</w:t>
            </w:r>
            <w:proofErr w:type="spellEnd"/>
            <w:r w:rsidRPr="00E8736E">
              <w:rPr>
                <w:rFonts w:ascii="Times New Roman" w:hAnsi="Times New Roman"/>
                <w:sz w:val="28"/>
                <w:szCs w:val="28"/>
              </w:rPr>
              <w:t xml:space="preserve"> </w:t>
            </w:r>
            <w:proofErr w:type="spellStart"/>
            <w:r w:rsidRPr="00E8736E">
              <w:rPr>
                <w:rFonts w:ascii="Times New Roman" w:hAnsi="Times New Roman"/>
                <w:sz w:val="28"/>
                <w:szCs w:val="28"/>
              </w:rPr>
              <w:t>адресу</w:t>
            </w:r>
            <w:proofErr w:type="spellEnd"/>
            <w:r w:rsidRPr="00E8736E">
              <w:rPr>
                <w:rFonts w:ascii="Times New Roman" w:hAnsi="Times New Roman"/>
                <w:sz w:val="28"/>
                <w:szCs w:val="28"/>
              </w:rPr>
              <w:t>:</w:t>
            </w:r>
          </w:p>
        </w:tc>
        <w:tc>
          <w:tcPr>
            <w:tcW w:w="2867" w:type="pct"/>
            <w:tcBorders>
              <w:top w:val="nil"/>
              <w:left w:val="nil"/>
              <w:bottom w:val="single" w:sz="4" w:space="0" w:color="auto"/>
              <w:right w:val="nil"/>
            </w:tcBorders>
            <w:vAlign w:val="bottom"/>
          </w:tcPr>
          <w:p w:rsidR="00704FD2" w:rsidRPr="00E8736E" w:rsidRDefault="00704FD2" w:rsidP="00E8736E">
            <w:pPr>
              <w:spacing w:before="0" w:beforeAutospacing="0" w:after="0" w:afterAutospacing="0"/>
              <w:rPr>
                <w:rFonts w:ascii="Times New Roman" w:hAnsi="Times New Roman"/>
                <w:sz w:val="28"/>
                <w:szCs w:val="28"/>
              </w:rPr>
            </w:pPr>
          </w:p>
        </w:tc>
      </w:tr>
      <w:tr w:rsidR="00704FD2" w:rsidRPr="00E8736E" w:rsidTr="00E8736E">
        <w:tc>
          <w:tcPr>
            <w:tcW w:w="83" w:type="pct"/>
            <w:tcBorders>
              <w:top w:val="nil"/>
              <w:left w:val="nil"/>
              <w:bottom w:val="nil"/>
              <w:right w:val="nil"/>
            </w:tcBorders>
          </w:tcPr>
          <w:p w:rsidR="00704FD2" w:rsidRPr="00E8736E" w:rsidRDefault="00704FD2" w:rsidP="00E8736E">
            <w:pPr>
              <w:spacing w:before="0" w:beforeAutospacing="0" w:after="0" w:afterAutospacing="0"/>
              <w:rPr>
                <w:rFonts w:ascii="Times New Roman" w:hAnsi="Times New Roman"/>
                <w:sz w:val="28"/>
                <w:szCs w:val="28"/>
              </w:rPr>
            </w:pPr>
          </w:p>
        </w:tc>
        <w:tc>
          <w:tcPr>
            <w:tcW w:w="166" w:type="pct"/>
            <w:tcBorders>
              <w:top w:val="nil"/>
              <w:left w:val="nil"/>
              <w:bottom w:val="nil"/>
              <w:right w:val="nil"/>
            </w:tcBorders>
          </w:tcPr>
          <w:p w:rsidR="00704FD2" w:rsidRPr="00E8736E" w:rsidRDefault="00704FD2" w:rsidP="00E8736E">
            <w:pPr>
              <w:spacing w:before="0" w:beforeAutospacing="0" w:after="0" w:afterAutospacing="0"/>
              <w:rPr>
                <w:rFonts w:ascii="Times New Roman" w:hAnsi="Times New Roman"/>
                <w:sz w:val="28"/>
                <w:szCs w:val="28"/>
              </w:rPr>
            </w:pPr>
          </w:p>
        </w:tc>
        <w:tc>
          <w:tcPr>
            <w:tcW w:w="125" w:type="pct"/>
            <w:tcBorders>
              <w:top w:val="nil"/>
              <w:left w:val="nil"/>
              <w:bottom w:val="nil"/>
              <w:right w:val="nil"/>
            </w:tcBorders>
          </w:tcPr>
          <w:p w:rsidR="00704FD2" w:rsidRPr="00E8736E" w:rsidRDefault="00704FD2" w:rsidP="00E8736E">
            <w:pPr>
              <w:spacing w:before="0" w:beforeAutospacing="0" w:after="0" w:afterAutospacing="0"/>
              <w:rPr>
                <w:rFonts w:ascii="Times New Roman" w:hAnsi="Times New Roman"/>
                <w:sz w:val="28"/>
                <w:szCs w:val="28"/>
              </w:rPr>
            </w:pPr>
          </w:p>
        </w:tc>
        <w:tc>
          <w:tcPr>
            <w:tcW w:w="693" w:type="pct"/>
            <w:tcBorders>
              <w:top w:val="nil"/>
              <w:left w:val="nil"/>
              <w:bottom w:val="nil"/>
              <w:right w:val="nil"/>
            </w:tcBorders>
          </w:tcPr>
          <w:p w:rsidR="00704FD2" w:rsidRPr="00E8736E" w:rsidRDefault="00704FD2" w:rsidP="00E8736E">
            <w:pPr>
              <w:spacing w:before="0" w:beforeAutospacing="0" w:after="0" w:afterAutospacing="0"/>
              <w:rPr>
                <w:rFonts w:ascii="Times New Roman" w:hAnsi="Times New Roman"/>
                <w:sz w:val="28"/>
                <w:szCs w:val="28"/>
              </w:rPr>
            </w:pPr>
          </w:p>
        </w:tc>
        <w:tc>
          <w:tcPr>
            <w:tcW w:w="180" w:type="pct"/>
            <w:tcBorders>
              <w:top w:val="nil"/>
              <w:left w:val="nil"/>
              <w:bottom w:val="nil"/>
              <w:right w:val="nil"/>
            </w:tcBorders>
          </w:tcPr>
          <w:p w:rsidR="00704FD2" w:rsidRPr="00E8736E" w:rsidRDefault="00704FD2" w:rsidP="00E8736E">
            <w:pPr>
              <w:spacing w:before="0" w:beforeAutospacing="0" w:after="0" w:afterAutospacing="0"/>
              <w:rPr>
                <w:rFonts w:ascii="Times New Roman" w:hAnsi="Times New Roman"/>
                <w:sz w:val="28"/>
                <w:szCs w:val="28"/>
              </w:rPr>
            </w:pPr>
          </w:p>
        </w:tc>
        <w:tc>
          <w:tcPr>
            <w:tcW w:w="166" w:type="pct"/>
            <w:tcBorders>
              <w:top w:val="nil"/>
              <w:left w:val="nil"/>
              <w:bottom w:val="nil"/>
              <w:right w:val="nil"/>
            </w:tcBorders>
          </w:tcPr>
          <w:p w:rsidR="00704FD2" w:rsidRPr="00E8736E" w:rsidRDefault="00704FD2" w:rsidP="00E8736E">
            <w:pPr>
              <w:spacing w:before="0" w:beforeAutospacing="0" w:after="0" w:afterAutospacing="0"/>
              <w:rPr>
                <w:rFonts w:ascii="Times New Roman" w:hAnsi="Times New Roman"/>
                <w:sz w:val="28"/>
                <w:szCs w:val="28"/>
              </w:rPr>
            </w:pPr>
          </w:p>
        </w:tc>
        <w:tc>
          <w:tcPr>
            <w:tcW w:w="720" w:type="pct"/>
            <w:tcBorders>
              <w:top w:val="nil"/>
              <w:left w:val="nil"/>
              <w:bottom w:val="nil"/>
              <w:right w:val="nil"/>
            </w:tcBorders>
          </w:tcPr>
          <w:p w:rsidR="00704FD2" w:rsidRPr="00E8736E" w:rsidRDefault="00704FD2" w:rsidP="00E8736E">
            <w:pPr>
              <w:spacing w:before="0" w:beforeAutospacing="0" w:after="0" w:afterAutospacing="0"/>
              <w:rPr>
                <w:rFonts w:ascii="Times New Roman" w:hAnsi="Times New Roman"/>
                <w:sz w:val="28"/>
                <w:szCs w:val="28"/>
              </w:rPr>
            </w:pPr>
          </w:p>
        </w:tc>
        <w:tc>
          <w:tcPr>
            <w:tcW w:w="2867" w:type="pct"/>
            <w:tcBorders>
              <w:top w:val="nil"/>
              <w:left w:val="nil"/>
              <w:bottom w:val="nil"/>
              <w:right w:val="nil"/>
            </w:tcBorders>
          </w:tcPr>
          <w:p w:rsidR="00704FD2" w:rsidRPr="00E8736E" w:rsidRDefault="00704FD2" w:rsidP="00E8736E">
            <w:pPr>
              <w:spacing w:before="0" w:beforeAutospacing="0" w:after="0" w:afterAutospacing="0"/>
              <w:jc w:val="center"/>
              <w:rPr>
                <w:rFonts w:ascii="Times New Roman" w:hAnsi="Times New Roman"/>
                <w:i/>
                <w:sz w:val="28"/>
                <w:szCs w:val="28"/>
              </w:rPr>
            </w:pPr>
            <w:r w:rsidRPr="00E8736E">
              <w:rPr>
                <w:rFonts w:ascii="Times New Roman" w:hAnsi="Times New Roman"/>
                <w:i/>
                <w:sz w:val="28"/>
                <w:szCs w:val="28"/>
              </w:rPr>
              <w:t>(</w:t>
            </w:r>
            <w:proofErr w:type="spellStart"/>
            <w:r w:rsidRPr="00E8736E">
              <w:rPr>
                <w:rFonts w:ascii="Times New Roman" w:hAnsi="Times New Roman"/>
                <w:i/>
                <w:sz w:val="28"/>
                <w:szCs w:val="28"/>
              </w:rPr>
              <w:t>место</w:t>
            </w:r>
            <w:proofErr w:type="spellEnd"/>
            <w:r w:rsidRPr="00E8736E">
              <w:rPr>
                <w:rFonts w:ascii="Times New Roman" w:hAnsi="Times New Roman"/>
                <w:i/>
                <w:sz w:val="28"/>
                <w:szCs w:val="28"/>
              </w:rPr>
              <w:t xml:space="preserve"> </w:t>
            </w:r>
            <w:proofErr w:type="spellStart"/>
            <w:r w:rsidRPr="00E8736E">
              <w:rPr>
                <w:rFonts w:ascii="Times New Roman" w:hAnsi="Times New Roman"/>
                <w:i/>
                <w:sz w:val="28"/>
                <w:szCs w:val="28"/>
              </w:rPr>
              <w:t>проведения</w:t>
            </w:r>
            <w:proofErr w:type="spellEnd"/>
            <w:r w:rsidRPr="00E8736E">
              <w:rPr>
                <w:rFonts w:ascii="Times New Roman" w:hAnsi="Times New Roman"/>
                <w:i/>
                <w:sz w:val="28"/>
                <w:szCs w:val="28"/>
              </w:rPr>
              <w:t xml:space="preserve"> </w:t>
            </w:r>
            <w:proofErr w:type="spellStart"/>
            <w:r w:rsidRPr="00E8736E">
              <w:rPr>
                <w:rFonts w:ascii="Times New Roman" w:hAnsi="Times New Roman"/>
                <w:i/>
                <w:sz w:val="28"/>
                <w:szCs w:val="28"/>
              </w:rPr>
              <w:t>проверки</w:t>
            </w:r>
            <w:proofErr w:type="spellEnd"/>
            <w:r w:rsidRPr="00E8736E">
              <w:rPr>
                <w:rFonts w:ascii="Times New Roman" w:hAnsi="Times New Roman"/>
                <w:i/>
                <w:sz w:val="28"/>
                <w:szCs w:val="28"/>
              </w:rPr>
              <w:t>)</w:t>
            </w:r>
          </w:p>
        </w:tc>
      </w:tr>
    </w:tbl>
    <w:p w:rsidR="00704FD2" w:rsidRPr="00E8736E" w:rsidRDefault="00704FD2" w:rsidP="00704FD2">
      <w:pPr>
        <w:spacing w:before="0" w:beforeAutospacing="0" w:after="0" w:afterAutospacing="0"/>
        <w:rPr>
          <w:rFonts w:ascii="Times New Roman" w:hAnsi="Times New Roman"/>
          <w:sz w:val="28"/>
          <w:szCs w:val="28"/>
        </w:rPr>
      </w:pPr>
      <w:proofErr w:type="spellStart"/>
      <w:r w:rsidRPr="00E8736E">
        <w:rPr>
          <w:rFonts w:ascii="Times New Roman" w:hAnsi="Times New Roman"/>
          <w:sz w:val="28"/>
          <w:szCs w:val="28"/>
        </w:rPr>
        <w:t>На</w:t>
      </w:r>
      <w:proofErr w:type="spellEnd"/>
      <w:r w:rsidRPr="00E8736E">
        <w:rPr>
          <w:rFonts w:ascii="Times New Roman" w:hAnsi="Times New Roman"/>
          <w:sz w:val="28"/>
          <w:szCs w:val="28"/>
        </w:rPr>
        <w:t xml:space="preserve"> </w:t>
      </w:r>
      <w:proofErr w:type="spellStart"/>
      <w:r w:rsidRPr="00E8736E">
        <w:rPr>
          <w:rFonts w:ascii="Times New Roman" w:hAnsi="Times New Roman"/>
          <w:sz w:val="28"/>
          <w:szCs w:val="28"/>
        </w:rPr>
        <w:t>основании</w:t>
      </w:r>
      <w:proofErr w:type="spellEnd"/>
      <w:r w:rsidRPr="00E8736E">
        <w:rPr>
          <w:rFonts w:ascii="Times New Roman" w:hAnsi="Times New Roman"/>
          <w:sz w:val="28"/>
          <w:szCs w:val="28"/>
        </w:rPr>
        <w:t xml:space="preserve">:  </w:t>
      </w:r>
    </w:p>
    <w:p w:rsidR="00704FD2" w:rsidRPr="00E8736E" w:rsidRDefault="00704FD2" w:rsidP="00704FD2">
      <w:pPr>
        <w:pBdr>
          <w:top w:val="single" w:sz="4" w:space="1" w:color="auto"/>
        </w:pBdr>
        <w:spacing w:before="0" w:beforeAutospacing="0" w:after="0" w:afterAutospacing="0"/>
        <w:ind w:left="1616"/>
        <w:rPr>
          <w:rFonts w:ascii="Times New Roman" w:hAnsi="Times New Roman"/>
          <w:sz w:val="28"/>
          <w:szCs w:val="28"/>
        </w:rPr>
      </w:pPr>
    </w:p>
    <w:p w:rsidR="00704FD2" w:rsidRPr="00E8736E" w:rsidRDefault="00704FD2" w:rsidP="00704FD2">
      <w:pPr>
        <w:spacing w:before="0" w:beforeAutospacing="0" w:after="0" w:afterAutospacing="0"/>
        <w:rPr>
          <w:rFonts w:ascii="Times New Roman" w:hAnsi="Times New Roman"/>
          <w:sz w:val="28"/>
          <w:szCs w:val="28"/>
        </w:rPr>
      </w:pPr>
    </w:p>
    <w:p w:rsidR="00704FD2" w:rsidRPr="00E8736E" w:rsidRDefault="00704FD2" w:rsidP="00704FD2">
      <w:pPr>
        <w:pBdr>
          <w:top w:val="single" w:sz="4" w:space="1" w:color="auto"/>
        </w:pBdr>
        <w:spacing w:before="0" w:beforeAutospacing="0" w:after="0" w:afterAutospacing="0"/>
        <w:jc w:val="center"/>
        <w:rPr>
          <w:rFonts w:ascii="Times New Roman" w:hAnsi="Times New Roman"/>
          <w:i/>
          <w:sz w:val="28"/>
          <w:szCs w:val="28"/>
          <w:lang w:val="ru-RU"/>
        </w:rPr>
      </w:pPr>
      <w:proofErr w:type="gramStart"/>
      <w:r w:rsidRPr="00E8736E">
        <w:rPr>
          <w:rFonts w:ascii="Times New Roman" w:hAnsi="Times New Roman"/>
          <w:i/>
          <w:sz w:val="28"/>
          <w:szCs w:val="28"/>
          <w:lang w:val="ru-RU"/>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roofErr w:type="gramEnd"/>
    </w:p>
    <w:p w:rsidR="00704FD2" w:rsidRPr="00E8736E" w:rsidRDefault="00704FD2" w:rsidP="00704FD2">
      <w:pPr>
        <w:spacing w:before="0" w:beforeAutospacing="0" w:after="0" w:afterAutospacing="0"/>
        <w:rPr>
          <w:rFonts w:ascii="Times New Roman" w:hAnsi="Times New Roman"/>
          <w:sz w:val="28"/>
          <w:szCs w:val="28"/>
          <w:lang w:val="ru-RU"/>
        </w:rPr>
      </w:pPr>
      <w:r w:rsidRPr="00E8736E">
        <w:rPr>
          <w:rFonts w:ascii="Times New Roman" w:hAnsi="Times New Roman"/>
          <w:sz w:val="28"/>
          <w:szCs w:val="28"/>
          <w:lang w:val="ru-RU"/>
        </w:rPr>
        <w:t xml:space="preserve">была проведена проверка в отношении: </w:t>
      </w:r>
    </w:p>
    <w:p w:rsidR="00704FD2" w:rsidRPr="00E8736E" w:rsidRDefault="00704FD2" w:rsidP="00704FD2">
      <w:pPr>
        <w:pBdr>
          <w:top w:val="single" w:sz="4" w:space="1" w:color="auto"/>
        </w:pBdr>
        <w:spacing w:before="0" w:beforeAutospacing="0" w:after="0" w:afterAutospacing="0"/>
        <w:rPr>
          <w:rFonts w:ascii="Times New Roman" w:hAnsi="Times New Roman"/>
          <w:sz w:val="28"/>
          <w:szCs w:val="28"/>
          <w:lang w:val="ru-RU"/>
        </w:rPr>
      </w:pPr>
    </w:p>
    <w:p w:rsidR="00704FD2" w:rsidRPr="00E8736E" w:rsidRDefault="00704FD2" w:rsidP="00704FD2">
      <w:pPr>
        <w:spacing w:before="0" w:beforeAutospacing="0" w:after="0" w:afterAutospacing="0"/>
        <w:rPr>
          <w:rFonts w:ascii="Times New Roman" w:hAnsi="Times New Roman"/>
          <w:sz w:val="28"/>
          <w:szCs w:val="28"/>
          <w:lang w:val="ru-RU"/>
        </w:rPr>
      </w:pPr>
    </w:p>
    <w:p w:rsidR="00704FD2" w:rsidRPr="00E8736E" w:rsidRDefault="00704FD2" w:rsidP="00704FD2">
      <w:pPr>
        <w:pBdr>
          <w:top w:val="single" w:sz="4" w:space="1" w:color="auto"/>
        </w:pBdr>
        <w:spacing w:before="0" w:beforeAutospacing="0" w:after="0" w:afterAutospacing="0"/>
        <w:jc w:val="center"/>
        <w:rPr>
          <w:rFonts w:ascii="Times New Roman" w:hAnsi="Times New Roman"/>
          <w:i/>
          <w:sz w:val="28"/>
          <w:szCs w:val="28"/>
          <w:lang w:val="ru-RU"/>
        </w:rPr>
      </w:pPr>
      <w:r w:rsidRPr="00E8736E">
        <w:rPr>
          <w:rFonts w:ascii="Times New Roman" w:hAnsi="Times New Roman"/>
          <w:i/>
          <w:sz w:val="28"/>
          <w:szCs w:val="28"/>
          <w:lang w:val="ru-RU"/>
        </w:rPr>
        <w:t xml:space="preserve">(полное и (в случае, если имеется) сокращенное наименование юридического </w:t>
      </w:r>
      <w:proofErr w:type="spellStart"/>
      <w:r w:rsidRPr="00E8736E">
        <w:rPr>
          <w:rFonts w:ascii="Times New Roman" w:hAnsi="Times New Roman"/>
          <w:i/>
          <w:sz w:val="28"/>
          <w:szCs w:val="28"/>
          <w:lang w:val="ru-RU"/>
        </w:rPr>
        <w:t>лица</w:t>
      </w:r>
      <w:proofErr w:type="gramStart"/>
      <w:r w:rsidRPr="00E8736E">
        <w:rPr>
          <w:rFonts w:ascii="Times New Roman" w:hAnsi="Times New Roman"/>
          <w:i/>
          <w:sz w:val="28"/>
          <w:szCs w:val="28"/>
          <w:lang w:val="ru-RU"/>
        </w:rPr>
        <w:t>,,</w:t>
      </w:r>
      <w:proofErr w:type="gramEnd"/>
      <w:r w:rsidRPr="00E8736E">
        <w:rPr>
          <w:rFonts w:ascii="Times New Roman" w:hAnsi="Times New Roman"/>
          <w:i/>
          <w:sz w:val="28"/>
          <w:szCs w:val="28"/>
          <w:lang w:val="ru-RU"/>
        </w:rPr>
        <w:t>Ф.И.О</w:t>
      </w:r>
      <w:proofErr w:type="spellEnd"/>
      <w:r w:rsidRPr="00E8736E">
        <w:rPr>
          <w:rFonts w:ascii="Times New Roman" w:hAnsi="Times New Roman"/>
          <w:i/>
          <w:sz w:val="28"/>
          <w:szCs w:val="28"/>
          <w:lang w:val="ru-RU"/>
        </w:rPr>
        <w:t>. индивидуального предпринимателя)</w:t>
      </w:r>
    </w:p>
    <w:p w:rsidR="00704FD2" w:rsidRPr="00E8736E" w:rsidRDefault="00704FD2" w:rsidP="00704FD2">
      <w:pPr>
        <w:spacing w:before="0" w:beforeAutospacing="0" w:after="0" w:afterAutospacing="0"/>
        <w:rPr>
          <w:rFonts w:ascii="Times New Roman" w:hAnsi="Times New Roman"/>
          <w:sz w:val="28"/>
          <w:szCs w:val="28"/>
          <w:lang w:val="ru-RU"/>
        </w:rPr>
      </w:pPr>
      <w:r w:rsidRPr="00E8736E">
        <w:rPr>
          <w:rFonts w:ascii="Times New Roman" w:hAnsi="Times New Roman"/>
          <w:sz w:val="28"/>
          <w:szCs w:val="28"/>
          <w:lang w:val="ru-RU"/>
        </w:rPr>
        <w:t xml:space="preserve">Продолжительность проверки:  </w:t>
      </w:r>
    </w:p>
    <w:p w:rsidR="00704FD2" w:rsidRPr="00E8736E" w:rsidRDefault="00704FD2" w:rsidP="00704FD2">
      <w:pPr>
        <w:pBdr>
          <w:top w:val="single" w:sz="4" w:space="1" w:color="auto"/>
        </w:pBdr>
        <w:spacing w:before="0" w:beforeAutospacing="0" w:after="0" w:afterAutospacing="0"/>
        <w:ind w:left="3289"/>
        <w:rPr>
          <w:rFonts w:ascii="Times New Roman" w:hAnsi="Times New Roman"/>
          <w:sz w:val="28"/>
          <w:szCs w:val="28"/>
          <w:lang w:val="ru-RU"/>
        </w:rPr>
      </w:pPr>
    </w:p>
    <w:p w:rsidR="00704FD2" w:rsidRPr="00E8736E" w:rsidRDefault="00704FD2" w:rsidP="00704FD2">
      <w:pPr>
        <w:spacing w:before="0" w:beforeAutospacing="0" w:after="0" w:afterAutospacing="0"/>
        <w:rPr>
          <w:rFonts w:ascii="Times New Roman" w:hAnsi="Times New Roman"/>
          <w:sz w:val="28"/>
          <w:szCs w:val="28"/>
          <w:lang w:val="ru-RU"/>
        </w:rPr>
      </w:pPr>
      <w:r w:rsidRPr="00E8736E">
        <w:rPr>
          <w:rFonts w:ascii="Times New Roman" w:hAnsi="Times New Roman"/>
          <w:sz w:val="28"/>
          <w:szCs w:val="28"/>
          <w:lang w:val="ru-RU"/>
        </w:rPr>
        <w:t xml:space="preserve">Акт составлен:  </w:t>
      </w:r>
    </w:p>
    <w:p w:rsidR="00704FD2" w:rsidRPr="00E8736E" w:rsidRDefault="00704FD2" w:rsidP="00704FD2">
      <w:pPr>
        <w:pBdr>
          <w:top w:val="single" w:sz="4" w:space="1" w:color="auto"/>
        </w:pBdr>
        <w:spacing w:before="0" w:beforeAutospacing="0" w:after="0" w:afterAutospacing="0"/>
        <w:ind w:left="1644"/>
        <w:rPr>
          <w:rFonts w:ascii="Times New Roman" w:hAnsi="Times New Roman"/>
          <w:sz w:val="28"/>
          <w:szCs w:val="28"/>
          <w:lang w:val="ru-RU"/>
        </w:rPr>
      </w:pPr>
    </w:p>
    <w:p w:rsidR="00704FD2" w:rsidRPr="00E8736E" w:rsidRDefault="00704FD2" w:rsidP="00704FD2">
      <w:pPr>
        <w:spacing w:before="0" w:beforeAutospacing="0" w:after="0" w:afterAutospacing="0"/>
        <w:rPr>
          <w:rFonts w:ascii="Times New Roman" w:hAnsi="Times New Roman"/>
          <w:sz w:val="28"/>
          <w:szCs w:val="28"/>
          <w:lang w:val="ru-RU"/>
        </w:rPr>
      </w:pPr>
    </w:p>
    <w:p w:rsidR="00704FD2" w:rsidRPr="00E8736E" w:rsidRDefault="00704FD2" w:rsidP="00704FD2">
      <w:pPr>
        <w:pBdr>
          <w:top w:val="single" w:sz="4" w:space="1" w:color="auto"/>
        </w:pBdr>
        <w:spacing w:before="0" w:beforeAutospacing="0" w:after="0" w:afterAutospacing="0"/>
        <w:jc w:val="center"/>
        <w:rPr>
          <w:rFonts w:ascii="Times New Roman" w:hAnsi="Times New Roman"/>
          <w:i/>
          <w:sz w:val="28"/>
          <w:szCs w:val="28"/>
          <w:lang w:val="ru-RU"/>
        </w:rPr>
      </w:pPr>
      <w:r w:rsidRPr="00E8736E">
        <w:rPr>
          <w:rFonts w:ascii="Times New Roman" w:hAnsi="Times New Roman"/>
          <w:i/>
          <w:sz w:val="28"/>
          <w:szCs w:val="28"/>
          <w:lang w:val="ru-RU"/>
        </w:rPr>
        <w:t>(наименование органа государственного контроля (надзора) или органа муниципального контроля)</w:t>
      </w:r>
    </w:p>
    <w:p w:rsidR="00704FD2" w:rsidRPr="00E8736E" w:rsidRDefault="00704FD2" w:rsidP="00704FD2">
      <w:pPr>
        <w:spacing w:before="0" w:beforeAutospacing="0" w:after="0" w:afterAutospacing="0"/>
        <w:rPr>
          <w:rFonts w:ascii="Times New Roman" w:hAnsi="Times New Roman"/>
          <w:sz w:val="28"/>
          <w:szCs w:val="28"/>
          <w:lang w:val="ru-RU"/>
        </w:rPr>
      </w:pPr>
      <w:r w:rsidRPr="00E8736E">
        <w:rPr>
          <w:rFonts w:ascii="Times New Roman" w:hAnsi="Times New Roman"/>
          <w:sz w:val="28"/>
          <w:szCs w:val="28"/>
          <w:lang w:val="ru-RU"/>
        </w:rPr>
        <w:t xml:space="preserve">С копией распоряжения/приказа о проведении проверки </w:t>
      </w:r>
      <w:proofErr w:type="gramStart"/>
      <w:r w:rsidRPr="00E8736E">
        <w:rPr>
          <w:rFonts w:ascii="Times New Roman" w:hAnsi="Times New Roman"/>
          <w:b/>
          <w:bCs/>
          <w:sz w:val="28"/>
          <w:szCs w:val="28"/>
          <w:lang w:val="ru-RU"/>
        </w:rPr>
        <w:t>ознакомлен</w:t>
      </w:r>
      <w:proofErr w:type="gramEnd"/>
      <w:r w:rsidRPr="00E8736E">
        <w:rPr>
          <w:rFonts w:ascii="Times New Roman" w:hAnsi="Times New Roman"/>
          <w:b/>
          <w:bCs/>
          <w:sz w:val="28"/>
          <w:szCs w:val="28"/>
          <w:lang w:val="ru-RU"/>
        </w:rPr>
        <w:t>:</w:t>
      </w:r>
      <w:r w:rsidRPr="00E8736E">
        <w:rPr>
          <w:rFonts w:ascii="Times New Roman" w:hAnsi="Times New Roman"/>
          <w:sz w:val="28"/>
          <w:szCs w:val="28"/>
          <w:lang w:val="ru-RU"/>
        </w:rPr>
        <w:t xml:space="preserve"> </w:t>
      </w:r>
      <w:r w:rsidRPr="00E8736E">
        <w:rPr>
          <w:rFonts w:ascii="Times New Roman" w:hAnsi="Times New Roman"/>
          <w:i/>
          <w:iCs/>
          <w:sz w:val="28"/>
          <w:szCs w:val="28"/>
          <w:lang w:val="ru-RU"/>
        </w:rPr>
        <w:t>(заполняется при проведении выездной проверки)</w:t>
      </w:r>
      <w:r w:rsidRPr="00E8736E">
        <w:rPr>
          <w:rFonts w:ascii="Times New Roman" w:hAnsi="Times New Roman"/>
          <w:sz w:val="28"/>
          <w:szCs w:val="28"/>
          <w:lang w:val="ru-RU"/>
        </w:rPr>
        <w:t xml:space="preserve">  </w:t>
      </w:r>
    </w:p>
    <w:p w:rsidR="00704FD2" w:rsidRPr="00E8736E" w:rsidRDefault="00704FD2" w:rsidP="00704FD2">
      <w:pPr>
        <w:pBdr>
          <w:top w:val="single" w:sz="4" w:space="1" w:color="auto"/>
        </w:pBdr>
        <w:spacing w:before="0" w:beforeAutospacing="0" w:after="0" w:afterAutospacing="0"/>
        <w:ind w:left="3345"/>
        <w:rPr>
          <w:rFonts w:ascii="Times New Roman" w:hAnsi="Times New Roman"/>
          <w:sz w:val="28"/>
          <w:szCs w:val="28"/>
          <w:lang w:val="ru-RU"/>
        </w:rPr>
      </w:pPr>
    </w:p>
    <w:p w:rsidR="00704FD2" w:rsidRPr="00E8736E" w:rsidRDefault="00704FD2" w:rsidP="00704FD2">
      <w:pPr>
        <w:spacing w:before="0" w:beforeAutospacing="0" w:after="0" w:afterAutospacing="0"/>
        <w:rPr>
          <w:rFonts w:ascii="Times New Roman" w:hAnsi="Times New Roman"/>
          <w:sz w:val="28"/>
          <w:szCs w:val="28"/>
          <w:lang w:val="ru-RU"/>
        </w:rPr>
      </w:pPr>
    </w:p>
    <w:p w:rsidR="00704FD2" w:rsidRPr="00E8736E" w:rsidRDefault="00704FD2" w:rsidP="00704FD2">
      <w:pPr>
        <w:pBdr>
          <w:top w:val="single" w:sz="4" w:space="1" w:color="auto"/>
        </w:pBdr>
        <w:spacing w:before="0" w:beforeAutospacing="0" w:after="0" w:afterAutospacing="0"/>
        <w:jc w:val="center"/>
        <w:rPr>
          <w:rFonts w:ascii="Times New Roman" w:hAnsi="Times New Roman"/>
          <w:i/>
          <w:sz w:val="28"/>
          <w:szCs w:val="28"/>
          <w:lang w:val="ru-RU"/>
        </w:rPr>
      </w:pPr>
      <w:r w:rsidRPr="00E8736E">
        <w:rPr>
          <w:rFonts w:ascii="Times New Roman" w:hAnsi="Times New Roman"/>
          <w:i/>
          <w:sz w:val="28"/>
          <w:szCs w:val="28"/>
          <w:lang w:val="ru-RU"/>
        </w:rPr>
        <w:t>(фамилии, имена, отчества (в случае, если имеется), подпись, дата, время)</w:t>
      </w:r>
    </w:p>
    <w:p w:rsidR="00704FD2" w:rsidRPr="00E8736E" w:rsidRDefault="00704FD2" w:rsidP="00704FD2">
      <w:pPr>
        <w:spacing w:before="0" w:beforeAutospacing="0" w:after="0" w:afterAutospacing="0"/>
        <w:rPr>
          <w:rFonts w:ascii="Times New Roman" w:hAnsi="Times New Roman"/>
          <w:sz w:val="28"/>
          <w:szCs w:val="28"/>
          <w:lang w:val="ru-RU"/>
        </w:rPr>
      </w:pPr>
      <w:r w:rsidRPr="00E8736E">
        <w:rPr>
          <w:rFonts w:ascii="Times New Roman" w:hAnsi="Times New Roman"/>
          <w:sz w:val="28"/>
          <w:szCs w:val="28"/>
          <w:lang w:val="ru-RU"/>
        </w:rPr>
        <w:t>Дата и номер решения прокурора (его заместителя) о согласовании проведения проверки:</w:t>
      </w:r>
      <w:r w:rsidRPr="00E8736E">
        <w:rPr>
          <w:rFonts w:ascii="Times New Roman" w:hAnsi="Times New Roman"/>
          <w:sz w:val="28"/>
          <w:szCs w:val="28"/>
          <w:lang w:val="ru-RU"/>
        </w:rPr>
        <w:br/>
      </w:r>
    </w:p>
    <w:p w:rsidR="00704FD2" w:rsidRPr="00E8736E" w:rsidRDefault="00704FD2" w:rsidP="00704FD2">
      <w:pPr>
        <w:spacing w:before="0" w:beforeAutospacing="0" w:after="0" w:afterAutospacing="0"/>
        <w:rPr>
          <w:rFonts w:ascii="Times New Roman" w:hAnsi="Times New Roman"/>
          <w:sz w:val="28"/>
          <w:szCs w:val="28"/>
          <w:lang w:val="ru-RU"/>
        </w:rPr>
      </w:pPr>
    </w:p>
    <w:p w:rsidR="00704FD2" w:rsidRPr="00E8736E" w:rsidRDefault="00704FD2" w:rsidP="00704FD2">
      <w:pPr>
        <w:pBdr>
          <w:top w:val="single" w:sz="4" w:space="1" w:color="auto"/>
        </w:pBdr>
        <w:spacing w:before="0" w:beforeAutospacing="0" w:after="0" w:afterAutospacing="0"/>
        <w:jc w:val="center"/>
        <w:rPr>
          <w:rFonts w:ascii="Times New Roman" w:hAnsi="Times New Roman"/>
          <w:i/>
          <w:sz w:val="28"/>
          <w:szCs w:val="28"/>
          <w:lang w:val="ru-RU"/>
        </w:rPr>
      </w:pPr>
      <w:r w:rsidRPr="00E8736E">
        <w:rPr>
          <w:rFonts w:ascii="Times New Roman" w:hAnsi="Times New Roman"/>
          <w:i/>
          <w:sz w:val="28"/>
          <w:szCs w:val="28"/>
          <w:lang w:val="ru-RU"/>
        </w:rPr>
        <w:t>(заполняется в случае проведения внеплановой проверки субъекта малого или среднего предпринимательства)</w:t>
      </w:r>
    </w:p>
    <w:p w:rsidR="00704FD2" w:rsidRPr="00E8736E" w:rsidRDefault="00704FD2" w:rsidP="00704FD2">
      <w:pPr>
        <w:spacing w:before="0" w:beforeAutospacing="0" w:after="0" w:afterAutospacing="0"/>
        <w:rPr>
          <w:rFonts w:ascii="Times New Roman" w:hAnsi="Times New Roman"/>
          <w:sz w:val="28"/>
          <w:szCs w:val="28"/>
          <w:lang w:val="ru-RU"/>
        </w:rPr>
      </w:pPr>
      <w:r w:rsidRPr="00E8736E">
        <w:rPr>
          <w:rFonts w:ascii="Times New Roman" w:hAnsi="Times New Roman"/>
          <w:sz w:val="28"/>
          <w:szCs w:val="28"/>
          <w:lang w:val="ru-RU"/>
        </w:rPr>
        <w:t>Лиц</w:t>
      </w:r>
      <w:proofErr w:type="gramStart"/>
      <w:r w:rsidRPr="00E8736E">
        <w:rPr>
          <w:rFonts w:ascii="Times New Roman" w:hAnsi="Times New Roman"/>
          <w:sz w:val="28"/>
          <w:szCs w:val="28"/>
          <w:lang w:val="ru-RU"/>
        </w:rPr>
        <w:t>о(</w:t>
      </w:r>
      <w:proofErr w:type="gramEnd"/>
      <w:r w:rsidRPr="00E8736E">
        <w:rPr>
          <w:rFonts w:ascii="Times New Roman" w:hAnsi="Times New Roman"/>
          <w:sz w:val="28"/>
          <w:szCs w:val="28"/>
          <w:lang w:val="ru-RU"/>
        </w:rPr>
        <w:t xml:space="preserve">а), проводившие проверку:  </w:t>
      </w:r>
    </w:p>
    <w:p w:rsidR="00704FD2" w:rsidRPr="00E8736E" w:rsidRDefault="00704FD2" w:rsidP="00704FD2">
      <w:pPr>
        <w:pBdr>
          <w:top w:val="single" w:sz="4" w:space="1" w:color="auto"/>
        </w:pBdr>
        <w:spacing w:before="0" w:beforeAutospacing="0" w:after="0" w:afterAutospacing="0"/>
        <w:ind w:left="3515"/>
        <w:rPr>
          <w:rFonts w:ascii="Times New Roman" w:hAnsi="Times New Roman"/>
          <w:sz w:val="28"/>
          <w:szCs w:val="28"/>
          <w:lang w:val="ru-RU"/>
        </w:rPr>
      </w:pPr>
    </w:p>
    <w:p w:rsidR="00704FD2" w:rsidRPr="00E8736E" w:rsidRDefault="00704FD2" w:rsidP="00704FD2">
      <w:pPr>
        <w:spacing w:before="0" w:beforeAutospacing="0" w:after="0" w:afterAutospacing="0"/>
        <w:rPr>
          <w:rFonts w:ascii="Times New Roman" w:hAnsi="Times New Roman"/>
          <w:sz w:val="28"/>
          <w:szCs w:val="28"/>
          <w:lang w:val="ru-RU"/>
        </w:rPr>
      </w:pPr>
    </w:p>
    <w:p w:rsidR="00704FD2" w:rsidRPr="00E8736E" w:rsidRDefault="00704FD2" w:rsidP="00704FD2">
      <w:pPr>
        <w:pBdr>
          <w:top w:val="single" w:sz="4" w:space="1" w:color="auto"/>
        </w:pBdr>
        <w:spacing w:before="0" w:beforeAutospacing="0" w:after="0" w:afterAutospacing="0"/>
        <w:rPr>
          <w:rFonts w:ascii="Times New Roman" w:hAnsi="Times New Roman"/>
          <w:sz w:val="28"/>
          <w:szCs w:val="28"/>
          <w:lang w:val="ru-RU"/>
        </w:rPr>
      </w:pPr>
    </w:p>
    <w:p w:rsidR="00704FD2" w:rsidRPr="00E8736E" w:rsidRDefault="00704FD2" w:rsidP="00704FD2">
      <w:pPr>
        <w:spacing w:before="0" w:beforeAutospacing="0" w:after="0" w:afterAutospacing="0"/>
        <w:rPr>
          <w:rFonts w:ascii="Times New Roman" w:hAnsi="Times New Roman"/>
          <w:sz w:val="28"/>
          <w:szCs w:val="28"/>
          <w:lang w:val="ru-RU"/>
        </w:rPr>
      </w:pPr>
    </w:p>
    <w:p w:rsidR="00704FD2" w:rsidRPr="00E8736E" w:rsidRDefault="00704FD2" w:rsidP="00704FD2">
      <w:pPr>
        <w:pBdr>
          <w:top w:val="single" w:sz="4" w:space="1" w:color="auto"/>
        </w:pBdr>
        <w:spacing w:before="0" w:beforeAutospacing="0" w:after="0" w:afterAutospacing="0"/>
        <w:jc w:val="center"/>
        <w:rPr>
          <w:rFonts w:ascii="Times New Roman" w:hAnsi="Times New Roman"/>
          <w:i/>
          <w:sz w:val="28"/>
          <w:szCs w:val="28"/>
          <w:lang w:val="ru-RU"/>
        </w:rPr>
      </w:pPr>
      <w:r w:rsidRPr="00E8736E">
        <w:rPr>
          <w:rFonts w:ascii="Times New Roman" w:hAnsi="Times New Roman"/>
          <w:i/>
          <w:sz w:val="28"/>
          <w:szCs w:val="28"/>
          <w:lang w:val="ru-RU"/>
        </w:rPr>
        <w:t>(фамилия, имя, отчество,, должность должностного лица (должностных лиц), проводившег</w:t>
      </w:r>
      <w:proofErr w:type="gramStart"/>
      <w:r w:rsidRPr="00E8736E">
        <w:rPr>
          <w:rFonts w:ascii="Times New Roman" w:hAnsi="Times New Roman"/>
          <w:i/>
          <w:sz w:val="28"/>
          <w:szCs w:val="28"/>
          <w:lang w:val="ru-RU"/>
        </w:rPr>
        <w:t>о(</w:t>
      </w:r>
      <w:proofErr w:type="gramEnd"/>
      <w:r w:rsidRPr="00E8736E">
        <w:rPr>
          <w:rFonts w:ascii="Times New Roman" w:hAnsi="Times New Roman"/>
          <w:i/>
          <w:sz w:val="28"/>
          <w:szCs w:val="28"/>
          <w:lang w:val="ru-RU"/>
        </w:rPr>
        <w:t>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p w:rsidR="00704FD2" w:rsidRPr="00E8736E" w:rsidRDefault="00704FD2" w:rsidP="00704FD2">
      <w:pPr>
        <w:spacing w:before="0" w:beforeAutospacing="0" w:after="0" w:afterAutospacing="0"/>
        <w:rPr>
          <w:rFonts w:ascii="Times New Roman" w:hAnsi="Times New Roman"/>
          <w:sz w:val="28"/>
          <w:szCs w:val="28"/>
          <w:lang w:val="ru-RU"/>
        </w:rPr>
      </w:pPr>
      <w:r w:rsidRPr="00E8736E">
        <w:rPr>
          <w:rFonts w:ascii="Times New Roman" w:hAnsi="Times New Roman"/>
          <w:sz w:val="28"/>
          <w:szCs w:val="28"/>
          <w:lang w:val="ru-RU"/>
        </w:rPr>
        <w:t xml:space="preserve">При проведении проверки присутствовали:  </w:t>
      </w:r>
    </w:p>
    <w:p w:rsidR="00704FD2" w:rsidRPr="00E8736E" w:rsidRDefault="00704FD2" w:rsidP="00704FD2">
      <w:pPr>
        <w:pBdr>
          <w:top w:val="single" w:sz="4" w:space="1" w:color="auto"/>
        </w:pBdr>
        <w:spacing w:before="0" w:beforeAutospacing="0" w:after="0" w:afterAutospacing="0"/>
        <w:ind w:left="4593"/>
        <w:rPr>
          <w:rFonts w:ascii="Times New Roman" w:hAnsi="Times New Roman"/>
          <w:sz w:val="28"/>
          <w:szCs w:val="28"/>
          <w:lang w:val="ru-RU"/>
        </w:rPr>
      </w:pPr>
    </w:p>
    <w:p w:rsidR="00704FD2" w:rsidRPr="00E8736E" w:rsidRDefault="00704FD2" w:rsidP="00704FD2">
      <w:pPr>
        <w:spacing w:before="0" w:beforeAutospacing="0" w:after="0" w:afterAutospacing="0"/>
        <w:rPr>
          <w:rFonts w:ascii="Times New Roman" w:hAnsi="Times New Roman"/>
          <w:sz w:val="28"/>
          <w:szCs w:val="28"/>
          <w:lang w:val="ru-RU"/>
        </w:rPr>
      </w:pPr>
    </w:p>
    <w:p w:rsidR="00704FD2" w:rsidRPr="00E8736E" w:rsidRDefault="00704FD2" w:rsidP="00704FD2">
      <w:pPr>
        <w:pBdr>
          <w:top w:val="single" w:sz="4" w:space="1" w:color="auto"/>
        </w:pBdr>
        <w:spacing w:before="0" w:beforeAutospacing="0" w:after="0" w:afterAutospacing="0"/>
        <w:rPr>
          <w:rFonts w:ascii="Times New Roman" w:hAnsi="Times New Roman"/>
          <w:sz w:val="28"/>
          <w:szCs w:val="28"/>
          <w:lang w:val="ru-RU"/>
        </w:rPr>
      </w:pPr>
    </w:p>
    <w:p w:rsidR="00704FD2" w:rsidRPr="00E8736E" w:rsidRDefault="00704FD2" w:rsidP="00704FD2">
      <w:pPr>
        <w:spacing w:before="0" w:beforeAutospacing="0" w:after="0" w:afterAutospacing="0"/>
        <w:rPr>
          <w:rFonts w:ascii="Times New Roman" w:hAnsi="Times New Roman"/>
          <w:sz w:val="28"/>
          <w:szCs w:val="28"/>
          <w:lang w:val="ru-RU"/>
        </w:rPr>
      </w:pPr>
    </w:p>
    <w:p w:rsidR="00704FD2" w:rsidRPr="00E8736E" w:rsidRDefault="00704FD2" w:rsidP="00704FD2">
      <w:pPr>
        <w:pBdr>
          <w:top w:val="single" w:sz="4" w:space="1" w:color="auto"/>
        </w:pBdr>
        <w:spacing w:before="0" w:beforeAutospacing="0" w:after="0" w:afterAutospacing="0"/>
        <w:jc w:val="center"/>
        <w:rPr>
          <w:rFonts w:ascii="Times New Roman" w:hAnsi="Times New Roman"/>
          <w:i/>
          <w:sz w:val="28"/>
          <w:szCs w:val="28"/>
          <w:lang w:val="ru-RU"/>
        </w:rPr>
      </w:pPr>
      <w:r w:rsidRPr="00E8736E">
        <w:rPr>
          <w:rFonts w:ascii="Times New Roman" w:hAnsi="Times New Roman"/>
          <w:i/>
          <w:sz w:val="28"/>
          <w:szCs w:val="28"/>
          <w:lang w:val="ru-RU"/>
        </w:rPr>
        <w:t>(фамилия, имя, отчество,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704FD2" w:rsidRPr="00E8736E" w:rsidRDefault="00704FD2" w:rsidP="00704FD2">
      <w:pPr>
        <w:pageBreakBefore/>
        <w:numPr>
          <w:ilvl w:val="0"/>
          <w:numId w:val="29"/>
        </w:numPr>
        <w:tabs>
          <w:tab w:val="clear" w:pos="360"/>
          <w:tab w:val="left" w:pos="170"/>
        </w:tabs>
        <w:autoSpaceDE w:val="0"/>
        <w:autoSpaceDN w:val="0"/>
        <w:spacing w:before="0" w:beforeAutospacing="0" w:after="0" w:afterAutospacing="0"/>
        <w:jc w:val="left"/>
        <w:rPr>
          <w:rFonts w:ascii="Times New Roman" w:hAnsi="Times New Roman"/>
          <w:sz w:val="28"/>
          <w:szCs w:val="28"/>
        </w:rPr>
      </w:pPr>
      <w:r w:rsidRPr="00E8736E">
        <w:rPr>
          <w:rFonts w:ascii="Times New Roman" w:hAnsi="Times New Roman"/>
          <w:sz w:val="28"/>
          <w:szCs w:val="28"/>
        </w:rPr>
        <w:lastRenderedPageBreak/>
        <w:t xml:space="preserve">В </w:t>
      </w:r>
      <w:proofErr w:type="spellStart"/>
      <w:r w:rsidRPr="00E8736E">
        <w:rPr>
          <w:rFonts w:ascii="Times New Roman" w:hAnsi="Times New Roman"/>
          <w:sz w:val="28"/>
          <w:szCs w:val="28"/>
        </w:rPr>
        <w:t>ходе</w:t>
      </w:r>
      <w:proofErr w:type="spellEnd"/>
      <w:r w:rsidRPr="00E8736E">
        <w:rPr>
          <w:rFonts w:ascii="Times New Roman" w:hAnsi="Times New Roman"/>
          <w:sz w:val="28"/>
          <w:szCs w:val="28"/>
        </w:rPr>
        <w:t xml:space="preserve"> </w:t>
      </w:r>
      <w:proofErr w:type="spellStart"/>
      <w:r w:rsidRPr="00E8736E">
        <w:rPr>
          <w:rFonts w:ascii="Times New Roman" w:hAnsi="Times New Roman"/>
          <w:sz w:val="28"/>
          <w:szCs w:val="28"/>
        </w:rPr>
        <w:t>проведения</w:t>
      </w:r>
      <w:proofErr w:type="spellEnd"/>
      <w:r w:rsidRPr="00E8736E">
        <w:rPr>
          <w:rFonts w:ascii="Times New Roman" w:hAnsi="Times New Roman"/>
          <w:sz w:val="28"/>
          <w:szCs w:val="28"/>
        </w:rPr>
        <w:t xml:space="preserve"> </w:t>
      </w:r>
      <w:proofErr w:type="spellStart"/>
      <w:r w:rsidRPr="00E8736E">
        <w:rPr>
          <w:rFonts w:ascii="Times New Roman" w:hAnsi="Times New Roman"/>
          <w:sz w:val="28"/>
          <w:szCs w:val="28"/>
        </w:rPr>
        <w:t>проверки</w:t>
      </w:r>
      <w:proofErr w:type="spellEnd"/>
      <w:r w:rsidRPr="00E8736E">
        <w:rPr>
          <w:rFonts w:ascii="Times New Roman" w:hAnsi="Times New Roman"/>
          <w:sz w:val="28"/>
          <w:szCs w:val="28"/>
        </w:rPr>
        <w:t>:</w:t>
      </w:r>
    </w:p>
    <w:p w:rsidR="00704FD2" w:rsidRPr="00E8736E" w:rsidRDefault="00704FD2" w:rsidP="00704FD2">
      <w:pPr>
        <w:spacing w:before="0" w:beforeAutospacing="0" w:after="0" w:afterAutospacing="0"/>
        <w:rPr>
          <w:rFonts w:ascii="Times New Roman" w:hAnsi="Times New Roman"/>
          <w:sz w:val="28"/>
          <w:szCs w:val="28"/>
          <w:lang w:val="ru-RU"/>
        </w:rPr>
      </w:pPr>
      <w:r w:rsidRPr="00E8736E">
        <w:rPr>
          <w:rFonts w:ascii="Times New Roman" w:hAnsi="Times New Roman"/>
          <w:sz w:val="28"/>
          <w:szCs w:val="28"/>
          <w:lang w:val="ru-RU"/>
        </w:rPr>
        <w:t>выявлены нарушения обязательных требований или требований, установленных муниципальными правовыми актами:</w:t>
      </w:r>
    </w:p>
    <w:p w:rsidR="00704FD2" w:rsidRPr="00E8736E" w:rsidRDefault="00704FD2" w:rsidP="00704FD2">
      <w:pPr>
        <w:spacing w:before="0" w:beforeAutospacing="0" w:after="0" w:afterAutospacing="0"/>
        <w:rPr>
          <w:rFonts w:ascii="Times New Roman" w:hAnsi="Times New Roman"/>
          <w:sz w:val="28"/>
          <w:szCs w:val="28"/>
          <w:lang w:val="ru-RU"/>
        </w:rPr>
      </w:pPr>
    </w:p>
    <w:p w:rsidR="00704FD2" w:rsidRPr="00E8736E" w:rsidRDefault="00704FD2" w:rsidP="00704FD2">
      <w:pPr>
        <w:pBdr>
          <w:top w:val="single" w:sz="4" w:space="1" w:color="auto"/>
        </w:pBdr>
        <w:spacing w:before="0" w:beforeAutospacing="0" w:after="0" w:afterAutospacing="0"/>
        <w:rPr>
          <w:rFonts w:ascii="Times New Roman" w:hAnsi="Times New Roman"/>
          <w:sz w:val="28"/>
          <w:szCs w:val="28"/>
          <w:lang w:val="ru-RU"/>
        </w:rPr>
      </w:pPr>
    </w:p>
    <w:p w:rsidR="00704FD2" w:rsidRPr="00E8736E" w:rsidRDefault="00704FD2" w:rsidP="00704FD2">
      <w:pPr>
        <w:spacing w:before="0" w:beforeAutospacing="0" w:after="0" w:afterAutospacing="0"/>
        <w:rPr>
          <w:rFonts w:ascii="Times New Roman" w:hAnsi="Times New Roman"/>
          <w:sz w:val="28"/>
          <w:szCs w:val="28"/>
          <w:lang w:val="ru-RU"/>
        </w:rPr>
      </w:pPr>
    </w:p>
    <w:p w:rsidR="00704FD2" w:rsidRPr="00E8736E" w:rsidRDefault="00704FD2" w:rsidP="00704FD2">
      <w:pPr>
        <w:pBdr>
          <w:top w:val="single" w:sz="4" w:space="1" w:color="auto"/>
        </w:pBdr>
        <w:spacing w:before="0" w:beforeAutospacing="0" w:after="0" w:afterAutospacing="0"/>
        <w:jc w:val="center"/>
        <w:rPr>
          <w:rFonts w:ascii="Times New Roman" w:hAnsi="Times New Roman"/>
          <w:i/>
          <w:sz w:val="28"/>
          <w:szCs w:val="28"/>
          <w:lang w:val="ru-RU"/>
        </w:rPr>
      </w:pPr>
      <w:r w:rsidRPr="00E8736E">
        <w:rPr>
          <w:rFonts w:ascii="Times New Roman" w:hAnsi="Times New Roman"/>
          <w:i/>
          <w:sz w:val="28"/>
          <w:szCs w:val="28"/>
          <w:lang w:val="ru-RU"/>
        </w:rPr>
        <w:t>(с указанием характера нарушений; лиц, допустивших нарушения)</w:t>
      </w:r>
    </w:p>
    <w:p w:rsidR="00704FD2" w:rsidRPr="00E8736E" w:rsidRDefault="00704FD2" w:rsidP="00704FD2">
      <w:pPr>
        <w:numPr>
          <w:ilvl w:val="0"/>
          <w:numId w:val="28"/>
        </w:numPr>
        <w:tabs>
          <w:tab w:val="clear" w:pos="360"/>
          <w:tab w:val="left" w:pos="170"/>
        </w:tabs>
        <w:autoSpaceDE w:val="0"/>
        <w:autoSpaceDN w:val="0"/>
        <w:spacing w:before="0" w:beforeAutospacing="0" w:after="0" w:afterAutospacing="0"/>
        <w:rPr>
          <w:rFonts w:ascii="Times New Roman" w:hAnsi="Times New Roman"/>
          <w:sz w:val="28"/>
          <w:szCs w:val="28"/>
          <w:lang w:val="ru-RU"/>
        </w:rPr>
      </w:pPr>
      <w:r w:rsidRPr="00E8736E">
        <w:rPr>
          <w:rFonts w:ascii="Times New Roman" w:hAnsi="Times New Roman"/>
          <w:sz w:val="28"/>
          <w:szCs w:val="28"/>
          <w:lang w:val="ru-RU"/>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704FD2" w:rsidRPr="00E8736E" w:rsidRDefault="00704FD2" w:rsidP="00704FD2">
      <w:pPr>
        <w:spacing w:before="0" w:beforeAutospacing="0" w:after="0" w:afterAutospacing="0"/>
        <w:rPr>
          <w:rFonts w:ascii="Times New Roman" w:hAnsi="Times New Roman"/>
          <w:sz w:val="28"/>
          <w:szCs w:val="28"/>
          <w:lang w:val="ru-RU"/>
        </w:rPr>
      </w:pPr>
    </w:p>
    <w:p w:rsidR="00704FD2" w:rsidRPr="00E8736E" w:rsidRDefault="00704FD2" w:rsidP="00704FD2">
      <w:pPr>
        <w:pBdr>
          <w:top w:val="single" w:sz="4" w:space="1" w:color="auto"/>
        </w:pBdr>
        <w:spacing w:before="0" w:beforeAutospacing="0" w:after="0" w:afterAutospacing="0"/>
        <w:rPr>
          <w:rFonts w:ascii="Times New Roman" w:hAnsi="Times New Roman"/>
          <w:sz w:val="28"/>
          <w:szCs w:val="28"/>
          <w:lang w:val="ru-RU"/>
        </w:rPr>
      </w:pPr>
    </w:p>
    <w:p w:rsidR="00704FD2" w:rsidRPr="00E8736E" w:rsidRDefault="00704FD2" w:rsidP="00704FD2">
      <w:pPr>
        <w:spacing w:before="0" w:beforeAutospacing="0" w:after="0" w:afterAutospacing="0"/>
        <w:rPr>
          <w:rFonts w:ascii="Times New Roman" w:hAnsi="Times New Roman"/>
          <w:sz w:val="28"/>
          <w:szCs w:val="28"/>
          <w:lang w:val="ru-RU"/>
        </w:rPr>
      </w:pPr>
    </w:p>
    <w:p w:rsidR="00704FD2" w:rsidRPr="00E8736E" w:rsidRDefault="00704FD2" w:rsidP="00704FD2">
      <w:pPr>
        <w:pBdr>
          <w:top w:val="single" w:sz="4" w:space="1" w:color="auto"/>
        </w:pBdr>
        <w:spacing w:before="0" w:beforeAutospacing="0" w:after="0" w:afterAutospacing="0"/>
        <w:rPr>
          <w:rFonts w:ascii="Times New Roman" w:hAnsi="Times New Roman"/>
          <w:sz w:val="28"/>
          <w:szCs w:val="28"/>
          <w:lang w:val="ru-RU"/>
        </w:rPr>
      </w:pPr>
    </w:p>
    <w:p w:rsidR="00704FD2" w:rsidRPr="00E8736E" w:rsidRDefault="00704FD2" w:rsidP="00704FD2">
      <w:pPr>
        <w:numPr>
          <w:ilvl w:val="0"/>
          <w:numId w:val="30"/>
        </w:numPr>
        <w:tabs>
          <w:tab w:val="clear" w:pos="360"/>
          <w:tab w:val="left" w:pos="170"/>
        </w:tabs>
        <w:autoSpaceDE w:val="0"/>
        <w:autoSpaceDN w:val="0"/>
        <w:spacing w:before="0" w:beforeAutospacing="0" w:after="0" w:afterAutospacing="0"/>
        <w:rPr>
          <w:rFonts w:ascii="Times New Roman" w:hAnsi="Times New Roman"/>
          <w:sz w:val="28"/>
          <w:szCs w:val="28"/>
          <w:lang w:val="ru-RU"/>
        </w:rPr>
      </w:pPr>
      <w:r w:rsidRPr="00E8736E">
        <w:rPr>
          <w:rFonts w:ascii="Times New Roman" w:hAnsi="Times New Roman"/>
          <w:sz w:val="28"/>
          <w:szCs w:val="28"/>
          <w:lang w:val="ru-RU"/>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704FD2" w:rsidRPr="00E8736E" w:rsidRDefault="00704FD2" w:rsidP="00704FD2">
      <w:pPr>
        <w:spacing w:before="0" w:beforeAutospacing="0" w:after="0" w:afterAutospacing="0"/>
        <w:rPr>
          <w:rFonts w:ascii="Times New Roman" w:hAnsi="Times New Roman"/>
          <w:sz w:val="28"/>
          <w:szCs w:val="28"/>
          <w:lang w:val="ru-RU"/>
        </w:rPr>
      </w:pPr>
    </w:p>
    <w:p w:rsidR="00704FD2" w:rsidRPr="00E8736E" w:rsidRDefault="00704FD2" w:rsidP="00704FD2">
      <w:pPr>
        <w:pBdr>
          <w:top w:val="single" w:sz="4" w:space="1" w:color="auto"/>
        </w:pBdr>
        <w:spacing w:before="0" w:beforeAutospacing="0" w:after="0" w:afterAutospacing="0"/>
        <w:rPr>
          <w:rFonts w:ascii="Times New Roman" w:hAnsi="Times New Roman"/>
          <w:sz w:val="28"/>
          <w:szCs w:val="28"/>
          <w:lang w:val="ru-RU"/>
        </w:rPr>
      </w:pPr>
    </w:p>
    <w:p w:rsidR="00704FD2" w:rsidRPr="00E8736E" w:rsidRDefault="00704FD2" w:rsidP="00704FD2">
      <w:pPr>
        <w:spacing w:before="0" w:beforeAutospacing="0" w:after="0" w:afterAutospacing="0"/>
        <w:rPr>
          <w:rFonts w:ascii="Times New Roman" w:hAnsi="Times New Roman"/>
          <w:sz w:val="28"/>
          <w:szCs w:val="28"/>
          <w:lang w:val="ru-RU"/>
        </w:rPr>
      </w:pPr>
    </w:p>
    <w:p w:rsidR="00704FD2" w:rsidRPr="00E8736E" w:rsidRDefault="00704FD2" w:rsidP="00704FD2">
      <w:pPr>
        <w:pBdr>
          <w:top w:val="single" w:sz="4" w:space="1" w:color="auto"/>
        </w:pBdr>
        <w:spacing w:before="0" w:beforeAutospacing="0" w:after="0" w:afterAutospacing="0"/>
        <w:rPr>
          <w:rFonts w:ascii="Times New Roman" w:hAnsi="Times New Roman"/>
          <w:sz w:val="28"/>
          <w:szCs w:val="28"/>
          <w:lang w:val="ru-RU"/>
        </w:rPr>
      </w:pPr>
    </w:p>
    <w:p w:rsidR="00704FD2" w:rsidRPr="00E8736E" w:rsidRDefault="00704FD2" w:rsidP="00704FD2">
      <w:pPr>
        <w:numPr>
          <w:ilvl w:val="0"/>
          <w:numId w:val="31"/>
        </w:numPr>
        <w:tabs>
          <w:tab w:val="clear" w:pos="360"/>
          <w:tab w:val="left" w:pos="170"/>
        </w:tabs>
        <w:autoSpaceDE w:val="0"/>
        <w:autoSpaceDN w:val="0"/>
        <w:spacing w:before="0" w:beforeAutospacing="0" w:after="0" w:afterAutospacing="0"/>
        <w:jc w:val="left"/>
        <w:rPr>
          <w:rFonts w:ascii="Times New Roman" w:hAnsi="Times New Roman"/>
          <w:sz w:val="28"/>
          <w:szCs w:val="28"/>
        </w:rPr>
      </w:pPr>
      <w:proofErr w:type="spellStart"/>
      <w:r w:rsidRPr="00E8736E">
        <w:rPr>
          <w:rFonts w:ascii="Times New Roman" w:hAnsi="Times New Roman"/>
          <w:sz w:val="28"/>
          <w:szCs w:val="28"/>
        </w:rPr>
        <w:t>нарушений</w:t>
      </w:r>
      <w:proofErr w:type="spellEnd"/>
      <w:r w:rsidRPr="00E8736E">
        <w:rPr>
          <w:rFonts w:ascii="Times New Roman" w:hAnsi="Times New Roman"/>
          <w:sz w:val="28"/>
          <w:szCs w:val="28"/>
        </w:rPr>
        <w:t xml:space="preserve"> </w:t>
      </w:r>
      <w:proofErr w:type="spellStart"/>
      <w:r w:rsidRPr="00E8736E">
        <w:rPr>
          <w:rFonts w:ascii="Times New Roman" w:hAnsi="Times New Roman"/>
          <w:sz w:val="28"/>
          <w:szCs w:val="28"/>
        </w:rPr>
        <w:t>не</w:t>
      </w:r>
      <w:proofErr w:type="spellEnd"/>
      <w:r w:rsidRPr="00E8736E">
        <w:rPr>
          <w:rFonts w:ascii="Times New Roman" w:hAnsi="Times New Roman"/>
          <w:sz w:val="28"/>
          <w:szCs w:val="28"/>
        </w:rPr>
        <w:t xml:space="preserve"> </w:t>
      </w:r>
      <w:proofErr w:type="spellStart"/>
      <w:r w:rsidRPr="00E8736E">
        <w:rPr>
          <w:rFonts w:ascii="Times New Roman" w:hAnsi="Times New Roman"/>
          <w:sz w:val="28"/>
          <w:szCs w:val="28"/>
        </w:rPr>
        <w:t>выявлено</w:t>
      </w:r>
      <w:proofErr w:type="spellEnd"/>
      <w:r w:rsidRPr="00E8736E">
        <w:rPr>
          <w:rFonts w:ascii="Times New Roman" w:hAnsi="Times New Roman"/>
          <w:sz w:val="28"/>
          <w:szCs w:val="28"/>
        </w:rPr>
        <w:t xml:space="preserve">  </w:t>
      </w:r>
    </w:p>
    <w:p w:rsidR="00704FD2" w:rsidRPr="00E8736E" w:rsidRDefault="00704FD2" w:rsidP="00704FD2">
      <w:pPr>
        <w:pBdr>
          <w:top w:val="single" w:sz="4" w:space="1" w:color="auto"/>
        </w:pBdr>
        <w:spacing w:before="0" w:beforeAutospacing="0" w:after="0" w:afterAutospacing="0"/>
        <w:ind w:left="2807"/>
        <w:rPr>
          <w:rFonts w:ascii="Times New Roman" w:hAnsi="Times New Roman"/>
          <w:sz w:val="28"/>
          <w:szCs w:val="28"/>
        </w:rPr>
      </w:pPr>
    </w:p>
    <w:p w:rsidR="00704FD2" w:rsidRPr="00E8736E" w:rsidRDefault="00704FD2" w:rsidP="00704FD2">
      <w:pPr>
        <w:spacing w:before="0" w:beforeAutospacing="0" w:after="0" w:afterAutospacing="0"/>
        <w:rPr>
          <w:rFonts w:ascii="Times New Roman" w:hAnsi="Times New Roman"/>
          <w:sz w:val="28"/>
          <w:szCs w:val="28"/>
        </w:rPr>
      </w:pPr>
    </w:p>
    <w:p w:rsidR="00704FD2" w:rsidRPr="00E8736E" w:rsidRDefault="00704FD2" w:rsidP="00704FD2">
      <w:pPr>
        <w:pBdr>
          <w:top w:val="single" w:sz="4" w:space="1" w:color="auto"/>
        </w:pBdr>
        <w:spacing w:before="0" w:beforeAutospacing="0" w:after="0" w:afterAutospacing="0"/>
        <w:rPr>
          <w:rFonts w:ascii="Times New Roman" w:hAnsi="Times New Roman"/>
          <w:sz w:val="28"/>
          <w:szCs w:val="28"/>
        </w:rPr>
      </w:pPr>
    </w:p>
    <w:p w:rsidR="00704FD2" w:rsidRPr="00E8736E" w:rsidRDefault="00704FD2" w:rsidP="00704FD2">
      <w:pPr>
        <w:spacing w:before="0" w:beforeAutospacing="0" w:after="0" w:afterAutospacing="0"/>
        <w:rPr>
          <w:rFonts w:ascii="Times New Roman" w:hAnsi="Times New Roman"/>
          <w:sz w:val="28"/>
          <w:szCs w:val="28"/>
          <w:lang w:val="ru-RU"/>
        </w:rPr>
      </w:pPr>
      <w:r w:rsidRPr="00E8736E">
        <w:rPr>
          <w:rFonts w:ascii="Times New Roman" w:hAnsi="Times New Roman"/>
          <w:sz w:val="28"/>
          <w:szCs w:val="28"/>
          <w:lang w:val="ru-RU"/>
        </w:rPr>
        <w:t xml:space="preserve">Запись в Журнал учета проверок юридического лица, индивидуального предпринимателя, проводимых органами муниципального контроля, внесена </w:t>
      </w:r>
      <w:r w:rsidRPr="00E8736E">
        <w:rPr>
          <w:rFonts w:ascii="Times New Roman" w:hAnsi="Times New Roman"/>
          <w:i/>
          <w:iCs/>
          <w:sz w:val="28"/>
          <w:szCs w:val="28"/>
          <w:lang w:val="ru-RU"/>
        </w:rPr>
        <w:t>(заполняется при проведении выездной проверки)</w:t>
      </w:r>
      <w:r w:rsidRPr="00E8736E">
        <w:rPr>
          <w:rFonts w:ascii="Times New Roman" w:hAnsi="Times New Roman"/>
          <w:sz w:val="28"/>
          <w:szCs w:val="28"/>
          <w:lang w:val="ru-RU"/>
        </w:rPr>
        <w:t>:</w:t>
      </w:r>
    </w:p>
    <w:tbl>
      <w:tblPr>
        <w:tblW w:w="5000" w:type="pct"/>
        <w:tblCellMar>
          <w:left w:w="28" w:type="dxa"/>
          <w:right w:w="28" w:type="dxa"/>
        </w:tblCellMar>
        <w:tblLook w:val="0000"/>
      </w:tblPr>
      <w:tblGrid>
        <w:gridCol w:w="3684"/>
        <w:gridCol w:w="1546"/>
        <w:gridCol w:w="4917"/>
      </w:tblGrid>
      <w:tr w:rsidR="00704FD2" w:rsidRPr="00E8736E" w:rsidTr="00E8736E">
        <w:tc>
          <w:tcPr>
            <w:tcW w:w="1815" w:type="pct"/>
            <w:tcBorders>
              <w:top w:val="nil"/>
              <w:left w:val="nil"/>
              <w:bottom w:val="single" w:sz="4" w:space="0" w:color="auto"/>
              <w:right w:val="nil"/>
            </w:tcBorders>
            <w:vAlign w:val="bottom"/>
          </w:tcPr>
          <w:p w:rsidR="00704FD2" w:rsidRPr="00E8736E" w:rsidRDefault="00704FD2" w:rsidP="00E8736E">
            <w:pPr>
              <w:spacing w:before="0" w:beforeAutospacing="0" w:after="0" w:afterAutospacing="0"/>
              <w:jc w:val="center"/>
              <w:rPr>
                <w:rFonts w:ascii="Times New Roman" w:hAnsi="Times New Roman"/>
                <w:sz w:val="28"/>
                <w:szCs w:val="28"/>
                <w:lang w:val="ru-RU"/>
              </w:rPr>
            </w:pPr>
          </w:p>
        </w:tc>
        <w:tc>
          <w:tcPr>
            <w:tcW w:w="762" w:type="pct"/>
            <w:tcBorders>
              <w:top w:val="nil"/>
              <w:left w:val="nil"/>
              <w:bottom w:val="nil"/>
              <w:right w:val="nil"/>
            </w:tcBorders>
            <w:vAlign w:val="bottom"/>
          </w:tcPr>
          <w:p w:rsidR="00704FD2" w:rsidRPr="00E8736E" w:rsidRDefault="00704FD2" w:rsidP="00E8736E">
            <w:pPr>
              <w:spacing w:before="0" w:beforeAutospacing="0" w:after="0" w:afterAutospacing="0"/>
              <w:rPr>
                <w:rFonts w:ascii="Times New Roman" w:hAnsi="Times New Roman"/>
                <w:sz w:val="28"/>
                <w:szCs w:val="28"/>
                <w:lang w:val="ru-RU"/>
              </w:rPr>
            </w:pPr>
          </w:p>
        </w:tc>
        <w:tc>
          <w:tcPr>
            <w:tcW w:w="2424" w:type="pct"/>
            <w:tcBorders>
              <w:top w:val="nil"/>
              <w:left w:val="nil"/>
              <w:bottom w:val="single" w:sz="4" w:space="0" w:color="auto"/>
              <w:right w:val="nil"/>
            </w:tcBorders>
            <w:vAlign w:val="bottom"/>
          </w:tcPr>
          <w:p w:rsidR="00704FD2" w:rsidRPr="00E8736E" w:rsidRDefault="00704FD2" w:rsidP="00E8736E">
            <w:pPr>
              <w:spacing w:before="0" w:beforeAutospacing="0" w:after="0" w:afterAutospacing="0"/>
              <w:rPr>
                <w:rFonts w:ascii="Times New Roman" w:hAnsi="Times New Roman"/>
                <w:sz w:val="28"/>
                <w:szCs w:val="28"/>
                <w:lang w:val="ru-RU"/>
              </w:rPr>
            </w:pPr>
          </w:p>
        </w:tc>
      </w:tr>
      <w:tr w:rsidR="00704FD2" w:rsidRPr="00E8736E" w:rsidTr="00E8736E">
        <w:tc>
          <w:tcPr>
            <w:tcW w:w="1815" w:type="pct"/>
            <w:tcBorders>
              <w:top w:val="nil"/>
              <w:left w:val="nil"/>
              <w:bottom w:val="nil"/>
              <w:right w:val="nil"/>
            </w:tcBorders>
          </w:tcPr>
          <w:p w:rsidR="00704FD2" w:rsidRPr="00E8736E" w:rsidRDefault="00704FD2" w:rsidP="00E8736E">
            <w:pPr>
              <w:spacing w:before="0" w:beforeAutospacing="0" w:after="0" w:afterAutospacing="0"/>
              <w:jc w:val="center"/>
              <w:rPr>
                <w:rFonts w:ascii="Times New Roman" w:hAnsi="Times New Roman"/>
                <w:i/>
                <w:sz w:val="28"/>
                <w:szCs w:val="28"/>
              </w:rPr>
            </w:pPr>
            <w:r w:rsidRPr="00E8736E">
              <w:rPr>
                <w:rFonts w:ascii="Times New Roman" w:hAnsi="Times New Roman"/>
                <w:i/>
                <w:sz w:val="28"/>
                <w:szCs w:val="28"/>
              </w:rPr>
              <w:t>(</w:t>
            </w:r>
            <w:proofErr w:type="spellStart"/>
            <w:r w:rsidRPr="00E8736E">
              <w:rPr>
                <w:rFonts w:ascii="Times New Roman" w:hAnsi="Times New Roman"/>
                <w:i/>
                <w:sz w:val="28"/>
                <w:szCs w:val="28"/>
              </w:rPr>
              <w:t>подпись</w:t>
            </w:r>
            <w:proofErr w:type="spellEnd"/>
            <w:r w:rsidRPr="00E8736E">
              <w:rPr>
                <w:rFonts w:ascii="Times New Roman" w:hAnsi="Times New Roman"/>
                <w:i/>
                <w:sz w:val="28"/>
                <w:szCs w:val="28"/>
              </w:rPr>
              <w:t xml:space="preserve"> </w:t>
            </w:r>
            <w:proofErr w:type="spellStart"/>
            <w:r w:rsidRPr="00E8736E">
              <w:rPr>
                <w:rFonts w:ascii="Times New Roman" w:hAnsi="Times New Roman"/>
                <w:i/>
                <w:sz w:val="28"/>
                <w:szCs w:val="28"/>
              </w:rPr>
              <w:t>проверяющего</w:t>
            </w:r>
            <w:proofErr w:type="spellEnd"/>
            <w:r w:rsidRPr="00E8736E">
              <w:rPr>
                <w:rFonts w:ascii="Times New Roman" w:hAnsi="Times New Roman"/>
                <w:i/>
                <w:sz w:val="28"/>
                <w:szCs w:val="28"/>
              </w:rPr>
              <w:t>)</w:t>
            </w:r>
          </w:p>
        </w:tc>
        <w:tc>
          <w:tcPr>
            <w:tcW w:w="762" w:type="pct"/>
            <w:tcBorders>
              <w:top w:val="nil"/>
              <w:left w:val="nil"/>
              <w:bottom w:val="nil"/>
              <w:right w:val="nil"/>
            </w:tcBorders>
          </w:tcPr>
          <w:p w:rsidR="00704FD2" w:rsidRPr="00E8736E" w:rsidRDefault="00704FD2" w:rsidP="00E8736E">
            <w:pPr>
              <w:spacing w:before="0" w:beforeAutospacing="0" w:after="0" w:afterAutospacing="0"/>
              <w:rPr>
                <w:rFonts w:ascii="Times New Roman" w:hAnsi="Times New Roman"/>
                <w:i/>
                <w:sz w:val="28"/>
                <w:szCs w:val="28"/>
              </w:rPr>
            </w:pPr>
          </w:p>
        </w:tc>
        <w:tc>
          <w:tcPr>
            <w:tcW w:w="2424" w:type="pct"/>
            <w:tcBorders>
              <w:top w:val="nil"/>
              <w:left w:val="nil"/>
              <w:bottom w:val="nil"/>
              <w:right w:val="nil"/>
            </w:tcBorders>
          </w:tcPr>
          <w:p w:rsidR="00704FD2" w:rsidRPr="00E8736E" w:rsidRDefault="00704FD2" w:rsidP="00E8736E">
            <w:pPr>
              <w:spacing w:before="0" w:beforeAutospacing="0" w:after="0" w:afterAutospacing="0"/>
              <w:jc w:val="center"/>
              <w:rPr>
                <w:rFonts w:ascii="Times New Roman" w:hAnsi="Times New Roman"/>
                <w:i/>
                <w:sz w:val="28"/>
                <w:szCs w:val="28"/>
                <w:lang w:val="ru-RU"/>
              </w:rPr>
            </w:pPr>
            <w:r w:rsidRPr="00E8736E">
              <w:rPr>
                <w:rFonts w:ascii="Times New Roman" w:hAnsi="Times New Roman"/>
                <w:i/>
                <w:sz w:val="28"/>
                <w:szCs w:val="28"/>
                <w:lang w:val="ru-RU"/>
              </w:rPr>
              <w:t>(подпись уполномоченного представителя юридического лица, индивидуального предпринимателя,</w:t>
            </w:r>
            <w:r w:rsidRPr="00E8736E">
              <w:rPr>
                <w:rFonts w:ascii="Times New Roman" w:hAnsi="Times New Roman"/>
                <w:i/>
                <w:sz w:val="28"/>
                <w:szCs w:val="28"/>
                <w:lang w:val="ru-RU"/>
              </w:rPr>
              <w:br/>
              <w:t>его уполномоченного представителя)</w:t>
            </w:r>
          </w:p>
        </w:tc>
      </w:tr>
    </w:tbl>
    <w:p w:rsidR="00704FD2" w:rsidRPr="00E8736E" w:rsidRDefault="00704FD2" w:rsidP="00704FD2">
      <w:pPr>
        <w:spacing w:before="0" w:beforeAutospacing="0" w:after="0" w:afterAutospacing="0"/>
        <w:rPr>
          <w:rFonts w:ascii="Times New Roman" w:hAnsi="Times New Roman"/>
          <w:sz w:val="28"/>
          <w:szCs w:val="28"/>
          <w:lang w:val="ru-RU"/>
        </w:rPr>
      </w:pPr>
      <w:r w:rsidRPr="00E8736E">
        <w:rPr>
          <w:rFonts w:ascii="Times New Roman" w:hAnsi="Times New Roman"/>
          <w:sz w:val="28"/>
          <w:szCs w:val="28"/>
          <w:lang w:val="ru-RU"/>
        </w:rPr>
        <w:t xml:space="preserve">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w:t>
      </w:r>
      <w:r w:rsidRPr="00E8736E">
        <w:rPr>
          <w:rFonts w:ascii="Times New Roman" w:hAnsi="Times New Roman"/>
          <w:i/>
          <w:iCs/>
          <w:sz w:val="28"/>
          <w:szCs w:val="28"/>
          <w:lang w:val="ru-RU"/>
        </w:rPr>
        <w:t>(заполняется при проведении выездной проверки)</w:t>
      </w:r>
      <w:r w:rsidRPr="00E8736E">
        <w:rPr>
          <w:rFonts w:ascii="Times New Roman" w:hAnsi="Times New Roman"/>
          <w:sz w:val="28"/>
          <w:szCs w:val="28"/>
          <w:lang w:val="ru-RU"/>
        </w:rPr>
        <w:t>:</w:t>
      </w:r>
    </w:p>
    <w:tbl>
      <w:tblPr>
        <w:tblW w:w="5000" w:type="pct"/>
        <w:tblCellMar>
          <w:left w:w="28" w:type="dxa"/>
          <w:right w:w="28" w:type="dxa"/>
        </w:tblCellMar>
        <w:tblLook w:val="0000"/>
      </w:tblPr>
      <w:tblGrid>
        <w:gridCol w:w="3684"/>
        <w:gridCol w:w="1546"/>
        <w:gridCol w:w="4917"/>
      </w:tblGrid>
      <w:tr w:rsidR="00704FD2" w:rsidRPr="00E8736E" w:rsidTr="00E8736E">
        <w:tc>
          <w:tcPr>
            <w:tcW w:w="1815" w:type="pct"/>
            <w:tcBorders>
              <w:top w:val="nil"/>
              <w:left w:val="nil"/>
              <w:bottom w:val="single" w:sz="4" w:space="0" w:color="auto"/>
              <w:right w:val="nil"/>
            </w:tcBorders>
            <w:vAlign w:val="bottom"/>
          </w:tcPr>
          <w:p w:rsidR="00704FD2" w:rsidRPr="00E8736E" w:rsidRDefault="00704FD2" w:rsidP="00E8736E">
            <w:pPr>
              <w:spacing w:before="0" w:beforeAutospacing="0" w:after="0" w:afterAutospacing="0"/>
              <w:jc w:val="center"/>
              <w:rPr>
                <w:rFonts w:ascii="Times New Roman" w:hAnsi="Times New Roman"/>
                <w:sz w:val="28"/>
                <w:szCs w:val="28"/>
                <w:lang w:val="ru-RU"/>
              </w:rPr>
            </w:pPr>
          </w:p>
        </w:tc>
        <w:tc>
          <w:tcPr>
            <w:tcW w:w="762" w:type="pct"/>
            <w:tcBorders>
              <w:top w:val="nil"/>
              <w:left w:val="nil"/>
              <w:bottom w:val="nil"/>
              <w:right w:val="nil"/>
            </w:tcBorders>
            <w:vAlign w:val="bottom"/>
          </w:tcPr>
          <w:p w:rsidR="00704FD2" w:rsidRPr="00E8736E" w:rsidRDefault="00704FD2" w:rsidP="00E8736E">
            <w:pPr>
              <w:spacing w:before="0" w:beforeAutospacing="0" w:after="0" w:afterAutospacing="0"/>
              <w:rPr>
                <w:rFonts w:ascii="Times New Roman" w:hAnsi="Times New Roman"/>
                <w:sz w:val="28"/>
                <w:szCs w:val="28"/>
                <w:lang w:val="ru-RU"/>
              </w:rPr>
            </w:pPr>
          </w:p>
        </w:tc>
        <w:tc>
          <w:tcPr>
            <w:tcW w:w="2424" w:type="pct"/>
            <w:tcBorders>
              <w:top w:val="nil"/>
              <w:left w:val="nil"/>
              <w:bottom w:val="single" w:sz="4" w:space="0" w:color="auto"/>
              <w:right w:val="nil"/>
            </w:tcBorders>
            <w:vAlign w:val="bottom"/>
          </w:tcPr>
          <w:p w:rsidR="00704FD2" w:rsidRPr="00E8736E" w:rsidRDefault="00704FD2" w:rsidP="00E8736E">
            <w:pPr>
              <w:spacing w:before="0" w:beforeAutospacing="0" w:after="0" w:afterAutospacing="0"/>
              <w:rPr>
                <w:rFonts w:ascii="Times New Roman" w:hAnsi="Times New Roman"/>
                <w:sz w:val="28"/>
                <w:szCs w:val="28"/>
                <w:lang w:val="ru-RU"/>
              </w:rPr>
            </w:pPr>
          </w:p>
        </w:tc>
      </w:tr>
      <w:tr w:rsidR="00704FD2" w:rsidRPr="00E8736E" w:rsidTr="00E8736E">
        <w:tc>
          <w:tcPr>
            <w:tcW w:w="1815" w:type="pct"/>
            <w:tcBorders>
              <w:top w:val="nil"/>
              <w:left w:val="nil"/>
              <w:bottom w:val="nil"/>
              <w:right w:val="nil"/>
            </w:tcBorders>
          </w:tcPr>
          <w:p w:rsidR="00704FD2" w:rsidRPr="00E8736E" w:rsidRDefault="00704FD2" w:rsidP="00E8736E">
            <w:pPr>
              <w:spacing w:before="0" w:beforeAutospacing="0" w:after="0" w:afterAutospacing="0"/>
              <w:jc w:val="center"/>
              <w:rPr>
                <w:rFonts w:ascii="Times New Roman" w:hAnsi="Times New Roman"/>
                <w:i/>
                <w:sz w:val="28"/>
                <w:szCs w:val="28"/>
              </w:rPr>
            </w:pPr>
            <w:r w:rsidRPr="00E8736E">
              <w:rPr>
                <w:rFonts w:ascii="Times New Roman" w:hAnsi="Times New Roman"/>
                <w:i/>
                <w:sz w:val="28"/>
                <w:szCs w:val="28"/>
              </w:rPr>
              <w:t>(</w:t>
            </w:r>
            <w:proofErr w:type="spellStart"/>
            <w:r w:rsidRPr="00E8736E">
              <w:rPr>
                <w:rFonts w:ascii="Times New Roman" w:hAnsi="Times New Roman"/>
                <w:i/>
                <w:sz w:val="28"/>
                <w:szCs w:val="28"/>
              </w:rPr>
              <w:t>подпись</w:t>
            </w:r>
            <w:proofErr w:type="spellEnd"/>
            <w:r w:rsidRPr="00E8736E">
              <w:rPr>
                <w:rFonts w:ascii="Times New Roman" w:hAnsi="Times New Roman"/>
                <w:i/>
                <w:sz w:val="28"/>
                <w:szCs w:val="28"/>
              </w:rPr>
              <w:t xml:space="preserve"> </w:t>
            </w:r>
            <w:proofErr w:type="spellStart"/>
            <w:r w:rsidRPr="00E8736E">
              <w:rPr>
                <w:rFonts w:ascii="Times New Roman" w:hAnsi="Times New Roman"/>
                <w:i/>
                <w:sz w:val="28"/>
                <w:szCs w:val="28"/>
              </w:rPr>
              <w:t>проверяющего</w:t>
            </w:r>
            <w:proofErr w:type="spellEnd"/>
            <w:r w:rsidRPr="00E8736E">
              <w:rPr>
                <w:rFonts w:ascii="Times New Roman" w:hAnsi="Times New Roman"/>
                <w:i/>
                <w:sz w:val="28"/>
                <w:szCs w:val="28"/>
              </w:rPr>
              <w:t>)</w:t>
            </w:r>
          </w:p>
        </w:tc>
        <w:tc>
          <w:tcPr>
            <w:tcW w:w="762" w:type="pct"/>
            <w:tcBorders>
              <w:top w:val="nil"/>
              <w:left w:val="nil"/>
              <w:bottom w:val="nil"/>
              <w:right w:val="nil"/>
            </w:tcBorders>
          </w:tcPr>
          <w:p w:rsidR="00704FD2" w:rsidRPr="00E8736E" w:rsidRDefault="00704FD2" w:rsidP="00E8736E">
            <w:pPr>
              <w:spacing w:before="0" w:beforeAutospacing="0" w:after="0" w:afterAutospacing="0"/>
              <w:rPr>
                <w:rFonts w:ascii="Times New Roman" w:hAnsi="Times New Roman"/>
                <w:i/>
                <w:sz w:val="28"/>
                <w:szCs w:val="28"/>
              </w:rPr>
            </w:pPr>
          </w:p>
        </w:tc>
        <w:tc>
          <w:tcPr>
            <w:tcW w:w="2424" w:type="pct"/>
            <w:tcBorders>
              <w:top w:val="nil"/>
              <w:left w:val="nil"/>
              <w:bottom w:val="nil"/>
              <w:right w:val="nil"/>
            </w:tcBorders>
          </w:tcPr>
          <w:p w:rsidR="00704FD2" w:rsidRPr="00E8736E" w:rsidRDefault="00704FD2" w:rsidP="00E8736E">
            <w:pPr>
              <w:spacing w:before="0" w:beforeAutospacing="0" w:after="0" w:afterAutospacing="0"/>
              <w:jc w:val="center"/>
              <w:rPr>
                <w:rFonts w:ascii="Times New Roman" w:hAnsi="Times New Roman"/>
                <w:i/>
                <w:sz w:val="28"/>
                <w:szCs w:val="28"/>
                <w:lang w:val="ru-RU"/>
              </w:rPr>
            </w:pPr>
            <w:r w:rsidRPr="00E8736E">
              <w:rPr>
                <w:rFonts w:ascii="Times New Roman" w:hAnsi="Times New Roman"/>
                <w:i/>
                <w:sz w:val="28"/>
                <w:szCs w:val="28"/>
                <w:lang w:val="ru-RU"/>
              </w:rPr>
              <w:t>(подпись уполномоченного представителя юридического лица, индивидуального предпринимателя,</w:t>
            </w:r>
            <w:r w:rsidRPr="00E8736E">
              <w:rPr>
                <w:rFonts w:ascii="Times New Roman" w:hAnsi="Times New Roman"/>
                <w:i/>
                <w:sz w:val="28"/>
                <w:szCs w:val="28"/>
                <w:lang w:val="ru-RU"/>
              </w:rPr>
              <w:br/>
              <w:t>его уполномоченного представителя)</w:t>
            </w:r>
          </w:p>
        </w:tc>
      </w:tr>
    </w:tbl>
    <w:p w:rsidR="00704FD2" w:rsidRPr="00E8736E" w:rsidRDefault="00704FD2" w:rsidP="00704FD2">
      <w:pPr>
        <w:spacing w:before="0" w:beforeAutospacing="0" w:after="0" w:afterAutospacing="0"/>
        <w:rPr>
          <w:rFonts w:ascii="Times New Roman" w:hAnsi="Times New Roman"/>
          <w:sz w:val="28"/>
          <w:szCs w:val="28"/>
          <w:lang w:val="ru-RU"/>
        </w:rPr>
      </w:pPr>
      <w:r w:rsidRPr="00E8736E">
        <w:rPr>
          <w:rFonts w:ascii="Times New Roman" w:hAnsi="Times New Roman"/>
          <w:sz w:val="28"/>
          <w:szCs w:val="28"/>
          <w:lang w:val="ru-RU"/>
        </w:rPr>
        <w:t xml:space="preserve">Прилагаемые документы:  </w:t>
      </w:r>
    </w:p>
    <w:p w:rsidR="00704FD2" w:rsidRPr="00E8736E" w:rsidRDefault="00704FD2" w:rsidP="00704FD2">
      <w:pPr>
        <w:pBdr>
          <w:top w:val="single" w:sz="4" w:space="1" w:color="auto"/>
        </w:pBdr>
        <w:spacing w:before="0" w:beforeAutospacing="0" w:after="0" w:afterAutospacing="0"/>
        <w:ind w:left="2778"/>
        <w:rPr>
          <w:rFonts w:ascii="Times New Roman" w:hAnsi="Times New Roman"/>
          <w:sz w:val="28"/>
          <w:szCs w:val="28"/>
          <w:lang w:val="ru-RU"/>
        </w:rPr>
      </w:pPr>
    </w:p>
    <w:p w:rsidR="00704FD2" w:rsidRPr="00E8736E" w:rsidRDefault="00704FD2" w:rsidP="00704FD2">
      <w:pPr>
        <w:spacing w:before="0" w:beforeAutospacing="0" w:after="0" w:afterAutospacing="0"/>
        <w:rPr>
          <w:rFonts w:ascii="Times New Roman" w:hAnsi="Times New Roman"/>
          <w:sz w:val="28"/>
          <w:szCs w:val="28"/>
          <w:lang w:val="ru-RU"/>
        </w:rPr>
      </w:pPr>
      <w:r w:rsidRPr="00E8736E">
        <w:rPr>
          <w:rFonts w:ascii="Times New Roman" w:hAnsi="Times New Roman"/>
          <w:sz w:val="28"/>
          <w:szCs w:val="28"/>
          <w:lang w:val="ru-RU"/>
        </w:rPr>
        <w:t xml:space="preserve">Подписи лиц, проводивших проверку:  </w:t>
      </w:r>
    </w:p>
    <w:p w:rsidR="00704FD2" w:rsidRPr="00E8736E" w:rsidRDefault="00704FD2" w:rsidP="00704FD2">
      <w:pPr>
        <w:pBdr>
          <w:top w:val="single" w:sz="4" w:space="1" w:color="auto"/>
        </w:pBdr>
        <w:spacing w:before="0" w:beforeAutospacing="0" w:after="0" w:afterAutospacing="0"/>
        <w:ind w:left="4054"/>
        <w:rPr>
          <w:rFonts w:ascii="Times New Roman" w:hAnsi="Times New Roman"/>
          <w:sz w:val="28"/>
          <w:szCs w:val="28"/>
          <w:lang w:val="ru-RU"/>
        </w:rPr>
      </w:pPr>
    </w:p>
    <w:p w:rsidR="00704FD2" w:rsidRPr="00E8736E" w:rsidRDefault="00704FD2" w:rsidP="00704FD2">
      <w:pPr>
        <w:spacing w:before="0" w:beforeAutospacing="0" w:after="0" w:afterAutospacing="0"/>
        <w:ind w:left="4054"/>
        <w:rPr>
          <w:rFonts w:ascii="Times New Roman" w:hAnsi="Times New Roman"/>
          <w:sz w:val="28"/>
          <w:szCs w:val="28"/>
          <w:lang w:val="ru-RU"/>
        </w:rPr>
      </w:pPr>
    </w:p>
    <w:p w:rsidR="00704FD2" w:rsidRPr="00E8736E" w:rsidRDefault="00704FD2" w:rsidP="00704FD2">
      <w:pPr>
        <w:pBdr>
          <w:top w:val="single" w:sz="4" w:space="1" w:color="auto"/>
        </w:pBdr>
        <w:spacing w:before="0" w:beforeAutospacing="0" w:after="0" w:afterAutospacing="0"/>
        <w:ind w:left="4054"/>
        <w:rPr>
          <w:rFonts w:ascii="Times New Roman" w:hAnsi="Times New Roman"/>
          <w:sz w:val="28"/>
          <w:szCs w:val="28"/>
          <w:lang w:val="ru-RU"/>
        </w:rPr>
      </w:pPr>
    </w:p>
    <w:p w:rsidR="00704FD2" w:rsidRDefault="00704FD2" w:rsidP="00704FD2">
      <w:pPr>
        <w:spacing w:before="0" w:beforeAutospacing="0" w:after="0" w:afterAutospacing="0"/>
        <w:rPr>
          <w:rFonts w:ascii="Times New Roman" w:hAnsi="Times New Roman"/>
          <w:sz w:val="28"/>
          <w:szCs w:val="28"/>
          <w:lang w:val="ru-RU"/>
        </w:rPr>
      </w:pPr>
      <w:r w:rsidRPr="00E8736E">
        <w:rPr>
          <w:rFonts w:ascii="Times New Roman" w:hAnsi="Times New Roman"/>
          <w:sz w:val="28"/>
          <w:szCs w:val="28"/>
          <w:lang w:val="ru-RU"/>
        </w:rPr>
        <w:t>С актом проверки ознакомле</w:t>
      </w:r>
      <w:proofErr w:type="gramStart"/>
      <w:r w:rsidRPr="00E8736E">
        <w:rPr>
          <w:rFonts w:ascii="Times New Roman" w:hAnsi="Times New Roman"/>
          <w:sz w:val="28"/>
          <w:szCs w:val="28"/>
          <w:lang w:val="ru-RU"/>
        </w:rPr>
        <w:t>н(</w:t>
      </w:r>
      <w:proofErr w:type="gramEnd"/>
      <w:r w:rsidRPr="00E8736E">
        <w:rPr>
          <w:rFonts w:ascii="Times New Roman" w:hAnsi="Times New Roman"/>
          <w:sz w:val="28"/>
          <w:szCs w:val="28"/>
          <w:lang w:val="ru-RU"/>
        </w:rPr>
        <w:t>а), копию акта со всеми приложениями получил(а):</w:t>
      </w:r>
    </w:p>
    <w:p w:rsidR="000C4411" w:rsidRPr="00E8736E" w:rsidRDefault="000C4411" w:rsidP="00704FD2">
      <w:pPr>
        <w:spacing w:before="0" w:beforeAutospacing="0" w:after="0" w:afterAutospacing="0"/>
        <w:rPr>
          <w:rFonts w:ascii="Times New Roman" w:hAnsi="Times New Roman"/>
          <w:sz w:val="28"/>
          <w:szCs w:val="28"/>
          <w:lang w:val="ru-RU"/>
        </w:rPr>
      </w:pPr>
    </w:p>
    <w:p w:rsidR="00704FD2" w:rsidRDefault="00704FD2" w:rsidP="00704FD2">
      <w:pPr>
        <w:pBdr>
          <w:bottom w:val="single" w:sz="12" w:space="1" w:color="auto"/>
        </w:pBdr>
        <w:spacing w:before="0" w:beforeAutospacing="0" w:after="0" w:afterAutospacing="0"/>
        <w:rPr>
          <w:rFonts w:ascii="Times New Roman" w:hAnsi="Times New Roman"/>
          <w:sz w:val="28"/>
          <w:szCs w:val="28"/>
          <w:lang w:val="ru-RU"/>
        </w:rPr>
      </w:pPr>
    </w:p>
    <w:p w:rsidR="000C4411" w:rsidRPr="00E8736E" w:rsidRDefault="000C4411" w:rsidP="00704FD2">
      <w:pPr>
        <w:pBdr>
          <w:bottom w:val="single" w:sz="12" w:space="1" w:color="auto"/>
        </w:pBdr>
        <w:spacing w:before="0" w:beforeAutospacing="0" w:after="0" w:afterAutospacing="0"/>
        <w:rPr>
          <w:rFonts w:ascii="Times New Roman" w:hAnsi="Times New Roman"/>
          <w:sz w:val="28"/>
          <w:szCs w:val="28"/>
          <w:lang w:val="ru-RU"/>
        </w:rPr>
      </w:pPr>
    </w:p>
    <w:p w:rsidR="00704FD2" w:rsidRPr="00E8736E" w:rsidRDefault="00704FD2" w:rsidP="00704FD2">
      <w:pPr>
        <w:spacing w:before="0" w:beforeAutospacing="0" w:after="0" w:afterAutospacing="0"/>
        <w:rPr>
          <w:rFonts w:ascii="Times New Roman" w:hAnsi="Times New Roman"/>
          <w:i/>
          <w:sz w:val="28"/>
          <w:szCs w:val="28"/>
          <w:lang w:val="ru-RU"/>
        </w:rPr>
      </w:pPr>
      <w:r w:rsidRPr="00E8736E">
        <w:rPr>
          <w:rFonts w:ascii="Times New Roman" w:hAnsi="Times New Roman"/>
          <w:i/>
          <w:sz w:val="28"/>
          <w:szCs w:val="28"/>
          <w:lang w:val="ru-RU"/>
        </w:rPr>
        <w:t xml:space="preserve">       </w:t>
      </w:r>
      <w:proofErr w:type="gramStart"/>
      <w:r w:rsidRPr="00E8736E">
        <w:rPr>
          <w:rFonts w:ascii="Times New Roman" w:hAnsi="Times New Roman"/>
          <w:i/>
          <w:sz w:val="28"/>
          <w:szCs w:val="28"/>
          <w:lang w:val="ru-RU"/>
        </w:rPr>
        <w:t xml:space="preserve">(фамилия, имя, отчество (в случае, если имеется), должность руководителя, иного должностного лица или уполномоченного                      </w:t>
      </w:r>
      <w:proofErr w:type="gramEnd"/>
    </w:p>
    <w:p w:rsidR="00704FD2" w:rsidRPr="00E8736E" w:rsidRDefault="00704FD2" w:rsidP="00704FD2">
      <w:pPr>
        <w:spacing w:before="0" w:beforeAutospacing="0" w:after="0" w:afterAutospacing="0"/>
        <w:rPr>
          <w:rFonts w:ascii="Times New Roman" w:hAnsi="Times New Roman"/>
          <w:sz w:val="28"/>
          <w:szCs w:val="28"/>
          <w:lang w:val="ru-RU"/>
        </w:rPr>
      </w:pPr>
      <w:r w:rsidRPr="00E8736E">
        <w:rPr>
          <w:rFonts w:ascii="Times New Roman" w:hAnsi="Times New Roman"/>
          <w:i/>
          <w:sz w:val="28"/>
          <w:szCs w:val="28"/>
          <w:lang w:val="ru-RU"/>
        </w:rPr>
        <w:t xml:space="preserve">                       представителя юридического лица, индивидуального предпринимателя, его уполномоченного представителя)</w:t>
      </w:r>
    </w:p>
    <w:tbl>
      <w:tblPr>
        <w:tblW w:w="0" w:type="auto"/>
        <w:jc w:val="right"/>
        <w:tblLayout w:type="fixed"/>
        <w:tblCellMar>
          <w:left w:w="28" w:type="dxa"/>
          <w:right w:w="28" w:type="dxa"/>
        </w:tblCellMar>
        <w:tblLook w:val="0000"/>
      </w:tblPr>
      <w:tblGrid>
        <w:gridCol w:w="170"/>
        <w:gridCol w:w="340"/>
        <w:gridCol w:w="255"/>
        <w:gridCol w:w="1418"/>
        <w:gridCol w:w="369"/>
        <w:gridCol w:w="284"/>
        <w:gridCol w:w="341"/>
        <w:gridCol w:w="1701"/>
      </w:tblGrid>
      <w:tr w:rsidR="00704FD2" w:rsidRPr="00E8736E" w:rsidTr="00E8736E">
        <w:trPr>
          <w:jc w:val="right"/>
        </w:trPr>
        <w:tc>
          <w:tcPr>
            <w:tcW w:w="170" w:type="dxa"/>
            <w:tcBorders>
              <w:top w:val="nil"/>
              <w:left w:val="nil"/>
              <w:bottom w:val="nil"/>
              <w:right w:val="nil"/>
            </w:tcBorders>
            <w:vAlign w:val="bottom"/>
          </w:tcPr>
          <w:p w:rsidR="00704FD2" w:rsidRPr="00E8736E" w:rsidRDefault="00704FD2" w:rsidP="00E8736E">
            <w:pPr>
              <w:spacing w:before="0" w:beforeAutospacing="0" w:after="0" w:afterAutospacing="0"/>
              <w:jc w:val="right"/>
              <w:rPr>
                <w:rFonts w:ascii="Times New Roman" w:hAnsi="Times New Roman"/>
                <w:sz w:val="28"/>
                <w:szCs w:val="28"/>
              </w:rPr>
            </w:pPr>
            <w:r w:rsidRPr="00E8736E">
              <w:rPr>
                <w:rFonts w:ascii="Times New Roman" w:hAnsi="Times New Roman"/>
                <w:sz w:val="28"/>
                <w:szCs w:val="28"/>
              </w:rPr>
              <w:t>“</w:t>
            </w:r>
          </w:p>
        </w:tc>
        <w:tc>
          <w:tcPr>
            <w:tcW w:w="340" w:type="dxa"/>
            <w:tcBorders>
              <w:top w:val="nil"/>
              <w:left w:val="nil"/>
              <w:bottom w:val="nil"/>
              <w:right w:val="nil"/>
            </w:tcBorders>
            <w:vAlign w:val="bottom"/>
          </w:tcPr>
          <w:p w:rsidR="00704FD2" w:rsidRPr="00E8736E" w:rsidRDefault="00704FD2" w:rsidP="00E8736E">
            <w:pPr>
              <w:spacing w:before="0" w:beforeAutospacing="0" w:after="0" w:afterAutospacing="0"/>
              <w:jc w:val="center"/>
              <w:rPr>
                <w:rFonts w:ascii="Times New Roman" w:hAnsi="Times New Roman"/>
                <w:sz w:val="28"/>
                <w:szCs w:val="28"/>
              </w:rPr>
            </w:pPr>
          </w:p>
        </w:tc>
        <w:tc>
          <w:tcPr>
            <w:tcW w:w="255" w:type="dxa"/>
            <w:tcBorders>
              <w:top w:val="nil"/>
              <w:left w:val="nil"/>
              <w:bottom w:val="nil"/>
              <w:right w:val="nil"/>
            </w:tcBorders>
            <w:vAlign w:val="bottom"/>
          </w:tcPr>
          <w:p w:rsidR="00704FD2" w:rsidRPr="00E8736E" w:rsidRDefault="00704FD2" w:rsidP="00E8736E">
            <w:pPr>
              <w:spacing w:before="0" w:beforeAutospacing="0" w:after="0" w:afterAutospacing="0"/>
              <w:rPr>
                <w:rFonts w:ascii="Times New Roman" w:hAnsi="Times New Roman"/>
                <w:sz w:val="28"/>
                <w:szCs w:val="28"/>
              </w:rPr>
            </w:pPr>
            <w:r w:rsidRPr="00E8736E">
              <w:rPr>
                <w:rFonts w:ascii="Times New Roman" w:hAnsi="Times New Roman"/>
                <w:sz w:val="28"/>
                <w:szCs w:val="28"/>
              </w:rPr>
              <w:t>”</w:t>
            </w:r>
          </w:p>
        </w:tc>
        <w:tc>
          <w:tcPr>
            <w:tcW w:w="1418" w:type="dxa"/>
            <w:tcBorders>
              <w:top w:val="nil"/>
              <w:left w:val="nil"/>
              <w:bottom w:val="nil"/>
              <w:right w:val="nil"/>
            </w:tcBorders>
            <w:vAlign w:val="bottom"/>
          </w:tcPr>
          <w:p w:rsidR="00704FD2" w:rsidRPr="00E8736E" w:rsidRDefault="00704FD2" w:rsidP="00E8736E">
            <w:pPr>
              <w:spacing w:before="0" w:beforeAutospacing="0" w:after="0" w:afterAutospacing="0"/>
              <w:jc w:val="center"/>
              <w:rPr>
                <w:rFonts w:ascii="Times New Roman" w:hAnsi="Times New Roman"/>
                <w:sz w:val="28"/>
                <w:szCs w:val="28"/>
              </w:rPr>
            </w:pPr>
          </w:p>
        </w:tc>
        <w:tc>
          <w:tcPr>
            <w:tcW w:w="369" w:type="dxa"/>
            <w:tcBorders>
              <w:top w:val="nil"/>
              <w:left w:val="nil"/>
              <w:bottom w:val="nil"/>
              <w:right w:val="nil"/>
            </w:tcBorders>
            <w:vAlign w:val="bottom"/>
          </w:tcPr>
          <w:p w:rsidR="00704FD2" w:rsidRPr="00E8736E" w:rsidRDefault="00704FD2" w:rsidP="00E8736E">
            <w:pPr>
              <w:spacing w:before="0" w:beforeAutospacing="0" w:after="0" w:afterAutospacing="0"/>
              <w:jc w:val="right"/>
              <w:rPr>
                <w:rFonts w:ascii="Times New Roman" w:hAnsi="Times New Roman"/>
                <w:sz w:val="28"/>
                <w:szCs w:val="28"/>
              </w:rPr>
            </w:pPr>
            <w:r w:rsidRPr="00E8736E">
              <w:rPr>
                <w:rFonts w:ascii="Times New Roman" w:hAnsi="Times New Roman"/>
                <w:sz w:val="28"/>
                <w:szCs w:val="28"/>
              </w:rPr>
              <w:t>20</w:t>
            </w:r>
          </w:p>
        </w:tc>
        <w:tc>
          <w:tcPr>
            <w:tcW w:w="284" w:type="dxa"/>
            <w:tcBorders>
              <w:top w:val="nil"/>
              <w:left w:val="nil"/>
              <w:bottom w:val="nil"/>
              <w:right w:val="nil"/>
            </w:tcBorders>
            <w:vAlign w:val="bottom"/>
          </w:tcPr>
          <w:p w:rsidR="00704FD2" w:rsidRPr="00E8736E" w:rsidRDefault="00704FD2" w:rsidP="00E8736E">
            <w:pPr>
              <w:spacing w:before="0" w:beforeAutospacing="0" w:after="0" w:afterAutospacing="0"/>
              <w:rPr>
                <w:rFonts w:ascii="Times New Roman" w:hAnsi="Times New Roman"/>
                <w:sz w:val="28"/>
                <w:szCs w:val="28"/>
              </w:rPr>
            </w:pPr>
          </w:p>
        </w:tc>
        <w:tc>
          <w:tcPr>
            <w:tcW w:w="341" w:type="dxa"/>
            <w:tcBorders>
              <w:top w:val="nil"/>
              <w:left w:val="nil"/>
              <w:bottom w:val="nil"/>
              <w:right w:val="nil"/>
            </w:tcBorders>
            <w:vAlign w:val="bottom"/>
          </w:tcPr>
          <w:p w:rsidR="00704FD2" w:rsidRPr="00E8736E" w:rsidRDefault="00704FD2" w:rsidP="00E8736E">
            <w:pPr>
              <w:spacing w:before="0" w:beforeAutospacing="0" w:after="0" w:afterAutospacing="0"/>
              <w:ind w:left="57"/>
              <w:rPr>
                <w:rFonts w:ascii="Times New Roman" w:hAnsi="Times New Roman"/>
                <w:sz w:val="28"/>
                <w:szCs w:val="28"/>
              </w:rPr>
            </w:pPr>
            <w:r w:rsidRPr="00E8736E">
              <w:rPr>
                <w:rFonts w:ascii="Times New Roman" w:hAnsi="Times New Roman"/>
                <w:sz w:val="28"/>
                <w:szCs w:val="28"/>
              </w:rPr>
              <w:t>г.</w:t>
            </w:r>
          </w:p>
        </w:tc>
        <w:tc>
          <w:tcPr>
            <w:tcW w:w="1701" w:type="dxa"/>
            <w:tcBorders>
              <w:top w:val="nil"/>
              <w:left w:val="nil"/>
              <w:bottom w:val="nil"/>
              <w:right w:val="nil"/>
            </w:tcBorders>
            <w:vAlign w:val="bottom"/>
          </w:tcPr>
          <w:p w:rsidR="00704FD2" w:rsidRPr="00E8736E" w:rsidRDefault="00704FD2" w:rsidP="00E8736E">
            <w:pPr>
              <w:spacing w:before="0" w:beforeAutospacing="0" w:after="0" w:afterAutospacing="0"/>
              <w:ind w:left="57"/>
              <w:jc w:val="center"/>
              <w:rPr>
                <w:rFonts w:ascii="Times New Roman" w:hAnsi="Times New Roman"/>
                <w:sz w:val="28"/>
                <w:szCs w:val="28"/>
              </w:rPr>
            </w:pPr>
          </w:p>
        </w:tc>
      </w:tr>
      <w:tr w:rsidR="00704FD2" w:rsidRPr="00E8736E" w:rsidTr="00E8736E">
        <w:trPr>
          <w:jc w:val="right"/>
        </w:trPr>
        <w:tc>
          <w:tcPr>
            <w:tcW w:w="170" w:type="dxa"/>
            <w:tcBorders>
              <w:top w:val="nil"/>
              <w:left w:val="nil"/>
              <w:bottom w:val="nil"/>
              <w:right w:val="nil"/>
            </w:tcBorders>
          </w:tcPr>
          <w:p w:rsidR="00704FD2" w:rsidRPr="00E8736E" w:rsidRDefault="00704FD2" w:rsidP="00E8736E">
            <w:pPr>
              <w:spacing w:before="0" w:beforeAutospacing="0" w:after="0" w:afterAutospacing="0"/>
              <w:jc w:val="right"/>
              <w:rPr>
                <w:rFonts w:ascii="Times New Roman" w:hAnsi="Times New Roman"/>
                <w:sz w:val="28"/>
                <w:szCs w:val="28"/>
              </w:rPr>
            </w:pPr>
          </w:p>
        </w:tc>
        <w:tc>
          <w:tcPr>
            <w:tcW w:w="340" w:type="dxa"/>
            <w:tcBorders>
              <w:top w:val="single" w:sz="4" w:space="0" w:color="auto"/>
              <w:left w:val="nil"/>
              <w:bottom w:val="nil"/>
              <w:right w:val="nil"/>
            </w:tcBorders>
          </w:tcPr>
          <w:p w:rsidR="00704FD2" w:rsidRPr="00E8736E" w:rsidRDefault="00704FD2" w:rsidP="00E8736E">
            <w:pPr>
              <w:spacing w:before="0" w:beforeAutospacing="0" w:after="0" w:afterAutospacing="0"/>
              <w:jc w:val="center"/>
              <w:rPr>
                <w:rFonts w:ascii="Times New Roman" w:hAnsi="Times New Roman"/>
                <w:sz w:val="28"/>
                <w:szCs w:val="28"/>
              </w:rPr>
            </w:pPr>
          </w:p>
        </w:tc>
        <w:tc>
          <w:tcPr>
            <w:tcW w:w="255" w:type="dxa"/>
            <w:tcBorders>
              <w:top w:val="nil"/>
              <w:left w:val="nil"/>
              <w:bottom w:val="nil"/>
              <w:right w:val="nil"/>
            </w:tcBorders>
          </w:tcPr>
          <w:p w:rsidR="00704FD2" w:rsidRPr="00E8736E" w:rsidRDefault="00704FD2" w:rsidP="00E8736E">
            <w:pPr>
              <w:spacing w:before="0" w:beforeAutospacing="0" w:after="0" w:afterAutospacing="0"/>
              <w:rPr>
                <w:rFonts w:ascii="Times New Roman" w:hAnsi="Times New Roman"/>
                <w:sz w:val="28"/>
                <w:szCs w:val="28"/>
              </w:rPr>
            </w:pPr>
          </w:p>
        </w:tc>
        <w:tc>
          <w:tcPr>
            <w:tcW w:w="1418" w:type="dxa"/>
            <w:tcBorders>
              <w:top w:val="single" w:sz="4" w:space="0" w:color="auto"/>
              <w:left w:val="nil"/>
              <w:bottom w:val="nil"/>
              <w:right w:val="nil"/>
            </w:tcBorders>
          </w:tcPr>
          <w:p w:rsidR="00704FD2" w:rsidRPr="00E8736E" w:rsidRDefault="00704FD2" w:rsidP="00E8736E">
            <w:pPr>
              <w:spacing w:before="0" w:beforeAutospacing="0" w:after="0" w:afterAutospacing="0"/>
              <w:jc w:val="center"/>
              <w:rPr>
                <w:rFonts w:ascii="Times New Roman" w:hAnsi="Times New Roman"/>
                <w:sz w:val="28"/>
                <w:szCs w:val="28"/>
              </w:rPr>
            </w:pPr>
          </w:p>
        </w:tc>
        <w:tc>
          <w:tcPr>
            <w:tcW w:w="369" w:type="dxa"/>
            <w:tcBorders>
              <w:top w:val="nil"/>
              <w:left w:val="nil"/>
              <w:bottom w:val="nil"/>
              <w:right w:val="nil"/>
            </w:tcBorders>
          </w:tcPr>
          <w:p w:rsidR="00704FD2" w:rsidRPr="00E8736E" w:rsidRDefault="00704FD2" w:rsidP="00E8736E">
            <w:pPr>
              <w:spacing w:before="0" w:beforeAutospacing="0" w:after="0" w:afterAutospacing="0"/>
              <w:jc w:val="right"/>
              <w:rPr>
                <w:rFonts w:ascii="Times New Roman" w:hAnsi="Times New Roman"/>
                <w:sz w:val="28"/>
                <w:szCs w:val="28"/>
              </w:rPr>
            </w:pPr>
          </w:p>
        </w:tc>
        <w:tc>
          <w:tcPr>
            <w:tcW w:w="284" w:type="dxa"/>
            <w:tcBorders>
              <w:top w:val="single" w:sz="4" w:space="0" w:color="auto"/>
              <w:left w:val="nil"/>
              <w:bottom w:val="nil"/>
              <w:right w:val="nil"/>
            </w:tcBorders>
          </w:tcPr>
          <w:p w:rsidR="00704FD2" w:rsidRPr="00E8736E" w:rsidRDefault="00704FD2" w:rsidP="00E8736E">
            <w:pPr>
              <w:spacing w:before="0" w:beforeAutospacing="0" w:after="0" w:afterAutospacing="0"/>
              <w:rPr>
                <w:rFonts w:ascii="Times New Roman" w:hAnsi="Times New Roman"/>
                <w:sz w:val="28"/>
                <w:szCs w:val="28"/>
              </w:rPr>
            </w:pPr>
          </w:p>
        </w:tc>
        <w:tc>
          <w:tcPr>
            <w:tcW w:w="341" w:type="dxa"/>
            <w:tcBorders>
              <w:top w:val="nil"/>
              <w:left w:val="nil"/>
              <w:bottom w:val="nil"/>
              <w:right w:val="nil"/>
            </w:tcBorders>
          </w:tcPr>
          <w:p w:rsidR="00704FD2" w:rsidRPr="00E8736E" w:rsidRDefault="00704FD2" w:rsidP="00E8736E">
            <w:pPr>
              <w:spacing w:before="0" w:beforeAutospacing="0" w:after="0" w:afterAutospacing="0"/>
              <w:ind w:left="57"/>
              <w:rPr>
                <w:rFonts w:ascii="Times New Roman" w:hAnsi="Times New Roman"/>
                <w:sz w:val="28"/>
                <w:szCs w:val="28"/>
              </w:rPr>
            </w:pPr>
          </w:p>
        </w:tc>
        <w:tc>
          <w:tcPr>
            <w:tcW w:w="1701" w:type="dxa"/>
            <w:tcBorders>
              <w:top w:val="single" w:sz="4" w:space="0" w:color="auto"/>
              <w:left w:val="nil"/>
              <w:bottom w:val="nil"/>
              <w:right w:val="nil"/>
            </w:tcBorders>
          </w:tcPr>
          <w:p w:rsidR="00704FD2" w:rsidRPr="00E8736E" w:rsidRDefault="00704FD2" w:rsidP="00E8736E">
            <w:pPr>
              <w:spacing w:before="0" w:beforeAutospacing="0" w:after="0" w:afterAutospacing="0"/>
              <w:ind w:left="57"/>
              <w:jc w:val="center"/>
              <w:rPr>
                <w:rFonts w:ascii="Times New Roman" w:hAnsi="Times New Roman"/>
                <w:sz w:val="28"/>
                <w:szCs w:val="28"/>
              </w:rPr>
            </w:pPr>
            <w:r w:rsidRPr="00E8736E">
              <w:rPr>
                <w:rFonts w:ascii="Times New Roman" w:hAnsi="Times New Roman"/>
                <w:sz w:val="28"/>
                <w:szCs w:val="28"/>
              </w:rPr>
              <w:t>(</w:t>
            </w:r>
            <w:proofErr w:type="spellStart"/>
            <w:r w:rsidRPr="00E8736E">
              <w:rPr>
                <w:rFonts w:ascii="Times New Roman" w:hAnsi="Times New Roman"/>
                <w:sz w:val="28"/>
                <w:szCs w:val="28"/>
              </w:rPr>
              <w:t>подпись</w:t>
            </w:r>
            <w:proofErr w:type="spellEnd"/>
            <w:r w:rsidRPr="00E8736E">
              <w:rPr>
                <w:rFonts w:ascii="Times New Roman" w:hAnsi="Times New Roman"/>
                <w:sz w:val="28"/>
                <w:szCs w:val="28"/>
              </w:rPr>
              <w:t>)</w:t>
            </w:r>
          </w:p>
        </w:tc>
      </w:tr>
    </w:tbl>
    <w:p w:rsidR="00704FD2" w:rsidRPr="00E8736E" w:rsidRDefault="00704FD2" w:rsidP="00704FD2">
      <w:pPr>
        <w:spacing w:before="0" w:beforeAutospacing="0" w:after="0" w:afterAutospacing="0"/>
        <w:rPr>
          <w:rFonts w:ascii="Times New Roman" w:hAnsi="Times New Roman"/>
          <w:sz w:val="28"/>
          <w:szCs w:val="28"/>
          <w:lang w:val="ru-RU"/>
        </w:rPr>
      </w:pPr>
      <w:r w:rsidRPr="00E8736E">
        <w:rPr>
          <w:rFonts w:ascii="Times New Roman" w:hAnsi="Times New Roman"/>
          <w:sz w:val="28"/>
          <w:szCs w:val="28"/>
          <w:lang w:val="ru-RU"/>
        </w:rPr>
        <w:t xml:space="preserve">Пометка об отказе ознакомления с актом проверки:  </w:t>
      </w:r>
    </w:p>
    <w:p w:rsidR="00704FD2" w:rsidRPr="00E8736E" w:rsidRDefault="00704FD2" w:rsidP="00704FD2">
      <w:pPr>
        <w:pBdr>
          <w:top w:val="single" w:sz="4" w:space="1" w:color="auto"/>
        </w:pBdr>
        <w:spacing w:before="0" w:beforeAutospacing="0" w:after="0" w:afterAutospacing="0"/>
        <w:ind w:left="5443"/>
        <w:jc w:val="center"/>
        <w:rPr>
          <w:rFonts w:ascii="Times New Roman" w:hAnsi="Times New Roman"/>
          <w:i/>
          <w:sz w:val="28"/>
          <w:szCs w:val="28"/>
          <w:lang w:val="ru-RU"/>
        </w:rPr>
      </w:pPr>
      <w:r w:rsidRPr="00E8736E">
        <w:rPr>
          <w:rFonts w:ascii="Times New Roman" w:hAnsi="Times New Roman"/>
          <w:i/>
          <w:sz w:val="28"/>
          <w:szCs w:val="28"/>
          <w:lang w:val="ru-RU"/>
        </w:rPr>
        <w:t>(подпись уполномоченного должностного лица (лиц), проводившего проверку)</w:t>
      </w:r>
    </w:p>
    <w:p w:rsidR="00704FD2" w:rsidRPr="00E8736E" w:rsidRDefault="00704FD2" w:rsidP="00704FD2">
      <w:pPr>
        <w:spacing w:before="0" w:beforeAutospacing="0" w:after="0" w:afterAutospacing="0"/>
        <w:rPr>
          <w:rFonts w:ascii="Times New Roman" w:hAnsi="Times New Roman"/>
          <w:sz w:val="28"/>
          <w:szCs w:val="28"/>
          <w:lang w:val="ru-RU"/>
        </w:rPr>
      </w:pPr>
    </w:p>
    <w:p w:rsidR="00704FD2" w:rsidRPr="00E8736E" w:rsidRDefault="00704FD2" w:rsidP="00704FD2">
      <w:pPr>
        <w:spacing w:before="0" w:beforeAutospacing="0" w:after="0" w:afterAutospacing="0"/>
        <w:rPr>
          <w:rFonts w:ascii="Times New Roman" w:hAnsi="Times New Roman"/>
          <w:sz w:val="28"/>
          <w:szCs w:val="28"/>
          <w:lang w:val="ru-RU"/>
        </w:rPr>
      </w:pPr>
    </w:p>
    <w:p w:rsidR="00704FD2" w:rsidRPr="00E8736E" w:rsidRDefault="00704FD2" w:rsidP="00704FD2">
      <w:pPr>
        <w:spacing w:before="0" w:beforeAutospacing="0" w:after="0" w:afterAutospacing="0"/>
        <w:rPr>
          <w:rFonts w:ascii="Times New Roman" w:hAnsi="Times New Roman"/>
          <w:sz w:val="28"/>
          <w:szCs w:val="28"/>
          <w:lang w:val="ru-RU"/>
        </w:rPr>
      </w:pPr>
    </w:p>
    <w:p w:rsidR="00704FD2" w:rsidRPr="00E8736E" w:rsidRDefault="00704FD2" w:rsidP="00704FD2">
      <w:pPr>
        <w:spacing w:before="0" w:beforeAutospacing="0" w:after="0" w:afterAutospacing="0"/>
        <w:rPr>
          <w:rFonts w:ascii="Times New Roman" w:hAnsi="Times New Roman"/>
          <w:sz w:val="28"/>
          <w:szCs w:val="28"/>
          <w:lang w:val="ru-RU"/>
        </w:rPr>
      </w:pPr>
    </w:p>
    <w:p w:rsidR="00704FD2" w:rsidRPr="00E8736E" w:rsidRDefault="00704FD2" w:rsidP="00704FD2">
      <w:pPr>
        <w:spacing w:before="0" w:beforeAutospacing="0" w:after="0" w:afterAutospacing="0"/>
        <w:rPr>
          <w:rFonts w:ascii="Times New Roman" w:hAnsi="Times New Roman"/>
          <w:sz w:val="28"/>
          <w:szCs w:val="28"/>
          <w:lang w:val="ru-RU"/>
        </w:rPr>
      </w:pPr>
    </w:p>
    <w:p w:rsidR="00704FD2" w:rsidRPr="00E8736E" w:rsidRDefault="00704FD2" w:rsidP="00704FD2">
      <w:pPr>
        <w:spacing w:before="0" w:beforeAutospacing="0" w:after="0" w:afterAutospacing="0"/>
        <w:rPr>
          <w:rFonts w:ascii="Times New Roman" w:hAnsi="Times New Roman"/>
          <w:sz w:val="28"/>
          <w:szCs w:val="28"/>
          <w:lang w:val="ru-RU"/>
        </w:rPr>
      </w:pPr>
    </w:p>
    <w:p w:rsidR="00704FD2" w:rsidRPr="00E8736E" w:rsidRDefault="00704FD2" w:rsidP="00704FD2">
      <w:pPr>
        <w:spacing w:before="0" w:beforeAutospacing="0" w:after="0" w:afterAutospacing="0"/>
        <w:rPr>
          <w:rFonts w:ascii="Times New Roman" w:hAnsi="Times New Roman"/>
          <w:sz w:val="28"/>
          <w:szCs w:val="28"/>
          <w:lang w:val="ru-RU"/>
        </w:rPr>
      </w:pPr>
    </w:p>
    <w:p w:rsidR="00704FD2" w:rsidRPr="00E8736E" w:rsidRDefault="00704FD2" w:rsidP="00704FD2">
      <w:pPr>
        <w:spacing w:before="0" w:beforeAutospacing="0" w:after="0" w:afterAutospacing="0"/>
        <w:rPr>
          <w:rFonts w:ascii="Times New Roman" w:hAnsi="Times New Roman"/>
          <w:sz w:val="28"/>
          <w:szCs w:val="28"/>
          <w:lang w:val="ru-RU"/>
        </w:rPr>
      </w:pPr>
    </w:p>
    <w:p w:rsidR="00704FD2" w:rsidRPr="00E8736E" w:rsidRDefault="00704FD2" w:rsidP="00704FD2">
      <w:pPr>
        <w:spacing w:before="0" w:beforeAutospacing="0" w:after="0" w:afterAutospacing="0"/>
        <w:rPr>
          <w:rFonts w:ascii="Times New Roman" w:hAnsi="Times New Roman"/>
          <w:sz w:val="28"/>
          <w:szCs w:val="28"/>
          <w:lang w:val="ru-RU"/>
        </w:rPr>
      </w:pPr>
    </w:p>
    <w:p w:rsidR="00704FD2" w:rsidRPr="00E8736E" w:rsidRDefault="00704FD2" w:rsidP="00704FD2">
      <w:pPr>
        <w:spacing w:before="0" w:beforeAutospacing="0" w:after="0" w:afterAutospacing="0"/>
        <w:rPr>
          <w:rFonts w:ascii="Times New Roman" w:hAnsi="Times New Roman"/>
          <w:sz w:val="28"/>
          <w:szCs w:val="28"/>
          <w:lang w:val="ru-RU"/>
        </w:rPr>
      </w:pPr>
    </w:p>
    <w:p w:rsidR="00704FD2" w:rsidRPr="00E8736E" w:rsidRDefault="00704FD2" w:rsidP="00704FD2">
      <w:pPr>
        <w:spacing w:before="0" w:beforeAutospacing="0" w:after="0" w:afterAutospacing="0"/>
        <w:rPr>
          <w:rFonts w:ascii="Times New Roman" w:hAnsi="Times New Roman"/>
          <w:sz w:val="28"/>
          <w:szCs w:val="28"/>
          <w:lang w:val="ru-RU"/>
        </w:rPr>
      </w:pPr>
    </w:p>
    <w:p w:rsidR="00704FD2" w:rsidRDefault="00704FD2" w:rsidP="00704FD2">
      <w:pPr>
        <w:spacing w:before="0" w:beforeAutospacing="0" w:after="0" w:afterAutospacing="0"/>
        <w:rPr>
          <w:rFonts w:ascii="Times New Roman" w:hAnsi="Times New Roman"/>
          <w:sz w:val="28"/>
          <w:szCs w:val="28"/>
          <w:lang w:val="ru-RU"/>
        </w:rPr>
      </w:pPr>
    </w:p>
    <w:p w:rsidR="000C4411" w:rsidRDefault="000C4411" w:rsidP="00704FD2">
      <w:pPr>
        <w:spacing w:before="0" w:beforeAutospacing="0" w:after="0" w:afterAutospacing="0"/>
        <w:rPr>
          <w:rFonts w:ascii="Times New Roman" w:hAnsi="Times New Roman"/>
          <w:sz w:val="28"/>
          <w:szCs w:val="28"/>
          <w:lang w:val="ru-RU"/>
        </w:rPr>
      </w:pPr>
    </w:p>
    <w:p w:rsidR="000C4411" w:rsidRDefault="000C4411" w:rsidP="00704FD2">
      <w:pPr>
        <w:spacing w:before="0" w:beforeAutospacing="0" w:after="0" w:afterAutospacing="0"/>
        <w:rPr>
          <w:rFonts w:ascii="Times New Roman" w:hAnsi="Times New Roman"/>
          <w:sz w:val="28"/>
          <w:szCs w:val="28"/>
          <w:lang w:val="ru-RU"/>
        </w:rPr>
      </w:pPr>
    </w:p>
    <w:p w:rsidR="000C4411" w:rsidRDefault="000C4411" w:rsidP="00704FD2">
      <w:pPr>
        <w:spacing w:before="0" w:beforeAutospacing="0" w:after="0" w:afterAutospacing="0"/>
        <w:rPr>
          <w:rFonts w:ascii="Times New Roman" w:hAnsi="Times New Roman"/>
          <w:sz w:val="28"/>
          <w:szCs w:val="28"/>
          <w:lang w:val="ru-RU"/>
        </w:rPr>
      </w:pPr>
    </w:p>
    <w:p w:rsidR="000C4411" w:rsidRDefault="000C4411" w:rsidP="00704FD2">
      <w:pPr>
        <w:spacing w:before="0" w:beforeAutospacing="0" w:after="0" w:afterAutospacing="0"/>
        <w:rPr>
          <w:rFonts w:ascii="Times New Roman" w:hAnsi="Times New Roman"/>
          <w:sz w:val="28"/>
          <w:szCs w:val="28"/>
          <w:lang w:val="ru-RU"/>
        </w:rPr>
      </w:pPr>
    </w:p>
    <w:p w:rsidR="000C4411" w:rsidRDefault="000C4411" w:rsidP="00704FD2">
      <w:pPr>
        <w:spacing w:before="0" w:beforeAutospacing="0" w:after="0" w:afterAutospacing="0"/>
        <w:rPr>
          <w:rFonts w:ascii="Times New Roman" w:hAnsi="Times New Roman"/>
          <w:sz w:val="28"/>
          <w:szCs w:val="28"/>
          <w:lang w:val="ru-RU"/>
        </w:rPr>
      </w:pPr>
    </w:p>
    <w:p w:rsidR="000C4411" w:rsidRDefault="000C4411" w:rsidP="00704FD2">
      <w:pPr>
        <w:spacing w:before="0" w:beforeAutospacing="0" w:after="0" w:afterAutospacing="0"/>
        <w:rPr>
          <w:rFonts w:ascii="Times New Roman" w:hAnsi="Times New Roman"/>
          <w:sz w:val="28"/>
          <w:szCs w:val="28"/>
          <w:lang w:val="ru-RU"/>
        </w:rPr>
      </w:pPr>
    </w:p>
    <w:p w:rsidR="000C4411" w:rsidRDefault="000C4411" w:rsidP="00704FD2">
      <w:pPr>
        <w:spacing w:before="0" w:beforeAutospacing="0" w:after="0" w:afterAutospacing="0"/>
        <w:rPr>
          <w:rFonts w:ascii="Times New Roman" w:hAnsi="Times New Roman"/>
          <w:sz w:val="28"/>
          <w:szCs w:val="28"/>
          <w:lang w:val="ru-RU"/>
        </w:rPr>
      </w:pPr>
    </w:p>
    <w:p w:rsidR="000C4411" w:rsidRDefault="000C4411" w:rsidP="00704FD2">
      <w:pPr>
        <w:spacing w:before="0" w:beforeAutospacing="0" w:after="0" w:afterAutospacing="0"/>
        <w:rPr>
          <w:rFonts w:ascii="Times New Roman" w:hAnsi="Times New Roman"/>
          <w:sz w:val="28"/>
          <w:szCs w:val="28"/>
          <w:lang w:val="ru-RU"/>
        </w:rPr>
      </w:pPr>
    </w:p>
    <w:p w:rsidR="000C4411" w:rsidRDefault="000C4411" w:rsidP="00704FD2">
      <w:pPr>
        <w:spacing w:before="0" w:beforeAutospacing="0" w:after="0" w:afterAutospacing="0"/>
        <w:rPr>
          <w:rFonts w:ascii="Times New Roman" w:hAnsi="Times New Roman"/>
          <w:sz w:val="28"/>
          <w:szCs w:val="28"/>
          <w:lang w:val="ru-RU"/>
        </w:rPr>
      </w:pPr>
    </w:p>
    <w:p w:rsidR="000C4411" w:rsidRDefault="000C4411" w:rsidP="00704FD2">
      <w:pPr>
        <w:spacing w:before="0" w:beforeAutospacing="0" w:after="0" w:afterAutospacing="0"/>
        <w:rPr>
          <w:rFonts w:ascii="Times New Roman" w:hAnsi="Times New Roman"/>
          <w:sz w:val="28"/>
          <w:szCs w:val="28"/>
          <w:lang w:val="ru-RU"/>
        </w:rPr>
      </w:pPr>
    </w:p>
    <w:p w:rsidR="000C4411" w:rsidRPr="00E8736E" w:rsidRDefault="000C4411" w:rsidP="00704FD2">
      <w:pPr>
        <w:spacing w:before="0" w:beforeAutospacing="0" w:after="0" w:afterAutospacing="0"/>
        <w:rPr>
          <w:rFonts w:ascii="Times New Roman" w:hAnsi="Times New Roman"/>
          <w:sz w:val="28"/>
          <w:szCs w:val="28"/>
          <w:lang w:val="ru-RU"/>
        </w:rPr>
      </w:pPr>
    </w:p>
    <w:p w:rsidR="00704FD2" w:rsidRPr="00E8736E" w:rsidRDefault="00704FD2" w:rsidP="00704FD2">
      <w:pPr>
        <w:spacing w:before="0" w:beforeAutospacing="0" w:after="0" w:afterAutospacing="0"/>
        <w:rPr>
          <w:rFonts w:ascii="Times New Roman" w:hAnsi="Times New Roman"/>
          <w:sz w:val="28"/>
          <w:szCs w:val="28"/>
          <w:lang w:val="ru-RU"/>
        </w:rPr>
      </w:pPr>
    </w:p>
    <w:p w:rsidR="00704FD2" w:rsidRPr="00E8736E" w:rsidRDefault="00704FD2" w:rsidP="00704FD2">
      <w:pPr>
        <w:spacing w:before="0" w:beforeAutospacing="0" w:after="0" w:afterAutospacing="0"/>
        <w:rPr>
          <w:rFonts w:ascii="Times New Roman" w:hAnsi="Times New Roman"/>
          <w:sz w:val="28"/>
          <w:szCs w:val="28"/>
          <w:lang w:val="ru-RU"/>
        </w:rPr>
      </w:pPr>
    </w:p>
    <w:p w:rsidR="00704FD2" w:rsidRPr="00E8736E" w:rsidRDefault="00704FD2" w:rsidP="00704FD2">
      <w:pPr>
        <w:spacing w:before="0" w:beforeAutospacing="0" w:after="0" w:afterAutospacing="0"/>
        <w:jc w:val="right"/>
        <w:rPr>
          <w:rFonts w:ascii="Times New Roman" w:hAnsi="Times New Roman"/>
          <w:sz w:val="28"/>
          <w:szCs w:val="28"/>
          <w:lang w:val="ru-RU"/>
        </w:rPr>
      </w:pPr>
      <w:r w:rsidRPr="00E8736E">
        <w:rPr>
          <w:rFonts w:ascii="Times New Roman" w:hAnsi="Times New Roman"/>
          <w:sz w:val="28"/>
          <w:szCs w:val="28"/>
          <w:lang w:val="ru-RU"/>
        </w:rPr>
        <w:lastRenderedPageBreak/>
        <w:t>Приложение 5</w:t>
      </w:r>
    </w:p>
    <w:p w:rsidR="00704FD2" w:rsidRPr="00E8736E" w:rsidRDefault="00704FD2" w:rsidP="00704FD2">
      <w:pPr>
        <w:spacing w:before="0" w:beforeAutospacing="0" w:after="0" w:afterAutospacing="0"/>
        <w:jc w:val="right"/>
        <w:rPr>
          <w:rFonts w:ascii="Times New Roman" w:hAnsi="Times New Roman"/>
          <w:sz w:val="28"/>
          <w:szCs w:val="28"/>
          <w:lang w:val="ru-RU"/>
        </w:rPr>
      </w:pPr>
      <w:r w:rsidRPr="00E8736E">
        <w:rPr>
          <w:rFonts w:ascii="Times New Roman" w:hAnsi="Times New Roman"/>
          <w:sz w:val="28"/>
          <w:szCs w:val="28"/>
          <w:lang w:val="ru-RU"/>
        </w:rPr>
        <w:t>К Административному регламенту муниципальной функции</w:t>
      </w:r>
    </w:p>
    <w:p w:rsidR="00704FD2" w:rsidRPr="00E8736E" w:rsidRDefault="00704FD2" w:rsidP="00704FD2">
      <w:pPr>
        <w:spacing w:before="0" w:beforeAutospacing="0" w:after="0" w:afterAutospacing="0"/>
        <w:jc w:val="right"/>
        <w:rPr>
          <w:rFonts w:ascii="Times New Roman" w:hAnsi="Times New Roman"/>
          <w:sz w:val="28"/>
          <w:szCs w:val="28"/>
          <w:lang w:val="ru-RU"/>
        </w:rPr>
      </w:pPr>
      <w:r w:rsidRPr="00E8736E">
        <w:rPr>
          <w:rFonts w:ascii="Times New Roman" w:hAnsi="Times New Roman"/>
          <w:sz w:val="28"/>
          <w:szCs w:val="28"/>
          <w:lang w:val="ru-RU"/>
        </w:rPr>
        <w:t xml:space="preserve">«Осуществление лесного контроля и надзора за использованием, </w:t>
      </w:r>
    </w:p>
    <w:p w:rsidR="00704FD2" w:rsidRPr="00E8736E" w:rsidRDefault="00704FD2" w:rsidP="00704FD2">
      <w:pPr>
        <w:spacing w:before="0" w:beforeAutospacing="0" w:after="0" w:afterAutospacing="0"/>
        <w:jc w:val="right"/>
        <w:rPr>
          <w:rFonts w:ascii="Times New Roman" w:hAnsi="Times New Roman"/>
          <w:sz w:val="28"/>
          <w:szCs w:val="28"/>
          <w:lang w:val="ru-RU"/>
        </w:rPr>
      </w:pPr>
      <w:r w:rsidRPr="00E8736E">
        <w:rPr>
          <w:rFonts w:ascii="Times New Roman" w:hAnsi="Times New Roman"/>
          <w:sz w:val="28"/>
          <w:szCs w:val="28"/>
          <w:lang w:val="ru-RU"/>
        </w:rPr>
        <w:t xml:space="preserve">охраной, защитой  и воспроизводством городских лесов, </w:t>
      </w:r>
    </w:p>
    <w:p w:rsidR="00704FD2" w:rsidRPr="00E8736E" w:rsidRDefault="00704FD2" w:rsidP="00704FD2">
      <w:pPr>
        <w:spacing w:before="0" w:beforeAutospacing="0" w:after="0" w:afterAutospacing="0"/>
        <w:jc w:val="right"/>
        <w:rPr>
          <w:rFonts w:ascii="Times New Roman" w:hAnsi="Times New Roman"/>
          <w:sz w:val="28"/>
          <w:szCs w:val="28"/>
          <w:lang w:val="ru-RU"/>
        </w:rPr>
      </w:pPr>
      <w:proofErr w:type="gramStart"/>
      <w:r w:rsidRPr="00E8736E">
        <w:rPr>
          <w:rFonts w:ascii="Times New Roman" w:hAnsi="Times New Roman"/>
          <w:sz w:val="28"/>
          <w:szCs w:val="28"/>
          <w:lang w:val="ru-RU"/>
        </w:rPr>
        <w:t>расположенных в границах муниципального образования «</w:t>
      </w:r>
      <w:proofErr w:type="spellStart"/>
      <w:r w:rsidR="000C4411">
        <w:rPr>
          <w:rFonts w:ascii="Times New Roman" w:hAnsi="Times New Roman"/>
          <w:sz w:val="28"/>
          <w:szCs w:val="28"/>
          <w:lang w:val="ru-RU"/>
        </w:rPr>
        <w:t>Тлюстенхабльское</w:t>
      </w:r>
      <w:proofErr w:type="spellEnd"/>
      <w:r w:rsidR="000C4411">
        <w:rPr>
          <w:rFonts w:ascii="Times New Roman" w:hAnsi="Times New Roman"/>
          <w:sz w:val="28"/>
          <w:szCs w:val="28"/>
          <w:lang w:val="ru-RU"/>
        </w:rPr>
        <w:t xml:space="preserve"> городское поселение</w:t>
      </w:r>
      <w:r w:rsidRPr="00E8736E">
        <w:rPr>
          <w:rFonts w:ascii="Times New Roman" w:hAnsi="Times New Roman"/>
          <w:sz w:val="28"/>
          <w:szCs w:val="28"/>
          <w:lang w:val="ru-RU"/>
        </w:rPr>
        <w:t xml:space="preserve">» </w:t>
      </w:r>
      <w:proofErr w:type="gramEnd"/>
    </w:p>
    <w:p w:rsidR="00704FD2" w:rsidRDefault="00704FD2" w:rsidP="00704FD2">
      <w:pPr>
        <w:pStyle w:val="13"/>
        <w:rPr>
          <w:b/>
          <w:bCs/>
          <w:spacing w:val="-20"/>
          <w:sz w:val="28"/>
          <w:szCs w:val="28"/>
        </w:rPr>
      </w:pPr>
    </w:p>
    <w:p w:rsidR="000C4411" w:rsidRPr="000C4411" w:rsidRDefault="000C4411" w:rsidP="000C4411">
      <w:pPr>
        <w:rPr>
          <w:lang w:val="ru-RU" w:eastAsia="ru-RU" w:bidi="ar-SA"/>
        </w:rPr>
      </w:pPr>
    </w:p>
    <w:p w:rsidR="00704FD2" w:rsidRPr="00E8736E" w:rsidRDefault="00704FD2" w:rsidP="00704FD2">
      <w:pPr>
        <w:pStyle w:val="13"/>
        <w:rPr>
          <w:b/>
          <w:bCs/>
          <w:spacing w:val="-20"/>
          <w:sz w:val="28"/>
          <w:szCs w:val="28"/>
        </w:rPr>
      </w:pPr>
      <w:r w:rsidRPr="00E8736E">
        <w:rPr>
          <w:b/>
          <w:bCs/>
          <w:spacing w:val="-20"/>
          <w:sz w:val="28"/>
          <w:szCs w:val="28"/>
        </w:rPr>
        <w:t xml:space="preserve">АДМИНИСТРАЦИЯ </w:t>
      </w:r>
      <w:r w:rsidR="000C4411">
        <w:rPr>
          <w:b/>
          <w:bCs/>
          <w:spacing w:val="-20"/>
          <w:sz w:val="28"/>
          <w:szCs w:val="28"/>
        </w:rPr>
        <w:t>МУНИЦИПАЛЬНОГО ОБРАЗОВАНИЯ</w:t>
      </w:r>
      <w:r w:rsidRPr="00E8736E">
        <w:rPr>
          <w:b/>
          <w:bCs/>
          <w:spacing w:val="-20"/>
          <w:sz w:val="28"/>
          <w:szCs w:val="28"/>
        </w:rPr>
        <w:t xml:space="preserve"> </w:t>
      </w:r>
    </w:p>
    <w:p w:rsidR="00704FD2" w:rsidRPr="00E8736E" w:rsidRDefault="000C4411" w:rsidP="00704FD2">
      <w:pPr>
        <w:pStyle w:val="13"/>
        <w:rPr>
          <w:sz w:val="28"/>
          <w:szCs w:val="28"/>
        </w:rPr>
      </w:pPr>
      <w:r>
        <w:rPr>
          <w:sz w:val="28"/>
          <w:szCs w:val="28"/>
        </w:rPr>
        <w:t>«ТЛЮСТЕНХАБЛЬСКОЕ ГОРОДСКОЕ ПОСЕЛЕНИЕ»</w:t>
      </w:r>
    </w:p>
    <w:p w:rsidR="00704FD2" w:rsidRPr="00E8736E" w:rsidRDefault="00704FD2" w:rsidP="00704FD2">
      <w:pPr>
        <w:spacing w:before="0" w:beforeAutospacing="0" w:after="0" w:afterAutospacing="0"/>
        <w:rPr>
          <w:rFonts w:ascii="Times New Roman" w:hAnsi="Times New Roman"/>
          <w:sz w:val="28"/>
          <w:szCs w:val="28"/>
          <w:lang w:val="ru-RU"/>
        </w:rPr>
      </w:pPr>
    </w:p>
    <w:p w:rsidR="00704FD2" w:rsidRPr="00E8736E" w:rsidRDefault="00704FD2" w:rsidP="00704FD2">
      <w:pPr>
        <w:pStyle w:val="ConsPlusNonformat"/>
        <w:widowControl/>
        <w:jc w:val="center"/>
        <w:rPr>
          <w:rFonts w:ascii="Times New Roman" w:hAnsi="Times New Roman" w:cs="Times New Roman"/>
          <w:b/>
          <w:bCs/>
          <w:sz w:val="28"/>
          <w:szCs w:val="28"/>
        </w:rPr>
      </w:pPr>
    </w:p>
    <w:p w:rsidR="00704FD2" w:rsidRPr="00E8736E" w:rsidRDefault="00704FD2" w:rsidP="00704FD2">
      <w:pPr>
        <w:pStyle w:val="ConsPlusNonformat"/>
        <w:widowControl/>
        <w:jc w:val="center"/>
        <w:rPr>
          <w:rFonts w:ascii="Times New Roman" w:hAnsi="Times New Roman" w:cs="Times New Roman"/>
          <w:b/>
          <w:bCs/>
          <w:sz w:val="28"/>
          <w:szCs w:val="28"/>
        </w:rPr>
      </w:pPr>
      <w:r w:rsidRPr="00E8736E">
        <w:rPr>
          <w:rFonts w:ascii="Times New Roman" w:hAnsi="Times New Roman" w:cs="Times New Roman"/>
          <w:b/>
          <w:bCs/>
          <w:sz w:val="28"/>
          <w:szCs w:val="28"/>
        </w:rPr>
        <w:t>ПРЕДПИСАНИЕ № _________</w:t>
      </w:r>
    </w:p>
    <w:p w:rsidR="00704FD2" w:rsidRPr="00E8736E" w:rsidRDefault="00704FD2" w:rsidP="00704FD2">
      <w:pPr>
        <w:pStyle w:val="ConsPlusNonformat"/>
        <w:widowControl/>
        <w:jc w:val="center"/>
        <w:rPr>
          <w:rFonts w:ascii="Times New Roman" w:hAnsi="Times New Roman" w:cs="Times New Roman"/>
          <w:b/>
          <w:bCs/>
          <w:sz w:val="28"/>
          <w:szCs w:val="28"/>
        </w:rPr>
      </w:pPr>
      <w:r w:rsidRPr="00E8736E">
        <w:rPr>
          <w:rFonts w:ascii="Times New Roman" w:hAnsi="Times New Roman" w:cs="Times New Roman"/>
          <w:b/>
          <w:bCs/>
          <w:sz w:val="28"/>
          <w:szCs w:val="28"/>
        </w:rPr>
        <w:t>об устранении выявленных нарушений требований</w:t>
      </w:r>
    </w:p>
    <w:p w:rsidR="00704FD2" w:rsidRPr="00E8736E" w:rsidRDefault="00704FD2" w:rsidP="00704FD2">
      <w:pPr>
        <w:pStyle w:val="ConsPlusNonformat"/>
        <w:widowControl/>
        <w:jc w:val="center"/>
        <w:rPr>
          <w:rFonts w:ascii="Times New Roman" w:hAnsi="Times New Roman" w:cs="Times New Roman"/>
          <w:b/>
          <w:bCs/>
          <w:sz w:val="28"/>
          <w:szCs w:val="28"/>
        </w:rPr>
      </w:pPr>
      <w:r w:rsidRPr="00E8736E">
        <w:rPr>
          <w:rFonts w:ascii="Times New Roman" w:hAnsi="Times New Roman" w:cs="Times New Roman"/>
          <w:b/>
          <w:bCs/>
          <w:sz w:val="28"/>
          <w:szCs w:val="28"/>
        </w:rPr>
        <w:t>лесного законодательства Российской Федерации</w:t>
      </w:r>
    </w:p>
    <w:p w:rsidR="00704FD2" w:rsidRPr="00E8736E" w:rsidRDefault="00704FD2" w:rsidP="00704FD2">
      <w:pPr>
        <w:pStyle w:val="ConsPlusNonformat"/>
        <w:widowControl/>
        <w:pBdr>
          <w:bottom w:val="single" w:sz="12" w:space="1" w:color="auto"/>
        </w:pBdr>
        <w:ind w:firstLine="720"/>
        <w:rPr>
          <w:rFonts w:ascii="Times New Roman" w:hAnsi="Times New Roman" w:cs="Times New Roman"/>
          <w:sz w:val="28"/>
          <w:szCs w:val="28"/>
        </w:rPr>
      </w:pPr>
    </w:p>
    <w:p w:rsidR="00704FD2" w:rsidRPr="00E8736E" w:rsidRDefault="00704FD2" w:rsidP="00704FD2">
      <w:pPr>
        <w:pStyle w:val="ConsPlusNonformat"/>
        <w:widowControl/>
        <w:pBdr>
          <w:bottom w:val="single" w:sz="12" w:space="1" w:color="auto"/>
        </w:pBdr>
        <w:ind w:firstLine="720"/>
        <w:rPr>
          <w:rFonts w:ascii="Times New Roman" w:hAnsi="Times New Roman" w:cs="Times New Roman"/>
          <w:sz w:val="28"/>
          <w:szCs w:val="28"/>
        </w:rPr>
      </w:pPr>
    </w:p>
    <w:p w:rsidR="00704FD2" w:rsidRPr="00E8736E" w:rsidRDefault="00704FD2" w:rsidP="00704FD2">
      <w:pPr>
        <w:spacing w:before="0" w:beforeAutospacing="0" w:after="0" w:afterAutospacing="0"/>
        <w:jc w:val="center"/>
        <w:rPr>
          <w:rFonts w:ascii="Times New Roman" w:hAnsi="Times New Roman"/>
          <w:i/>
          <w:sz w:val="28"/>
          <w:szCs w:val="28"/>
          <w:lang w:val="ru-RU"/>
        </w:rPr>
      </w:pPr>
      <w:r w:rsidRPr="00E8736E">
        <w:rPr>
          <w:rFonts w:ascii="Times New Roman" w:hAnsi="Times New Roman"/>
          <w:i/>
          <w:sz w:val="28"/>
          <w:szCs w:val="28"/>
          <w:lang w:val="ru-RU"/>
        </w:rPr>
        <w:t>(полное и (в случае, если имеется) сокращенное наименование  юридического лица,  Ф.И.О. индивидуального предпринимателя, физ</w:t>
      </w:r>
      <w:proofErr w:type="gramStart"/>
      <w:r w:rsidRPr="00E8736E">
        <w:rPr>
          <w:rFonts w:ascii="Times New Roman" w:hAnsi="Times New Roman"/>
          <w:i/>
          <w:sz w:val="28"/>
          <w:szCs w:val="28"/>
          <w:lang w:val="ru-RU"/>
        </w:rPr>
        <w:t>.л</w:t>
      </w:r>
      <w:proofErr w:type="gramEnd"/>
      <w:r w:rsidRPr="00E8736E">
        <w:rPr>
          <w:rFonts w:ascii="Times New Roman" w:hAnsi="Times New Roman"/>
          <w:i/>
          <w:sz w:val="28"/>
          <w:szCs w:val="28"/>
          <w:lang w:val="ru-RU"/>
        </w:rPr>
        <w:t xml:space="preserve">ица </w:t>
      </w:r>
    </w:p>
    <w:p w:rsidR="00704FD2" w:rsidRPr="00E8736E" w:rsidRDefault="00704FD2" w:rsidP="00704FD2">
      <w:pPr>
        <w:spacing w:before="0" w:beforeAutospacing="0" w:after="0" w:afterAutospacing="0"/>
        <w:jc w:val="center"/>
        <w:rPr>
          <w:rFonts w:ascii="Times New Roman" w:hAnsi="Times New Roman"/>
          <w:i/>
          <w:sz w:val="28"/>
          <w:szCs w:val="28"/>
          <w:lang w:val="ru-RU"/>
        </w:rPr>
      </w:pPr>
      <w:r w:rsidRPr="00E8736E">
        <w:rPr>
          <w:rFonts w:ascii="Times New Roman" w:hAnsi="Times New Roman"/>
          <w:i/>
          <w:sz w:val="28"/>
          <w:szCs w:val="28"/>
          <w:lang w:val="ru-RU"/>
        </w:rPr>
        <w:t xml:space="preserve"> в </w:t>
      </w:r>
      <w:proofErr w:type="gramStart"/>
      <w:r w:rsidRPr="00E8736E">
        <w:rPr>
          <w:rFonts w:ascii="Times New Roman" w:hAnsi="Times New Roman"/>
          <w:i/>
          <w:sz w:val="28"/>
          <w:szCs w:val="28"/>
          <w:lang w:val="ru-RU"/>
        </w:rPr>
        <w:t>отношении</w:t>
      </w:r>
      <w:proofErr w:type="gramEnd"/>
      <w:r w:rsidRPr="00E8736E">
        <w:rPr>
          <w:rFonts w:ascii="Times New Roman" w:hAnsi="Times New Roman"/>
          <w:i/>
          <w:sz w:val="28"/>
          <w:szCs w:val="28"/>
          <w:lang w:val="ru-RU"/>
        </w:rPr>
        <w:t xml:space="preserve"> которого выдано предписание</w:t>
      </w:r>
    </w:p>
    <w:p w:rsidR="00704FD2" w:rsidRPr="00E8736E" w:rsidRDefault="00704FD2" w:rsidP="00704FD2">
      <w:pPr>
        <w:pStyle w:val="ConsPlusNonformat"/>
        <w:widowControl/>
        <w:rPr>
          <w:rFonts w:ascii="Times New Roman" w:hAnsi="Times New Roman" w:cs="Times New Roman"/>
          <w:sz w:val="28"/>
          <w:szCs w:val="28"/>
        </w:rPr>
      </w:pPr>
      <w:r w:rsidRPr="00E8736E">
        <w:rPr>
          <w:rFonts w:ascii="Times New Roman" w:hAnsi="Times New Roman" w:cs="Times New Roman"/>
          <w:sz w:val="28"/>
          <w:szCs w:val="28"/>
        </w:rPr>
        <w:t>__________________________________________________________________________________________________________________________________________________________</w:t>
      </w:r>
    </w:p>
    <w:p w:rsidR="00704FD2" w:rsidRPr="00E8736E" w:rsidRDefault="00704FD2" w:rsidP="00704FD2">
      <w:pPr>
        <w:pStyle w:val="ConsPlusNonformat"/>
        <w:widowControl/>
        <w:jc w:val="center"/>
        <w:rPr>
          <w:rFonts w:ascii="Times New Roman" w:hAnsi="Times New Roman" w:cs="Times New Roman"/>
          <w:i/>
          <w:sz w:val="28"/>
          <w:szCs w:val="28"/>
        </w:rPr>
      </w:pPr>
      <w:r w:rsidRPr="00E8736E">
        <w:rPr>
          <w:rFonts w:ascii="Times New Roman" w:hAnsi="Times New Roman" w:cs="Times New Roman"/>
          <w:i/>
          <w:sz w:val="28"/>
          <w:szCs w:val="28"/>
        </w:rPr>
        <w:t>(дата  и место проверки при которой обнаружены нарушения, ФИО, должность должностного лица, обнаружившего нарушения</w:t>
      </w:r>
      <w:proofErr w:type="gramStart"/>
      <w:r w:rsidRPr="00E8736E">
        <w:rPr>
          <w:rFonts w:ascii="Times New Roman" w:hAnsi="Times New Roman" w:cs="Times New Roman"/>
          <w:i/>
          <w:sz w:val="28"/>
          <w:szCs w:val="28"/>
        </w:rPr>
        <w:t xml:space="preserve"> )</w:t>
      </w:r>
      <w:proofErr w:type="gramEnd"/>
    </w:p>
    <w:p w:rsidR="00704FD2" w:rsidRPr="00E8736E" w:rsidRDefault="00704FD2" w:rsidP="00704FD2">
      <w:pPr>
        <w:pStyle w:val="ConsPlusNonformat"/>
        <w:widowControl/>
        <w:rPr>
          <w:rFonts w:ascii="Times New Roman" w:hAnsi="Times New Roman" w:cs="Times New Roman"/>
          <w:sz w:val="28"/>
          <w:szCs w:val="28"/>
        </w:rPr>
      </w:pPr>
      <w:r w:rsidRPr="00E8736E">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4FD2" w:rsidRPr="00E8736E" w:rsidRDefault="00704FD2" w:rsidP="00704FD2">
      <w:pPr>
        <w:pStyle w:val="ConsPlusNonformat"/>
        <w:widowControl/>
        <w:ind w:firstLine="720"/>
        <w:rPr>
          <w:rFonts w:ascii="Times New Roman" w:hAnsi="Times New Roman" w:cs="Times New Roman"/>
          <w:sz w:val="28"/>
          <w:szCs w:val="28"/>
        </w:rPr>
      </w:pPr>
    </w:p>
    <w:p w:rsidR="00704FD2" w:rsidRPr="00E8736E" w:rsidRDefault="00704FD2" w:rsidP="00704FD2">
      <w:pPr>
        <w:pStyle w:val="ConsPlusNonformat"/>
        <w:widowControl/>
        <w:ind w:firstLine="708"/>
        <w:jc w:val="both"/>
        <w:rPr>
          <w:rFonts w:ascii="Times New Roman" w:hAnsi="Times New Roman" w:cs="Times New Roman"/>
          <w:sz w:val="28"/>
          <w:szCs w:val="28"/>
        </w:rPr>
      </w:pPr>
      <w:r w:rsidRPr="00E8736E">
        <w:rPr>
          <w:rFonts w:ascii="Times New Roman" w:hAnsi="Times New Roman" w:cs="Times New Roman"/>
          <w:sz w:val="28"/>
          <w:szCs w:val="28"/>
        </w:rPr>
        <w:t xml:space="preserve">В целях устранения  выявленных  при обследовании (проверке) нарушений </w:t>
      </w:r>
      <w:r w:rsidRPr="00E8736E">
        <w:rPr>
          <w:rFonts w:ascii="Times New Roman" w:hAnsi="Times New Roman" w:cs="Times New Roman"/>
          <w:bCs/>
          <w:sz w:val="28"/>
          <w:szCs w:val="28"/>
        </w:rPr>
        <w:t>требований действующего лесного законодательства</w:t>
      </w:r>
      <w:r w:rsidRPr="00E8736E">
        <w:rPr>
          <w:rFonts w:ascii="Times New Roman" w:hAnsi="Times New Roman" w:cs="Times New Roman"/>
          <w:sz w:val="28"/>
          <w:szCs w:val="28"/>
        </w:rPr>
        <w:t>, в соответствии с Лесным Кодексом Российской Федерации необходимо выполнить следующие мероприятия:</w:t>
      </w:r>
    </w:p>
    <w:p w:rsidR="00704FD2" w:rsidRPr="00E8736E" w:rsidRDefault="00704FD2" w:rsidP="00704FD2">
      <w:pPr>
        <w:pStyle w:val="ConsPlusNonformat"/>
        <w:widowControl/>
        <w:rPr>
          <w:rFonts w:ascii="Times New Roman" w:hAnsi="Times New Roman" w:cs="Times New Roman"/>
          <w:sz w:val="28"/>
          <w:szCs w:val="28"/>
        </w:rPr>
      </w:pPr>
    </w:p>
    <w:p w:rsidR="00704FD2" w:rsidRPr="00E8736E" w:rsidRDefault="00704FD2" w:rsidP="00704FD2">
      <w:pPr>
        <w:pStyle w:val="ConsPlusNormal"/>
        <w:widowControl/>
        <w:ind w:firstLine="0"/>
        <w:jc w:val="both"/>
        <w:rPr>
          <w:rFonts w:ascii="Times New Roman" w:hAnsi="Times New Roman" w:cs="Times New Roman"/>
          <w:sz w:val="28"/>
          <w:szCs w:val="28"/>
        </w:rPr>
      </w:pPr>
    </w:p>
    <w:tbl>
      <w:tblPr>
        <w:tblW w:w="10353" w:type="dxa"/>
        <w:jc w:val="center"/>
        <w:tblInd w:w="70" w:type="dxa"/>
        <w:tblLayout w:type="fixed"/>
        <w:tblCellMar>
          <w:left w:w="70" w:type="dxa"/>
          <w:right w:w="70" w:type="dxa"/>
        </w:tblCellMar>
        <w:tblLook w:val="0000"/>
      </w:tblPr>
      <w:tblGrid>
        <w:gridCol w:w="568"/>
        <w:gridCol w:w="4962"/>
        <w:gridCol w:w="1719"/>
        <w:gridCol w:w="1552"/>
        <w:gridCol w:w="1552"/>
      </w:tblGrid>
      <w:tr w:rsidR="00704FD2" w:rsidRPr="00E8736E" w:rsidTr="00E8736E">
        <w:trPr>
          <w:trHeight w:val="480"/>
          <w:jc w:val="center"/>
        </w:trPr>
        <w:tc>
          <w:tcPr>
            <w:tcW w:w="568" w:type="dxa"/>
            <w:tcBorders>
              <w:top w:val="single" w:sz="6" w:space="0" w:color="auto"/>
              <w:left w:val="single" w:sz="6" w:space="0" w:color="auto"/>
              <w:bottom w:val="single" w:sz="6" w:space="0" w:color="auto"/>
              <w:right w:val="single" w:sz="6" w:space="0" w:color="auto"/>
            </w:tcBorders>
            <w:vAlign w:val="center"/>
          </w:tcPr>
          <w:p w:rsidR="00704FD2" w:rsidRPr="00E8736E" w:rsidRDefault="00704FD2" w:rsidP="00E8736E">
            <w:pPr>
              <w:pStyle w:val="ConsPlusNormal"/>
              <w:widowControl/>
              <w:ind w:firstLine="0"/>
              <w:jc w:val="center"/>
              <w:rPr>
                <w:rFonts w:ascii="Times New Roman" w:hAnsi="Times New Roman" w:cs="Times New Roman"/>
                <w:sz w:val="28"/>
                <w:szCs w:val="28"/>
              </w:rPr>
            </w:pPr>
            <w:r w:rsidRPr="00E8736E">
              <w:rPr>
                <w:rFonts w:ascii="Times New Roman" w:hAnsi="Times New Roman" w:cs="Times New Roman"/>
                <w:sz w:val="28"/>
                <w:szCs w:val="28"/>
              </w:rPr>
              <w:t xml:space="preserve">N  </w:t>
            </w:r>
            <w:r w:rsidRPr="00E8736E">
              <w:rPr>
                <w:rFonts w:ascii="Times New Roman" w:hAnsi="Times New Roman" w:cs="Times New Roman"/>
                <w:sz w:val="28"/>
                <w:szCs w:val="28"/>
              </w:rPr>
              <w:br/>
            </w:r>
            <w:proofErr w:type="spellStart"/>
            <w:proofErr w:type="gramStart"/>
            <w:r w:rsidRPr="00E8736E">
              <w:rPr>
                <w:rFonts w:ascii="Times New Roman" w:hAnsi="Times New Roman" w:cs="Times New Roman"/>
                <w:sz w:val="28"/>
                <w:szCs w:val="28"/>
              </w:rPr>
              <w:t>п</w:t>
            </w:r>
            <w:proofErr w:type="spellEnd"/>
            <w:proofErr w:type="gramEnd"/>
            <w:r w:rsidRPr="00E8736E">
              <w:rPr>
                <w:rFonts w:ascii="Times New Roman" w:hAnsi="Times New Roman" w:cs="Times New Roman"/>
                <w:sz w:val="28"/>
                <w:szCs w:val="28"/>
              </w:rPr>
              <w:t>/</w:t>
            </w:r>
            <w:proofErr w:type="spellStart"/>
            <w:r w:rsidRPr="00E8736E">
              <w:rPr>
                <w:rFonts w:ascii="Times New Roman" w:hAnsi="Times New Roman" w:cs="Times New Roman"/>
                <w:sz w:val="28"/>
                <w:szCs w:val="28"/>
              </w:rPr>
              <w:t>п</w:t>
            </w:r>
            <w:proofErr w:type="spellEnd"/>
          </w:p>
        </w:tc>
        <w:tc>
          <w:tcPr>
            <w:tcW w:w="4962" w:type="dxa"/>
            <w:tcBorders>
              <w:top w:val="single" w:sz="6" w:space="0" w:color="auto"/>
              <w:left w:val="single" w:sz="6" w:space="0" w:color="auto"/>
              <w:bottom w:val="single" w:sz="6" w:space="0" w:color="auto"/>
              <w:right w:val="single" w:sz="6" w:space="0" w:color="auto"/>
            </w:tcBorders>
            <w:vAlign w:val="center"/>
          </w:tcPr>
          <w:p w:rsidR="00704FD2" w:rsidRPr="00E8736E" w:rsidRDefault="00704FD2" w:rsidP="00E8736E">
            <w:pPr>
              <w:pStyle w:val="ConsPlusNormal"/>
              <w:widowControl/>
              <w:ind w:firstLine="0"/>
              <w:jc w:val="center"/>
              <w:rPr>
                <w:rFonts w:ascii="Times New Roman" w:hAnsi="Times New Roman" w:cs="Times New Roman"/>
                <w:sz w:val="28"/>
                <w:szCs w:val="28"/>
              </w:rPr>
            </w:pPr>
            <w:r w:rsidRPr="00E8736E">
              <w:rPr>
                <w:rFonts w:ascii="Times New Roman" w:hAnsi="Times New Roman" w:cs="Times New Roman"/>
                <w:sz w:val="28"/>
                <w:szCs w:val="28"/>
              </w:rPr>
              <w:t xml:space="preserve">Вид нарушения требований </w:t>
            </w:r>
            <w:r w:rsidRPr="00E8736E">
              <w:rPr>
                <w:rFonts w:ascii="Times New Roman" w:hAnsi="Times New Roman" w:cs="Times New Roman"/>
                <w:bCs/>
                <w:sz w:val="28"/>
                <w:szCs w:val="28"/>
              </w:rPr>
              <w:t>действующего лесного законодательства</w:t>
            </w:r>
          </w:p>
        </w:tc>
        <w:tc>
          <w:tcPr>
            <w:tcW w:w="1719" w:type="dxa"/>
            <w:tcBorders>
              <w:top w:val="single" w:sz="6" w:space="0" w:color="auto"/>
              <w:left w:val="single" w:sz="6" w:space="0" w:color="auto"/>
              <w:bottom w:val="single" w:sz="6" w:space="0" w:color="auto"/>
              <w:right w:val="single" w:sz="6" w:space="0" w:color="auto"/>
            </w:tcBorders>
            <w:vAlign w:val="center"/>
          </w:tcPr>
          <w:p w:rsidR="00704FD2" w:rsidRPr="00E8736E" w:rsidRDefault="00704FD2" w:rsidP="00E8736E">
            <w:pPr>
              <w:pStyle w:val="ConsPlusNormal"/>
              <w:widowControl/>
              <w:ind w:firstLine="0"/>
              <w:jc w:val="both"/>
              <w:rPr>
                <w:rFonts w:ascii="Times New Roman" w:hAnsi="Times New Roman" w:cs="Times New Roman"/>
                <w:sz w:val="28"/>
                <w:szCs w:val="28"/>
              </w:rPr>
            </w:pPr>
            <w:r w:rsidRPr="00E8736E">
              <w:rPr>
                <w:rFonts w:ascii="Times New Roman" w:hAnsi="Times New Roman" w:cs="Times New Roman"/>
                <w:sz w:val="28"/>
                <w:szCs w:val="28"/>
              </w:rPr>
              <w:t xml:space="preserve">Пункт </w:t>
            </w:r>
            <w:proofErr w:type="spellStart"/>
            <w:proofErr w:type="gramStart"/>
            <w:r w:rsidRPr="00E8736E">
              <w:rPr>
                <w:rFonts w:ascii="Times New Roman" w:hAnsi="Times New Roman" w:cs="Times New Roman"/>
                <w:sz w:val="28"/>
                <w:szCs w:val="28"/>
              </w:rPr>
              <w:t>норма-тивного</w:t>
            </w:r>
            <w:proofErr w:type="spellEnd"/>
            <w:proofErr w:type="gramEnd"/>
            <w:r w:rsidRPr="00E8736E">
              <w:rPr>
                <w:rFonts w:ascii="Times New Roman" w:hAnsi="Times New Roman" w:cs="Times New Roman"/>
                <w:sz w:val="28"/>
                <w:szCs w:val="28"/>
              </w:rPr>
              <w:t xml:space="preserve"> акта  и нормативный акт, требования </w:t>
            </w:r>
            <w:proofErr w:type="spellStart"/>
            <w:r w:rsidRPr="00E8736E">
              <w:rPr>
                <w:rFonts w:ascii="Times New Roman" w:hAnsi="Times New Roman" w:cs="Times New Roman"/>
                <w:sz w:val="28"/>
                <w:szCs w:val="28"/>
              </w:rPr>
              <w:t>кото-рого</w:t>
            </w:r>
            <w:proofErr w:type="spellEnd"/>
            <w:r w:rsidRPr="00E8736E">
              <w:rPr>
                <w:rFonts w:ascii="Times New Roman" w:hAnsi="Times New Roman" w:cs="Times New Roman"/>
                <w:sz w:val="28"/>
                <w:szCs w:val="28"/>
              </w:rPr>
              <w:t xml:space="preserve"> </w:t>
            </w:r>
            <w:r w:rsidRPr="00E8736E">
              <w:rPr>
                <w:rFonts w:ascii="Times New Roman" w:hAnsi="Times New Roman" w:cs="Times New Roman"/>
                <w:sz w:val="28"/>
                <w:szCs w:val="28"/>
              </w:rPr>
              <w:lastRenderedPageBreak/>
              <w:t>нарушены</w:t>
            </w:r>
          </w:p>
        </w:tc>
        <w:tc>
          <w:tcPr>
            <w:tcW w:w="1552" w:type="dxa"/>
            <w:tcBorders>
              <w:top w:val="single" w:sz="6" w:space="0" w:color="auto"/>
              <w:left w:val="single" w:sz="6" w:space="0" w:color="auto"/>
              <w:bottom w:val="single" w:sz="6" w:space="0" w:color="auto"/>
              <w:right w:val="single" w:sz="6" w:space="0" w:color="auto"/>
            </w:tcBorders>
            <w:vAlign w:val="center"/>
          </w:tcPr>
          <w:p w:rsidR="00704FD2" w:rsidRPr="00E8736E" w:rsidRDefault="00704FD2" w:rsidP="00E8736E">
            <w:pPr>
              <w:pStyle w:val="ConsPlusNormal"/>
              <w:widowControl/>
              <w:ind w:firstLine="0"/>
              <w:jc w:val="both"/>
              <w:rPr>
                <w:rFonts w:ascii="Times New Roman" w:hAnsi="Times New Roman" w:cs="Times New Roman"/>
                <w:sz w:val="28"/>
                <w:szCs w:val="28"/>
              </w:rPr>
            </w:pPr>
            <w:r w:rsidRPr="00E8736E">
              <w:rPr>
                <w:rFonts w:ascii="Times New Roman" w:hAnsi="Times New Roman" w:cs="Times New Roman"/>
                <w:sz w:val="28"/>
                <w:szCs w:val="28"/>
              </w:rPr>
              <w:lastRenderedPageBreak/>
              <w:t xml:space="preserve">Срок </w:t>
            </w:r>
            <w:proofErr w:type="spellStart"/>
            <w:r w:rsidRPr="00E8736E">
              <w:rPr>
                <w:rFonts w:ascii="Times New Roman" w:hAnsi="Times New Roman" w:cs="Times New Roman"/>
                <w:sz w:val="28"/>
                <w:szCs w:val="28"/>
              </w:rPr>
              <w:t>устране-ния</w:t>
            </w:r>
            <w:proofErr w:type="spellEnd"/>
            <w:r w:rsidRPr="00E8736E">
              <w:rPr>
                <w:rFonts w:ascii="Times New Roman" w:hAnsi="Times New Roman" w:cs="Times New Roman"/>
                <w:sz w:val="28"/>
                <w:szCs w:val="28"/>
              </w:rPr>
              <w:t xml:space="preserve"> нарушений</w:t>
            </w:r>
            <w:r w:rsidRPr="00E8736E">
              <w:rPr>
                <w:rFonts w:ascii="Times New Roman" w:hAnsi="Times New Roman" w:cs="Times New Roman"/>
                <w:bCs/>
                <w:sz w:val="28"/>
                <w:szCs w:val="28"/>
              </w:rPr>
              <w:t xml:space="preserve"> </w:t>
            </w:r>
            <w:proofErr w:type="gramStart"/>
            <w:r w:rsidRPr="00E8736E">
              <w:rPr>
                <w:rFonts w:ascii="Times New Roman" w:hAnsi="Times New Roman" w:cs="Times New Roman"/>
                <w:bCs/>
                <w:sz w:val="28"/>
                <w:szCs w:val="28"/>
              </w:rPr>
              <w:t>лесного</w:t>
            </w:r>
            <w:proofErr w:type="gramEnd"/>
            <w:r w:rsidRPr="00E8736E">
              <w:rPr>
                <w:rFonts w:ascii="Times New Roman" w:hAnsi="Times New Roman" w:cs="Times New Roman"/>
                <w:bCs/>
                <w:sz w:val="28"/>
                <w:szCs w:val="28"/>
              </w:rPr>
              <w:t xml:space="preserve"> </w:t>
            </w:r>
            <w:proofErr w:type="spellStart"/>
            <w:r w:rsidRPr="00E8736E">
              <w:rPr>
                <w:rFonts w:ascii="Times New Roman" w:hAnsi="Times New Roman" w:cs="Times New Roman"/>
                <w:bCs/>
                <w:sz w:val="28"/>
                <w:szCs w:val="28"/>
              </w:rPr>
              <w:t>зако-нодательства</w:t>
            </w:r>
            <w:proofErr w:type="spellEnd"/>
          </w:p>
        </w:tc>
        <w:tc>
          <w:tcPr>
            <w:tcW w:w="1552" w:type="dxa"/>
            <w:tcBorders>
              <w:top w:val="single" w:sz="6" w:space="0" w:color="auto"/>
              <w:left w:val="single" w:sz="6" w:space="0" w:color="auto"/>
              <w:bottom w:val="single" w:sz="6" w:space="0" w:color="auto"/>
              <w:right w:val="single" w:sz="6" w:space="0" w:color="auto"/>
            </w:tcBorders>
          </w:tcPr>
          <w:p w:rsidR="00704FD2" w:rsidRPr="00E8736E" w:rsidRDefault="00704FD2" w:rsidP="00E8736E">
            <w:pPr>
              <w:pStyle w:val="ConsPlusNormal"/>
              <w:widowControl/>
              <w:ind w:firstLine="0"/>
              <w:jc w:val="both"/>
              <w:rPr>
                <w:rFonts w:ascii="Times New Roman" w:hAnsi="Times New Roman" w:cs="Times New Roman"/>
                <w:sz w:val="28"/>
                <w:szCs w:val="28"/>
              </w:rPr>
            </w:pPr>
            <w:r w:rsidRPr="00E8736E">
              <w:rPr>
                <w:rFonts w:ascii="Times New Roman" w:hAnsi="Times New Roman" w:cs="Times New Roman"/>
                <w:sz w:val="28"/>
                <w:szCs w:val="28"/>
              </w:rPr>
              <w:t xml:space="preserve">Отметка (подпись) о выполнении (указывается только </w:t>
            </w:r>
            <w:proofErr w:type="spellStart"/>
            <w:proofErr w:type="gramStart"/>
            <w:r w:rsidRPr="00E8736E">
              <w:rPr>
                <w:rFonts w:ascii="Times New Roman" w:hAnsi="Times New Roman" w:cs="Times New Roman"/>
                <w:sz w:val="28"/>
                <w:szCs w:val="28"/>
              </w:rPr>
              <w:t>выпол-нение</w:t>
            </w:r>
            <w:proofErr w:type="spellEnd"/>
            <w:proofErr w:type="gramEnd"/>
            <w:r w:rsidRPr="00E8736E">
              <w:rPr>
                <w:rFonts w:ascii="Times New Roman" w:hAnsi="Times New Roman" w:cs="Times New Roman"/>
                <w:sz w:val="28"/>
                <w:szCs w:val="28"/>
              </w:rPr>
              <w:t>)</w:t>
            </w:r>
          </w:p>
        </w:tc>
      </w:tr>
      <w:tr w:rsidR="00704FD2" w:rsidRPr="00E8736E" w:rsidTr="00E8736E">
        <w:trPr>
          <w:trHeight w:val="240"/>
          <w:jc w:val="center"/>
        </w:trPr>
        <w:tc>
          <w:tcPr>
            <w:tcW w:w="568" w:type="dxa"/>
            <w:tcBorders>
              <w:top w:val="single" w:sz="6" w:space="0" w:color="auto"/>
              <w:left w:val="single" w:sz="6" w:space="0" w:color="auto"/>
              <w:bottom w:val="single" w:sz="6" w:space="0" w:color="auto"/>
              <w:right w:val="single" w:sz="6" w:space="0" w:color="auto"/>
            </w:tcBorders>
          </w:tcPr>
          <w:p w:rsidR="00704FD2" w:rsidRPr="00E8736E" w:rsidRDefault="00704FD2" w:rsidP="00E8736E">
            <w:pPr>
              <w:pStyle w:val="ConsPlusNormal"/>
              <w:widowControl/>
              <w:ind w:firstLine="0"/>
              <w:jc w:val="center"/>
              <w:rPr>
                <w:rFonts w:ascii="Times New Roman" w:hAnsi="Times New Roman" w:cs="Times New Roman"/>
                <w:sz w:val="28"/>
                <w:szCs w:val="28"/>
              </w:rPr>
            </w:pPr>
            <w:r w:rsidRPr="00E8736E">
              <w:rPr>
                <w:rFonts w:ascii="Times New Roman" w:hAnsi="Times New Roman" w:cs="Times New Roman"/>
                <w:sz w:val="28"/>
                <w:szCs w:val="28"/>
              </w:rPr>
              <w:lastRenderedPageBreak/>
              <w:t>1</w:t>
            </w:r>
          </w:p>
        </w:tc>
        <w:tc>
          <w:tcPr>
            <w:tcW w:w="4962" w:type="dxa"/>
            <w:tcBorders>
              <w:top w:val="single" w:sz="6" w:space="0" w:color="auto"/>
              <w:left w:val="single" w:sz="6" w:space="0" w:color="auto"/>
              <w:bottom w:val="single" w:sz="6" w:space="0" w:color="auto"/>
              <w:right w:val="single" w:sz="6" w:space="0" w:color="auto"/>
            </w:tcBorders>
          </w:tcPr>
          <w:p w:rsidR="00704FD2" w:rsidRPr="00E8736E" w:rsidRDefault="00704FD2" w:rsidP="00E8736E">
            <w:pPr>
              <w:pStyle w:val="ConsPlusNormal"/>
              <w:widowControl/>
              <w:ind w:firstLine="0"/>
              <w:jc w:val="center"/>
              <w:rPr>
                <w:rFonts w:ascii="Times New Roman" w:hAnsi="Times New Roman" w:cs="Times New Roman"/>
                <w:sz w:val="28"/>
                <w:szCs w:val="28"/>
              </w:rPr>
            </w:pPr>
            <w:r w:rsidRPr="00E8736E">
              <w:rPr>
                <w:rFonts w:ascii="Times New Roman" w:hAnsi="Times New Roman" w:cs="Times New Roman"/>
                <w:sz w:val="28"/>
                <w:szCs w:val="28"/>
              </w:rPr>
              <w:t>2</w:t>
            </w:r>
          </w:p>
        </w:tc>
        <w:tc>
          <w:tcPr>
            <w:tcW w:w="1719" w:type="dxa"/>
            <w:tcBorders>
              <w:top w:val="single" w:sz="6" w:space="0" w:color="auto"/>
              <w:left w:val="single" w:sz="6" w:space="0" w:color="auto"/>
              <w:bottom w:val="single" w:sz="6" w:space="0" w:color="auto"/>
              <w:right w:val="single" w:sz="6" w:space="0" w:color="auto"/>
            </w:tcBorders>
          </w:tcPr>
          <w:p w:rsidR="00704FD2" w:rsidRPr="00E8736E" w:rsidRDefault="00704FD2" w:rsidP="00E8736E">
            <w:pPr>
              <w:pStyle w:val="ConsPlusNormal"/>
              <w:widowControl/>
              <w:ind w:firstLine="0"/>
              <w:jc w:val="center"/>
              <w:rPr>
                <w:rFonts w:ascii="Times New Roman" w:hAnsi="Times New Roman" w:cs="Times New Roman"/>
                <w:sz w:val="28"/>
                <w:szCs w:val="28"/>
              </w:rPr>
            </w:pPr>
            <w:r w:rsidRPr="00E8736E">
              <w:rPr>
                <w:rFonts w:ascii="Times New Roman" w:hAnsi="Times New Roman" w:cs="Times New Roman"/>
                <w:sz w:val="28"/>
                <w:szCs w:val="28"/>
              </w:rPr>
              <w:t>3</w:t>
            </w:r>
          </w:p>
        </w:tc>
        <w:tc>
          <w:tcPr>
            <w:tcW w:w="1552" w:type="dxa"/>
            <w:tcBorders>
              <w:top w:val="single" w:sz="6" w:space="0" w:color="auto"/>
              <w:left w:val="single" w:sz="6" w:space="0" w:color="auto"/>
              <w:bottom w:val="single" w:sz="6" w:space="0" w:color="auto"/>
              <w:right w:val="single" w:sz="6" w:space="0" w:color="auto"/>
            </w:tcBorders>
          </w:tcPr>
          <w:p w:rsidR="00704FD2" w:rsidRPr="00E8736E" w:rsidRDefault="00704FD2" w:rsidP="00E8736E">
            <w:pPr>
              <w:pStyle w:val="ConsPlusNormal"/>
              <w:widowControl/>
              <w:ind w:firstLine="0"/>
              <w:jc w:val="center"/>
              <w:rPr>
                <w:rFonts w:ascii="Times New Roman" w:hAnsi="Times New Roman" w:cs="Times New Roman"/>
                <w:sz w:val="28"/>
                <w:szCs w:val="28"/>
              </w:rPr>
            </w:pPr>
            <w:r w:rsidRPr="00E8736E">
              <w:rPr>
                <w:rFonts w:ascii="Times New Roman" w:hAnsi="Times New Roman" w:cs="Times New Roman"/>
                <w:sz w:val="28"/>
                <w:szCs w:val="28"/>
              </w:rPr>
              <w:t>4</w:t>
            </w:r>
          </w:p>
        </w:tc>
        <w:tc>
          <w:tcPr>
            <w:tcW w:w="1552" w:type="dxa"/>
            <w:tcBorders>
              <w:top w:val="single" w:sz="6" w:space="0" w:color="auto"/>
              <w:left w:val="single" w:sz="6" w:space="0" w:color="auto"/>
              <w:bottom w:val="single" w:sz="6" w:space="0" w:color="auto"/>
              <w:right w:val="single" w:sz="6" w:space="0" w:color="auto"/>
            </w:tcBorders>
          </w:tcPr>
          <w:p w:rsidR="00704FD2" w:rsidRPr="00E8736E" w:rsidRDefault="00704FD2" w:rsidP="00E8736E">
            <w:pPr>
              <w:pStyle w:val="ConsPlusNormal"/>
              <w:widowControl/>
              <w:ind w:firstLine="0"/>
              <w:jc w:val="center"/>
              <w:rPr>
                <w:rFonts w:ascii="Times New Roman" w:hAnsi="Times New Roman" w:cs="Times New Roman"/>
                <w:sz w:val="28"/>
                <w:szCs w:val="28"/>
              </w:rPr>
            </w:pPr>
            <w:r w:rsidRPr="00E8736E">
              <w:rPr>
                <w:rFonts w:ascii="Times New Roman" w:hAnsi="Times New Roman" w:cs="Times New Roman"/>
                <w:sz w:val="28"/>
                <w:szCs w:val="28"/>
              </w:rPr>
              <w:t>5</w:t>
            </w:r>
          </w:p>
        </w:tc>
      </w:tr>
      <w:tr w:rsidR="00704FD2" w:rsidRPr="00E8736E" w:rsidTr="00E8736E">
        <w:trPr>
          <w:trHeight w:val="240"/>
          <w:jc w:val="center"/>
        </w:trPr>
        <w:tc>
          <w:tcPr>
            <w:tcW w:w="568" w:type="dxa"/>
            <w:tcBorders>
              <w:top w:val="single" w:sz="6" w:space="0" w:color="auto"/>
              <w:left w:val="single" w:sz="6" w:space="0" w:color="auto"/>
              <w:bottom w:val="single" w:sz="6" w:space="0" w:color="auto"/>
              <w:right w:val="single" w:sz="6" w:space="0" w:color="auto"/>
            </w:tcBorders>
          </w:tcPr>
          <w:p w:rsidR="00704FD2" w:rsidRPr="00E8736E" w:rsidRDefault="00704FD2" w:rsidP="00E8736E">
            <w:pPr>
              <w:pStyle w:val="ConsPlusNormal"/>
              <w:widowControl/>
              <w:ind w:firstLine="0"/>
              <w:rPr>
                <w:rFonts w:ascii="Times New Roman" w:hAnsi="Times New Roman" w:cs="Times New Roman"/>
                <w:sz w:val="28"/>
                <w:szCs w:val="28"/>
              </w:rPr>
            </w:pPr>
          </w:p>
        </w:tc>
        <w:tc>
          <w:tcPr>
            <w:tcW w:w="4962" w:type="dxa"/>
            <w:tcBorders>
              <w:top w:val="single" w:sz="6" w:space="0" w:color="auto"/>
              <w:left w:val="single" w:sz="6" w:space="0" w:color="auto"/>
              <w:bottom w:val="single" w:sz="6" w:space="0" w:color="auto"/>
              <w:right w:val="single" w:sz="6" w:space="0" w:color="auto"/>
            </w:tcBorders>
          </w:tcPr>
          <w:p w:rsidR="00704FD2" w:rsidRPr="00E8736E" w:rsidRDefault="00704FD2" w:rsidP="00E8736E">
            <w:pPr>
              <w:pStyle w:val="ConsPlusNormal"/>
              <w:widowControl/>
              <w:ind w:firstLine="0"/>
              <w:rPr>
                <w:rFonts w:ascii="Times New Roman" w:hAnsi="Times New Roman" w:cs="Times New Roman"/>
                <w:sz w:val="28"/>
                <w:szCs w:val="28"/>
              </w:rPr>
            </w:pPr>
          </w:p>
        </w:tc>
        <w:tc>
          <w:tcPr>
            <w:tcW w:w="1719" w:type="dxa"/>
            <w:tcBorders>
              <w:top w:val="single" w:sz="6" w:space="0" w:color="auto"/>
              <w:left w:val="single" w:sz="6" w:space="0" w:color="auto"/>
              <w:bottom w:val="single" w:sz="6" w:space="0" w:color="auto"/>
              <w:right w:val="single" w:sz="6" w:space="0" w:color="auto"/>
            </w:tcBorders>
          </w:tcPr>
          <w:p w:rsidR="00704FD2" w:rsidRPr="00E8736E" w:rsidRDefault="00704FD2" w:rsidP="00E8736E">
            <w:pPr>
              <w:pStyle w:val="ConsPlusNormal"/>
              <w:widowControl/>
              <w:ind w:firstLine="0"/>
              <w:rPr>
                <w:rFonts w:ascii="Times New Roman" w:hAnsi="Times New Roman" w:cs="Times New Roman"/>
                <w:sz w:val="28"/>
                <w:szCs w:val="28"/>
              </w:rPr>
            </w:pPr>
          </w:p>
        </w:tc>
        <w:tc>
          <w:tcPr>
            <w:tcW w:w="1552" w:type="dxa"/>
            <w:tcBorders>
              <w:top w:val="single" w:sz="6" w:space="0" w:color="auto"/>
              <w:left w:val="single" w:sz="6" w:space="0" w:color="auto"/>
              <w:bottom w:val="single" w:sz="6" w:space="0" w:color="auto"/>
              <w:right w:val="single" w:sz="6" w:space="0" w:color="auto"/>
            </w:tcBorders>
          </w:tcPr>
          <w:p w:rsidR="00704FD2" w:rsidRPr="00E8736E" w:rsidRDefault="00704FD2" w:rsidP="00E8736E">
            <w:pPr>
              <w:pStyle w:val="ConsPlusNormal"/>
              <w:widowControl/>
              <w:ind w:firstLine="0"/>
              <w:rPr>
                <w:rFonts w:ascii="Times New Roman" w:hAnsi="Times New Roman" w:cs="Times New Roman"/>
                <w:sz w:val="28"/>
                <w:szCs w:val="28"/>
              </w:rPr>
            </w:pPr>
          </w:p>
        </w:tc>
        <w:tc>
          <w:tcPr>
            <w:tcW w:w="1552" w:type="dxa"/>
            <w:tcBorders>
              <w:top w:val="single" w:sz="6" w:space="0" w:color="auto"/>
              <w:left w:val="single" w:sz="6" w:space="0" w:color="auto"/>
              <w:bottom w:val="single" w:sz="6" w:space="0" w:color="auto"/>
              <w:right w:val="single" w:sz="6" w:space="0" w:color="auto"/>
            </w:tcBorders>
          </w:tcPr>
          <w:p w:rsidR="00704FD2" w:rsidRPr="00E8736E" w:rsidRDefault="00704FD2" w:rsidP="00E8736E">
            <w:pPr>
              <w:pStyle w:val="ConsPlusNormal"/>
              <w:widowControl/>
              <w:ind w:firstLine="0"/>
              <w:rPr>
                <w:rFonts w:ascii="Times New Roman" w:hAnsi="Times New Roman" w:cs="Times New Roman"/>
                <w:sz w:val="28"/>
                <w:szCs w:val="28"/>
              </w:rPr>
            </w:pPr>
          </w:p>
        </w:tc>
      </w:tr>
      <w:tr w:rsidR="00704FD2" w:rsidRPr="00E8736E" w:rsidTr="00E8736E">
        <w:trPr>
          <w:trHeight w:val="240"/>
          <w:jc w:val="center"/>
        </w:trPr>
        <w:tc>
          <w:tcPr>
            <w:tcW w:w="568" w:type="dxa"/>
            <w:tcBorders>
              <w:top w:val="single" w:sz="6" w:space="0" w:color="auto"/>
              <w:left w:val="single" w:sz="6" w:space="0" w:color="auto"/>
              <w:bottom w:val="single" w:sz="6" w:space="0" w:color="auto"/>
              <w:right w:val="single" w:sz="6" w:space="0" w:color="auto"/>
            </w:tcBorders>
          </w:tcPr>
          <w:p w:rsidR="00704FD2" w:rsidRPr="00E8736E" w:rsidRDefault="00704FD2" w:rsidP="00E8736E">
            <w:pPr>
              <w:pStyle w:val="ConsPlusNormal"/>
              <w:widowControl/>
              <w:ind w:firstLine="0"/>
              <w:rPr>
                <w:rFonts w:ascii="Times New Roman" w:hAnsi="Times New Roman" w:cs="Times New Roman"/>
                <w:sz w:val="28"/>
                <w:szCs w:val="28"/>
              </w:rPr>
            </w:pPr>
          </w:p>
        </w:tc>
        <w:tc>
          <w:tcPr>
            <w:tcW w:w="4962" w:type="dxa"/>
            <w:tcBorders>
              <w:top w:val="single" w:sz="6" w:space="0" w:color="auto"/>
              <w:left w:val="single" w:sz="6" w:space="0" w:color="auto"/>
              <w:bottom w:val="single" w:sz="6" w:space="0" w:color="auto"/>
              <w:right w:val="single" w:sz="6" w:space="0" w:color="auto"/>
            </w:tcBorders>
          </w:tcPr>
          <w:p w:rsidR="00704FD2" w:rsidRPr="00E8736E" w:rsidRDefault="00704FD2" w:rsidP="00E8736E">
            <w:pPr>
              <w:pStyle w:val="ConsPlusNormal"/>
              <w:widowControl/>
              <w:ind w:firstLine="0"/>
              <w:rPr>
                <w:rFonts w:ascii="Times New Roman" w:hAnsi="Times New Roman" w:cs="Times New Roman"/>
                <w:sz w:val="28"/>
                <w:szCs w:val="28"/>
              </w:rPr>
            </w:pPr>
          </w:p>
        </w:tc>
        <w:tc>
          <w:tcPr>
            <w:tcW w:w="1719" w:type="dxa"/>
            <w:tcBorders>
              <w:top w:val="single" w:sz="6" w:space="0" w:color="auto"/>
              <w:left w:val="single" w:sz="6" w:space="0" w:color="auto"/>
              <w:bottom w:val="single" w:sz="6" w:space="0" w:color="auto"/>
              <w:right w:val="single" w:sz="6" w:space="0" w:color="auto"/>
            </w:tcBorders>
          </w:tcPr>
          <w:p w:rsidR="00704FD2" w:rsidRPr="00E8736E" w:rsidRDefault="00704FD2" w:rsidP="00E8736E">
            <w:pPr>
              <w:pStyle w:val="ConsPlusNormal"/>
              <w:widowControl/>
              <w:ind w:firstLine="0"/>
              <w:rPr>
                <w:rFonts w:ascii="Times New Roman" w:hAnsi="Times New Roman" w:cs="Times New Roman"/>
                <w:sz w:val="28"/>
                <w:szCs w:val="28"/>
              </w:rPr>
            </w:pPr>
          </w:p>
        </w:tc>
        <w:tc>
          <w:tcPr>
            <w:tcW w:w="1552" w:type="dxa"/>
            <w:tcBorders>
              <w:top w:val="single" w:sz="6" w:space="0" w:color="auto"/>
              <w:left w:val="single" w:sz="6" w:space="0" w:color="auto"/>
              <w:bottom w:val="single" w:sz="6" w:space="0" w:color="auto"/>
              <w:right w:val="single" w:sz="6" w:space="0" w:color="auto"/>
            </w:tcBorders>
          </w:tcPr>
          <w:p w:rsidR="00704FD2" w:rsidRPr="00E8736E" w:rsidRDefault="00704FD2" w:rsidP="00E8736E">
            <w:pPr>
              <w:pStyle w:val="ConsPlusNormal"/>
              <w:widowControl/>
              <w:ind w:firstLine="0"/>
              <w:rPr>
                <w:rFonts w:ascii="Times New Roman" w:hAnsi="Times New Roman" w:cs="Times New Roman"/>
                <w:sz w:val="28"/>
                <w:szCs w:val="28"/>
              </w:rPr>
            </w:pPr>
          </w:p>
        </w:tc>
        <w:tc>
          <w:tcPr>
            <w:tcW w:w="1552" w:type="dxa"/>
            <w:tcBorders>
              <w:top w:val="single" w:sz="6" w:space="0" w:color="auto"/>
              <w:left w:val="single" w:sz="6" w:space="0" w:color="auto"/>
              <w:bottom w:val="single" w:sz="6" w:space="0" w:color="auto"/>
              <w:right w:val="single" w:sz="6" w:space="0" w:color="auto"/>
            </w:tcBorders>
          </w:tcPr>
          <w:p w:rsidR="00704FD2" w:rsidRPr="00E8736E" w:rsidRDefault="00704FD2" w:rsidP="00E8736E">
            <w:pPr>
              <w:pStyle w:val="ConsPlusNormal"/>
              <w:widowControl/>
              <w:ind w:firstLine="0"/>
              <w:rPr>
                <w:rFonts w:ascii="Times New Roman" w:hAnsi="Times New Roman" w:cs="Times New Roman"/>
                <w:sz w:val="28"/>
                <w:szCs w:val="28"/>
              </w:rPr>
            </w:pPr>
          </w:p>
        </w:tc>
      </w:tr>
      <w:tr w:rsidR="00704FD2" w:rsidRPr="00E8736E" w:rsidTr="00E8736E">
        <w:trPr>
          <w:trHeight w:val="240"/>
          <w:jc w:val="center"/>
        </w:trPr>
        <w:tc>
          <w:tcPr>
            <w:tcW w:w="568" w:type="dxa"/>
            <w:tcBorders>
              <w:top w:val="single" w:sz="6" w:space="0" w:color="auto"/>
              <w:left w:val="single" w:sz="6" w:space="0" w:color="auto"/>
              <w:bottom w:val="single" w:sz="6" w:space="0" w:color="auto"/>
              <w:right w:val="single" w:sz="6" w:space="0" w:color="auto"/>
            </w:tcBorders>
          </w:tcPr>
          <w:p w:rsidR="00704FD2" w:rsidRPr="00E8736E" w:rsidRDefault="00704FD2" w:rsidP="00E8736E">
            <w:pPr>
              <w:pStyle w:val="ConsPlusNormal"/>
              <w:widowControl/>
              <w:ind w:firstLine="0"/>
              <w:rPr>
                <w:rFonts w:ascii="Times New Roman" w:hAnsi="Times New Roman" w:cs="Times New Roman"/>
                <w:sz w:val="28"/>
                <w:szCs w:val="28"/>
              </w:rPr>
            </w:pPr>
          </w:p>
        </w:tc>
        <w:tc>
          <w:tcPr>
            <w:tcW w:w="4962" w:type="dxa"/>
            <w:tcBorders>
              <w:top w:val="single" w:sz="6" w:space="0" w:color="auto"/>
              <w:left w:val="single" w:sz="6" w:space="0" w:color="auto"/>
              <w:bottom w:val="single" w:sz="6" w:space="0" w:color="auto"/>
              <w:right w:val="single" w:sz="6" w:space="0" w:color="auto"/>
            </w:tcBorders>
          </w:tcPr>
          <w:p w:rsidR="00704FD2" w:rsidRPr="00E8736E" w:rsidRDefault="00704FD2" w:rsidP="00E8736E">
            <w:pPr>
              <w:pStyle w:val="ConsPlusNormal"/>
              <w:widowControl/>
              <w:ind w:firstLine="0"/>
              <w:rPr>
                <w:rFonts w:ascii="Times New Roman" w:hAnsi="Times New Roman" w:cs="Times New Roman"/>
                <w:sz w:val="28"/>
                <w:szCs w:val="28"/>
              </w:rPr>
            </w:pPr>
          </w:p>
        </w:tc>
        <w:tc>
          <w:tcPr>
            <w:tcW w:w="1719" w:type="dxa"/>
            <w:tcBorders>
              <w:top w:val="single" w:sz="6" w:space="0" w:color="auto"/>
              <w:left w:val="single" w:sz="6" w:space="0" w:color="auto"/>
              <w:bottom w:val="single" w:sz="6" w:space="0" w:color="auto"/>
              <w:right w:val="single" w:sz="6" w:space="0" w:color="auto"/>
            </w:tcBorders>
          </w:tcPr>
          <w:p w:rsidR="00704FD2" w:rsidRPr="00E8736E" w:rsidRDefault="00704FD2" w:rsidP="00E8736E">
            <w:pPr>
              <w:pStyle w:val="ConsPlusNormal"/>
              <w:widowControl/>
              <w:ind w:firstLine="0"/>
              <w:rPr>
                <w:rFonts w:ascii="Times New Roman" w:hAnsi="Times New Roman" w:cs="Times New Roman"/>
                <w:sz w:val="28"/>
                <w:szCs w:val="28"/>
              </w:rPr>
            </w:pPr>
          </w:p>
        </w:tc>
        <w:tc>
          <w:tcPr>
            <w:tcW w:w="1552" w:type="dxa"/>
            <w:tcBorders>
              <w:top w:val="single" w:sz="6" w:space="0" w:color="auto"/>
              <w:left w:val="single" w:sz="6" w:space="0" w:color="auto"/>
              <w:bottom w:val="single" w:sz="6" w:space="0" w:color="auto"/>
              <w:right w:val="single" w:sz="6" w:space="0" w:color="auto"/>
            </w:tcBorders>
          </w:tcPr>
          <w:p w:rsidR="00704FD2" w:rsidRPr="00E8736E" w:rsidRDefault="00704FD2" w:rsidP="00E8736E">
            <w:pPr>
              <w:pStyle w:val="ConsPlusNormal"/>
              <w:widowControl/>
              <w:ind w:firstLine="0"/>
              <w:rPr>
                <w:rFonts w:ascii="Times New Roman" w:hAnsi="Times New Roman" w:cs="Times New Roman"/>
                <w:sz w:val="28"/>
                <w:szCs w:val="28"/>
              </w:rPr>
            </w:pPr>
          </w:p>
        </w:tc>
        <w:tc>
          <w:tcPr>
            <w:tcW w:w="1552" w:type="dxa"/>
            <w:tcBorders>
              <w:top w:val="single" w:sz="6" w:space="0" w:color="auto"/>
              <w:left w:val="single" w:sz="6" w:space="0" w:color="auto"/>
              <w:bottom w:val="single" w:sz="6" w:space="0" w:color="auto"/>
              <w:right w:val="single" w:sz="6" w:space="0" w:color="auto"/>
            </w:tcBorders>
          </w:tcPr>
          <w:p w:rsidR="00704FD2" w:rsidRPr="00E8736E" w:rsidRDefault="00704FD2" w:rsidP="00E8736E">
            <w:pPr>
              <w:pStyle w:val="ConsPlusNormal"/>
              <w:widowControl/>
              <w:ind w:firstLine="0"/>
              <w:rPr>
                <w:rFonts w:ascii="Times New Roman" w:hAnsi="Times New Roman" w:cs="Times New Roman"/>
                <w:sz w:val="28"/>
                <w:szCs w:val="28"/>
              </w:rPr>
            </w:pPr>
          </w:p>
        </w:tc>
      </w:tr>
      <w:tr w:rsidR="00704FD2" w:rsidRPr="00E8736E" w:rsidTr="00E8736E">
        <w:trPr>
          <w:trHeight w:val="240"/>
          <w:jc w:val="center"/>
        </w:trPr>
        <w:tc>
          <w:tcPr>
            <w:tcW w:w="568" w:type="dxa"/>
            <w:tcBorders>
              <w:top w:val="single" w:sz="6" w:space="0" w:color="auto"/>
              <w:left w:val="single" w:sz="6" w:space="0" w:color="auto"/>
              <w:bottom w:val="single" w:sz="6" w:space="0" w:color="auto"/>
              <w:right w:val="single" w:sz="6" w:space="0" w:color="auto"/>
            </w:tcBorders>
          </w:tcPr>
          <w:p w:rsidR="00704FD2" w:rsidRPr="00E8736E" w:rsidRDefault="00704FD2" w:rsidP="00E8736E">
            <w:pPr>
              <w:pStyle w:val="ConsPlusNormal"/>
              <w:widowControl/>
              <w:ind w:firstLine="0"/>
              <w:rPr>
                <w:rFonts w:ascii="Times New Roman" w:hAnsi="Times New Roman" w:cs="Times New Roman"/>
                <w:sz w:val="28"/>
                <w:szCs w:val="28"/>
              </w:rPr>
            </w:pPr>
          </w:p>
        </w:tc>
        <w:tc>
          <w:tcPr>
            <w:tcW w:w="4962" w:type="dxa"/>
            <w:tcBorders>
              <w:top w:val="single" w:sz="6" w:space="0" w:color="auto"/>
              <w:left w:val="single" w:sz="6" w:space="0" w:color="auto"/>
              <w:bottom w:val="single" w:sz="6" w:space="0" w:color="auto"/>
              <w:right w:val="single" w:sz="6" w:space="0" w:color="auto"/>
            </w:tcBorders>
          </w:tcPr>
          <w:p w:rsidR="00704FD2" w:rsidRPr="00E8736E" w:rsidRDefault="00704FD2" w:rsidP="00E8736E">
            <w:pPr>
              <w:pStyle w:val="ConsPlusNormal"/>
              <w:widowControl/>
              <w:ind w:firstLine="0"/>
              <w:rPr>
                <w:rFonts w:ascii="Times New Roman" w:hAnsi="Times New Roman" w:cs="Times New Roman"/>
                <w:sz w:val="28"/>
                <w:szCs w:val="28"/>
              </w:rPr>
            </w:pPr>
          </w:p>
        </w:tc>
        <w:tc>
          <w:tcPr>
            <w:tcW w:w="1719" w:type="dxa"/>
            <w:tcBorders>
              <w:top w:val="single" w:sz="6" w:space="0" w:color="auto"/>
              <w:left w:val="single" w:sz="6" w:space="0" w:color="auto"/>
              <w:bottom w:val="single" w:sz="6" w:space="0" w:color="auto"/>
              <w:right w:val="single" w:sz="6" w:space="0" w:color="auto"/>
            </w:tcBorders>
          </w:tcPr>
          <w:p w:rsidR="00704FD2" w:rsidRPr="00E8736E" w:rsidRDefault="00704FD2" w:rsidP="00E8736E">
            <w:pPr>
              <w:pStyle w:val="ConsPlusNormal"/>
              <w:widowControl/>
              <w:ind w:firstLine="0"/>
              <w:rPr>
                <w:rFonts w:ascii="Times New Roman" w:hAnsi="Times New Roman" w:cs="Times New Roman"/>
                <w:sz w:val="28"/>
                <w:szCs w:val="28"/>
              </w:rPr>
            </w:pPr>
          </w:p>
        </w:tc>
        <w:tc>
          <w:tcPr>
            <w:tcW w:w="1552" w:type="dxa"/>
            <w:tcBorders>
              <w:top w:val="single" w:sz="6" w:space="0" w:color="auto"/>
              <w:left w:val="single" w:sz="6" w:space="0" w:color="auto"/>
              <w:bottom w:val="single" w:sz="6" w:space="0" w:color="auto"/>
              <w:right w:val="single" w:sz="6" w:space="0" w:color="auto"/>
            </w:tcBorders>
          </w:tcPr>
          <w:p w:rsidR="00704FD2" w:rsidRPr="00E8736E" w:rsidRDefault="00704FD2" w:rsidP="00E8736E">
            <w:pPr>
              <w:pStyle w:val="ConsPlusNormal"/>
              <w:widowControl/>
              <w:ind w:firstLine="0"/>
              <w:rPr>
                <w:rFonts w:ascii="Times New Roman" w:hAnsi="Times New Roman" w:cs="Times New Roman"/>
                <w:sz w:val="28"/>
                <w:szCs w:val="28"/>
              </w:rPr>
            </w:pPr>
          </w:p>
        </w:tc>
        <w:tc>
          <w:tcPr>
            <w:tcW w:w="1552" w:type="dxa"/>
            <w:tcBorders>
              <w:top w:val="single" w:sz="6" w:space="0" w:color="auto"/>
              <w:left w:val="single" w:sz="6" w:space="0" w:color="auto"/>
              <w:bottom w:val="single" w:sz="6" w:space="0" w:color="auto"/>
              <w:right w:val="single" w:sz="6" w:space="0" w:color="auto"/>
            </w:tcBorders>
          </w:tcPr>
          <w:p w:rsidR="00704FD2" w:rsidRPr="00E8736E" w:rsidRDefault="00704FD2" w:rsidP="00E8736E">
            <w:pPr>
              <w:pStyle w:val="ConsPlusNormal"/>
              <w:widowControl/>
              <w:ind w:firstLine="0"/>
              <w:rPr>
                <w:rFonts w:ascii="Times New Roman" w:hAnsi="Times New Roman" w:cs="Times New Roman"/>
                <w:sz w:val="28"/>
                <w:szCs w:val="28"/>
              </w:rPr>
            </w:pPr>
          </w:p>
        </w:tc>
      </w:tr>
      <w:tr w:rsidR="00704FD2" w:rsidRPr="00E8736E" w:rsidTr="00E8736E">
        <w:trPr>
          <w:trHeight w:val="240"/>
          <w:jc w:val="center"/>
        </w:trPr>
        <w:tc>
          <w:tcPr>
            <w:tcW w:w="568" w:type="dxa"/>
            <w:tcBorders>
              <w:top w:val="single" w:sz="6" w:space="0" w:color="auto"/>
              <w:left w:val="single" w:sz="6" w:space="0" w:color="auto"/>
              <w:bottom w:val="single" w:sz="6" w:space="0" w:color="auto"/>
              <w:right w:val="single" w:sz="6" w:space="0" w:color="auto"/>
            </w:tcBorders>
          </w:tcPr>
          <w:p w:rsidR="00704FD2" w:rsidRPr="00E8736E" w:rsidRDefault="00704FD2" w:rsidP="00E8736E">
            <w:pPr>
              <w:pStyle w:val="ConsPlusNormal"/>
              <w:widowControl/>
              <w:ind w:firstLine="0"/>
              <w:rPr>
                <w:rFonts w:ascii="Times New Roman" w:hAnsi="Times New Roman" w:cs="Times New Roman"/>
                <w:sz w:val="28"/>
                <w:szCs w:val="28"/>
              </w:rPr>
            </w:pPr>
          </w:p>
        </w:tc>
        <w:tc>
          <w:tcPr>
            <w:tcW w:w="4962" w:type="dxa"/>
            <w:tcBorders>
              <w:top w:val="single" w:sz="6" w:space="0" w:color="auto"/>
              <w:left w:val="single" w:sz="6" w:space="0" w:color="auto"/>
              <w:bottom w:val="single" w:sz="6" w:space="0" w:color="auto"/>
              <w:right w:val="single" w:sz="6" w:space="0" w:color="auto"/>
            </w:tcBorders>
          </w:tcPr>
          <w:p w:rsidR="00704FD2" w:rsidRPr="00E8736E" w:rsidRDefault="00704FD2" w:rsidP="00E8736E">
            <w:pPr>
              <w:pStyle w:val="ConsPlusNormal"/>
              <w:widowControl/>
              <w:ind w:firstLine="0"/>
              <w:rPr>
                <w:rFonts w:ascii="Times New Roman" w:hAnsi="Times New Roman" w:cs="Times New Roman"/>
                <w:sz w:val="28"/>
                <w:szCs w:val="28"/>
              </w:rPr>
            </w:pPr>
          </w:p>
        </w:tc>
        <w:tc>
          <w:tcPr>
            <w:tcW w:w="1719" w:type="dxa"/>
            <w:tcBorders>
              <w:top w:val="single" w:sz="6" w:space="0" w:color="auto"/>
              <w:left w:val="single" w:sz="6" w:space="0" w:color="auto"/>
              <w:bottom w:val="single" w:sz="6" w:space="0" w:color="auto"/>
              <w:right w:val="single" w:sz="6" w:space="0" w:color="auto"/>
            </w:tcBorders>
          </w:tcPr>
          <w:p w:rsidR="00704FD2" w:rsidRPr="00E8736E" w:rsidRDefault="00704FD2" w:rsidP="00E8736E">
            <w:pPr>
              <w:pStyle w:val="ConsPlusNormal"/>
              <w:widowControl/>
              <w:ind w:firstLine="0"/>
              <w:rPr>
                <w:rFonts w:ascii="Times New Roman" w:hAnsi="Times New Roman" w:cs="Times New Roman"/>
                <w:sz w:val="28"/>
                <w:szCs w:val="28"/>
              </w:rPr>
            </w:pPr>
          </w:p>
        </w:tc>
        <w:tc>
          <w:tcPr>
            <w:tcW w:w="1552" w:type="dxa"/>
            <w:tcBorders>
              <w:top w:val="single" w:sz="6" w:space="0" w:color="auto"/>
              <w:left w:val="single" w:sz="6" w:space="0" w:color="auto"/>
              <w:bottom w:val="single" w:sz="6" w:space="0" w:color="auto"/>
              <w:right w:val="single" w:sz="6" w:space="0" w:color="auto"/>
            </w:tcBorders>
          </w:tcPr>
          <w:p w:rsidR="00704FD2" w:rsidRPr="00E8736E" w:rsidRDefault="00704FD2" w:rsidP="00E8736E">
            <w:pPr>
              <w:pStyle w:val="ConsPlusNormal"/>
              <w:widowControl/>
              <w:ind w:firstLine="0"/>
              <w:rPr>
                <w:rFonts w:ascii="Times New Roman" w:hAnsi="Times New Roman" w:cs="Times New Roman"/>
                <w:sz w:val="28"/>
                <w:szCs w:val="28"/>
              </w:rPr>
            </w:pPr>
          </w:p>
        </w:tc>
        <w:tc>
          <w:tcPr>
            <w:tcW w:w="1552" w:type="dxa"/>
            <w:tcBorders>
              <w:top w:val="single" w:sz="6" w:space="0" w:color="auto"/>
              <w:left w:val="single" w:sz="6" w:space="0" w:color="auto"/>
              <w:bottom w:val="single" w:sz="6" w:space="0" w:color="auto"/>
              <w:right w:val="single" w:sz="6" w:space="0" w:color="auto"/>
            </w:tcBorders>
          </w:tcPr>
          <w:p w:rsidR="00704FD2" w:rsidRPr="00E8736E" w:rsidRDefault="00704FD2" w:rsidP="00E8736E">
            <w:pPr>
              <w:pStyle w:val="ConsPlusNormal"/>
              <w:widowControl/>
              <w:ind w:firstLine="0"/>
              <w:rPr>
                <w:rFonts w:ascii="Times New Roman" w:hAnsi="Times New Roman" w:cs="Times New Roman"/>
                <w:sz w:val="28"/>
                <w:szCs w:val="28"/>
              </w:rPr>
            </w:pPr>
          </w:p>
        </w:tc>
      </w:tr>
      <w:tr w:rsidR="00704FD2" w:rsidRPr="00E8736E" w:rsidTr="00E8736E">
        <w:trPr>
          <w:trHeight w:val="240"/>
          <w:jc w:val="center"/>
        </w:trPr>
        <w:tc>
          <w:tcPr>
            <w:tcW w:w="568" w:type="dxa"/>
            <w:tcBorders>
              <w:top w:val="single" w:sz="6" w:space="0" w:color="auto"/>
              <w:left w:val="single" w:sz="6" w:space="0" w:color="auto"/>
              <w:bottom w:val="single" w:sz="6" w:space="0" w:color="auto"/>
              <w:right w:val="single" w:sz="6" w:space="0" w:color="auto"/>
            </w:tcBorders>
          </w:tcPr>
          <w:p w:rsidR="00704FD2" w:rsidRPr="00E8736E" w:rsidRDefault="00704FD2" w:rsidP="00E8736E">
            <w:pPr>
              <w:pStyle w:val="ConsPlusNormal"/>
              <w:widowControl/>
              <w:ind w:firstLine="0"/>
              <w:rPr>
                <w:rFonts w:ascii="Times New Roman" w:hAnsi="Times New Roman" w:cs="Times New Roman"/>
                <w:sz w:val="28"/>
                <w:szCs w:val="28"/>
              </w:rPr>
            </w:pPr>
          </w:p>
        </w:tc>
        <w:tc>
          <w:tcPr>
            <w:tcW w:w="4962" w:type="dxa"/>
            <w:tcBorders>
              <w:top w:val="single" w:sz="6" w:space="0" w:color="auto"/>
              <w:left w:val="single" w:sz="6" w:space="0" w:color="auto"/>
              <w:bottom w:val="single" w:sz="6" w:space="0" w:color="auto"/>
              <w:right w:val="single" w:sz="6" w:space="0" w:color="auto"/>
            </w:tcBorders>
          </w:tcPr>
          <w:p w:rsidR="00704FD2" w:rsidRPr="00E8736E" w:rsidRDefault="00704FD2" w:rsidP="00E8736E">
            <w:pPr>
              <w:pStyle w:val="ConsPlusNormal"/>
              <w:widowControl/>
              <w:ind w:firstLine="0"/>
              <w:rPr>
                <w:rFonts w:ascii="Times New Roman" w:hAnsi="Times New Roman" w:cs="Times New Roman"/>
                <w:sz w:val="28"/>
                <w:szCs w:val="28"/>
              </w:rPr>
            </w:pPr>
          </w:p>
        </w:tc>
        <w:tc>
          <w:tcPr>
            <w:tcW w:w="1719" w:type="dxa"/>
            <w:tcBorders>
              <w:top w:val="single" w:sz="6" w:space="0" w:color="auto"/>
              <w:left w:val="single" w:sz="6" w:space="0" w:color="auto"/>
              <w:bottom w:val="single" w:sz="6" w:space="0" w:color="auto"/>
              <w:right w:val="single" w:sz="6" w:space="0" w:color="auto"/>
            </w:tcBorders>
          </w:tcPr>
          <w:p w:rsidR="00704FD2" w:rsidRPr="00E8736E" w:rsidRDefault="00704FD2" w:rsidP="00E8736E">
            <w:pPr>
              <w:pStyle w:val="ConsPlusNormal"/>
              <w:widowControl/>
              <w:ind w:firstLine="0"/>
              <w:rPr>
                <w:rFonts w:ascii="Times New Roman" w:hAnsi="Times New Roman" w:cs="Times New Roman"/>
                <w:sz w:val="28"/>
                <w:szCs w:val="28"/>
              </w:rPr>
            </w:pPr>
          </w:p>
        </w:tc>
        <w:tc>
          <w:tcPr>
            <w:tcW w:w="1552" w:type="dxa"/>
            <w:tcBorders>
              <w:top w:val="single" w:sz="6" w:space="0" w:color="auto"/>
              <w:left w:val="single" w:sz="6" w:space="0" w:color="auto"/>
              <w:bottom w:val="single" w:sz="6" w:space="0" w:color="auto"/>
              <w:right w:val="single" w:sz="6" w:space="0" w:color="auto"/>
            </w:tcBorders>
          </w:tcPr>
          <w:p w:rsidR="00704FD2" w:rsidRPr="00E8736E" w:rsidRDefault="00704FD2" w:rsidP="00E8736E">
            <w:pPr>
              <w:pStyle w:val="ConsPlusNormal"/>
              <w:widowControl/>
              <w:ind w:firstLine="0"/>
              <w:rPr>
                <w:rFonts w:ascii="Times New Roman" w:hAnsi="Times New Roman" w:cs="Times New Roman"/>
                <w:sz w:val="28"/>
                <w:szCs w:val="28"/>
              </w:rPr>
            </w:pPr>
          </w:p>
        </w:tc>
        <w:tc>
          <w:tcPr>
            <w:tcW w:w="1552" w:type="dxa"/>
            <w:tcBorders>
              <w:top w:val="single" w:sz="6" w:space="0" w:color="auto"/>
              <w:left w:val="single" w:sz="6" w:space="0" w:color="auto"/>
              <w:bottom w:val="single" w:sz="6" w:space="0" w:color="auto"/>
              <w:right w:val="single" w:sz="6" w:space="0" w:color="auto"/>
            </w:tcBorders>
          </w:tcPr>
          <w:p w:rsidR="00704FD2" w:rsidRPr="00E8736E" w:rsidRDefault="00704FD2" w:rsidP="00E8736E">
            <w:pPr>
              <w:pStyle w:val="ConsPlusNormal"/>
              <w:widowControl/>
              <w:ind w:firstLine="0"/>
              <w:rPr>
                <w:rFonts w:ascii="Times New Roman" w:hAnsi="Times New Roman" w:cs="Times New Roman"/>
                <w:sz w:val="28"/>
                <w:szCs w:val="28"/>
              </w:rPr>
            </w:pPr>
          </w:p>
        </w:tc>
      </w:tr>
    </w:tbl>
    <w:p w:rsidR="00704FD2" w:rsidRPr="00E8736E" w:rsidRDefault="00704FD2" w:rsidP="00704FD2">
      <w:pPr>
        <w:pStyle w:val="ConsPlusNormal"/>
        <w:widowControl/>
        <w:ind w:firstLine="0"/>
        <w:jc w:val="both"/>
        <w:rPr>
          <w:rFonts w:ascii="Times New Roman" w:hAnsi="Times New Roman" w:cs="Times New Roman"/>
          <w:sz w:val="28"/>
          <w:szCs w:val="28"/>
        </w:rPr>
      </w:pPr>
    </w:p>
    <w:p w:rsidR="00704FD2" w:rsidRPr="00E8736E" w:rsidRDefault="00704FD2" w:rsidP="00704FD2">
      <w:pPr>
        <w:pStyle w:val="ConsPlusNormal"/>
        <w:widowControl/>
        <w:ind w:firstLine="708"/>
        <w:jc w:val="both"/>
        <w:rPr>
          <w:rFonts w:ascii="Times New Roman" w:hAnsi="Times New Roman" w:cs="Times New Roman"/>
          <w:bCs/>
          <w:sz w:val="28"/>
          <w:szCs w:val="28"/>
        </w:rPr>
      </w:pPr>
      <w:r w:rsidRPr="00E8736E">
        <w:rPr>
          <w:rFonts w:ascii="Times New Roman" w:hAnsi="Times New Roman" w:cs="Times New Roman"/>
          <w:sz w:val="28"/>
          <w:szCs w:val="28"/>
        </w:rPr>
        <w:t xml:space="preserve">Устранение указанных нарушений  требований </w:t>
      </w:r>
      <w:r w:rsidRPr="00E8736E">
        <w:rPr>
          <w:rFonts w:ascii="Times New Roman" w:hAnsi="Times New Roman" w:cs="Times New Roman"/>
          <w:bCs/>
          <w:sz w:val="28"/>
          <w:szCs w:val="28"/>
        </w:rPr>
        <w:t>действующего лесного законодательства в установленный срок является обязательным для руководителей организаций, должностных лиц, юридических лиц и граждан, на которых возложена в соответствии с законодательством Российской Федерации обязанность по их устранению.</w:t>
      </w:r>
    </w:p>
    <w:p w:rsidR="00704FD2" w:rsidRPr="00E8736E" w:rsidRDefault="00704FD2" w:rsidP="00704FD2">
      <w:pPr>
        <w:pStyle w:val="ConsPlusNormal"/>
        <w:widowControl/>
        <w:ind w:firstLine="708"/>
        <w:jc w:val="both"/>
        <w:rPr>
          <w:rFonts w:ascii="Times New Roman" w:hAnsi="Times New Roman" w:cs="Times New Roman"/>
          <w:sz w:val="28"/>
          <w:szCs w:val="28"/>
        </w:rPr>
      </w:pPr>
      <w:r w:rsidRPr="00E8736E">
        <w:rPr>
          <w:rFonts w:ascii="Times New Roman" w:hAnsi="Times New Roman" w:cs="Times New Roman"/>
          <w:sz w:val="28"/>
          <w:szCs w:val="28"/>
        </w:rPr>
        <w:t xml:space="preserve">При несогласии с указанными нарушениями требований </w:t>
      </w:r>
      <w:r w:rsidRPr="00E8736E">
        <w:rPr>
          <w:rFonts w:ascii="Times New Roman" w:hAnsi="Times New Roman" w:cs="Times New Roman"/>
          <w:bCs/>
          <w:sz w:val="28"/>
          <w:szCs w:val="28"/>
        </w:rPr>
        <w:t xml:space="preserve">действующего лесного законодательства и (или) сроками их устранения физические и юридические лица вправе </w:t>
      </w:r>
      <w:r w:rsidRPr="00E8736E">
        <w:rPr>
          <w:rFonts w:ascii="Times New Roman" w:hAnsi="Times New Roman" w:cs="Times New Roman"/>
          <w:sz w:val="28"/>
          <w:szCs w:val="28"/>
        </w:rPr>
        <w:t xml:space="preserve"> обжаловать настоящее предписание в порядке, установленном для оспаривания ненормативных правовых актов, решений и действий (бездействия) государственных органов, должностных лиц законодательством Российской Федерации. </w:t>
      </w:r>
    </w:p>
    <w:p w:rsidR="00704FD2" w:rsidRPr="00E8736E" w:rsidRDefault="00704FD2" w:rsidP="00704FD2">
      <w:pPr>
        <w:pStyle w:val="ConsPlusNormal"/>
        <w:widowControl/>
        <w:ind w:firstLine="708"/>
        <w:jc w:val="both"/>
        <w:rPr>
          <w:rFonts w:ascii="Times New Roman" w:hAnsi="Times New Roman" w:cs="Times New Roman"/>
          <w:sz w:val="28"/>
          <w:szCs w:val="28"/>
        </w:rPr>
      </w:pPr>
      <w:r w:rsidRPr="00E8736E">
        <w:rPr>
          <w:rFonts w:ascii="Times New Roman" w:hAnsi="Times New Roman" w:cs="Times New Roman"/>
          <w:sz w:val="28"/>
          <w:szCs w:val="28"/>
        </w:rPr>
        <w:t xml:space="preserve">Проверку выполнения </w:t>
      </w:r>
      <w:proofErr w:type="gramStart"/>
      <w:r w:rsidRPr="00E8736E">
        <w:rPr>
          <w:rFonts w:ascii="Times New Roman" w:hAnsi="Times New Roman" w:cs="Times New Roman"/>
          <w:sz w:val="28"/>
          <w:szCs w:val="28"/>
        </w:rPr>
        <w:t>предписания</w:t>
      </w:r>
      <w:proofErr w:type="gramEnd"/>
      <w:r w:rsidRPr="00E8736E">
        <w:rPr>
          <w:rFonts w:ascii="Times New Roman" w:hAnsi="Times New Roman" w:cs="Times New Roman"/>
          <w:sz w:val="28"/>
          <w:szCs w:val="28"/>
        </w:rPr>
        <w:t xml:space="preserve"> по устранению нарушений  требований </w:t>
      </w:r>
      <w:r w:rsidRPr="00E8736E">
        <w:rPr>
          <w:rFonts w:ascii="Times New Roman" w:hAnsi="Times New Roman" w:cs="Times New Roman"/>
          <w:bCs/>
          <w:sz w:val="28"/>
          <w:szCs w:val="28"/>
        </w:rPr>
        <w:t>действующего лесного законодательства планируется провести в рамках внепланового мероприятия в _______________________________________________________________________</w:t>
      </w:r>
    </w:p>
    <w:p w:rsidR="00704FD2" w:rsidRPr="00E8736E" w:rsidRDefault="00704FD2" w:rsidP="00704FD2">
      <w:pPr>
        <w:pStyle w:val="ConsPlusNonformat"/>
        <w:widowControl/>
        <w:tabs>
          <w:tab w:val="right" w:pos="9639"/>
        </w:tabs>
        <w:jc w:val="center"/>
        <w:rPr>
          <w:rFonts w:ascii="Times New Roman" w:hAnsi="Times New Roman" w:cs="Times New Roman"/>
          <w:i/>
          <w:sz w:val="28"/>
          <w:szCs w:val="28"/>
        </w:rPr>
      </w:pPr>
      <w:r w:rsidRPr="00E8736E">
        <w:rPr>
          <w:rFonts w:ascii="Times New Roman" w:hAnsi="Times New Roman" w:cs="Times New Roman"/>
          <w:i/>
          <w:sz w:val="28"/>
          <w:szCs w:val="28"/>
        </w:rPr>
        <w:t xml:space="preserve"> (Дата планируемой проверки</w:t>
      </w:r>
      <w:proofErr w:type="gramStart"/>
      <w:r w:rsidRPr="00E8736E">
        <w:rPr>
          <w:rFonts w:ascii="Times New Roman" w:hAnsi="Times New Roman" w:cs="Times New Roman"/>
          <w:i/>
          <w:sz w:val="28"/>
          <w:szCs w:val="28"/>
        </w:rPr>
        <w:t xml:space="preserve"> )</w:t>
      </w:r>
      <w:proofErr w:type="gramEnd"/>
    </w:p>
    <w:p w:rsidR="00704FD2" w:rsidRPr="00E8736E" w:rsidRDefault="00704FD2" w:rsidP="00704FD2">
      <w:pPr>
        <w:pStyle w:val="ConsPlusNonformat"/>
        <w:widowControl/>
        <w:ind w:firstLine="720"/>
        <w:jc w:val="both"/>
        <w:rPr>
          <w:rFonts w:ascii="Times New Roman" w:hAnsi="Times New Roman" w:cs="Times New Roman"/>
          <w:sz w:val="28"/>
          <w:szCs w:val="28"/>
        </w:rPr>
      </w:pPr>
      <w:r w:rsidRPr="00E8736E">
        <w:rPr>
          <w:rFonts w:ascii="Times New Roman" w:hAnsi="Times New Roman" w:cs="Times New Roman"/>
          <w:sz w:val="28"/>
          <w:szCs w:val="28"/>
        </w:rPr>
        <w:t xml:space="preserve">Лицо, которому выдано предписание, обязано направить информацию о выполнении пунктов настоящего предписания в Управление природных ресурсов и охраны окружающей среды Администрации </w:t>
      </w:r>
      <w:proofErr w:type="gramStart"/>
      <w:r w:rsidRPr="00E8736E">
        <w:rPr>
          <w:rFonts w:ascii="Times New Roman" w:hAnsi="Times New Roman" w:cs="Times New Roman"/>
          <w:sz w:val="28"/>
          <w:szCs w:val="28"/>
        </w:rPr>
        <w:t>г</w:t>
      </w:r>
      <w:proofErr w:type="gramEnd"/>
      <w:r w:rsidRPr="00E8736E">
        <w:rPr>
          <w:rFonts w:ascii="Times New Roman" w:hAnsi="Times New Roman" w:cs="Times New Roman"/>
          <w:sz w:val="28"/>
          <w:szCs w:val="28"/>
        </w:rPr>
        <w:t>. Ижевска не позднее ___________ дней по истечении срока выполнения соответствующих пунктов предписания.</w:t>
      </w:r>
    </w:p>
    <w:p w:rsidR="00704FD2" w:rsidRPr="00E8736E" w:rsidRDefault="00704FD2" w:rsidP="00704FD2">
      <w:pPr>
        <w:spacing w:before="0" w:beforeAutospacing="0" w:after="0" w:afterAutospacing="0"/>
        <w:ind w:firstLine="720"/>
        <w:rPr>
          <w:rFonts w:ascii="Times New Roman" w:hAnsi="Times New Roman"/>
          <w:sz w:val="28"/>
          <w:szCs w:val="28"/>
          <w:lang w:val="ru-RU"/>
        </w:rPr>
      </w:pPr>
      <w:r w:rsidRPr="00E8736E">
        <w:rPr>
          <w:rFonts w:ascii="Times New Roman" w:hAnsi="Times New Roman"/>
          <w:sz w:val="28"/>
          <w:szCs w:val="28"/>
          <w:lang w:val="ru-RU"/>
        </w:rPr>
        <w:t>При невыполнении настоящего Предписания будет рассмотрен вопрос о привлечении нарушителей к установленной законом ответственности.</w:t>
      </w:r>
    </w:p>
    <w:p w:rsidR="00704FD2" w:rsidRPr="00E8736E" w:rsidRDefault="00704FD2" w:rsidP="00704FD2">
      <w:pPr>
        <w:pStyle w:val="ConsPlusNonformat"/>
        <w:widowControl/>
        <w:tabs>
          <w:tab w:val="right" w:pos="9639"/>
        </w:tabs>
        <w:rPr>
          <w:rFonts w:ascii="Times New Roman" w:hAnsi="Times New Roman" w:cs="Times New Roman"/>
          <w:i/>
          <w:sz w:val="28"/>
          <w:szCs w:val="28"/>
        </w:rPr>
      </w:pPr>
    </w:p>
    <w:p w:rsidR="00704FD2" w:rsidRPr="00E8736E" w:rsidRDefault="00704FD2" w:rsidP="00704FD2">
      <w:pPr>
        <w:pStyle w:val="ConsPlusNonformat"/>
        <w:widowControl/>
        <w:tabs>
          <w:tab w:val="right" w:pos="9639"/>
        </w:tabs>
        <w:rPr>
          <w:rFonts w:ascii="Times New Roman" w:hAnsi="Times New Roman" w:cs="Times New Roman"/>
          <w:sz w:val="28"/>
          <w:szCs w:val="28"/>
        </w:rPr>
      </w:pPr>
      <w:r w:rsidRPr="00E8736E">
        <w:rPr>
          <w:rFonts w:ascii="Times New Roman" w:hAnsi="Times New Roman" w:cs="Times New Roman"/>
          <w:sz w:val="28"/>
          <w:szCs w:val="28"/>
        </w:rPr>
        <w:t xml:space="preserve">Подпись должностного лица </w:t>
      </w:r>
      <w:r w:rsidRPr="00E8736E">
        <w:rPr>
          <w:rFonts w:ascii="Times New Roman" w:hAnsi="Times New Roman" w:cs="Times New Roman"/>
          <w:sz w:val="28"/>
          <w:szCs w:val="28"/>
        </w:rPr>
        <w:tab/>
        <w:t>_______________________________________________________</w:t>
      </w:r>
    </w:p>
    <w:p w:rsidR="00704FD2" w:rsidRPr="00E8736E" w:rsidRDefault="00704FD2" w:rsidP="00704FD2">
      <w:pPr>
        <w:pStyle w:val="ConsPlusNonformat"/>
        <w:widowControl/>
        <w:tabs>
          <w:tab w:val="right" w:pos="9639"/>
        </w:tabs>
        <w:rPr>
          <w:rFonts w:ascii="Times New Roman" w:hAnsi="Times New Roman" w:cs="Times New Roman"/>
          <w:sz w:val="28"/>
          <w:szCs w:val="28"/>
        </w:rPr>
      </w:pPr>
      <w:r w:rsidRPr="00E8736E">
        <w:rPr>
          <w:rFonts w:ascii="Times New Roman" w:hAnsi="Times New Roman" w:cs="Times New Roman"/>
          <w:sz w:val="28"/>
          <w:szCs w:val="28"/>
        </w:rPr>
        <w:tab/>
        <w:t>________________________________________________________________________________</w:t>
      </w:r>
    </w:p>
    <w:p w:rsidR="00704FD2" w:rsidRPr="00E8736E" w:rsidRDefault="00704FD2" w:rsidP="00704FD2">
      <w:pPr>
        <w:pStyle w:val="ConsPlusNonformat"/>
        <w:widowControl/>
        <w:tabs>
          <w:tab w:val="right" w:pos="9639"/>
        </w:tabs>
        <w:jc w:val="center"/>
        <w:rPr>
          <w:rFonts w:ascii="Times New Roman" w:hAnsi="Times New Roman" w:cs="Times New Roman"/>
          <w:i/>
          <w:sz w:val="28"/>
          <w:szCs w:val="28"/>
        </w:rPr>
      </w:pPr>
      <w:r w:rsidRPr="00E8736E">
        <w:rPr>
          <w:rFonts w:ascii="Times New Roman" w:hAnsi="Times New Roman" w:cs="Times New Roman"/>
          <w:i/>
          <w:sz w:val="28"/>
          <w:szCs w:val="28"/>
        </w:rPr>
        <w:t>(ФИО, подпись)</w:t>
      </w:r>
    </w:p>
    <w:p w:rsidR="00704FD2" w:rsidRPr="00E8736E" w:rsidRDefault="00704FD2" w:rsidP="00704FD2">
      <w:pPr>
        <w:pStyle w:val="ConsPlusNonformat"/>
        <w:widowControl/>
        <w:tabs>
          <w:tab w:val="right" w:pos="9639"/>
        </w:tabs>
        <w:rPr>
          <w:rFonts w:ascii="Times New Roman" w:hAnsi="Times New Roman" w:cs="Times New Roman"/>
          <w:sz w:val="28"/>
          <w:szCs w:val="28"/>
        </w:rPr>
      </w:pPr>
    </w:p>
    <w:p w:rsidR="00704FD2" w:rsidRPr="00E8736E" w:rsidRDefault="00704FD2" w:rsidP="00704FD2">
      <w:pPr>
        <w:pStyle w:val="ConsPlusNonformat"/>
        <w:widowControl/>
        <w:tabs>
          <w:tab w:val="right" w:pos="9639"/>
        </w:tabs>
        <w:rPr>
          <w:rFonts w:ascii="Times New Roman" w:hAnsi="Times New Roman" w:cs="Times New Roman"/>
          <w:sz w:val="28"/>
          <w:szCs w:val="28"/>
        </w:rPr>
      </w:pPr>
      <w:r w:rsidRPr="00E8736E">
        <w:rPr>
          <w:rFonts w:ascii="Times New Roman" w:hAnsi="Times New Roman" w:cs="Times New Roman"/>
          <w:sz w:val="28"/>
          <w:szCs w:val="28"/>
        </w:rPr>
        <w:t>«____» ________________ 20___г.</w:t>
      </w:r>
    </w:p>
    <w:p w:rsidR="00704FD2" w:rsidRPr="00E8736E" w:rsidRDefault="00704FD2" w:rsidP="00704FD2">
      <w:pPr>
        <w:pStyle w:val="ConsPlusNonformat"/>
        <w:widowControl/>
        <w:tabs>
          <w:tab w:val="right" w:pos="9639"/>
        </w:tabs>
        <w:rPr>
          <w:rFonts w:ascii="Times New Roman" w:hAnsi="Times New Roman" w:cs="Times New Roman"/>
          <w:sz w:val="28"/>
          <w:szCs w:val="28"/>
        </w:rPr>
      </w:pPr>
    </w:p>
    <w:p w:rsidR="00704FD2" w:rsidRPr="00E8736E" w:rsidRDefault="00704FD2" w:rsidP="00704FD2">
      <w:pPr>
        <w:pStyle w:val="ConsPlusNonformat"/>
        <w:widowControl/>
        <w:tabs>
          <w:tab w:val="right" w:pos="9639"/>
        </w:tabs>
        <w:rPr>
          <w:rFonts w:ascii="Times New Roman" w:hAnsi="Times New Roman" w:cs="Times New Roman"/>
          <w:sz w:val="28"/>
          <w:szCs w:val="28"/>
        </w:rPr>
      </w:pPr>
      <w:r w:rsidRPr="00E8736E">
        <w:rPr>
          <w:rFonts w:ascii="Times New Roman" w:hAnsi="Times New Roman" w:cs="Times New Roman"/>
          <w:sz w:val="28"/>
          <w:szCs w:val="28"/>
        </w:rPr>
        <w:t>Пред</w:t>
      </w:r>
      <w:r w:rsidR="000C4411">
        <w:rPr>
          <w:rFonts w:ascii="Times New Roman" w:hAnsi="Times New Roman" w:cs="Times New Roman"/>
          <w:sz w:val="28"/>
          <w:szCs w:val="28"/>
        </w:rPr>
        <w:t>писание для исполнения получил</w:t>
      </w:r>
      <w:r w:rsidRPr="00E8736E">
        <w:rPr>
          <w:rFonts w:ascii="Times New Roman" w:hAnsi="Times New Roman" w:cs="Times New Roman"/>
          <w:sz w:val="28"/>
          <w:szCs w:val="28"/>
        </w:rPr>
        <w:t>______________________________________________</w:t>
      </w:r>
    </w:p>
    <w:p w:rsidR="00704FD2" w:rsidRPr="00E8736E" w:rsidRDefault="00704FD2" w:rsidP="00704FD2">
      <w:pPr>
        <w:pStyle w:val="ConsPlusNonformat"/>
        <w:widowControl/>
        <w:tabs>
          <w:tab w:val="right" w:pos="9639"/>
        </w:tabs>
        <w:rPr>
          <w:rFonts w:ascii="Times New Roman" w:hAnsi="Times New Roman" w:cs="Times New Roman"/>
          <w:sz w:val="28"/>
          <w:szCs w:val="28"/>
        </w:rPr>
      </w:pPr>
      <w:r w:rsidRPr="00E8736E">
        <w:rPr>
          <w:rFonts w:ascii="Times New Roman" w:hAnsi="Times New Roman" w:cs="Times New Roman"/>
          <w:sz w:val="28"/>
          <w:szCs w:val="28"/>
        </w:rPr>
        <w:tab/>
        <w:t>________________________________________________</w:t>
      </w:r>
      <w:r w:rsidR="000C4411">
        <w:rPr>
          <w:rFonts w:ascii="Times New Roman" w:hAnsi="Times New Roman" w:cs="Times New Roman"/>
          <w:sz w:val="28"/>
          <w:szCs w:val="28"/>
        </w:rPr>
        <w:t>________________________</w:t>
      </w:r>
    </w:p>
    <w:p w:rsidR="00704FD2" w:rsidRPr="00E8736E" w:rsidRDefault="00704FD2" w:rsidP="00704FD2">
      <w:pPr>
        <w:pStyle w:val="ConsPlusNonformat"/>
        <w:widowControl/>
        <w:tabs>
          <w:tab w:val="right" w:pos="9639"/>
        </w:tabs>
        <w:jc w:val="center"/>
        <w:rPr>
          <w:rFonts w:ascii="Times New Roman" w:hAnsi="Times New Roman" w:cs="Times New Roman"/>
          <w:i/>
          <w:sz w:val="28"/>
          <w:szCs w:val="28"/>
        </w:rPr>
      </w:pPr>
      <w:r w:rsidRPr="00E8736E">
        <w:rPr>
          <w:rFonts w:ascii="Times New Roman" w:hAnsi="Times New Roman" w:cs="Times New Roman"/>
          <w:i/>
          <w:sz w:val="28"/>
          <w:szCs w:val="28"/>
        </w:rPr>
        <w:t>(ФИО, должность, дата, подпись проверяемого лица)</w:t>
      </w:r>
    </w:p>
    <w:sectPr w:rsidR="00704FD2" w:rsidRPr="00E8736E" w:rsidSect="00E8736E">
      <w:pgSz w:w="11906" w:h="16838"/>
      <w:pgMar w:top="567" w:right="851" w:bottom="567"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C70" w:rsidRDefault="00ED4C70" w:rsidP="00986F6A">
      <w:pPr>
        <w:spacing w:before="0" w:after="0"/>
      </w:pPr>
      <w:r>
        <w:separator/>
      </w:r>
    </w:p>
  </w:endnote>
  <w:endnote w:type="continuationSeparator" w:id="0">
    <w:p w:rsidR="00ED4C70" w:rsidRDefault="00ED4C70" w:rsidP="00986F6A">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36E" w:rsidRPr="00105231" w:rsidRDefault="00E8736E">
    <w:pPr>
      <w:pStyle w:val="af9"/>
      <w:jc w:val="right"/>
      <w:rPr>
        <w:rFonts w:ascii="Times New Roman" w:hAnsi="Times New Roman"/>
      </w:rPr>
    </w:pPr>
    <w:r w:rsidRPr="00105231">
      <w:rPr>
        <w:rFonts w:ascii="Times New Roman" w:hAnsi="Times New Roman"/>
      </w:rPr>
      <w:fldChar w:fldCharType="begin"/>
    </w:r>
    <w:r w:rsidRPr="00105231">
      <w:rPr>
        <w:rFonts w:ascii="Times New Roman" w:hAnsi="Times New Roman"/>
      </w:rPr>
      <w:instrText xml:space="preserve"> PAGE   \* MERGEFORMAT </w:instrText>
    </w:r>
    <w:r w:rsidRPr="00105231">
      <w:rPr>
        <w:rFonts w:ascii="Times New Roman" w:hAnsi="Times New Roman"/>
      </w:rPr>
      <w:fldChar w:fldCharType="separate"/>
    </w:r>
    <w:r w:rsidR="000C4411">
      <w:rPr>
        <w:rFonts w:ascii="Times New Roman" w:hAnsi="Times New Roman"/>
        <w:noProof/>
      </w:rPr>
      <w:t>55</w:t>
    </w:r>
    <w:r w:rsidRPr="00105231">
      <w:rPr>
        <w:rFonts w:ascii="Times New Roman" w:hAnsi="Times New Roman"/>
      </w:rPr>
      <w:fldChar w:fldCharType="end"/>
    </w:r>
  </w:p>
  <w:p w:rsidR="00E8736E" w:rsidRDefault="00E8736E">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C70" w:rsidRDefault="00ED4C70" w:rsidP="00986F6A">
      <w:pPr>
        <w:spacing w:before="0" w:after="0"/>
      </w:pPr>
      <w:r>
        <w:separator/>
      </w:r>
    </w:p>
  </w:footnote>
  <w:footnote w:type="continuationSeparator" w:id="0">
    <w:p w:rsidR="00ED4C70" w:rsidRDefault="00ED4C70" w:rsidP="00986F6A">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48B1"/>
    <w:multiLevelType w:val="multilevel"/>
    <w:tmpl w:val="32D68A7A"/>
    <w:lvl w:ilvl="0">
      <w:start w:val="3"/>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nsid w:val="04BA78C4"/>
    <w:multiLevelType w:val="multilevel"/>
    <w:tmpl w:val="56848AA8"/>
    <w:lvl w:ilvl="0">
      <w:start w:val="3"/>
      <w:numFmt w:val="decimal"/>
      <w:lvlText w:val="%1."/>
      <w:lvlJc w:val="left"/>
      <w:pPr>
        <w:ind w:left="675" w:hanging="675"/>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
    <w:nsid w:val="0CA95434"/>
    <w:multiLevelType w:val="multilevel"/>
    <w:tmpl w:val="62EA31CE"/>
    <w:lvl w:ilvl="0">
      <w:start w:val="2"/>
      <w:numFmt w:val="decimal"/>
      <w:lvlText w:val="%1."/>
      <w:lvlJc w:val="left"/>
      <w:pPr>
        <w:ind w:left="675" w:hanging="675"/>
      </w:pPr>
      <w:rPr>
        <w:rFonts w:hint="default"/>
      </w:rPr>
    </w:lvl>
    <w:lvl w:ilvl="1">
      <w:start w:val="1"/>
      <w:numFmt w:val="decimal"/>
      <w:lvlText w:val="%1.%2."/>
      <w:lvlJc w:val="left"/>
      <w:pPr>
        <w:ind w:left="0" w:firstLine="0"/>
      </w:pPr>
      <w:rPr>
        <w:rFonts w:hint="default"/>
      </w:rPr>
    </w:lvl>
    <w:lvl w:ilvl="2">
      <w:start w:val="2"/>
      <w:numFmt w:val="decimal"/>
      <w:lvlText w:val="%1.%2.%3."/>
      <w:lvlJc w:val="left"/>
      <w:pPr>
        <w:ind w:left="0" w:firstLine="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
    <w:nsid w:val="10C62A16"/>
    <w:multiLevelType w:val="singleLevel"/>
    <w:tmpl w:val="0A9C5026"/>
    <w:lvl w:ilvl="0">
      <w:start w:val="1"/>
      <w:numFmt w:val="bullet"/>
      <w:lvlText w:val=""/>
      <w:lvlJc w:val="left"/>
      <w:pPr>
        <w:tabs>
          <w:tab w:val="num" w:pos="360"/>
        </w:tabs>
      </w:pPr>
      <w:rPr>
        <w:rFonts w:ascii="Wingdings" w:hAnsi="Wingdings" w:cs="Wingdings" w:hint="default"/>
      </w:rPr>
    </w:lvl>
  </w:abstractNum>
  <w:abstractNum w:abstractNumId="4">
    <w:nsid w:val="12905705"/>
    <w:multiLevelType w:val="hybridMultilevel"/>
    <w:tmpl w:val="3F82F20E"/>
    <w:lvl w:ilvl="0" w:tplc="0419000F">
      <w:start w:val="1"/>
      <w:numFmt w:val="decimal"/>
      <w:lvlText w:val="%1."/>
      <w:lvlJc w:val="left"/>
      <w:pPr>
        <w:ind w:left="919" w:hanging="360"/>
      </w:pPr>
    </w:lvl>
    <w:lvl w:ilvl="1" w:tplc="04190019" w:tentative="1">
      <w:start w:val="1"/>
      <w:numFmt w:val="lowerLetter"/>
      <w:lvlText w:val="%2."/>
      <w:lvlJc w:val="left"/>
      <w:pPr>
        <w:ind w:left="1639" w:hanging="360"/>
      </w:pPr>
    </w:lvl>
    <w:lvl w:ilvl="2" w:tplc="0419001B" w:tentative="1">
      <w:start w:val="1"/>
      <w:numFmt w:val="lowerRoman"/>
      <w:lvlText w:val="%3."/>
      <w:lvlJc w:val="right"/>
      <w:pPr>
        <w:ind w:left="2359" w:hanging="180"/>
      </w:pPr>
    </w:lvl>
    <w:lvl w:ilvl="3" w:tplc="0419000F" w:tentative="1">
      <w:start w:val="1"/>
      <w:numFmt w:val="decimal"/>
      <w:lvlText w:val="%4."/>
      <w:lvlJc w:val="left"/>
      <w:pPr>
        <w:ind w:left="3079" w:hanging="360"/>
      </w:pPr>
    </w:lvl>
    <w:lvl w:ilvl="4" w:tplc="04190019" w:tentative="1">
      <w:start w:val="1"/>
      <w:numFmt w:val="lowerLetter"/>
      <w:lvlText w:val="%5."/>
      <w:lvlJc w:val="left"/>
      <w:pPr>
        <w:ind w:left="3799" w:hanging="360"/>
      </w:pPr>
    </w:lvl>
    <w:lvl w:ilvl="5" w:tplc="0419001B" w:tentative="1">
      <w:start w:val="1"/>
      <w:numFmt w:val="lowerRoman"/>
      <w:lvlText w:val="%6."/>
      <w:lvlJc w:val="right"/>
      <w:pPr>
        <w:ind w:left="4519" w:hanging="180"/>
      </w:pPr>
    </w:lvl>
    <w:lvl w:ilvl="6" w:tplc="0419000F" w:tentative="1">
      <w:start w:val="1"/>
      <w:numFmt w:val="decimal"/>
      <w:lvlText w:val="%7."/>
      <w:lvlJc w:val="left"/>
      <w:pPr>
        <w:ind w:left="5239" w:hanging="360"/>
      </w:pPr>
    </w:lvl>
    <w:lvl w:ilvl="7" w:tplc="04190019" w:tentative="1">
      <w:start w:val="1"/>
      <w:numFmt w:val="lowerLetter"/>
      <w:lvlText w:val="%8."/>
      <w:lvlJc w:val="left"/>
      <w:pPr>
        <w:ind w:left="5959" w:hanging="360"/>
      </w:pPr>
    </w:lvl>
    <w:lvl w:ilvl="8" w:tplc="0419001B" w:tentative="1">
      <w:start w:val="1"/>
      <w:numFmt w:val="lowerRoman"/>
      <w:lvlText w:val="%9."/>
      <w:lvlJc w:val="right"/>
      <w:pPr>
        <w:ind w:left="6679" w:hanging="180"/>
      </w:pPr>
    </w:lvl>
  </w:abstractNum>
  <w:abstractNum w:abstractNumId="5">
    <w:nsid w:val="13FB3D45"/>
    <w:multiLevelType w:val="multilevel"/>
    <w:tmpl w:val="91B0732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8062046"/>
    <w:multiLevelType w:val="multilevel"/>
    <w:tmpl w:val="0818BADA"/>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82840D1"/>
    <w:multiLevelType w:val="hybridMultilevel"/>
    <w:tmpl w:val="BA5CDF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1C4337"/>
    <w:multiLevelType w:val="hybridMultilevel"/>
    <w:tmpl w:val="EBB2A22E"/>
    <w:lvl w:ilvl="0" w:tplc="5D8E84CC">
      <w:start w:val="1"/>
      <w:numFmt w:val="bullet"/>
      <w:suff w:val="space"/>
      <w:lvlText w:val=""/>
      <w:lvlJc w:val="left"/>
      <w:pPr>
        <w:ind w:left="907" w:hanging="453"/>
      </w:pPr>
      <w:rPr>
        <w:rFonts w:ascii="Symbol" w:hAnsi="Symbol" w:cs="Symbol" w:hint="default"/>
      </w:rPr>
    </w:lvl>
    <w:lvl w:ilvl="1" w:tplc="04190003">
      <w:start w:val="1"/>
      <w:numFmt w:val="bullet"/>
      <w:lvlText w:val="o"/>
      <w:lvlJc w:val="left"/>
      <w:pPr>
        <w:ind w:left="1452" w:hanging="360"/>
      </w:pPr>
      <w:rPr>
        <w:rFonts w:ascii="Courier New" w:hAnsi="Courier New" w:cs="Courier New" w:hint="default"/>
      </w:rPr>
    </w:lvl>
    <w:lvl w:ilvl="2" w:tplc="04190005">
      <w:start w:val="1"/>
      <w:numFmt w:val="bullet"/>
      <w:lvlText w:val=""/>
      <w:lvlJc w:val="left"/>
      <w:pPr>
        <w:ind w:left="2172" w:hanging="360"/>
      </w:pPr>
      <w:rPr>
        <w:rFonts w:ascii="Wingdings" w:hAnsi="Wingdings" w:cs="Wingdings" w:hint="default"/>
      </w:rPr>
    </w:lvl>
    <w:lvl w:ilvl="3" w:tplc="04190001">
      <w:start w:val="1"/>
      <w:numFmt w:val="bullet"/>
      <w:lvlText w:val=""/>
      <w:lvlJc w:val="left"/>
      <w:pPr>
        <w:ind w:left="2892" w:hanging="360"/>
      </w:pPr>
      <w:rPr>
        <w:rFonts w:ascii="Symbol" w:hAnsi="Symbol" w:cs="Symbol" w:hint="default"/>
      </w:rPr>
    </w:lvl>
    <w:lvl w:ilvl="4" w:tplc="04190003">
      <w:start w:val="1"/>
      <w:numFmt w:val="bullet"/>
      <w:lvlText w:val="o"/>
      <w:lvlJc w:val="left"/>
      <w:pPr>
        <w:ind w:left="3612" w:hanging="360"/>
      </w:pPr>
      <w:rPr>
        <w:rFonts w:ascii="Courier New" w:hAnsi="Courier New" w:cs="Courier New" w:hint="default"/>
      </w:rPr>
    </w:lvl>
    <w:lvl w:ilvl="5" w:tplc="04190005">
      <w:start w:val="1"/>
      <w:numFmt w:val="bullet"/>
      <w:lvlText w:val=""/>
      <w:lvlJc w:val="left"/>
      <w:pPr>
        <w:ind w:left="4332" w:hanging="360"/>
      </w:pPr>
      <w:rPr>
        <w:rFonts w:ascii="Wingdings" w:hAnsi="Wingdings" w:cs="Wingdings" w:hint="default"/>
      </w:rPr>
    </w:lvl>
    <w:lvl w:ilvl="6" w:tplc="04190001">
      <w:start w:val="1"/>
      <w:numFmt w:val="bullet"/>
      <w:lvlText w:val=""/>
      <w:lvlJc w:val="left"/>
      <w:pPr>
        <w:ind w:left="5052" w:hanging="360"/>
      </w:pPr>
      <w:rPr>
        <w:rFonts w:ascii="Symbol" w:hAnsi="Symbol" w:cs="Symbol" w:hint="default"/>
      </w:rPr>
    </w:lvl>
    <w:lvl w:ilvl="7" w:tplc="04190003">
      <w:start w:val="1"/>
      <w:numFmt w:val="bullet"/>
      <w:lvlText w:val="o"/>
      <w:lvlJc w:val="left"/>
      <w:pPr>
        <w:ind w:left="5772" w:hanging="360"/>
      </w:pPr>
      <w:rPr>
        <w:rFonts w:ascii="Courier New" w:hAnsi="Courier New" w:cs="Courier New" w:hint="default"/>
      </w:rPr>
    </w:lvl>
    <w:lvl w:ilvl="8" w:tplc="04190005">
      <w:start w:val="1"/>
      <w:numFmt w:val="bullet"/>
      <w:lvlText w:val=""/>
      <w:lvlJc w:val="left"/>
      <w:pPr>
        <w:ind w:left="6492" w:hanging="360"/>
      </w:pPr>
      <w:rPr>
        <w:rFonts w:ascii="Wingdings" w:hAnsi="Wingdings" w:cs="Wingdings" w:hint="default"/>
      </w:rPr>
    </w:lvl>
  </w:abstractNum>
  <w:abstractNum w:abstractNumId="9">
    <w:nsid w:val="309871DD"/>
    <w:multiLevelType w:val="singleLevel"/>
    <w:tmpl w:val="2E9A170A"/>
    <w:lvl w:ilvl="0">
      <w:start w:val="1"/>
      <w:numFmt w:val="bullet"/>
      <w:lvlText w:val=""/>
      <w:lvlJc w:val="left"/>
      <w:pPr>
        <w:tabs>
          <w:tab w:val="num" w:pos="360"/>
        </w:tabs>
      </w:pPr>
      <w:rPr>
        <w:rFonts w:ascii="Wingdings" w:hAnsi="Wingdings" w:cs="Wingdings" w:hint="default"/>
      </w:rPr>
    </w:lvl>
  </w:abstractNum>
  <w:abstractNum w:abstractNumId="10">
    <w:nsid w:val="341A7CCD"/>
    <w:multiLevelType w:val="multilevel"/>
    <w:tmpl w:val="02025E9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45C739D"/>
    <w:multiLevelType w:val="hybridMultilevel"/>
    <w:tmpl w:val="25F80A50"/>
    <w:lvl w:ilvl="0" w:tplc="2B302028">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602978"/>
    <w:multiLevelType w:val="singleLevel"/>
    <w:tmpl w:val="CCA08E7A"/>
    <w:lvl w:ilvl="0">
      <w:start w:val="1"/>
      <w:numFmt w:val="bullet"/>
      <w:lvlText w:val=""/>
      <w:lvlJc w:val="left"/>
      <w:pPr>
        <w:tabs>
          <w:tab w:val="num" w:pos="360"/>
        </w:tabs>
      </w:pPr>
      <w:rPr>
        <w:rFonts w:ascii="Wingdings" w:hAnsi="Wingdings" w:cs="Wingdings" w:hint="default"/>
      </w:rPr>
    </w:lvl>
  </w:abstractNum>
  <w:abstractNum w:abstractNumId="13">
    <w:nsid w:val="38EB4ED7"/>
    <w:multiLevelType w:val="hybridMultilevel"/>
    <w:tmpl w:val="44AA8C3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4016546B"/>
    <w:multiLevelType w:val="hybridMultilevel"/>
    <w:tmpl w:val="9EA46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0556C2"/>
    <w:multiLevelType w:val="multilevel"/>
    <w:tmpl w:val="342269A0"/>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56D319C"/>
    <w:multiLevelType w:val="hybridMultilevel"/>
    <w:tmpl w:val="E1EA534A"/>
    <w:lvl w:ilvl="0" w:tplc="4858B22C">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9E1A9C"/>
    <w:multiLevelType w:val="singleLevel"/>
    <w:tmpl w:val="0A9C5026"/>
    <w:lvl w:ilvl="0">
      <w:start w:val="1"/>
      <w:numFmt w:val="bullet"/>
      <w:lvlText w:val=""/>
      <w:lvlJc w:val="left"/>
      <w:pPr>
        <w:tabs>
          <w:tab w:val="num" w:pos="360"/>
        </w:tabs>
      </w:pPr>
      <w:rPr>
        <w:rFonts w:ascii="Wingdings" w:hAnsi="Wingdings" w:cs="Wingdings" w:hint="default"/>
      </w:rPr>
    </w:lvl>
  </w:abstractNum>
  <w:abstractNum w:abstractNumId="18">
    <w:nsid w:val="4BCD3D8D"/>
    <w:multiLevelType w:val="hybridMultilevel"/>
    <w:tmpl w:val="07F82D4C"/>
    <w:lvl w:ilvl="0" w:tplc="DFEE2E5E">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D23426"/>
    <w:multiLevelType w:val="hybridMultilevel"/>
    <w:tmpl w:val="58182038"/>
    <w:lvl w:ilvl="0" w:tplc="BA40A780">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6E97193"/>
    <w:multiLevelType w:val="hybridMultilevel"/>
    <w:tmpl w:val="A6DA773C"/>
    <w:lvl w:ilvl="0" w:tplc="0419000D">
      <w:start w:val="1"/>
      <w:numFmt w:val="bullet"/>
      <w:lvlText w:val=""/>
      <w:lvlJc w:val="left"/>
      <w:pPr>
        <w:ind w:left="0" w:firstLine="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F47608F"/>
    <w:multiLevelType w:val="hybridMultilevel"/>
    <w:tmpl w:val="0CB4A1D2"/>
    <w:lvl w:ilvl="0" w:tplc="4858B22C">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6284998"/>
    <w:multiLevelType w:val="multilevel"/>
    <w:tmpl w:val="B94AF83E"/>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706C3A54"/>
    <w:multiLevelType w:val="multilevel"/>
    <w:tmpl w:val="B94AF83E"/>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717316BF"/>
    <w:multiLevelType w:val="hybridMultilevel"/>
    <w:tmpl w:val="A7F03DE6"/>
    <w:lvl w:ilvl="0" w:tplc="9730B448">
      <w:start w:val="1"/>
      <w:numFmt w:val="bullet"/>
      <w:lvlText w:val=""/>
      <w:lvlJc w:val="left"/>
      <w:pPr>
        <w:ind w:left="0" w:firstLine="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2AC0BFD"/>
    <w:multiLevelType w:val="hybridMultilevel"/>
    <w:tmpl w:val="E11ED93A"/>
    <w:lvl w:ilvl="0" w:tplc="4858B22C">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3E90EB8"/>
    <w:multiLevelType w:val="hybridMultilevel"/>
    <w:tmpl w:val="BC36D608"/>
    <w:lvl w:ilvl="0" w:tplc="BA40A780">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47B70E3"/>
    <w:multiLevelType w:val="hybridMultilevel"/>
    <w:tmpl w:val="78363144"/>
    <w:lvl w:ilvl="0" w:tplc="5BF2CED6">
      <w:start w:val="1"/>
      <w:numFmt w:val="bullet"/>
      <w:suff w:val="space"/>
      <w:lvlText w:val=""/>
      <w:lvlJc w:val="left"/>
      <w:pPr>
        <w:ind w:left="454"/>
      </w:pPr>
      <w:rPr>
        <w:rFonts w:ascii="Symbol" w:hAnsi="Symbol" w:cs="Symbol"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cs="Wingdings" w:hint="default"/>
      </w:rPr>
    </w:lvl>
    <w:lvl w:ilvl="3" w:tplc="04190001">
      <w:start w:val="1"/>
      <w:numFmt w:val="bullet"/>
      <w:lvlText w:val=""/>
      <w:lvlJc w:val="left"/>
      <w:pPr>
        <w:ind w:left="3060" w:hanging="360"/>
      </w:pPr>
      <w:rPr>
        <w:rFonts w:ascii="Symbol" w:hAnsi="Symbol" w:cs="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cs="Wingdings" w:hint="default"/>
      </w:rPr>
    </w:lvl>
    <w:lvl w:ilvl="6" w:tplc="04190001">
      <w:start w:val="1"/>
      <w:numFmt w:val="bullet"/>
      <w:lvlText w:val=""/>
      <w:lvlJc w:val="left"/>
      <w:pPr>
        <w:ind w:left="5220" w:hanging="360"/>
      </w:pPr>
      <w:rPr>
        <w:rFonts w:ascii="Symbol" w:hAnsi="Symbol" w:cs="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cs="Wingdings" w:hint="default"/>
      </w:rPr>
    </w:lvl>
  </w:abstractNum>
  <w:abstractNum w:abstractNumId="28">
    <w:nsid w:val="7AB12FCD"/>
    <w:multiLevelType w:val="hybridMultilevel"/>
    <w:tmpl w:val="EC424036"/>
    <w:lvl w:ilvl="0" w:tplc="4858B22C">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D4B0BA3"/>
    <w:multiLevelType w:val="hybridMultilevel"/>
    <w:tmpl w:val="1DBE534A"/>
    <w:lvl w:ilvl="0" w:tplc="4858B22C">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ED03F8C"/>
    <w:multiLevelType w:val="multilevel"/>
    <w:tmpl w:val="09B815DC"/>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0" w:firstLine="36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6"/>
  </w:num>
  <w:num w:numId="2">
    <w:abstractNumId w:val="19"/>
  </w:num>
  <w:num w:numId="3">
    <w:abstractNumId w:val="26"/>
  </w:num>
  <w:num w:numId="4">
    <w:abstractNumId w:val="11"/>
  </w:num>
  <w:num w:numId="5">
    <w:abstractNumId w:val="14"/>
  </w:num>
  <w:num w:numId="6">
    <w:abstractNumId w:val="10"/>
  </w:num>
  <w:num w:numId="7">
    <w:abstractNumId w:val="7"/>
  </w:num>
  <w:num w:numId="8">
    <w:abstractNumId w:val="24"/>
  </w:num>
  <w:num w:numId="9">
    <w:abstractNumId w:val="18"/>
  </w:num>
  <w:num w:numId="10">
    <w:abstractNumId w:val="25"/>
  </w:num>
  <w:num w:numId="11">
    <w:abstractNumId w:val="20"/>
  </w:num>
  <w:num w:numId="12">
    <w:abstractNumId w:val="29"/>
  </w:num>
  <w:num w:numId="13">
    <w:abstractNumId w:val="21"/>
  </w:num>
  <w:num w:numId="14">
    <w:abstractNumId w:val="16"/>
  </w:num>
  <w:num w:numId="15">
    <w:abstractNumId w:val="0"/>
  </w:num>
  <w:num w:numId="16">
    <w:abstractNumId w:val="30"/>
  </w:num>
  <w:num w:numId="17">
    <w:abstractNumId w:val="28"/>
  </w:num>
  <w:num w:numId="18">
    <w:abstractNumId w:val="1"/>
  </w:num>
  <w:num w:numId="19">
    <w:abstractNumId w:val="2"/>
  </w:num>
  <w:num w:numId="20">
    <w:abstractNumId w:val="5"/>
  </w:num>
  <w:num w:numId="21">
    <w:abstractNumId w:val="4"/>
  </w:num>
  <w:num w:numId="22">
    <w:abstractNumId w:val="15"/>
  </w:num>
  <w:num w:numId="23">
    <w:abstractNumId w:val="23"/>
  </w:num>
  <w:num w:numId="24">
    <w:abstractNumId w:val="22"/>
  </w:num>
  <w:num w:numId="25">
    <w:abstractNumId w:val="8"/>
  </w:num>
  <w:num w:numId="26">
    <w:abstractNumId w:val="27"/>
  </w:num>
  <w:num w:numId="27">
    <w:abstractNumId w:val="13"/>
  </w:num>
  <w:num w:numId="28">
    <w:abstractNumId w:val="12"/>
  </w:num>
  <w:num w:numId="29">
    <w:abstractNumId w:val="9"/>
  </w:num>
  <w:num w:numId="30">
    <w:abstractNumId w:val="3"/>
  </w:num>
  <w:num w:numId="3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04FD2"/>
    <w:rsid w:val="0000417F"/>
    <w:rsid w:val="000041A1"/>
    <w:rsid w:val="000049F3"/>
    <w:rsid w:val="000053F1"/>
    <w:rsid w:val="00006818"/>
    <w:rsid w:val="00006A57"/>
    <w:rsid w:val="00007A2A"/>
    <w:rsid w:val="00010793"/>
    <w:rsid w:val="00010877"/>
    <w:rsid w:val="000109BA"/>
    <w:rsid w:val="00010E48"/>
    <w:rsid w:val="0001131E"/>
    <w:rsid w:val="0001169A"/>
    <w:rsid w:val="00011CDB"/>
    <w:rsid w:val="00013197"/>
    <w:rsid w:val="0001378C"/>
    <w:rsid w:val="00013D45"/>
    <w:rsid w:val="00013EB2"/>
    <w:rsid w:val="00013F9D"/>
    <w:rsid w:val="0001451C"/>
    <w:rsid w:val="00015484"/>
    <w:rsid w:val="00015E09"/>
    <w:rsid w:val="00016BAA"/>
    <w:rsid w:val="000174F6"/>
    <w:rsid w:val="000203C2"/>
    <w:rsid w:val="00020AAF"/>
    <w:rsid w:val="00021C70"/>
    <w:rsid w:val="000221B0"/>
    <w:rsid w:val="0002265B"/>
    <w:rsid w:val="00022BC2"/>
    <w:rsid w:val="00023091"/>
    <w:rsid w:val="0002498C"/>
    <w:rsid w:val="00025F5D"/>
    <w:rsid w:val="0002610E"/>
    <w:rsid w:val="00026490"/>
    <w:rsid w:val="00030BCF"/>
    <w:rsid w:val="0003111F"/>
    <w:rsid w:val="00032878"/>
    <w:rsid w:val="00032AB9"/>
    <w:rsid w:val="00032E67"/>
    <w:rsid w:val="00032F04"/>
    <w:rsid w:val="000337D8"/>
    <w:rsid w:val="00034B2C"/>
    <w:rsid w:val="000359EE"/>
    <w:rsid w:val="0003613E"/>
    <w:rsid w:val="00036D01"/>
    <w:rsid w:val="00037A95"/>
    <w:rsid w:val="00037F19"/>
    <w:rsid w:val="000404C1"/>
    <w:rsid w:val="00041E30"/>
    <w:rsid w:val="00042708"/>
    <w:rsid w:val="0004444A"/>
    <w:rsid w:val="00044F03"/>
    <w:rsid w:val="00045BD8"/>
    <w:rsid w:val="000473B1"/>
    <w:rsid w:val="00047CF4"/>
    <w:rsid w:val="00051884"/>
    <w:rsid w:val="00051C37"/>
    <w:rsid w:val="00051E69"/>
    <w:rsid w:val="000531A1"/>
    <w:rsid w:val="00053449"/>
    <w:rsid w:val="000565EF"/>
    <w:rsid w:val="00056AE9"/>
    <w:rsid w:val="0006013B"/>
    <w:rsid w:val="0006093C"/>
    <w:rsid w:val="00063AA5"/>
    <w:rsid w:val="000646BA"/>
    <w:rsid w:val="000651A5"/>
    <w:rsid w:val="000651A8"/>
    <w:rsid w:val="000656F0"/>
    <w:rsid w:val="00065A44"/>
    <w:rsid w:val="00067841"/>
    <w:rsid w:val="000678DA"/>
    <w:rsid w:val="00070777"/>
    <w:rsid w:val="000709E8"/>
    <w:rsid w:val="00070D05"/>
    <w:rsid w:val="00070E2B"/>
    <w:rsid w:val="000713F1"/>
    <w:rsid w:val="000715B9"/>
    <w:rsid w:val="000716D8"/>
    <w:rsid w:val="00071B2A"/>
    <w:rsid w:val="000729B2"/>
    <w:rsid w:val="0007526C"/>
    <w:rsid w:val="00077C5A"/>
    <w:rsid w:val="0008066F"/>
    <w:rsid w:val="000806A9"/>
    <w:rsid w:val="00080922"/>
    <w:rsid w:val="00080989"/>
    <w:rsid w:val="00081167"/>
    <w:rsid w:val="00081E2F"/>
    <w:rsid w:val="00082026"/>
    <w:rsid w:val="0008265A"/>
    <w:rsid w:val="000827C3"/>
    <w:rsid w:val="000828CE"/>
    <w:rsid w:val="00082C7D"/>
    <w:rsid w:val="00082F2A"/>
    <w:rsid w:val="000836B7"/>
    <w:rsid w:val="000837ED"/>
    <w:rsid w:val="0008383D"/>
    <w:rsid w:val="00085842"/>
    <w:rsid w:val="00085BAA"/>
    <w:rsid w:val="00085F20"/>
    <w:rsid w:val="00085FE8"/>
    <w:rsid w:val="0008641C"/>
    <w:rsid w:val="0008797B"/>
    <w:rsid w:val="00087A9D"/>
    <w:rsid w:val="00090EBF"/>
    <w:rsid w:val="00090F44"/>
    <w:rsid w:val="00090F46"/>
    <w:rsid w:val="000932AB"/>
    <w:rsid w:val="000932F7"/>
    <w:rsid w:val="0009437F"/>
    <w:rsid w:val="0009474B"/>
    <w:rsid w:val="000964BD"/>
    <w:rsid w:val="000A053C"/>
    <w:rsid w:val="000A65EA"/>
    <w:rsid w:val="000A68DB"/>
    <w:rsid w:val="000A6A3B"/>
    <w:rsid w:val="000A6C1E"/>
    <w:rsid w:val="000A6DC2"/>
    <w:rsid w:val="000A6E58"/>
    <w:rsid w:val="000A77CC"/>
    <w:rsid w:val="000B116F"/>
    <w:rsid w:val="000B1E3F"/>
    <w:rsid w:val="000B2565"/>
    <w:rsid w:val="000B2F23"/>
    <w:rsid w:val="000B2F4F"/>
    <w:rsid w:val="000B5EC1"/>
    <w:rsid w:val="000B6579"/>
    <w:rsid w:val="000B6C7F"/>
    <w:rsid w:val="000B7E38"/>
    <w:rsid w:val="000C07E0"/>
    <w:rsid w:val="000C1A99"/>
    <w:rsid w:val="000C216D"/>
    <w:rsid w:val="000C234B"/>
    <w:rsid w:val="000C23D1"/>
    <w:rsid w:val="000C26EF"/>
    <w:rsid w:val="000C4411"/>
    <w:rsid w:val="000C47B4"/>
    <w:rsid w:val="000C4E16"/>
    <w:rsid w:val="000C4E73"/>
    <w:rsid w:val="000C5385"/>
    <w:rsid w:val="000C5B5A"/>
    <w:rsid w:val="000C6027"/>
    <w:rsid w:val="000C6A54"/>
    <w:rsid w:val="000C6BF0"/>
    <w:rsid w:val="000C6FD4"/>
    <w:rsid w:val="000C7234"/>
    <w:rsid w:val="000C757B"/>
    <w:rsid w:val="000D3128"/>
    <w:rsid w:val="000D3435"/>
    <w:rsid w:val="000D3CE5"/>
    <w:rsid w:val="000D4011"/>
    <w:rsid w:val="000D407F"/>
    <w:rsid w:val="000D424A"/>
    <w:rsid w:val="000D4A68"/>
    <w:rsid w:val="000D686A"/>
    <w:rsid w:val="000D7E0F"/>
    <w:rsid w:val="000E004D"/>
    <w:rsid w:val="000E05B7"/>
    <w:rsid w:val="000E0A1E"/>
    <w:rsid w:val="000E14B7"/>
    <w:rsid w:val="000E1CF1"/>
    <w:rsid w:val="000E23AD"/>
    <w:rsid w:val="000E402E"/>
    <w:rsid w:val="000E509B"/>
    <w:rsid w:val="000E55AC"/>
    <w:rsid w:val="000E5627"/>
    <w:rsid w:val="000E581D"/>
    <w:rsid w:val="000E5ADD"/>
    <w:rsid w:val="000E61DF"/>
    <w:rsid w:val="000E647C"/>
    <w:rsid w:val="000E6AE5"/>
    <w:rsid w:val="000E6D34"/>
    <w:rsid w:val="000E7D5B"/>
    <w:rsid w:val="000F2764"/>
    <w:rsid w:val="000F31D6"/>
    <w:rsid w:val="000F3324"/>
    <w:rsid w:val="000F4092"/>
    <w:rsid w:val="000F4E7E"/>
    <w:rsid w:val="000F74A1"/>
    <w:rsid w:val="0010138F"/>
    <w:rsid w:val="00101B75"/>
    <w:rsid w:val="00101FB3"/>
    <w:rsid w:val="0010428B"/>
    <w:rsid w:val="00104558"/>
    <w:rsid w:val="00104B05"/>
    <w:rsid w:val="00104DF0"/>
    <w:rsid w:val="0010509E"/>
    <w:rsid w:val="00106105"/>
    <w:rsid w:val="001065E3"/>
    <w:rsid w:val="00106FBA"/>
    <w:rsid w:val="0011012B"/>
    <w:rsid w:val="001115B0"/>
    <w:rsid w:val="00111823"/>
    <w:rsid w:val="00112533"/>
    <w:rsid w:val="0011344E"/>
    <w:rsid w:val="00113684"/>
    <w:rsid w:val="001149A8"/>
    <w:rsid w:val="001149FF"/>
    <w:rsid w:val="00114AA9"/>
    <w:rsid w:val="00115130"/>
    <w:rsid w:val="00115B06"/>
    <w:rsid w:val="00115D00"/>
    <w:rsid w:val="0011639B"/>
    <w:rsid w:val="00116575"/>
    <w:rsid w:val="0011680D"/>
    <w:rsid w:val="00116850"/>
    <w:rsid w:val="0011699D"/>
    <w:rsid w:val="00116C5C"/>
    <w:rsid w:val="00116D67"/>
    <w:rsid w:val="001173D4"/>
    <w:rsid w:val="00117F25"/>
    <w:rsid w:val="00120106"/>
    <w:rsid w:val="001203A1"/>
    <w:rsid w:val="00121139"/>
    <w:rsid w:val="0012119F"/>
    <w:rsid w:val="0012143A"/>
    <w:rsid w:val="0012188A"/>
    <w:rsid w:val="00121EA1"/>
    <w:rsid w:val="00121F33"/>
    <w:rsid w:val="00122E3F"/>
    <w:rsid w:val="00122E89"/>
    <w:rsid w:val="0012326D"/>
    <w:rsid w:val="00123461"/>
    <w:rsid w:val="001242ED"/>
    <w:rsid w:val="001262BA"/>
    <w:rsid w:val="00126CBD"/>
    <w:rsid w:val="00126F77"/>
    <w:rsid w:val="001272DF"/>
    <w:rsid w:val="00127658"/>
    <w:rsid w:val="00130C95"/>
    <w:rsid w:val="001313E0"/>
    <w:rsid w:val="00131AE3"/>
    <w:rsid w:val="00132985"/>
    <w:rsid w:val="0013318B"/>
    <w:rsid w:val="0013488A"/>
    <w:rsid w:val="00134AA4"/>
    <w:rsid w:val="00134CF2"/>
    <w:rsid w:val="00134E4C"/>
    <w:rsid w:val="00135695"/>
    <w:rsid w:val="00135EF7"/>
    <w:rsid w:val="001362AE"/>
    <w:rsid w:val="001373B9"/>
    <w:rsid w:val="00137749"/>
    <w:rsid w:val="00137F6A"/>
    <w:rsid w:val="0014008C"/>
    <w:rsid w:val="001403B1"/>
    <w:rsid w:val="001404E5"/>
    <w:rsid w:val="00140D50"/>
    <w:rsid w:val="00141586"/>
    <w:rsid w:val="00141AA1"/>
    <w:rsid w:val="00141B7E"/>
    <w:rsid w:val="0014266A"/>
    <w:rsid w:val="0014271C"/>
    <w:rsid w:val="001429DB"/>
    <w:rsid w:val="001434C9"/>
    <w:rsid w:val="00143A0C"/>
    <w:rsid w:val="00144D22"/>
    <w:rsid w:val="00144EEA"/>
    <w:rsid w:val="00144F58"/>
    <w:rsid w:val="0014646D"/>
    <w:rsid w:val="00146C4A"/>
    <w:rsid w:val="0014724D"/>
    <w:rsid w:val="0015195D"/>
    <w:rsid w:val="0015218C"/>
    <w:rsid w:val="001528BC"/>
    <w:rsid w:val="00153A95"/>
    <w:rsid w:val="00154934"/>
    <w:rsid w:val="00157C6B"/>
    <w:rsid w:val="001605D9"/>
    <w:rsid w:val="00160877"/>
    <w:rsid w:val="00161883"/>
    <w:rsid w:val="00161AF9"/>
    <w:rsid w:val="00161B1E"/>
    <w:rsid w:val="0016283F"/>
    <w:rsid w:val="00162E73"/>
    <w:rsid w:val="00163693"/>
    <w:rsid w:val="001636C6"/>
    <w:rsid w:val="00164319"/>
    <w:rsid w:val="00164764"/>
    <w:rsid w:val="00164AD2"/>
    <w:rsid w:val="001661E9"/>
    <w:rsid w:val="00166809"/>
    <w:rsid w:val="0016782A"/>
    <w:rsid w:val="00170030"/>
    <w:rsid w:val="00171042"/>
    <w:rsid w:val="00171239"/>
    <w:rsid w:val="00172D97"/>
    <w:rsid w:val="001734AF"/>
    <w:rsid w:val="00173636"/>
    <w:rsid w:val="00173921"/>
    <w:rsid w:val="00173A40"/>
    <w:rsid w:val="00174F01"/>
    <w:rsid w:val="001756E6"/>
    <w:rsid w:val="001758E1"/>
    <w:rsid w:val="00175E5D"/>
    <w:rsid w:val="001767D3"/>
    <w:rsid w:val="00177BA2"/>
    <w:rsid w:val="00180B15"/>
    <w:rsid w:val="00180F54"/>
    <w:rsid w:val="00181DFF"/>
    <w:rsid w:val="00182920"/>
    <w:rsid w:val="00182A8C"/>
    <w:rsid w:val="00185599"/>
    <w:rsid w:val="001856AC"/>
    <w:rsid w:val="00185FAF"/>
    <w:rsid w:val="00186DA5"/>
    <w:rsid w:val="00187335"/>
    <w:rsid w:val="001901A7"/>
    <w:rsid w:val="0019101C"/>
    <w:rsid w:val="00191604"/>
    <w:rsid w:val="0019162E"/>
    <w:rsid w:val="00191A26"/>
    <w:rsid w:val="00193570"/>
    <w:rsid w:val="00193989"/>
    <w:rsid w:val="00194295"/>
    <w:rsid w:val="00194E31"/>
    <w:rsid w:val="00196357"/>
    <w:rsid w:val="0019642C"/>
    <w:rsid w:val="001975D5"/>
    <w:rsid w:val="00197A7B"/>
    <w:rsid w:val="001A0812"/>
    <w:rsid w:val="001A1761"/>
    <w:rsid w:val="001A1FCC"/>
    <w:rsid w:val="001A24AD"/>
    <w:rsid w:val="001A2794"/>
    <w:rsid w:val="001A3F3D"/>
    <w:rsid w:val="001A469D"/>
    <w:rsid w:val="001A4F1C"/>
    <w:rsid w:val="001A519C"/>
    <w:rsid w:val="001A521A"/>
    <w:rsid w:val="001A5695"/>
    <w:rsid w:val="001A6549"/>
    <w:rsid w:val="001A7569"/>
    <w:rsid w:val="001B04CA"/>
    <w:rsid w:val="001B0FA9"/>
    <w:rsid w:val="001B0FB2"/>
    <w:rsid w:val="001B1054"/>
    <w:rsid w:val="001B1F95"/>
    <w:rsid w:val="001B2723"/>
    <w:rsid w:val="001B2BE0"/>
    <w:rsid w:val="001B2D4D"/>
    <w:rsid w:val="001B2ECE"/>
    <w:rsid w:val="001B464E"/>
    <w:rsid w:val="001C0D9B"/>
    <w:rsid w:val="001C0F01"/>
    <w:rsid w:val="001C180C"/>
    <w:rsid w:val="001C2090"/>
    <w:rsid w:val="001C2391"/>
    <w:rsid w:val="001C2DCC"/>
    <w:rsid w:val="001C34DB"/>
    <w:rsid w:val="001C460E"/>
    <w:rsid w:val="001C4818"/>
    <w:rsid w:val="001C4EAB"/>
    <w:rsid w:val="001C73E9"/>
    <w:rsid w:val="001C7479"/>
    <w:rsid w:val="001C7817"/>
    <w:rsid w:val="001C7D79"/>
    <w:rsid w:val="001D1703"/>
    <w:rsid w:val="001D23AA"/>
    <w:rsid w:val="001D2FCA"/>
    <w:rsid w:val="001D302C"/>
    <w:rsid w:val="001D3BC6"/>
    <w:rsid w:val="001D3DEB"/>
    <w:rsid w:val="001D4521"/>
    <w:rsid w:val="001D4E1C"/>
    <w:rsid w:val="001D6E3B"/>
    <w:rsid w:val="001D7D55"/>
    <w:rsid w:val="001E016D"/>
    <w:rsid w:val="001E0E31"/>
    <w:rsid w:val="001E10DC"/>
    <w:rsid w:val="001E27B5"/>
    <w:rsid w:val="001E2A08"/>
    <w:rsid w:val="001E2CEF"/>
    <w:rsid w:val="001E3B06"/>
    <w:rsid w:val="001E4554"/>
    <w:rsid w:val="001E5802"/>
    <w:rsid w:val="001E59EE"/>
    <w:rsid w:val="001E68FB"/>
    <w:rsid w:val="001E78EC"/>
    <w:rsid w:val="001F0E15"/>
    <w:rsid w:val="001F290B"/>
    <w:rsid w:val="001F3E12"/>
    <w:rsid w:val="001F436D"/>
    <w:rsid w:val="001F50B1"/>
    <w:rsid w:val="001F545A"/>
    <w:rsid w:val="001F5630"/>
    <w:rsid w:val="001F5BE0"/>
    <w:rsid w:val="001F5D07"/>
    <w:rsid w:val="001F6D17"/>
    <w:rsid w:val="001F7E77"/>
    <w:rsid w:val="002002D5"/>
    <w:rsid w:val="002007FD"/>
    <w:rsid w:val="00200C55"/>
    <w:rsid w:val="0020171D"/>
    <w:rsid w:val="00202704"/>
    <w:rsid w:val="0020577D"/>
    <w:rsid w:val="002063FD"/>
    <w:rsid w:val="002065E0"/>
    <w:rsid w:val="00206B42"/>
    <w:rsid w:val="00206B55"/>
    <w:rsid w:val="002071AC"/>
    <w:rsid w:val="00207724"/>
    <w:rsid w:val="00212114"/>
    <w:rsid w:val="00213178"/>
    <w:rsid w:val="00213781"/>
    <w:rsid w:val="00214155"/>
    <w:rsid w:val="0021440A"/>
    <w:rsid w:val="0021776E"/>
    <w:rsid w:val="00217A3D"/>
    <w:rsid w:val="0022142A"/>
    <w:rsid w:val="00221AAE"/>
    <w:rsid w:val="00221AD5"/>
    <w:rsid w:val="0022241C"/>
    <w:rsid w:val="00222BE7"/>
    <w:rsid w:val="00223440"/>
    <w:rsid w:val="002236A5"/>
    <w:rsid w:val="00224742"/>
    <w:rsid w:val="00224CBD"/>
    <w:rsid w:val="00224EAC"/>
    <w:rsid w:val="0022503B"/>
    <w:rsid w:val="00225404"/>
    <w:rsid w:val="00226D06"/>
    <w:rsid w:val="0023002B"/>
    <w:rsid w:val="0023111A"/>
    <w:rsid w:val="00231521"/>
    <w:rsid w:val="0023328A"/>
    <w:rsid w:val="002334EE"/>
    <w:rsid w:val="00233BC9"/>
    <w:rsid w:val="0023517A"/>
    <w:rsid w:val="00235718"/>
    <w:rsid w:val="002361EB"/>
    <w:rsid w:val="0023788F"/>
    <w:rsid w:val="0024138C"/>
    <w:rsid w:val="002413A1"/>
    <w:rsid w:val="00243758"/>
    <w:rsid w:val="00243BC0"/>
    <w:rsid w:val="00244098"/>
    <w:rsid w:val="002446B4"/>
    <w:rsid w:val="002447B1"/>
    <w:rsid w:val="002453BD"/>
    <w:rsid w:val="00246560"/>
    <w:rsid w:val="00250834"/>
    <w:rsid w:val="00250A06"/>
    <w:rsid w:val="00250BC2"/>
    <w:rsid w:val="00250FBD"/>
    <w:rsid w:val="0025196F"/>
    <w:rsid w:val="00252F1C"/>
    <w:rsid w:val="00254790"/>
    <w:rsid w:val="00254D31"/>
    <w:rsid w:val="00255E73"/>
    <w:rsid w:val="0026171A"/>
    <w:rsid w:val="00262D8F"/>
    <w:rsid w:val="0026397A"/>
    <w:rsid w:val="00264445"/>
    <w:rsid w:val="002645B4"/>
    <w:rsid w:val="00264CB5"/>
    <w:rsid w:val="00265E3E"/>
    <w:rsid w:val="0026661E"/>
    <w:rsid w:val="00267B28"/>
    <w:rsid w:val="00267C40"/>
    <w:rsid w:val="002702C1"/>
    <w:rsid w:val="0027034E"/>
    <w:rsid w:val="00271785"/>
    <w:rsid w:val="002720DA"/>
    <w:rsid w:val="00272F7A"/>
    <w:rsid w:val="00273511"/>
    <w:rsid w:val="0027728E"/>
    <w:rsid w:val="0027786B"/>
    <w:rsid w:val="00280668"/>
    <w:rsid w:val="00280AFF"/>
    <w:rsid w:val="00280E12"/>
    <w:rsid w:val="00281A3F"/>
    <w:rsid w:val="0028201D"/>
    <w:rsid w:val="00282D8E"/>
    <w:rsid w:val="00284D13"/>
    <w:rsid w:val="00285236"/>
    <w:rsid w:val="00285530"/>
    <w:rsid w:val="00290D8E"/>
    <w:rsid w:val="00293812"/>
    <w:rsid w:val="00295597"/>
    <w:rsid w:val="00297E21"/>
    <w:rsid w:val="002A0094"/>
    <w:rsid w:val="002A0689"/>
    <w:rsid w:val="002A0D38"/>
    <w:rsid w:val="002A126C"/>
    <w:rsid w:val="002A30E7"/>
    <w:rsid w:val="002A3ACF"/>
    <w:rsid w:val="002A3CED"/>
    <w:rsid w:val="002A41B1"/>
    <w:rsid w:val="002A4A23"/>
    <w:rsid w:val="002A4F35"/>
    <w:rsid w:val="002A53EA"/>
    <w:rsid w:val="002A560F"/>
    <w:rsid w:val="002A5F34"/>
    <w:rsid w:val="002A6353"/>
    <w:rsid w:val="002A6997"/>
    <w:rsid w:val="002A6C90"/>
    <w:rsid w:val="002B00A2"/>
    <w:rsid w:val="002B05F8"/>
    <w:rsid w:val="002B2209"/>
    <w:rsid w:val="002B223F"/>
    <w:rsid w:val="002B3CB8"/>
    <w:rsid w:val="002B3EE0"/>
    <w:rsid w:val="002B457A"/>
    <w:rsid w:val="002B4D78"/>
    <w:rsid w:val="002B4F47"/>
    <w:rsid w:val="002B55B0"/>
    <w:rsid w:val="002B59AA"/>
    <w:rsid w:val="002B6F68"/>
    <w:rsid w:val="002C13E7"/>
    <w:rsid w:val="002C1BFE"/>
    <w:rsid w:val="002C38BC"/>
    <w:rsid w:val="002C39D4"/>
    <w:rsid w:val="002C4ED0"/>
    <w:rsid w:val="002C5295"/>
    <w:rsid w:val="002C58FF"/>
    <w:rsid w:val="002C7409"/>
    <w:rsid w:val="002D10B2"/>
    <w:rsid w:val="002D152C"/>
    <w:rsid w:val="002D2382"/>
    <w:rsid w:val="002D2D0C"/>
    <w:rsid w:val="002D2F38"/>
    <w:rsid w:val="002D387F"/>
    <w:rsid w:val="002D3BE1"/>
    <w:rsid w:val="002D6FAE"/>
    <w:rsid w:val="002D7F45"/>
    <w:rsid w:val="002E3381"/>
    <w:rsid w:val="002E3547"/>
    <w:rsid w:val="002E4573"/>
    <w:rsid w:val="002E56DC"/>
    <w:rsid w:val="002E6AAD"/>
    <w:rsid w:val="002E6B01"/>
    <w:rsid w:val="002E6DC3"/>
    <w:rsid w:val="002E706C"/>
    <w:rsid w:val="002E78A0"/>
    <w:rsid w:val="002E7EE6"/>
    <w:rsid w:val="002F0CB9"/>
    <w:rsid w:val="002F1181"/>
    <w:rsid w:val="002F1D2B"/>
    <w:rsid w:val="002F1D43"/>
    <w:rsid w:val="002F3D7C"/>
    <w:rsid w:val="002F4071"/>
    <w:rsid w:val="002F4C85"/>
    <w:rsid w:val="002F6CFD"/>
    <w:rsid w:val="002F6F11"/>
    <w:rsid w:val="002F733B"/>
    <w:rsid w:val="002F7644"/>
    <w:rsid w:val="002F76CD"/>
    <w:rsid w:val="002F7C45"/>
    <w:rsid w:val="003005E4"/>
    <w:rsid w:val="00300B00"/>
    <w:rsid w:val="003015E3"/>
    <w:rsid w:val="003028C6"/>
    <w:rsid w:val="0030297F"/>
    <w:rsid w:val="00305396"/>
    <w:rsid w:val="003058F2"/>
    <w:rsid w:val="00306163"/>
    <w:rsid w:val="0030620A"/>
    <w:rsid w:val="003067BD"/>
    <w:rsid w:val="00307849"/>
    <w:rsid w:val="00311D65"/>
    <w:rsid w:val="00311FE5"/>
    <w:rsid w:val="00312527"/>
    <w:rsid w:val="003129F0"/>
    <w:rsid w:val="00313B61"/>
    <w:rsid w:val="00314218"/>
    <w:rsid w:val="00314ED4"/>
    <w:rsid w:val="00315409"/>
    <w:rsid w:val="00316AB5"/>
    <w:rsid w:val="00317CAA"/>
    <w:rsid w:val="00320D31"/>
    <w:rsid w:val="00322463"/>
    <w:rsid w:val="003237C3"/>
    <w:rsid w:val="00323A94"/>
    <w:rsid w:val="00324702"/>
    <w:rsid w:val="00324F4A"/>
    <w:rsid w:val="00325ECC"/>
    <w:rsid w:val="003262F2"/>
    <w:rsid w:val="003269DA"/>
    <w:rsid w:val="00326CF2"/>
    <w:rsid w:val="003278E4"/>
    <w:rsid w:val="003307D5"/>
    <w:rsid w:val="00330CAE"/>
    <w:rsid w:val="00330E41"/>
    <w:rsid w:val="003316B2"/>
    <w:rsid w:val="0033197A"/>
    <w:rsid w:val="003329E6"/>
    <w:rsid w:val="00332EA4"/>
    <w:rsid w:val="003346AB"/>
    <w:rsid w:val="00335003"/>
    <w:rsid w:val="00335CDD"/>
    <w:rsid w:val="00336684"/>
    <w:rsid w:val="003368B1"/>
    <w:rsid w:val="00336B2A"/>
    <w:rsid w:val="003372AB"/>
    <w:rsid w:val="0033773A"/>
    <w:rsid w:val="00341B11"/>
    <w:rsid w:val="00341E07"/>
    <w:rsid w:val="0034226B"/>
    <w:rsid w:val="00342FCB"/>
    <w:rsid w:val="0034577A"/>
    <w:rsid w:val="003460D6"/>
    <w:rsid w:val="00346348"/>
    <w:rsid w:val="00346DD1"/>
    <w:rsid w:val="003476BE"/>
    <w:rsid w:val="003501C7"/>
    <w:rsid w:val="003505E6"/>
    <w:rsid w:val="003523FA"/>
    <w:rsid w:val="003526C2"/>
    <w:rsid w:val="003535C9"/>
    <w:rsid w:val="00353F15"/>
    <w:rsid w:val="00354CAA"/>
    <w:rsid w:val="00355857"/>
    <w:rsid w:val="003559A1"/>
    <w:rsid w:val="00356C5B"/>
    <w:rsid w:val="00356D2C"/>
    <w:rsid w:val="00357272"/>
    <w:rsid w:val="00357B6F"/>
    <w:rsid w:val="00361893"/>
    <w:rsid w:val="00361EF0"/>
    <w:rsid w:val="00361FE7"/>
    <w:rsid w:val="003642E8"/>
    <w:rsid w:val="0036613F"/>
    <w:rsid w:val="00366534"/>
    <w:rsid w:val="003671B4"/>
    <w:rsid w:val="003705D9"/>
    <w:rsid w:val="00370ABF"/>
    <w:rsid w:val="00371CAB"/>
    <w:rsid w:val="00372018"/>
    <w:rsid w:val="0037219E"/>
    <w:rsid w:val="00372B9E"/>
    <w:rsid w:val="003730DF"/>
    <w:rsid w:val="00373137"/>
    <w:rsid w:val="0037381E"/>
    <w:rsid w:val="00373F58"/>
    <w:rsid w:val="003746B7"/>
    <w:rsid w:val="00375AC7"/>
    <w:rsid w:val="003765DD"/>
    <w:rsid w:val="00380877"/>
    <w:rsid w:val="00381DC0"/>
    <w:rsid w:val="003831F5"/>
    <w:rsid w:val="003834E0"/>
    <w:rsid w:val="0038362E"/>
    <w:rsid w:val="003839EE"/>
    <w:rsid w:val="00383CE5"/>
    <w:rsid w:val="0038492F"/>
    <w:rsid w:val="00384A52"/>
    <w:rsid w:val="00385551"/>
    <w:rsid w:val="00386286"/>
    <w:rsid w:val="00386D62"/>
    <w:rsid w:val="00387127"/>
    <w:rsid w:val="00387196"/>
    <w:rsid w:val="00387264"/>
    <w:rsid w:val="0038768D"/>
    <w:rsid w:val="003909CB"/>
    <w:rsid w:val="00390E4E"/>
    <w:rsid w:val="00391225"/>
    <w:rsid w:val="00391A9E"/>
    <w:rsid w:val="00391D2B"/>
    <w:rsid w:val="003926E3"/>
    <w:rsid w:val="00392AAB"/>
    <w:rsid w:val="00393545"/>
    <w:rsid w:val="003936FA"/>
    <w:rsid w:val="00394803"/>
    <w:rsid w:val="0039543E"/>
    <w:rsid w:val="0039545E"/>
    <w:rsid w:val="0039568E"/>
    <w:rsid w:val="00396BD6"/>
    <w:rsid w:val="003970C3"/>
    <w:rsid w:val="003A0101"/>
    <w:rsid w:val="003A08D2"/>
    <w:rsid w:val="003A09B8"/>
    <w:rsid w:val="003A1CF6"/>
    <w:rsid w:val="003A274B"/>
    <w:rsid w:val="003A2BAE"/>
    <w:rsid w:val="003A39D3"/>
    <w:rsid w:val="003A4381"/>
    <w:rsid w:val="003A4690"/>
    <w:rsid w:val="003A4ABA"/>
    <w:rsid w:val="003A54A6"/>
    <w:rsid w:val="003A6D6E"/>
    <w:rsid w:val="003A6F05"/>
    <w:rsid w:val="003B1C39"/>
    <w:rsid w:val="003B302A"/>
    <w:rsid w:val="003B316E"/>
    <w:rsid w:val="003B3413"/>
    <w:rsid w:val="003B36DD"/>
    <w:rsid w:val="003B3819"/>
    <w:rsid w:val="003B3A0F"/>
    <w:rsid w:val="003B44AC"/>
    <w:rsid w:val="003B6A25"/>
    <w:rsid w:val="003C05EA"/>
    <w:rsid w:val="003C1330"/>
    <w:rsid w:val="003C3F82"/>
    <w:rsid w:val="003C4035"/>
    <w:rsid w:val="003C442C"/>
    <w:rsid w:val="003C479C"/>
    <w:rsid w:val="003C54E8"/>
    <w:rsid w:val="003C5A01"/>
    <w:rsid w:val="003C5D62"/>
    <w:rsid w:val="003C6055"/>
    <w:rsid w:val="003C63DF"/>
    <w:rsid w:val="003C7274"/>
    <w:rsid w:val="003C74F6"/>
    <w:rsid w:val="003D017D"/>
    <w:rsid w:val="003D0BFD"/>
    <w:rsid w:val="003D12A2"/>
    <w:rsid w:val="003D2237"/>
    <w:rsid w:val="003D2829"/>
    <w:rsid w:val="003D2DE8"/>
    <w:rsid w:val="003D311C"/>
    <w:rsid w:val="003D42A0"/>
    <w:rsid w:val="003D5665"/>
    <w:rsid w:val="003D64E1"/>
    <w:rsid w:val="003D66B0"/>
    <w:rsid w:val="003D7161"/>
    <w:rsid w:val="003D7B30"/>
    <w:rsid w:val="003E0AF1"/>
    <w:rsid w:val="003E0CEF"/>
    <w:rsid w:val="003E3481"/>
    <w:rsid w:val="003E4E5E"/>
    <w:rsid w:val="003E5A79"/>
    <w:rsid w:val="003E60B0"/>
    <w:rsid w:val="003E629A"/>
    <w:rsid w:val="003E742F"/>
    <w:rsid w:val="003F0427"/>
    <w:rsid w:val="003F043D"/>
    <w:rsid w:val="003F0AC0"/>
    <w:rsid w:val="003F1FBD"/>
    <w:rsid w:val="003F2783"/>
    <w:rsid w:val="003F43D0"/>
    <w:rsid w:val="003F5B43"/>
    <w:rsid w:val="003F7F6E"/>
    <w:rsid w:val="00400148"/>
    <w:rsid w:val="0040191D"/>
    <w:rsid w:val="0040222F"/>
    <w:rsid w:val="00405047"/>
    <w:rsid w:val="00405367"/>
    <w:rsid w:val="004058BD"/>
    <w:rsid w:val="00407272"/>
    <w:rsid w:val="00411E88"/>
    <w:rsid w:val="004127EC"/>
    <w:rsid w:val="00412DF9"/>
    <w:rsid w:val="00414AC1"/>
    <w:rsid w:val="0041512A"/>
    <w:rsid w:val="00415D5A"/>
    <w:rsid w:val="00415D7A"/>
    <w:rsid w:val="00415DD1"/>
    <w:rsid w:val="00416157"/>
    <w:rsid w:val="00416A40"/>
    <w:rsid w:val="00416E97"/>
    <w:rsid w:val="0041707D"/>
    <w:rsid w:val="0042024E"/>
    <w:rsid w:val="00420890"/>
    <w:rsid w:val="00420C15"/>
    <w:rsid w:val="00421206"/>
    <w:rsid w:val="0042173E"/>
    <w:rsid w:val="00425C3F"/>
    <w:rsid w:val="004272E7"/>
    <w:rsid w:val="00430B6C"/>
    <w:rsid w:val="00431F55"/>
    <w:rsid w:val="004333E0"/>
    <w:rsid w:val="004349AA"/>
    <w:rsid w:val="00435195"/>
    <w:rsid w:val="00436F06"/>
    <w:rsid w:val="00436F25"/>
    <w:rsid w:val="00440862"/>
    <w:rsid w:val="00440902"/>
    <w:rsid w:val="00441FE2"/>
    <w:rsid w:val="00441FE6"/>
    <w:rsid w:val="00442076"/>
    <w:rsid w:val="0044294F"/>
    <w:rsid w:val="00442EAA"/>
    <w:rsid w:val="00443F7F"/>
    <w:rsid w:val="00443FEC"/>
    <w:rsid w:val="0044442C"/>
    <w:rsid w:val="00445E41"/>
    <w:rsid w:val="00450973"/>
    <w:rsid w:val="00451667"/>
    <w:rsid w:val="004554A7"/>
    <w:rsid w:val="00455D0D"/>
    <w:rsid w:val="00455FEE"/>
    <w:rsid w:val="00456717"/>
    <w:rsid w:val="00456D48"/>
    <w:rsid w:val="004573C2"/>
    <w:rsid w:val="00457563"/>
    <w:rsid w:val="00457820"/>
    <w:rsid w:val="00457AB5"/>
    <w:rsid w:val="0046048C"/>
    <w:rsid w:val="0046097D"/>
    <w:rsid w:val="004616CD"/>
    <w:rsid w:val="00461A21"/>
    <w:rsid w:val="00462DA5"/>
    <w:rsid w:val="004645B4"/>
    <w:rsid w:val="00465882"/>
    <w:rsid w:val="004665A5"/>
    <w:rsid w:val="0046793F"/>
    <w:rsid w:val="00470906"/>
    <w:rsid w:val="0047117E"/>
    <w:rsid w:val="00471DCD"/>
    <w:rsid w:val="00471FBA"/>
    <w:rsid w:val="00471FF4"/>
    <w:rsid w:val="00473053"/>
    <w:rsid w:val="00473493"/>
    <w:rsid w:val="00474071"/>
    <w:rsid w:val="00474196"/>
    <w:rsid w:val="00474739"/>
    <w:rsid w:val="00474900"/>
    <w:rsid w:val="004769EF"/>
    <w:rsid w:val="0047741F"/>
    <w:rsid w:val="0047742A"/>
    <w:rsid w:val="004805AF"/>
    <w:rsid w:val="00481142"/>
    <w:rsid w:val="00482A72"/>
    <w:rsid w:val="00482D8D"/>
    <w:rsid w:val="0048419B"/>
    <w:rsid w:val="00485093"/>
    <w:rsid w:val="00485C5C"/>
    <w:rsid w:val="0048609C"/>
    <w:rsid w:val="00487F70"/>
    <w:rsid w:val="004906F3"/>
    <w:rsid w:val="00491D5A"/>
    <w:rsid w:val="00492A90"/>
    <w:rsid w:val="0049300E"/>
    <w:rsid w:val="0049573C"/>
    <w:rsid w:val="004962A0"/>
    <w:rsid w:val="00497208"/>
    <w:rsid w:val="00497EB0"/>
    <w:rsid w:val="004A1697"/>
    <w:rsid w:val="004A2596"/>
    <w:rsid w:val="004A273C"/>
    <w:rsid w:val="004A3C18"/>
    <w:rsid w:val="004A4168"/>
    <w:rsid w:val="004A4C34"/>
    <w:rsid w:val="004A6C9A"/>
    <w:rsid w:val="004A7F43"/>
    <w:rsid w:val="004B12E7"/>
    <w:rsid w:val="004B1714"/>
    <w:rsid w:val="004B20A7"/>
    <w:rsid w:val="004B27A9"/>
    <w:rsid w:val="004B3D2D"/>
    <w:rsid w:val="004B4730"/>
    <w:rsid w:val="004B4FEA"/>
    <w:rsid w:val="004B5FAF"/>
    <w:rsid w:val="004B78B0"/>
    <w:rsid w:val="004B78DB"/>
    <w:rsid w:val="004C001F"/>
    <w:rsid w:val="004C0372"/>
    <w:rsid w:val="004C0E43"/>
    <w:rsid w:val="004C0E8A"/>
    <w:rsid w:val="004C1CCD"/>
    <w:rsid w:val="004C21BB"/>
    <w:rsid w:val="004C21D5"/>
    <w:rsid w:val="004C2BCF"/>
    <w:rsid w:val="004C2CE6"/>
    <w:rsid w:val="004C2D08"/>
    <w:rsid w:val="004C3124"/>
    <w:rsid w:val="004C3717"/>
    <w:rsid w:val="004C3810"/>
    <w:rsid w:val="004C44F5"/>
    <w:rsid w:val="004C519C"/>
    <w:rsid w:val="004C6974"/>
    <w:rsid w:val="004C6C54"/>
    <w:rsid w:val="004C6E93"/>
    <w:rsid w:val="004C7BCE"/>
    <w:rsid w:val="004D2612"/>
    <w:rsid w:val="004D3963"/>
    <w:rsid w:val="004D3DB8"/>
    <w:rsid w:val="004D44C3"/>
    <w:rsid w:val="004D4621"/>
    <w:rsid w:val="004D4EAF"/>
    <w:rsid w:val="004D5336"/>
    <w:rsid w:val="004D5705"/>
    <w:rsid w:val="004D66AB"/>
    <w:rsid w:val="004D6863"/>
    <w:rsid w:val="004D6FF1"/>
    <w:rsid w:val="004D71D5"/>
    <w:rsid w:val="004D7D11"/>
    <w:rsid w:val="004E00FA"/>
    <w:rsid w:val="004E0309"/>
    <w:rsid w:val="004E03C7"/>
    <w:rsid w:val="004E0933"/>
    <w:rsid w:val="004E1C38"/>
    <w:rsid w:val="004E2CC1"/>
    <w:rsid w:val="004E3EA4"/>
    <w:rsid w:val="004E4CC9"/>
    <w:rsid w:val="004E5708"/>
    <w:rsid w:val="004E5AC1"/>
    <w:rsid w:val="004E5AFB"/>
    <w:rsid w:val="004E5BCA"/>
    <w:rsid w:val="004E5E2B"/>
    <w:rsid w:val="004E6215"/>
    <w:rsid w:val="004E66D4"/>
    <w:rsid w:val="004E68DD"/>
    <w:rsid w:val="004F0356"/>
    <w:rsid w:val="004F106B"/>
    <w:rsid w:val="004F12E8"/>
    <w:rsid w:val="004F18B1"/>
    <w:rsid w:val="004F40E6"/>
    <w:rsid w:val="004F6B7A"/>
    <w:rsid w:val="004F762D"/>
    <w:rsid w:val="00500890"/>
    <w:rsid w:val="00500EB2"/>
    <w:rsid w:val="00501AA0"/>
    <w:rsid w:val="00502C88"/>
    <w:rsid w:val="0050321C"/>
    <w:rsid w:val="0050409B"/>
    <w:rsid w:val="005057E4"/>
    <w:rsid w:val="00505914"/>
    <w:rsid w:val="00506453"/>
    <w:rsid w:val="00510089"/>
    <w:rsid w:val="00510155"/>
    <w:rsid w:val="00510E9E"/>
    <w:rsid w:val="00511CC5"/>
    <w:rsid w:val="00515B3C"/>
    <w:rsid w:val="005162FC"/>
    <w:rsid w:val="0051699B"/>
    <w:rsid w:val="00517906"/>
    <w:rsid w:val="00520017"/>
    <w:rsid w:val="0052110B"/>
    <w:rsid w:val="00521878"/>
    <w:rsid w:val="005218F0"/>
    <w:rsid w:val="005224F1"/>
    <w:rsid w:val="00523A1E"/>
    <w:rsid w:val="0052527F"/>
    <w:rsid w:val="00525DD3"/>
    <w:rsid w:val="00530300"/>
    <w:rsid w:val="0053034F"/>
    <w:rsid w:val="0053337E"/>
    <w:rsid w:val="0053341A"/>
    <w:rsid w:val="00533651"/>
    <w:rsid w:val="005344D9"/>
    <w:rsid w:val="00534CC9"/>
    <w:rsid w:val="00535632"/>
    <w:rsid w:val="005401E6"/>
    <w:rsid w:val="00540B8D"/>
    <w:rsid w:val="00540C52"/>
    <w:rsid w:val="00540E56"/>
    <w:rsid w:val="00541BD6"/>
    <w:rsid w:val="00543683"/>
    <w:rsid w:val="005436C0"/>
    <w:rsid w:val="00543D84"/>
    <w:rsid w:val="005444A8"/>
    <w:rsid w:val="00544CCE"/>
    <w:rsid w:val="00545782"/>
    <w:rsid w:val="00545D62"/>
    <w:rsid w:val="0054652C"/>
    <w:rsid w:val="00546F76"/>
    <w:rsid w:val="0054777F"/>
    <w:rsid w:val="00547911"/>
    <w:rsid w:val="005479BC"/>
    <w:rsid w:val="00547C69"/>
    <w:rsid w:val="00550277"/>
    <w:rsid w:val="0055030C"/>
    <w:rsid w:val="005519AB"/>
    <w:rsid w:val="005520A8"/>
    <w:rsid w:val="00552930"/>
    <w:rsid w:val="00552D6C"/>
    <w:rsid w:val="00554066"/>
    <w:rsid w:val="0055420E"/>
    <w:rsid w:val="005553BA"/>
    <w:rsid w:val="0055543D"/>
    <w:rsid w:val="005554FE"/>
    <w:rsid w:val="0055556A"/>
    <w:rsid w:val="0055579E"/>
    <w:rsid w:val="005558C3"/>
    <w:rsid w:val="00555ADF"/>
    <w:rsid w:val="00556DF0"/>
    <w:rsid w:val="00557636"/>
    <w:rsid w:val="005622FB"/>
    <w:rsid w:val="00562B4E"/>
    <w:rsid w:val="0056386F"/>
    <w:rsid w:val="00564888"/>
    <w:rsid w:val="00564B8A"/>
    <w:rsid w:val="00565779"/>
    <w:rsid w:val="0056633D"/>
    <w:rsid w:val="0056634B"/>
    <w:rsid w:val="0056718B"/>
    <w:rsid w:val="005671C8"/>
    <w:rsid w:val="00570C51"/>
    <w:rsid w:val="0057582A"/>
    <w:rsid w:val="00575A76"/>
    <w:rsid w:val="00575DB9"/>
    <w:rsid w:val="005760C7"/>
    <w:rsid w:val="005764D2"/>
    <w:rsid w:val="00576A12"/>
    <w:rsid w:val="00580B99"/>
    <w:rsid w:val="00582486"/>
    <w:rsid w:val="00582495"/>
    <w:rsid w:val="00584031"/>
    <w:rsid w:val="00584756"/>
    <w:rsid w:val="005856DA"/>
    <w:rsid w:val="00585935"/>
    <w:rsid w:val="0058642D"/>
    <w:rsid w:val="00587165"/>
    <w:rsid w:val="00590BAF"/>
    <w:rsid w:val="00590F26"/>
    <w:rsid w:val="00592499"/>
    <w:rsid w:val="005927DE"/>
    <w:rsid w:val="00593922"/>
    <w:rsid w:val="00594822"/>
    <w:rsid w:val="00594F60"/>
    <w:rsid w:val="00596270"/>
    <w:rsid w:val="00596709"/>
    <w:rsid w:val="005A03BC"/>
    <w:rsid w:val="005A314C"/>
    <w:rsid w:val="005A37FE"/>
    <w:rsid w:val="005A385D"/>
    <w:rsid w:val="005A389B"/>
    <w:rsid w:val="005A3C1E"/>
    <w:rsid w:val="005A4694"/>
    <w:rsid w:val="005A4D80"/>
    <w:rsid w:val="005A6560"/>
    <w:rsid w:val="005A7569"/>
    <w:rsid w:val="005B0023"/>
    <w:rsid w:val="005B03C2"/>
    <w:rsid w:val="005B055C"/>
    <w:rsid w:val="005B0855"/>
    <w:rsid w:val="005B1663"/>
    <w:rsid w:val="005B1BD7"/>
    <w:rsid w:val="005B31CD"/>
    <w:rsid w:val="005B3395"/>
    <w:rsid w:val="005B4502"/>
    <w:rsid w:val="005B6D69"/>
    <w:rsid w:val="005B6DF4"/>
    <w:rsid w:val="005B7A6D"/>
    <w:rsid w:val="005B7B58"/>
    <w:rsid w:val="005B7D1D"/>
    <w:rsid w:val="005C0852"/>
    <w:rsid w:val="005C0BD0"/>
    <w:rsid w:val="005C167B"/>
    <w:rsid w:val="005C1790"/>
    <w:rsid w:val="005C200B"/>
    <w:rsid w:val="005C2A63"/>
    <w:rsid w:val="005C2AEC"/>
    <w:rsid w:val="005C31B8"/>
    <w:rsid w:val="005C33C7"/>
    <w:rsid w:val="005C3FD3"/>
    <w:rsid w:val="005C4210"/>
    <w:rsid w:val="005C4755"/>
    <w:rsid w:val="005C4B4A"/>
    <w:rsid w:val="005C535B"/>
    <w:rsid w:val="005C5514"/>
    <w:rsid w:val="005C6EAE"/>
    <w:rsid w:val="005C7852"/>
    <w:rsid w:val="005D03C8"/>
    <w:rsid w:val="005D0533"/>
    <w:rsid w:val="005D058F"/>
    <w:rsid w:val="005D0777"/>
    <w:rsid w:val="005D0B3F"/>
    <w:rsid w:val="005D1D08"/>
    <w:rsid w:val="005D1D78"/>
    <w:rsid w:val="005D1FEA"/>
    <w:rsid w:val="005D28A8"/>
    <w:rsid w:val="005D2D14"/>
    <w:rsid w:val="005D36D3"/>
    <w:rsid w:val="005D3816"/>
    <w:rsid w:val="005D429E"/>
    <w:rsid w:val="005D431B"/>
    <w:rsid w:val="005D53A8"/>
    <w:rsid w:val="005D6130"/>
    <w:rsid w:val="005D62FE"/>
    <w:rsid w:val="005D657E"/>
    <w:rsid w:val="005D72CF"/>
    <w:rsid w:val="005D7649"/>
    <w:rsid w:val="005D7993"/>
    <w:rsid w:val="005D7E2A"/>
    <w:rsid w:val="005E0D8C"/>
    <w:rsid w:val="005E14B3"/>
    <w:rsid w:val="005E2274"/>
    <w:rsid w:val="005E2825"/>
    <w:rsid w:val="005E2885"/>
    <w:rsid w:val="005E3C6B"/>
    <w:rsid w:val="005E4F0E"/>
    <w:rsid w:val="005E69BD"/>
    <w:rsid w:val="005E7934"/>
    <w:rsid w:val="005F0043"/>
    <w:rsid w:val="005F07C6"/>
    <w:rsid w:val="005F0BBC"/>
    <w:rsid w:val="005F0F80"/>
    <w:rsid w:val="005F1AEB"/>
    <w:rsid w:val="005F1C79"/>
    <w:rsid w:val="005F3498"/>
    <w:rsid w:val="005F42D6"/>
    <w:rsid w:val="005F49EE"/>
    <w:rsid w:val="005F5155"/>
    <w:rsid w:val="005F5AEA"/>
    <w:rsid w:val="005F67B1"/>
    <w:rsid w:val="005F690E"/>
    <w:rsid w:val="005F7F81"/>
    <w:rsid w:val="00600950"/>
    <w:rsid w:val="00601396"/>
    <w:rsid w:val="00601767"/>
    <w:rsid w:val="00602236"/>
    <w:rsid w:val="00602727"/>
    <w:rsid w:val="00602847"/>
    <w:rsid w:val="00603366"/>
    <w:rsid w:val="00605534"/>
    <w:rsid w:val="00606192"/>
    <w:rsid w:val="00607643"/>
    <w:rsid w:val="00610C37"/>
    <w:rsid w:val="00612CB7"/>
    <w:rsid w:val="006133E6"/>
    <w:rsid w:val="0061365A"/>
    <w:rsid w:val="00613F84"/>
    <w:rsid w:val="006142C5"/>
    <w:rsid w:val="00615075"/>
    <w:rsid w:val="00616B5A"/>
    <w:rsid w:val="006202F5"/>
    <w:rsid w:val="006222F4"/>
    <w:rsid w:val="00623389"/>
    <w:rsid w:val="0062407A"/>
    <w:rsid w:val="00625658"/>
    <w:rsid w:val="00626D81"/>
    <w:rsid w:val="006302ED"/>
    <w:rsid w:val="00630AA0"/>
    <w:rsid w:val="00630F82"/>
    <w:rsid w:val="00631091"/>
    <w:rsid w:val="0063209E"/>
    <w:rsid w:val="006322CF"/>
    <w:rsid w:val="006325C8"/>
    <w:rsid w:val="00633067"/>
    <w:rsid w:val="00633E77"/>
    <w:rsid w:val="00634900"/>
    <w:rsid w:val="00634D4D"/>
    <w:rsid w:val="00635B4B"/>
    <w:rsid w:val="0063616D"/>
    <w:rsid w:val="00636487"/>
    <w:rsid w:val="006375FA"/>
    <w:rsid w:val="00637AB6"/>
    <w:rsid w:val="006428F7"/>
    <w:rsid w:val="00643C3E"/>
    <w:rsid w:val="006441B6"/>
    <w:rsid w:val="006445D3"/>
    <w:rsid w:val="00644EA1"/>
    <w:rsid w:val="006453E8"/>
    <w:rsid w:val="006476F6"/>
    <w:rsid w:val="00650547"/>
    <w:rsid w:val="0065088F"/>
    <w:rsid w:val="0065098D"/>
    <w:rsid w:val="00650BB2"/>
    <w:rsid w:val="00650CAE"/>
    <w:rsid w:val="00651093"/>
    <w:rsid w:val="00653F2B"/>
    <w:rsid w:val="00655191"/>
    <w:rsid w:val="006559E8"/>
    <w:rsid w:val="00655E2D"/>
    <w:rsid w:val="00656A36"/>
    <w:rsid w:val="006572CA"/>
    <w:rsid w:val="00657EFB"/>
    <w:rsid w:val="00660314"/>
    <w:rsid w:val="006607B1"/>
    <w:rsid w:val="00662175"/>
    <w:rsid w:val="00662D06"/>
    <w:rsid w:val="00662F16"/>
    <w:rsid w:val="006630DC"/>
    <w:rsid w:val="006633C5"/>
    <w:rsid w:val="006636CF"/>
    <w:rsid w:val="006642FC"/>
    <w:rsid w:val="00664FC9"/>
    <w:rsid w:val="006651D6"/>
    <w:rsid w:val="006653A4"/>
    <w:rsid w:val="006660EF"/>
    <w:rsid w:val="00666B60"/>
    <w:rsid w:val="00666DDB"/>
    <w:rsid w:val="006673E2"/>
    <w:rsid w:val="00667A42"/>
    <w:rsid w:val="0067038B"/>
    <w:rsid w:val="0067057E"/>
    <w:rsid w:val="00670AB8"/>
    <w:rsid w:val="00670E40"/>
    <w:rsid w:val="0067250F"/>
    <w:rsid w:val="00673BBA"/>
    <w:rsid w:val="00673E21"/>
    <w:rsid w:val="006745C3"/>
    <w:rsid w:val="0068039E"/>
    <w:rsid w:val="00681932"/>
    <w:rsid w:val="00681BCD"/>
    <w:rsid w:val="00681CB1"/>
    <w:rsid w:val="0068262D"/>
    <w:rsid w:val="006829DD"/>
    <w:rsid w:val="00682EEA"/>
    <w:rsid w:val="00683833"/>
    <w:rsid w:val="00683964"/>
    <w:rsid w:val="006843E0"/>
    <w:rsid w:val="00684456"/>
    <w:rsid w:val="006868C3"/>
    <w:rsid w:val="00686BE6"/>
    <w:rsid w:val="00690C02"/>
    <w:rsid w:val="00691167"/>
    <w:rsid w:val="00691204"/>
    <w:rsid w:val="00691286"/>
    <w:rsid w:val="00691BAB"/>
    <w:rsid w:val="00692202"/>
    <w:rsid w:val="00693437"/>
    <w:rsid w:val="00693989"/>
    <w:rsid w:val="00694027"/>
    <w:rsid w:val="006958DE"/>
    <w:rsid w:val="00696657"/>
    <w:rsid w:val="00696A14"/>
    <w:rsid w:val="00696E16"/>
    <w:rsid w:val="00697076"/>
    <w:rsid w:val="00697252"/>
    <w:rsid w:val="00697BD7"/>
    <w:rsid w:val="00697CCC"/>
    <w:rsid w:val="00697DC3"/>
    <w:rsid w:val="00697F11"/>
    <w:rsid w:val="006A0102"/>
    <w:rsid w:val="006A0B36"/>
    <w:rsid w:val="006A15E8"/>
    <w:rsid w:val="006A17EB"/>
    <w:rsid w:val="006A19F2"/>
    <w:rsid w:val="006A30C5"/>
    <w:rsid w:val="006A384C"/>
    <w:rsid w:val="006A442F"/>
    <w:rsid w:val="006A5325"/>
    <w:rsid w:val="006A5D38"/>
    <w:rsid w:val="006A5FE5"/>
    <w:rsid w:val="006A6048"/>
    <w:rsid w:val="006A7920"/>
    <w:rsid w:val="006A7BCC"/>
    <w:rsid w:val="006B2A82"/>
    <w:rsid w:val="006B34C2"/>
    <w:rsid w:val="006B65CB"/>
    <w:rsid w:val="006C0BE9"/>
    <w:rsid w:val="006C2252"/>
    <w:rsid w:val="006C285B"/>
    <w:rsid w:val="006C36E6"/>
    <w:rsid w:val="006C53CE"/>
    <w:rsid w:val="006C5B05"/>
    <w:rsid w:val="006C730D"/>
    <w:rsid w:val="006C77DA"/>
    <w:rsid w:val="006C7E94"/>
    <w:rsid w:val="006D132B"/>
    <w:rsid w:val="006D3033"/>
    <w:rsid w:val="006D5CE8"/>
    <w:rsid w:val="006D64A1"/>
    <w:rsid w:val="006D6DE2"/>
    <w:rsid w:val="006D7162"/>
    <w:rsid w:val="006D7D08"/>
    <w:rsid w:val="006E2135"/>
    <w:rsid w:val="006E2918"/>
    <w:rsid w:val="006E351D"/>
    <w:rsid w:val="006E554E"/>
    <w:rsid w:val="006E5D9A"/>
    <w:rsid w:val="006E7420"/>
    <w:rsid w:val="006E7FDF"/>
    <w:rsid w:val="006F01DD"/>
    <w:rsid w:val="006F061D"/>
    <w:rsid w:val="006F101A"/>
    <w:rsid w:val="006F4AC8"/>
    <w:rsid w:val="006F6645"/>
    <w:rsid w:val="006F6B6E"/>
    <w:rsid w:val="006F7835"/>
    <w:rsid w:val="007004E9"/>
    <w:rsid w:val="00700EC6"/>
    <w:rsid w:val="007024D9"/>
    <w:rsid w:val="0070295D"/>
    <w:rsid w:val="00702986"/>
    <w:rsid w:val="00703233"/>
    <w:rsid w:val="00703E67"/>
    <w:rsid w:val="00703F1A"/>
    <w:rsid w:val="00704CC4"/>
    <w:rsid w:val="00704F9C"/>
    <w:rsid w:val="00704FD2"/>
    <w:rsid w:val="007076AB"/>
    <w:rsid w:val="00707878"/>
    <w:rsid w:val="00711729"/>
    <w:rsid w:val="00712616"/>
    <w:rsid w:val="00712903"/>
    <w:rsid w:val="00713C48"/>
    <w:rsid w:val="007141A1"/>
    <w:rsid w:val="00714B82"/>
    <w:rsid w:val="007168B1"/>
    <w:rsid w:val="007178BD"/>
    <w:rsid w:val="00717999"/>
    <w:rsid w:val="00721C09"/>
    <w:rsid w:val="00721F3F"/>
    <w:rsid w:val="00722232"/>
    <w:rsid w:val="00722A77"/>
    <w:rsid w:val="00723063"/>
    <w:rsid w:val="00723920"/>
    <w:rsid w:val="00723D81"/>
    <w:rsid w:val="00723F86"/>
    <w:rsid w:val="007251B5"/>
    <w:rsid w:val="0072677D"/>
    <w:rsid w:val="007320E2"/>
    <w:rsid w:val="007323A4"/>
    <w:rsid w:val="0073311F"/>
    <w:rsid w:val="00734231"/>
    <w:rsid w:val="007345BC"/>
    <w:rsid w:val="00734CCE"/>
    <w:rsid w:val="00735FF7"/>
    <w:rsid w:val="00736550"/>
    <w:rsid w:val="0073683C"/>
    <w:rsid w:val="007370E5"/>
    <w:rsid w:val="00737602"/>
    <w:rsid w:val="00737CD6"/>
    <w:rsid w:val="00740D57"/>
    <w:rsid w:val="007417D2"/>
    <w:rsid w:val="007420DE"/>
    <w:rsid w:val="007432A3"/>
    <w:rsid w:val="007437D2"/>
    <w:rsid w:val="007442AB"/>
    <w:rsid w:val="0074738D"/>
    <w:rsid w:val="00750184"/>
    <w:rsid w:val="0075086B"/>
    <w:rsid w:val="00750C95"/>
    <w:rsid w:val="00753164"/>
    <w:rsid w:val="007531D7"/>
    <w:rsid w:val="00754565"/>
    <w:rsid w:val="00754C70"/>
    <w:rsid w:val="0075530D"/>
    <w:rsid w:val="007556E1"/>
    <w:rsid w:val="007557FA"/>
    <w:rsid w:val="0075583B"/>
    <w:rsid w:val="00755A84"/>
    <w:rsid w:val="00755F0C"/>
    <w:rsid w:val="00757E4A"/>
    <w:rsid w:val="0076053E"/>
    <w:rsid w:val="0076143E"/>
    <w:rsid w:val="00761817"/>
    <w:rsid w:val="00761DEB"/>
    <w:rsid w:val="007634EF"/>
    <w:rsid w:val="007637B4"/>
    <w:rsid w:val="007644C4"/>
    <w:rsid w:val="00764654"/>
    <w:rsid w:val="0076465A"/>
    <w:rsid w:val="00765C47"/>
    <w:rsid w:val="007702F7"/>
    <w:rsid w:val="007707C9"/>
    <w:rsid w:val="00770816"/>
    <w:rsid w:val="00770A38"/>
    <w:rsid w:val="007725BF"/>
    <w:rsid w:val="0077483E"/>
    <w:rsid w:val="00775531"/>
    <w:rsid w:val="00775EE6"/>
    <w:rsid w:val="007761B8"/>
    <w:rsid w:val="0077724E"/>
    <w:rsid w:val="007819BE"/>
    <w:rsid w:val="00783074"/>
    <w:rsid w:val="007837AB"/>
    <w:rsid w:val="00783955"/>
    <w:rsid w:val="007839A3"/>
    <w:rsid w:val="00783EDF"/>
    <w:rsid w:val="007842B2"/>
    <w:rsid w:val="007849CA"/>
    <w:rsid w:val="007851CE"/>
    <w:rsid w:val="0078520A"/>
    <w:rsid w:val="0078581F"/>
    <w:rsid w:val="00786146"/>
    <w:rsid w:val="007862FB"/>
    <w:rsid w:val="00787CFC"/>
    <w:rsid w:val="007906BB"/>
    <w:rsid w:val="00792D09"/>
    <w:rsid w:val="00792F58"/>
    <w:rsid w:val="007946F1"/>
    <w:rsid w:val="0079714B"/>
    <w:rsid w:val="007A0025"/>
    <w:rsid w:val="007A0129"/>
    <w:rsid w:val="007A057E"/>
    <w:rsid w:val="007A05EE"/>
    <w:rsid w:val="007A1631"/>
    <w:rsid w:val="007A1A4C"/>
    <w:rsid w:val="007A2DC5"/>
    <w:rsid w:val="007A31EF"/>
    <w:rsid w:val="007A3349"/>
    <w:rsid w:val="007A3778"/>
    <w:rsid w:val="007A3C4E"/>
    <w:rsid w:val="007A4042"/>
    <w:rsid w:val="007A4E5F"/>
    <w:rsid w:val="007A4FF7"/>
    <w:rsid w:val="007A5A26"/>
    <w:rsid w:val="007A5CFA"/>
    <w:rsid w:val="007A6B64"/>
    <w:rsid w:val="007A6CB6"/>
    <w:rsid w:val="007A7DE7"/>
    <w:rsid w:val="007A7E2F"/>
    <w:rsid w:val="007B0549"/>
    <w:rsid w:val="007B0935"/>
    <w:rsid w:val="007B0AEE"/>
    <w:rsid w:val="007B1418"/>
    <w:rsid w:val="007B1DED"/>
    <w:rsid w:val="007B2EAA"/>
    <w:rsid w:val="007B4D51"/>
    <w:rsid w:val="007B53BC"/>
    <w:rsid w:val="007B5C62"/>
    <w:rsid w:val="007B60C1"/>
    <w:rsid w:val="007B6BF9"/>
    <w:rsid w:val="007B7880"/>
    <w:rsid w:val="007C1368"/>
    <w:rsid w:val="007C355F"/>
    <w:rsid w:val="007C3A48"/>
    <w:rsid w:val="007C3DDC"/>
    <w:rsid w:val="007C4AFD"/>
    <w:rsid w:val="007C5920"/>
    <w:rsid w:val="007C5F83"/>
    <w:rsid w:val="007C68BB"/>
    <w:rsid w:val="007C7ACE"/>
    <w:rsid w:val="007C7FEA"/>
    <w:rsid w:val="007D0E3E"/>
    <w:rsid w:val="007D1820"/>
    <w:rsid w:val="007D1832"/>
    <w:rsid w:val="007D289F"/>
    <w:rsid w:val="007D3326"/>
    <w:rsid w:val="007D5531"/>
    <w:rsid w:val="007D7777"/>
    <w:rsid w:val="007E10EA"/>
    <w:rsid w:val="007E18A0"/>
    <w:rsid w:val="007E1A71"/>
    <w:rsid w:val="007E1A90"/>
    <w:rsid w:val="007E32A2"/>
    <w:rsid w:val="007E3662"/>
    <w:rsid w:val="007E3FDD"/>
    <w:rsid w:val="007E47A6"/>
    <w:rsid w:val="007E59A6"/>
    <w:rsid w:val="007E5DBB"/>
    <w:rsid w:val="007E61BA"/>
    <w:rsid w:val="007E6EA6"/>
    <w:rsid w:val="007E6EA9"/>
    <w:rsid w:val="007E7420"/>
    <w:rsid w:val="007F0292"/>
    <w:rsid w:val="007F0E5F"/>
    <w:rsid w:val="007F0F34"/>
    <w:rsid w:val="007F1A22"/>
    <w:rsid w:val="007F1A23"/>
    <w:rsid w:val="007F238F"/>
    <w:rsid w:val="007F2F2D"/>
    <w:rsid w:val="007F38C3"/>
    <w:rsid w:val="007F4469"/>
    <w:rsid w:val="007F529A"/>
    <w:rsid w:val="007F54A9"/>
    <w:rsid w:val="007F6183"/>
    <w:rsid w:val="007F62F1"/>
    <w:rsid w:val="007F6CF1"/>
    <w:rsid w:val="008006CA"/>
    <w:rsid w:val="00801EDB"/>
    <w:rsid w:val="00801FB5"/>
    <w:rsid w:val="008022EA"/>
    <w:rsid w:val="0080248B"/>
    <w:rsid w:val="0080301A"/>
    <w:rsid w:val="00803767"/>
    <w:rsid w:val="0080548A"/>
    <w:rsid w:val="00805B14"/>
    <w:rsid w:val="0080618A"/>
    <w:rsid w:val="0080728C"/>
    <w:rsid w:val="008072D0"/>
    <w:rsid w:val="0081056D"/>
    <w:rsid w:val="00812D00"/>
    <w:rsid w:val="00812FBC"/>
    <w:rsid w:val="00813D58"/>
    <w:rsid w:val="00814517"/>
    <w:rsid w:val="0081475B"/>
    <w:rsid w:val="008152F1"/>
    <w:rsid w:val="00817189"/>
    <w:rsid w:val="0082059D"/>
    <w:rsid w:val="008230FE"/>
    <w:rsid w:val="008269D3"/>
    <w:rsid w:val="00830699"/>
    <w:rsid w:val="0083188F"/>
    <w:rsid w:val="00831903"/>
    <w:rsid w:val="00831EB6"/>
    <w:rsid w:val="00832508"/>
    <w:rsid w:val="00834019"/>
    <w:rsid w:val="008344EE"/>
    <w:rsid w:val="0083475C"/>
    <w:rsid w:val="00834BF0"/>
    <w:rsid w:val="00835DBC"/>
    <w:rsid w:val="00840570"/>
    <w:rsid w:val="00840D94"/>
    <w:rsid w:val="00841097"/>
    <w:rsid w:val="00842A00"/>
    <w:rsid w:val="008457AD"/>
    <w:rsid w:val="00850F18"/>
    <w:rsid w:val="0085166B"/>
    <w:rsid w:val="00851756"/>
    <w:rsid w:val="00857F17"/>
    <w:rsid w:val="00860137"/>
    <w:rsid w:val="00860804"/>
    <w:rsid w:val="008610DD"/>
    <w:rsid w:val="0086194E"/>
    <w:rsid w:val="00861A46"/>
    <w:rsid w:val="0086325B"/>
    <w:rsid w:val="00863C85"/>
    <w:rsid w:val="00864682"/>
    <w:rsid w:val="00865357"/>
    <w:rsid w:val="00865914"/>
    <w:rsid w:val="00865EE2"/>
    <w:rsid w:val="008662C7"/>
    <w:rsid w:val="00866BF5"/>
    <w:rsid w:val="0086781F"/>
    <w:rsid w:val="00867B3C"/>
    <w:rsid w:val="00867C50"/>
    <w:rsid w:val="008705E7"/>
    <w:rsid w:val="00872A17"/>
    <w:rsid w:val="0087319D"/>
    <w:rsid w:val="008731A4"/>
    <w:rsid w:val="00873A2C"/>
    <w:rsid w:val="00873D28"/>
    <w:rsid w:val="008750D8"/>
    <w:rsid w:val="00875331"/>
    <w:rsid w:val="00880186"/>
    <w:rsid w:val="0088223A"/>
    <w:rsid w:val="0088326F"/>
    <w:rsid w:val="008833E6"/>
    <w:rsid w:val="008834AE"/>
    <w:rsid w:val="00883B74"/>
    <w:rsid w:val="00883F9B"/>
    <w:rsid w:val="0088423C"/>
    <w:rsid w:val="008843F5"/>
    <w:rsid w:val="00884CD1"/>
    <w:rsid w:val="008850AB"/>
    <w:rsid w:val="00885B45"/>
    <w:rsid w:val="00886D70"/>
    <w:rsid w:val="00887882"/>
    <w:rsid w:val="00887967"/>
    <w:rsid w:val="00887FA2"/>
    <w:rsid w:val="008900B9"/>
    <w:rsid w:val="00890801"/>
    <w:rsid w:val="0089309D"/>
    <w:rsid w:val="00893C5B"/>
    <w:rsid w:val="00893F16"/>
    <w:rsid w:val="00893F33"/>
    <w:rsid w:val="0089420B"/>
    <w:rsid w:val="00894FEE"/>
    <w:rsid w:val="00895457"/>
    <w:rsid w:val="00897016"/>
    <w:rsid w:val="00897BFA"/>
    <w:rsid w:val="008A07F5"/>
    <w:rsid w:val="008A19E6"/>
    <w:rsid w:val="008A1D46"/>
    <w:rsid w:val="008A26CA"/>
    <w:rsid w:val="008A2F13"/>
    <w:rsid w:val="008A3707"/>
    <w:rsid w:val="008A3864"/>
    <w:rsid w:val="008A4466"/>
    <w:rsid w:val="008A6E89"/>
    <w:rsid w:val="008B183F"/>
    <w:rsid w:val="008B1888"/>
    <w:rsid w:val="008B19D9"/>
    <w:rsid w:val="008B1ACF"/>
    <w:rsid w:val="008B458C"/>
    <w:rsid w:val="008B4CDE"/>
    <w:rsid w:val="008B5756"/>
    <w:rsid w:val="008B7007"/>
    <w:rsid w:val="008B709F"/>
    <w:rsid w:val="008B7184"/>
    <w:rsid w:val="008C1670"/>
    <w:rsid w:val="008C2D78"/>
    <w:rsid w:val="008C5C34"/>
    <w:rsid w:val="008C5ECA"/>
    <w:rsid w:val="008C61CB"/>
    <w:rsid w:val="008D10C9"/>
    <w:rsid w:val="008D122A"/>
    <w:rsid w:val="008D1BBA"/>
    <w:rsid w:val="008D295C"/>
    <w:rsid w:val="008D29C8"/>
    <w:rsid w:val="008D2F6B"/>
    <w:rsid w:val="008D33DD"/>
    <w:rsid w:val="008D54D7"/>
    <w:rsid w:val="008D6E61"/>
    <w:rsid w:val="008D7E3A"/>
    <w:rsid w:val="008D7F13"/>
    <w:rsid w:val="008E0673"/>
    <w:rsid w:val="008E0919"/>
    <w:rsid w:val="008E0A9C"/>
    <w:rsid w:val="008E0D86"/>
    <w:rsid w:val="008E332E"/>
    <w:rsid w:val="008E3545"/>
    <w:rsid w:val="008E46EE"/>
    <w:rsid w:val="008E5243"/>
    <w:rsid w:val="008E64BC"/>
    <w:rsid w:val="008E6736"/>
    <w:rsid w:val="008F09E8"/>
    <w:rsid w:val="008F1149"/>
    <w:rsid w:val="008F27D3"/>
    <w:rsid w:val="008F28C2"/>
    <w:rsid w:val="008F29BA"/>
    <w:rsid w:val="008F2D2F"/>
    <w:rsid w:val="008F41E7"/>
    <w:rsid w:val="008F4945"/>
    <w:rsid w:val="008F4A1F"/>
    <w:rsid w:val="008F4A8C"/>
    <w:rsid w:val="008F51CE"/>
    <w:rsid w:val="008F5625"/>
    <w:rsid w:val="008F598A"/>
    <w:rsid w:val="008F5DF8"/>
    <w:rsid w:val="008F68B2"/>
    <w:rsid w:val="008F6EDE"/>
    <w:rsid w:val="008F7E23"/>
    <w:rsid w:val="00900778"/>
    <w:rsid w:val="00903844"/>
    <w:rsid w:val="00903B5A"/>
    <w:rsid w:val="0090495A"/>
    <w:rsid w:val="00904D28"/>
    <w:rsid w:val="00906518"/>
    <w:rsid w:val="00906606"/>
    <w:rsid w:val="00906C4C"/>
    <w:rsid w:val="00906CC7"/>
    <w:rsid w:val="009078BE"/>
    <w:rsid w:val="00907C2E"/>
    <w:rsid w:val="0091100C"/>
    <w:rsid w:val="009113DC"/>
    <w:rsid w:val="00911605"/>
    <w:rsid w:val="009117B4"/>
    <w:rsid w:val="00912157"/>
    <w:rsid w:val="009131FF"/>
    <w:rsid w:val="009138FB"/>
    <w:rsid w:val="00913C6A"/>
    <w:rsid w:val="0091404A"/>
    <w:rsid w:val="009152F2"/>
    <w:rsid w:val="00915C66"/>
    <w:rsid w:val="0091672D"/>
    <w:rsid w:val="009167AE"/>
    <w:rsid w:val="00920AD1"/>
    <w:rsid w:val="0092154A"/>
    <w:rsid w:val="009222ED"/>
    <w:rsid w:val="00922654"/>
    <w:rsid w:val="00923E58"/>
    <w:rsid w:val="00925435"/>
    <w:rsid w:val="009256B0"/>
    <w:rsid w:val="009256D9"/>
    <w:rsid w:val="00926004"/>
    <w:rsid w:val="0092679F"/>
    <w:rsid w:val="00926A60"/>
    <w:rsid w:val="00927C16"/>
    <w:rsid w:val="00930D1C"/>
    <w:rsid w:val="009314B5"/>
    <w:rsid w:val="009317AB"/>
    <w:rsid w:val="00931B70"/>
    <w:rsid w:val="00933A2F"/>
    <w:rsid w:val="00933D32"/>
    <w:rsid w:val="0093418A"/>
    <w:rsid w:val="00934A61"/>
    <w:rsid w:val="0093501B"/>
    <w:rsid w:val="0093594A"/>
    <w:rsid w:val="00935DD8"/>
    <w:rsid w:val="0093761F"/>
    <w:rsid w:val="009377F1"/>
    <w:rsid w:val="009416CD"/>
    <w:rsid w:val="009425A8"/>
    <w:rsid w:val="00942CD5"/>
    <w:rsid w:val="00944632"/>
    <w:rsid w:val="0094563D"/>
    <w:rsid w:val="0094716C"/>
    <w:rsid w:val="009473F3"/>
    <w:rsid w:val="0094773F"/>
    <w:rsid w:val="00947CAF"/>
    <w:rsid w:val="009505C1"/>
    <w:rsid w:val="00951ABF"/>
    <w:rsid w:val="00951AED"/>
    <w:rsid w:val="0095396C"/>
    <w:rsid w:val="00954072"/>
    <w:rsid w:val="00954413"/>
    <w:rsid w:val="00955944"/>
    <w:rsid w:val="00957511"/>
    <w:rsid w:val="00960638"/>
    <w:rsid w:val="00961252"/>
    <w:rsid w:val="009617EB"/>
    <w:rsid w:val="009628C3"/>
    <w:rsid w:val="00963A10"/>
    <w:rsid w:val="00964197"/>
    <w:rsid w:val="00964570"/>
    <w:rsid w:val="00964C78"/>
    <w:rsid w:val="009652F3"/>
    <w:rsid w:val="00965E59"/>
    <w:rsid w:val="00965F07"/>
    <w:rsid w:val="009674CD"/>
    <w:rsid w:val="009675C8"/>
    <w:rsid w:val="00970E72"/>
    <w:rsid w:val="009714C3"/>
    <w:rsid w:val="009721B7"/>
    <w:rsid w:val="00972A96"/>
    <w:rsid w:val="00972B19"/>
    <w:rsid w:val="00973123"/>
    <w:rsid w:val="009732D0"/>
    <w:rsid w:val="009739BE"/>
    <w:rsid w:val="00974AE6"/>
    <w:rsid w:val="00980F09"/>
    <w:rsid w:val="00981104"/>
    <w:rsid w:val="009832CD"/>
    <w:rsid w:val="009833FF"/>
    <w:rsid w:val="0098362F"/>
    <w:rsid w:val="00983ABE"/>
    <w:rsid w:val="00983B7E"/>
    <w:rsid w:val="00983F20"/>
    <w:rsid w:val="0098583F"/>
    <w:rsid w:val="00986F6A"/>
    <w:rsid w:val="0098726D"/>
    <w:rsid w:val="00993A1A"/>
    <w:rsid w:val="00995AC4"/>
    <w:rsid w:val="0099636B"/>
    <w:rsid w:val="00997970"/>
    <w:rsid w:val="009A01B6"/>
    <w:rsid w:val="009A0A2E"/>
    <w:rsid w:val="009A2746"/>
    <w:rsid w:val="009A2D1F"/>
    <w:rsid w:val="009A2EF1"/>
    <w:rsid w:val="009A311B"/>
    <w:rsid w:val="009A33B6"/>
    <w:rsid w:val="009A41A8"/>
    <w:rsid w:val="009A45D7"/>
    <w:rsid w:val="009A5065"/>
    <w:rsid w:val="009A594B"/>
    <w:rsid w:val="009A5D35"/>
    <w:rsid w:val="009A5DA0"/>
    <w:rsid w:val="009A6850"/>
    <w:rsid w:val="009A7D0A"/>
    <w:rsid w:val="009B0B3C"/>
    <w:rsid w:val="009B112F"/>
    <w:rsid w:val="009B1353"/>
    <w:rsid w:val="009B163E"/>
    <w:rsid w:val="009B1659"/>
    <w:rsid w:val="009B1770"/>
    <w:rsid w:val="009B27D1"/>
    <w:rsid w:val="009B2A18"/>
    <w:rsid w:val="009B2EE5"/>
    <w:rsid w:val="009B2FE3"/>
    <w:rsid w:val="009B3642"/>
    <w:rsid w:val="009B3DEB"/>
    <w:rsid w:val="009B4C8A"/>
    <w:rsid w:val="009B5B70"/>
    <w:rsid w:val="009C0543"/>
    <w:rsid w:val="009C0D26"/>
    <w:rsid w:val="009C1AD3"/>
    <w:rsid w:val="009C1EFD"/>
    <w:rsid w:val="009C235E"/>
    <w:rsid w:val="009C2DF0"/>
    <w:rsid w:val="009C3141"/>
    <w:rsid w:val="009C36BC"/>
    <w:rsid w:val="009C3F7D"/>
    <w:rsid w:val="009C52DE"/>
    <w:rsid w:val="009C62F2"/>
    <w:rsid w:val="009C666D"/>
    <w:rsid w:val="009C785F"/>
    <w:rsid w:val="009C7AAE"/>
    <w:rsid w:val="009C7C15"/>
    <w:rsid w:val="009D0966"/>
    <w:rsid w:val="009D187C"/>
    <w:rsid w:val="009D18E0"/>
    <w:rsid w:val="009D291F"/>
    <w:rsid w:val="009D491E"/>
    <w:rsid w:val="009D4E5E"/>
    <w:rsid w:val="009D53C0"/>
    <w:rsid w:val="009D5507"/>
    <w:rsid w:val="009D6812"/>
    <w:rsid w:val="009D74A8"/>
    <w:rsid w:val="009D753E"/>
    <w:rsid w:val="009D78E1"/>
    <w:rsid w:val="009E0161"/>
    <w:rsid w:val="009E2246"/>
    <w:rsid w:val="009E3AF5"/>
    <w:rsid w:val="009E4814"/>
    <w:rsid w:val="009E4A22"/>
    <w:rsid w:val="009E5055"/>
    <w:rsid w:val="009E50B8"/>
    <w:rsid w:val="009E5160"/>
    <w:rsid w:val="009E533F"/>
    <w:rsid w:val="009E564C"/>
    <w:rsid w:val="009E574D"/>
    <w:rsid w:val="009E57B7"/>
    <w:rsid w:val="009E59F6"/>
    <w:rsid w:val="009E646A"/>
    <w:rsid w:val="009E688B"/>
    <w:rsid w:val="009F05D5"/>
    <w:rsid w:val="009F2EAE"/>
    <w:rsid w:val="009F385E"/>
    <w:rsid w:val="009F3E3C"/>
    <w:rsid w:val="009F4812"/>
    <w:rsid w:val="009F5604"/>
    <w:rsid w:val="00A00457"/>
    <w:rsid w:val="00A004C3"/>
    <w:rsid w:val="00A00A6B"/>
    <w:rsid w:val="00A012F4"/>
    <w:rsid w:val="00A0130A"/>
    <w:rsid w:val="00A02239"/>
    <w:rsid w:val="00A03A8B"/>
    <w:rsid w:val="00A03F04"/>
    <w:rsid w:val="00A04BFD"/>
    <w:rsid w:val="00A05979"/>
    <w:rsid w:val="00A05F41"/>
    <w:rsid w:val="00A109E6"/>
    <w:rsid w:val="00A10FC9"/>
    <w:rsid w:val="00A1181D"/>
    <w:rsid w:val="00A12CE8"/>
    <w:rsid w:val="00A13B5A"/>
    <w:rsid w:val="00A13BDA"/>
    <w:rsid w:val="00A15178"/>
    <w:rsid w:val="00A15403"/>
    <w:rsid w:val="00A158A8"/>
    <w:rsid w:val="00A16075"/>
    <w:rsid w:val="00A16A9D"/>
    <w:rsid w:val="00A212B2"/>
    <w:rsid w:val="00A215A1"/>
    <w:rsid w:val="00A21D04"/>
    <w:rsid w:val="00A22E10"/>
    <w:rsid w:val="00A23A18"/>
    <w:rsid w:val="00A23AB5"/>
    <w:rsid w:val="00A23ACB"/>
    <w:rsid w:val="00A2451B"/>
    <w:rsid w:val="00A24D66"/>
    <w:rsid w:val="00A25449"/>
    <w:rsid w:val="00A259D0"/>
    <w:rsid w:val="00A26326"/>
    <w:rsid w:val="00A26B8F"/>
    <w:rsid w:val="00A26EAC"/>
    <w:rsid w:val="00A30249"/>
    <w:rsid w:val="00A30E1F"/>
    <w:rsid w:val="00A31498"/>
    <w:rsid w:val="00A333C5"/>
    <w:rsid w:val="00A34663"/>
    <w:rsid w:val="00A349CD"/>
    <w:rsid w:val="00A3642D"/>
    <w:rsid w:val="00A3743F"/>
    <w:rsid w:val="00A37961"/>
    <w:rsid w:val="00A37EA5"/>
    <w:rsid w:val="00A37F0C"/>
    <w:rsid w:val="00A406FA"/>
    <w:rsid w:val="00A40A64"/>
    <w:rsid w:val="00A44005"/>
    <w:rsid w:val="00A44A1C"/>
    <w:rsid w:val="00A453BE"/>
    <w:rsid w:val="00A45E30"/>
    <w:rsid w:val="00A46844"/>
    <w:rsid w:val="00A52E1F"/>
    <w:rsid w:val="00A53F79"/>
    <w:rsid w:val="00A5433C"/>
    <w:rsid w:val="00A543A0"/>
    <w:rsid w:val="00A54A33"/>
    <w:rsid w:val="00A54F85"/>
    <w:rsid w:val="00A57316"/>
    <w:rsid w:val="00A57AAC"/>
    <w:rsid w:val="00A600F7"/>
    <w:rsid w:val="00A6037E"/>
    <w:rsid w:val="00A604F5"/>
    <w:rsid w:val="00A60C3B"/>
    <w:rsid w:val="00A62841"/>
    <w:rsid w:val="00A646B5"/>
    <w:rsid w:val="00A64917"/>
    <w:rsid w:val="00A668FF"/>
    <w:rsid w:val="00A67DDF"/>
    <w:rsid w:val="00A70D74"/>
    <w:rsid w:val="00A71395"/>
    <w:rsid w:val="00A74996"/>
    <w:rsid w:val="00A74A32"/>
    <w:rsid w:val="00A74D45"/>
    <w:rsid w:val="00A7523B"/>
    <w:rsid w:val="00A7551F"/>
    <w:rsid w:val="00A76F39"/>
    <w:rsid w:val="00A76FCF"/>
    <w:rsid w:val="00A803A9"/>
    <w:rsid w:val="00A805F2"/>
    <w:rsid w:val="00A81B3B"/>
    <w:rsid w:val="00A81FAD"/>
    <w:rsid w:val="00A83D9D"/>
    <w:rsid w:val="00A83E7C"/>
    <w:rsid w:val="00A83F4D"/>
    <w:rsid w:val="00A83FBC"/>
    <w:rsid w:val="00A847A9"/>
    <w:rsid w:val="00A87B79"/>
    <w:rsid w:val="00A90926"/>
    <w:rsid w:val="00A90C0B"/>
    <w:rsid w:val="00A91306"/>
    <w:rsid w:val="00A91469"/>
    <w:rsid w:val="00A9338D"/>
    <w:rsid w:val="00A9466E"/>
    <w:rsid w:val="00A9491F"/>
    <w:rsid w:val="00A94EFF"/>
    <w:rsid w:val="00A950B5"/>
    <w:rsid w:val="00A95910"/>
    <w:rsid w:val="00A97453"/>
    <w:rsid w:val="00AA06D4"/>
    <w:rsid w:val="00AA0A3C"/>
    <w:rsid w:val="00AA31EB"/>
    <w:rsid w:val="00AA33E1"/>
    <w:rsid w:val="00AA340A"/>
    <w:rsid w:val="00AA3DD9"/>
    <w:rsid w:val="00AA4537"/>
    <w:rsid w:val="00AA4C57"/>
    <w:rsid w:val="00AA50DA"/>
    <w:rsid w:val="00AA5121"/>
    <w:rsid w:val="00AA5302"/>
    <w:rsid w:val="00AA668E"/>
    <w:rsid w:val="00AA6E43"/>
    <w:rsid w:val="00AA7A6B"/>
    <w:rsid w:val="00AA7CD8"/>
    <w:rsid w:val="00AB20D2"/>
    <w:rsid w:val="00AB2335"/>
    <w:rsid w:val="00AB2504"/>
    <w:rsid w:val="00AB2D6B"/>
    <w:rsid w:val="00AB30AA"/>
    <w:rsid w:val="00AB34D5"/>
    <w:rsid w:val="00AB41E5"/>
    <w:rsid w:val="00AB6021"/>
    <w:rsid w:val="00AB6605"/>
    <w:rsid w:val="00AB6940"/>
    <w:rsid w:val="00AB6D0A"/>
    <w:rsid w:val="00AB6E27"/>
    <w:rsid w:val="00AB71C0"/>
    <w:rsid w:val="00AB7427"/>
    <w:rsid w:val="00AB770F"/>
    <w:rsid w:val="00AC0DC4"/>
    <w:rsid w:val="00AC1D2A"/>
    <w:rsid w:val="00AC2117"/>
    <w:rsid w:val="00AC3429"/>
    <w:rsid w:val="00AC3800"/>
    <w:rsid w:val="00AC5174"/>
    <w:rsid w:val="00AC7170"/>
    <w:rsid w:val="00AC73FA"/>
    <w:rsid w:val="00AD3744"/>
    <w:rsid w:val="00AD46CF"/>
    <w:rsid w:val="00AD4E73"/>
    <w:rsid w:val="00AD5C21"/>
    <w:rsid w:val="00AD5E51"/>
    <w:rsid w:val="00AD6D9F"/>
    <w:rsid w:val="00AD767C"/>
    <w:rsid w:val="00AE01C6"/>
    <w:rsid w:val="00AE02B1"/>
    <w:rsid w:val="00AE096A"/>
    <w:rsid w:val="00AE0F60"/>
    <w:rsid w:val="00AE193F"/>
    <w:rsid w:val="00AE1F1E"/>
    <w:rsid w:val="00AE1F4A"/>
    <w:rsid w:val="00AE2528"/>
    <w:rsid w:val="00AE3A42"/>
    <w:rsid w:val="00AE3A4C"/>
    <w:rsid w:val="00AE46F7"/>
    <w:rsid w:val="00AE488A"/>
    <w:rsid w:val="00AE508B"/>
    <w:rsid w:val="00AE522B"/>
    <w:rsid w:val="00AE5250"/>
    <w:rsid w:val="00AE7495"/>
    <w:rsid w:val="00AE7C54"/>
    <w:rsid w:val="00AF0F0D"/>
    <w:rsid w:val="00AF1184"/>
    <w:rsid w:val="00AF11A7"/>
    <w:rsid w:val="00AF1203"/>
    <w:rsid w:val="00AF145D"/>
    <w:rsid w:val="00AF1C7C"/>
    <w:rsid w:val="00AF266E"/>
    <w:rsid w:val="00AF3873"/>
    <w:rsid w:val="00AF431B"/>
    <w:rsid w:val="00AF4FF7"/>
    <w:rsid w:val="00AF5E08"/>
    <w:rsid w:val="00AF7889"/>
    <w:rsid w:val="00B00B8E"/>
    <w:rsid w:val="00B01493"/>
    <w:rsid w:val="00B01EBB"/>
    <w:rsid w:val="00B02267"/>
    <w:rsid w:val="00B029CB"/>
    <w:rsid w:val="00B03364"/>
    <w:rsid w:val="00B04190"/>
    <w:rsid w:val="00B0428D"/>
    <w:rsid w:val="00B043BA"/>
    <w:rsid w:val="00B05780"/>
    <w:rsid w:val="00B0585D"/>
    <w:rsid w:val="00B05A55"/>
    <w:rsid w:val="00B05BDC"/>
    <w:rsid w:val="00B067C1"/>
    <w:rsid w:val="00B068F0"/>
    <w:rsid w:val="00B074F2"/>
    <w:rsid w:val="00B0799E"/>
    <w:rsid w:val="00B07AD6"/>
    <w:rsid w:val="00B105EB"/>
    <w:rsid w:val="00B10AD3"/>
    <w:rsid w:val="00B10E58"/>
    <w:rsid w:val="00B10EAA"/>
    <w:rsid w:val="00B11B04"/>
    <w:rsid w:val="00B12B9D"/>
    <w:rsid w:val="00B13AC3"/>
    <w:rsid w:val="00B16802"/>
    <w:rsid w:val="00B16B47"/>
    <w:rsid w:val="00B17084"/>
    <w:rsid w:val="00B175A6"/>
    <w:rsid w:val="00B2038C"/>
    <w:rsid w:val="00B203A4"/>
    <w:rsid w:val="00B205CC"/>
    <w:rsid w:val="00B209FF"/>
    <w:rsid w:val="00B21392"/>
    <w:rsid w:val="00B230E4"/>
    <w:rsid w:val="00B2450B"/>
    <w:rsid w:val="00B24F9B"/>
    <w:rsid w:val="00B25688"/>
    <w:rsid w:val="00B259B6"/>
    <w:rsid w:val="00B25F67"/>
    <w:rsid w:val="00B2642A"/>
    <w:rsid w:val="00B3056E"/>
    <w:rsid w:val="00B30943"/>
    <w:rsid w:val="00B312CC"/>
    <w:rsid w:val="00B356E4"/>
    <w:rsid w:val="00B35FED"/>
    <w:rsid w:val="00B40163"/>
    <w:rsid w:val="00B41F81"/>
    <w:rsid w:val="00B423F5"/>
    <w:rsid w:val="00B424E7"/>
    <w:rsid w:val="00B42AC3"/>
    <w:rsid w:val="00B430F1"/>
    <w:rsid w:val="00B43499"/>
    <w:rsid w:val="00B4464F"/>
    <w:rsid w:val="00B45822"/>
    <w:rsid w:val="00B466C2"/>
    <w:rsid w:val="00B46A25"/>
    <w:rsid w:val="00B46CB7"/>
    <w:rsid w:val="00B46E4F"/>
    <w:rsid w:val="00B47349"/>
    <w:rsid w:val="00B47537"/>
    <w:rsid w:val="00B47710"/>
    <w:rsid w:val="00B47D9A"/>
    <w:rsid w:val="00B5089B"/>
    <w:rsid w:val="00B527D0"/>
    <w:rsid w:val="00B53061"/>
    <w:rsid w:val="00B53DD4"/>
    <w:rsid w:val="00B54C99"/>
    <w:rsid w:val="00B55984"/>
    <w:rsid w:val="00B55D9A"/>
    <w:rsid w:val="00B5717A"/>
    <w:rsid w:val="00B5759A"/>
    <w:rsid w:val="00B576A8"/>
    <w:rsid w:val="00B57751"/>
    <w:rsid w:val="00B60907"/>
    <w:rsid w:val="00B612FD"/>
    <w:rsid w:val="00B614A4"/>
    <w:rsid w:val="00B61A48"/>
    <w:rsid w:val="00B61C1A"/>
    <w:rsid w:val="00B63EB2"/>
    <w:rsid w:val="00B64576"/>
    <w:rsid w:val="00B65C1B"/>
    <w:rsid w:val="00B67509"/>
    <w:rsid w:val="00B679A0"/>
    <w:rsid w:val="00B713FA"/>
    <w:rsid w:val="00B714FB"/>
    <w:rsid w:val="00B717EC"/>
    <w:rsid w:val="00B7298C"/>
    <w:rsid w:val="00B73928"/>
    <w:rsid w:val="00B758A1"/>
    <w:rsid w:val="00B77080"/>
    <w:rsid w:val="00B7723A"/>
    <w:rsid w:val="00B773D7"/>
    <w:rsid w:val="00B77B3A"/>
    <w:rsid w:val="00B77C06"/>
    <w:rsid w:val="00B80ACD"/>
    <w:rsid w:val="00B822F1"/>
    <w:rsid w:val="00B82EBD"/>
    <w:rsid w:val="00B83606"/>
    <w:rsid w:val="00B8438F"/>
    <w:rsid w:val="00B85570"/>
    <w:rsid w:val="00B85C9C"/>
    <w:rsid w:val="00B86636"/>
    <w:rsid w:val="00B86A84"/>
    <w:rsid w:val="00B90853"/>
    <w:rsid w:val="00B90D27"/>
    <w:rsid w:val="00B91714"/>
    <w:rsid w:val="00B9205C"/>
    <w:rsid w:val="00B9294B"/>
    <w:rsid w:val="00B9594A"/>
    <w:rsid w:val="00B9603E"/>
    <w:rsid w:val="00B9707C"/>
    <w:rsid w:val="00BA0AE8"/>
    <w:rsid w:val="00BA0C10"/>
    <w:rsid w:val="00BA1AFD"/>
    <w:rsid w:val="00BA35D5"/>
    <w:rsid w:val="00BA4A1E"/>
    <w:rsid w:val="00BA61CB"/>
    <w:rsid w:val="00BA6498"/>
    <w:rsid w:val="00BA69BA"/>
    <w:rsid w:val="00BA6A1E"/>
    <w:rsid w:val="00BA6ACC"/>
    <w:rsid w:val="00BB0663"/>
    <w:rsid w:val="00BB0864"/>
    <w:rsid w:val="00BB0930"/>
    <w:rsid w:val="00BB1242"/>
    <w:rsid w:val="00BB187F"/>
    <w:rsid w:val="00BB220A"/>
    <w:rsid w:val="00BB2274"/>
    <w:rsid w:val="00BB30C4"/>
    <w:rsid w:val="00BB375B"/>
    <w:rsid w:val="00BB4222"/>
    <w:rsid w:val="00BB587A"/>
    <w:rsid w:val="00BB694B"/>
    <w:rsid w:val="00BB6D6B"/>
    <w:rsid w:val="00BB70E3"/>
    <w:rsid w:val="00BB712C"/>
    <w:rsid w:val="00BB74A7"/>
    <w:rsid w:val="00BB7ED1"/>
    <w:rsid w:val="00BB7F3D"/>
    <w:rsid w:val="00BC00D5"/>
    <w:rsid w:val="00BC079D"/>
    <w:rsid w:val="00BC1462"/>
    <w:rsid w:val="00BC2AE2"/>
    <w:rsid w:val="00BC32F7"/>
    <w:rsid w:val="00BC3559"/>
    <w:rsid w:val="00BC38DB"/>
    <w:rsid w:val="00BC3AFC"/>
    <w:rsid w:val="00BC4D9C"/>
    <w:rsid w:val="00BC55F4"/>
    <w:rsid w:val="00BC61D7"/>
    <w:rsid w:val="00BC67AF"/>
    <w:rsid w:val="00BC6AD9"/>
    <w:rsid w:val="00BC7287"/>
    <w:rsid w:val="00BC7EE8"/>
    <w:rsid w:val="00BD107D"/>
    <w:rsid w:val="00BD1426"/>
    <w:rsid w:val="00BD1F5F"/>
    <w:rsid w:val="00BD2651"/>
    <w:rsid w:val="00BD2DD0"/>
    <w:rsid w:val="00BD302C"/>
    <w:rsid w:val="00BD3191"/>
    <w:rsid w:val="00BD34A3"/>
    <w:rsid w:val="00BD3FE9"/>
    <w:rsid w:val="00BD4452"/>
    <w:rsid w:val="00BD575C"/>
    <w:rsid w:val="00BD57DC"/>
    <w:rsid w:val="00BD5908"/>
    <w:rsid w:val="00BD5B7E"/>
    <w:rsid w:val="00BD785C"/>
    <w:rsid w:val="00BD78FA"/>
    <w:rsid w:val="00BE0969"/>
    <w:rsid w:val="00BE15C2"/>
    <w:rsid w:val="00BE301E"/>
    <w:rsid w:val="00BE46E7"/>
    <w:rsid w:val="00BE49C5"/>
    <w:rsid w:val="00BE4F31"/>
    <w:rsid w:val="00BE533B"/>
    <w:rsid w:val="00BE6BE5"/>
    <w:rsid w:val="00BE752F"/>
    <w:rsid w:val="00BE7D76"/>
    <w:rsid w:val="00BF29D0"/>
    <w:rsid w:val="00BF2BAE"/>
    <w:rsid w:val="00BF2EC2"/>
    <w:rsid w:val="00BF4F69"/>
    <w:rsid w:val="00BF50F6"/>
    <w:rsid w:val="00BF5852"/>
    <w:rsid w:val="00BF5B78"/>
    <w:rsid w:val="00BF5EE3"/>
    <w:rsid w:val="00BF6323"/>
    <w:rsid w:val="00BF69EF"/>
    <w:rsid w:val="00BF7271"/>
    <w:rsid w:val="00BF7C5C"/>
    <w:rsid w:val="00BF7F14"/>
    <w:rsid w:val="00BF7F55"/>
    <w:rsid w:val="00C02F5E"/>
    <w:rsid w:val="00C03893"/>
    <w:rsid w:val="00C059F9"/>
    <w:rsid w:val="00C06BD4"/>
    <w:rsid w:val="00C1093C"/>
    <w:rsid w:val="00C10968"/>
    <w:rsid w:val="00C10FDD"/>
    <w:rsid w:val="00C1255E"/>
    <w:rsid w:val="00C128F9"/>
    <w:rsid w:val="00C14C1A"/>
    <w:rsid w:val="00C150FF"/>
    <w:rsid w:val="00C155C1"/>
    <w:rsid w:val="00C17099"/>
    <w:rsid w:val="00C17B11"/>
    <w:rsid w:val="00C20A49"/>
    <w:rsid w:val="00C21074"/>
    <w:rsid w:val="00C21A20"/>
    <w:rsid w:val="00C223FC"/>
    <w:rsid w:val="00C23B59"/>
    <w:rsid w:val="00C23E3D"/>
    <w:rsid w:val="00C24BE9"/>
    <w:rsid w:val="00C250C1"/>
    <w:rsid w:val="00C25192"/>
    <w:rsid w:val="00C25BD7"/>
    <w:rsid w:val="00C25FE1"/>
    <w:rsid w:val="00C26BC4"/>
    <w:rsid w:val="00C276E4"/>
    <w:rsid w:val="00C30D64"/>
    <w:rsid w:val="00C315B7"/>
    <w:rsid w:val="00C32A99"/>
    <w:rsid w:val="00C33241"/>
    <w:rsid w:val="00C40CA5"/>
    <w:rsid w:val="00C42527"/>
    <w:rsid w:val="00C465A6"/>
    <w:rsid w:val="00C469B2"/>
    <w:rsid w:val="00C47C9B"/>
    <w:rsid w:val="00C47E45"/>
    <w:rsid w:val="00C51264"/>
    <w:rsid w:val="00C51FE0"/>
    <w:rsid w:val="00C52029"/>
    <w:rsid w:val="00C55068"/>
    <w:rsid w:val="00C55A19"/>
    <w:rsid w:val="00C56FBF"/>
    <w:rsid w:val="00C572B6"/>
    <w:rsid w:val="00C6006E"/>
    <w:rsid w:val="00C603D8"/>
    <w:rsid w:val="00C617DD"/>
    <w:rsid w:val="00C61962"/>
    <w:rsid w:val="00C62474"/>
    <w:rsid w:val="00C629BA"/>
    <w:rsid w:val="00C631B9"/>
    <w:rsid w:val="00C63C1F"/>
    <w:rsid w:val="00C641D0"/>
    <w:rsid w:val="00C64584"/>
    <w:rsid w:val="00C6505C"/>
    <w:rsid w:val="00C6575A"/>
    <w:rsid w:val="00C65904"/>
    <w:rsid w:val="00C67DB5"/>
    <w:rsid w:val="00C70E10"/>
    <w:rsid w:val="00C726AF"/>
    <w:rsid w:val="00C72B82"/>
    <w:rsid w:val="00C73948"/>
    <w:rsid w:val="00C741B8"/>
    <w:rsid w:val="00C744C7"/>
    <w:rsid w:val="00C74530"/>
    <w:rsid w:val="00C75BE1"/>
    <w:rsid w:val="00C77CB9"/>
    <w:rsid w:val="00C813A0"/>
    <w:rsid w:val="00C8187B"/>
    <w:rsid w:val="00C81D25"/>
    <w:rsid w:val="00C827B2"/>
    <w:rsid w:val="00C82FF3"/>
    <w:rsid w:val="00C832C3"/>
    <w:rsid w:val="00C84DD6"/>
    <w:rsid w:val="00C859C4"/>
    <w:rsid w:val="00C86BDD"/>
    <w:rsid w:val="00C8708F"/>
    <w:rsid w:val="00C876BE"/>
    <w:rsid w:val="00C87B2C"/>
    <w:rsid w:val="00C91D63"/>
    <w:rsid w:val="00C9264A"/>
    <w:rsid w:val="00C92A4A"/>
    <w:rsid w:val="00C93B67"/>
    <w:rsid w:val="00C949D2"/>
    <w:rsid w:val="00C95085"/>
    <w:rsid w:val="00C95395"/>
    <w:rsid w:val="00C95769"/>
    <w:rsid w:val="00C964AE"/>
    <w:rsid w:val="00C973D6"/>
    <w:rsid w:val="00C97CAD"/>
    <w:rsid w:val="00CA0653"/>
    <w:rsid w:val="00CA3B4D"/>
    <w:rsid w:val="00CA3C17"/>
    <w:rsid w:val="00CA414E"/>
    <w:rsid w:val="00CA4276"/>
    <w:rsid w:val="00CA604F"/>
    <w:rsid w:val="00CA6416"/>
    <w:rsid w:val="00CA68FB"/>
    <w:rsid w:val="00CA696F"/>
    <w:rsid w:val="00CA6A16"/>
    <w:rsid w:val="00CA6D91"/>
    <w:rsid w:val="00CA7ABF"/>
    <w:rsid w:val="00CB0456"/>
    <w:rsid w:val="00CB0935"/>
    <w:rsid w:val="00CB1F57"/>
    <w:rsid w:val="00CB244E"/>
    <w:rsid w:val="00CB2EDE"/>
    <w:rsid w:val="00CB384C"/>
    <w:rsid w:val="00CB4B80"/>
    <w:rsid w:val="00CB57BE"/>
    <w:rsid w:val="00CB6C50"/>
    <w:rsid w:val="00CB70F2"/>
    <w:rsid w:val="00CB7F8D"/>
    <w:rsid w:val="00CC38CF"/>
    <w:rsid w:val="00CC4A41"/>
    <w:rsid w:val="00CC4E3B"/>
    <w:rsid w:val="00CC53A0"/>
    <w:rsid w:val="00CC5616"/>
    <w:rsid w:val="00CC5CCB"/>
    <w:rsid w:val="00CC6F55"/>
    <w:rsid w:val="00CC7497"/>
    <w:rsid w:val="00CD0EC9"/>
    <w:rsid w:val="00CD0F08"/>
    <w:rsid w:val="00CD18B0"/>
    <w:rsid w:val="00CD2302"/>
    <w:rsid w:val="00CD2772"/>
    <w:rsid w:val="00CD2E79"/>
    <w:rsid w:val="00CD411B"/>
    <w:rsid w:val="00CD5BC9"/>
    <w:rsid w:val="00CD7148"/>
    <w:rsid w:val="00CD79C9"/>
    <w:rsid w:val="00CE013E"/>
    <w:rsid w:val="00CE25E0"/>
    <w:rsid w:val="00CE2922"/>
    <w:rsid w:val="00CE3B17"/>
    <w:rsid w:val="00CE5DD0"/>
    <w:rsid w:val="00CE62FA"/>
    <w:rsid w:val="00CE7626"/>
    <w:rsid w:val="00CE7A3D"/>
    <w:rsid w:val="00CF1487"/>
    <w:rsid w:val="00CF3A4C"/>
    <w:rsid w:val="00CF543E"/>
    <w:rsid w:val="00CF6BDE"/>
    <w:rsid w:val="00D0129D"/>
    <w:rsid w:val="00D01A47"/>
    <w:rsid w:val="00D02E28"/>
    <w:rsid w:val="00D02E3C"/>
    <w:rsid w:val="00D058F0"/>
    <w:rsid w:val="00D0707F"/>
    <w:rsid w:val="00D07939"/>
    <w:rsid w:val="00D079AC"/>
    <w:rsid w:val="00D115FD"/>
    <w:rsid w:val="00D11642"/>
    <w:rsid w:val="00D121A0"/>
    <w:rsid w:val="00D130A5"/>
    <w:rsid w:val="00D1377A"/>
    <w:rsid w:val="00D13A57"/>
    <w:rsid w:val="00D13C7F"/>
    <w:rsid w:val="00D13DDB"/>
    <w:rsid w:val="00D14195"/>
    <w:rsid w:val="00D16D75"/>
    <w:rsid w:val="00D17A27"/>
    <w:rsid w:val="00D2024E"/>
    <w:rsid w:val="00D20BAB"/>
    <w:rsid w:val="00D2106E"/>
    <w:rsid w:val="00D21DAA"/>
    <w:rsid w:val="00D22A2E"/>
    <w:rsid w:val="00D244AC"/>
    <w:rsid w:val="00D25391"/>
    <w:rsid w:val="00D262C4"/>
    <w:rsid w:val="00D26F5D"/>
    <w:rsid w:val="00D2716B"/>
    <w:rsid w:val="00D27426"/>
    <w:rsid w:val="00D3019A"/>
    <w:rsid w:val="00D30D0F"/>
    <w:rsid w:val="00D31857"/>
    <w:rsid w:val="00D3193F"/>
    <w:rsid w:val="00D31BF3"/>
    <w:rsid w:val="00D323B6"/>
    <w:rsid w:val="00D34878"/>
    <w:rsid w:val="00D34971"/>
    <w:rsid w:val="00D34C8F"/>
    <w:rsid w:val="00D40BDB"/>
    <w:rsid w:val="00D411D2"/>
    <w:rsid w:val="00D423B4"/>
    <w:rsid w:val="00D44797"/>
    <w:rsid w:val="00D46B78"/>
    <w:rsid w:val="00D50D81"/>
    <w:rsid w:val="00D52A2B"/>
    <w:rsid w:val="00D52F55"/>
    <w:rsid w:val="00D532EB"/>
    <w:rsid w:val="00D53BAF"/>
    <w:rsid w:val="00D56395"/>
    <w:rsid w:val="00D56467"/>
    <w:rsid w:val="00D56C7D"/>
    <w:rsid w:val="00D5715D"/>
    <w:rsid w:val="00D578B1"/>
    <w:rsid w:val="00D57C96"/>
    <w:rsid w:val="00D60488"/>
    <w:rsid w:val="00D60C9E"/>
    <w:rsid w:val="00D61649"/>
    <w:rsid w:val="00D618F7"/>
    <w:rsid w:val="00D61C7E"/>
    <w:rsid w:val="00D62365"/>
    <w:rsid w:val="00D62FC6"/>
    <w:rsid w:val="00D63FDF"/>
    <w:rsid w:val="00D64218"/>
    <w:rsid w:val="00D64962"/>
    <w:rsid w:val="00D6768D"/>
    <w:rsid w:val="00D70645"/>
    <w:rsid w:val="00D70849"/>
    <w:rsid w:val="00D719E8"/>
    <w:rsid w:val="00D7364C"/>
    <w:rsid w:val="00D73D57"/>
    <w:rsid w:val="00D73F1A"/>
    <w:rsid w:val="00D74C09"/>
    <w:rsid w:val="00D74CC2"/>
    <w:rsid w:val="00D7602B"/>
    <w:rsid w:val="00D76DC1"/>
    <w:rsid w:val="00D7779E"/>
    <w:rsid w:val="00D80D5E"/>
    <w:rsid w:val="00D81AC3"/>
    <w:rsid w:val="00D82193"/>
    <w:rsid w:val="00D82528"/>
    <w:rsid w:val="00D82665"/>
    <w:rsid w:val="00D82758"/>
    <w:rsid w:val="00D82C8C"/>
    <w:rsid w:val="00D835E9"/>
    <w:rsid w:val="00D841E1"/>
    <w:rsid w:val="00D846B9"/>
    <w:rsid w:val="00D847C2"/>
    <w:rsid w:val="00D85821"/>
    <w:rsid w:val="00D8582E"/>
    <w:rsid w:val="00D864CF"/>
    <w:rsid w:val="00D8705D"/>
    <w:rsid w:val="00D911F9"/>
    <w:rsid w:val="00D921D8"/>
    <w:rsid w:val="00D92D44"/>
    <w:rsid w:val="00D93B5C"/>
    <w:rsid w:val="00D93CBF"/>
    <w:rsid w:val="00D94A25"/>
    <w:rsid w:val="00D962A6"/>
    <w:rsid w:val="00D97AC1"/>
    <w:rsid w:val="00DA13C8"/>
    <w:rsid w:val="00DA14B8"/>
    <w:rsid w:val="00DA273D"/>
    <w:rsid w:val="00DA333C"/>
    <w:rsid w:val="00DA3EDF"/>
    <w:rsid w:val="00DA4A83"/>
    <w:rsid w:val="00DA7302"/>
    <w:rsid w:val="00DB0B17"/>
    <w:rsid w:val="00DB0C0A"/>
    <w:rsid w:val="00DB0C6E"/>
    <w:rsid w:val="00DB224F"/>
    <w:rsid w:val="00DB266C"/>
    <w:rsid w:val="00DB482F"/>
    <w:rsid w:val="00DB4FE3"/>
    <w:rsid w:val="00DB5060"/>
    <w:rsid w:val="00DB5074"/>
    <w:rsid w:val="00DB518F"/>
    <w:rsid w:val="00DB5628"/>
    <w:rsid w:val="00DB5993"/>
    <w:rsid w:val="00DB7053"/>
    <w:rsid w:val="00DB732A"/>
    <w:rsid w:val="00DB76F6"/>
    <w:rsid w:val="00DC4217"/>
    <w:rsid w:val="00DC68F7"/>
    <w:rsid w:val="00DC749B"/>
    <w:rsid w:val="00DD2932"/>
    <w:rsid w:val="00DD79B8"/>
    <w:rsid w:val="00DD7CDC"/>
    <w:rsid w:val="00DE0269"/>
    <w:rsid w:val="00DE0689"/>
    <w:rsid w:val="00DE1C82"/>
    <w:rsid w:val="00DE20E7"/>
    <w:rsid w:val="00DE22E5"/>
    <w:rsid w:val="00DE2D5C"/>
    <w:rsid w:val="00DE47E8"/>
    <w:rsid w:val="00DE4859"/>
    <w:rsid w:val="00DE58B2"/>
    <w:rsid w:val="00DE5A34"/>
    <w:rsid w:val="00DE6699"/>
    <w:rsid w:val="00DE6771"/>
    <w:rsid w:val="00DF0550"/>
    <w:rsid w:val="00DF1D3C"/>
    <w:rsid w:val="00DF1DF7"/>
    <w:rsid w:val="00DF206A"/>
    <w:rsid w:val="00DF206E"/>
    <w:rsid w:val="00DF2384"/>
    <w:rsid w:val="00DF24B5"/>
    <w:rsid w:val="00DF32CA"/>
    <w:rsid w:val="00DF3722"/>
    <w:rsid w:val="00DF37D9"/>
    <w:rsid w:val="00DF4605"/>
    <w:rsid w:val="00DF5722"/>
    <w:rsid w:val="00DF5928"/>
    <w:rsid w:val="00DF5C7D"/>
    <w:rsid w:val="00DF6AC0"/>
    <w:rsid w:val="00DF7C2D"/>
    <w:rsid w:val="00E00E8D"/>
    <w:rsid w:val="00E01877"/>
    <w:rsid w:val="00E02088"/>
    <w:rsid w:val="00E025B8"/>
    <w:rsid w:val="00E02D06"/>
    <w:rsid w:val="00E037B8"/>
    <w:rsid w:val="00E03885"/>
    <w:rsid w:val="00E03919"/>
    <w:rsid w:val="00E03D2D"/>
    <w:rsid w:val="00E05920"/>
    <w:rsid w:val="00E06F26"/>
    <w:rsid w:val="00E0744B"/>
    <w:rsid w:val="00E07C92"/>
    <w:rsid w:val="00E1033C"/>
    <w:rsid w:val="00E12EE1"/>
    <w:rsid w:val="00E13522"/>
    <w:rsid w:val="00E135C9"/>
    <w:rsid w:val="00E13A6D"/>
    <w:rsid w:val="00E13E0E"/>
    <w:rsid w:val="00E14714"/>
    <w:rsid w:val="00E14BD2"/>
    <w:rsid w:val="00E15C38"/>
    <w:rsid w:val="00E16E49"/>
    <w:rsid w:val="00E17086"/>
    <w:rsid w:val="00E17695"/>
    <w:rsid w:val="00E207DC"/>
    <w:rsid w:val="00E246CA"/>
    <w:rsid w:val="00E2493B"/>
    <w:rsid w:val="00E24C8E"/>
    <w:rsid w:val="00E25310"/>
    <w:rsid w:val="00E254AF"/>
    <w:rsid w:val="00E25536"/>
    <w:rsid w:val="00E25B40"/>
    <w:rsid w:val="00E27EC9"/>
    <w:rsid w:val="00E33292"/>
    <w:rsid w:val="00E338EA"/>
    <w:rsid w:val="00E339A1"/>
    <w:rsid w:val="00E34E40"/>
    <w:rsid w:val="00E35E0B"/>
    <w:rsid w:val="00E36778"/>
    <w:rsid w:val="00E374D3"/>
    <w:rsid w:val="00E40ECE"/>
    <w:rsid w:val="00E43E29"/>
    <w:rsid w:val="00E4532B"/>
    <w:rsid w:val="00E45881"/>
    <w:rsid w:val="00E4602C"/>
    <w:rsid w:val="00E464C2"/>
    <w:rsid w:val="00E46801"/>
    <w:rsid w:val="00E468E9"/>
    <w:rsid w:val="00E47088"/>
    <w:rsid w:val="00E47223"/>
    <w:rsid w:val="00E47C71"/>
    <w:rsid w:val="00E508C8"/>
    <w:rsid w:val="00E51C17"/>
    <w:rsid w:val="00E52035"/>
    <w:rsid w:val="00E5220F"/>
    <w:rsid w:val="00E5289E"/>
    <w:rsid w:val="00E52DC6"/>
    <w:rsid w:val="00E52EB2"/>
    <w:rsid w:val="00E53A04"/>
    <w:rsid w:val="00E53CC7"/>
    <w:rsid w:val="00E542F2"/>
    <w:rsid w:val="00E618D5"/>
    <w:rsid w:val="00E61DEA"/>
    <w:rsid w:val="00E62506"/>
    <w:rsid w:val="00E626E8"/>
    <w:rsid w:val="00E62AB8"/>
    <w:rsid w:val="00E62E0A"/>
    <w:rsid w:val="00E63CE1"/>
    <w:rsid w:val="00E64658"/>
    <w:rsid w:val="00E654BF"/>
    <w:rsid w:val="00E66480"/>
    <w:rsid w:val="00E671C5"/>
    <w:rsid w:val="00E67433"/>
    <w:rsid w:val="00E67691"/>
    <w:rsid w:val="00E702D3"/>
    <w:rsid w:val="00E7230E"/>
    <w:rsid w:val="00E724E0"/>
    <w:rsid w:val="00E743BF"/>
    <w:rsid w:val="00E77444"/>
    <w:rsid w:val="00E777C8"/>
    <w:rsid w:val="00E804BD"/>
    <w:rsid w:val="00E80770"/>
    <w:rsid w:val="00E80C57"/>
    <w:rsid w:val="00E82332"/>
    <w:rsid w:val="00E82DB5"/>
    <w:rsid w:val="00E8392F"/>
    <w:rsid w:val="00E849BD"/>
    <w:rsid w:val="00E849C8"/>
    <w:rsid w:val="00E84C73"/>
    <w:rsid w:val="00E8568D"/>
    <w:rsid w:val="00E85F1A"/>
    <w:rsid w:val="00E8646A"/>
    <w:rsid w:val="00E8736E"/>
    <w:rsid w:val="00E90206"/>
    <w:rsid w:val="00E9132C"/>
    <w:rsid w:val="00E91A4B"/>
    <w:rsid w:val="00E930D1"/>
    <w:rsid w:val="00E937E8"/>
    <w:rsid w:val="00E9448A"/>
    <w:rsid w:val="00E94788"/>
    <w:rsid w:val="00E95ACA"/>
    <w:rsid w:val="00E95E27"/>
    <w:rsid w:val="00E971D8"/>
    <w:rsid w:val="00E978F1"/>
    <w:rsid w:val="00EA04C8"/>
    <w:rsid w:val="00EA06BA"/>
    <w:rsid w:val="00EA0C44"/>
    <w:rsid w:val="00EA1245"/>
    <w:rsid w:val="00EA1310"/>
    <w:rsid w:val="00EA19C6"/>
    <w:rsid w:val="00EA1A37"/>
    <w:rsid w:val="00EA3BD9"/>
    <w:rsid w:val="00EA41A6"/>
    <w:rsid w:val="00EA493E"/>
    <w:rsid w:val="00EA5281"/>
    <w:rsid w:val="00EA72D9"/>
    <w:rsid w:val="00EB0FB2"/>
    <w:rsid w:val="00EB117A"/>
    <w:rsid w:val="00EB2439"/>
    <w:rsid w:val="00EB3236"/>
    <w:rsid w:val="00EB403A"/>
    <w:rsid w:val="00EB4620"/>
    <w:rsid w:val="00EB59F4"/>
    <w:rsid w:val="00EB5C0D"/>
    <w:rsid w:val="00EC1236"/>
    <w:rsid w:val="00EC2146"/>
    <w:rsid w:val="00EC2527"/>
    <w:rsid w:val="00EC257C"/>
    <w:rsid w:val="00EC3225"/>
    <w:rsid w:val="00EC426C"/>
    <w:rsid w:val="00EC55C2"/>
    <w:rsid w:val="00EC5E22"/>
    <w:rsid w:val="00ED0B19"/>
    <w:rsid w:val="00ED320E"/>
    <w:rsid w:val="00ED440E"/>
    <w:rsid w:val="00ED4C70"/>
    <w:rsid w:val="00ED4E9B"/>
    <w:rsid w:val="00ED5B08"/>
    <w:rsid w:val="00ED6ED4"/>
    <w:rsid w:val="00EE1767"/>
    <w:rsid w:val="00EE1964"/>
    <w:rsid w:val="00EE1B19"/>
    <w:rsid w:val="00EE1B4F"/>
    <w:rsid w:val="00EE22D0"/>
    <w:rsid w:val="00EE387E"/>
    <w:rsid w:val="00EE54AF"/>
    <w:rsid w:val="00EE6185"/>
    <w:rsid w:val="00EE6387"/>
    <w:rsid w:val="00EE6D3E"/>
    <w:rsid w:val="00EE78ED"/>
    <w:rsid w:val="00EF087E"/>
    <w:rsid w:val="00EF1576"/>
    <w:rsid w:val="00EF19F5"/>
    <w:rsid w:val="00EF266A"/>
    <w:rsid w:val="00EF3C30"/>
    <w:rsid w:val="00EF6D8F"/>
    <w:rsid w:val="00EF6F59"/>
    <w:rsid w:val="00EF705F"/>
    <w:rsid w:val="00F00D21"/>
    <w:rsid w:val="00F02548"/>
    <w:rsid w:val="00F0408A"/>
    <w:rsid w:val="00F045A8"/>
    <w:rsid w:val="00F04935"/>
    <w:rsid w:val="00F052D5"/>
    <w:rsid w:val="00F05A59"/>
    <w:rsid w:val="00F060D3"/>
    <w:rsid w:val="00F0651F"/>
    <w:rsid w:val="00F06B62"/>
    <w:rsid w:val="00F073E1"/>
    <w:rsid w:val="00F07425"/>
    <w:rsid w:val="00F0753D"/>
    <w:rsid w:val="00F07FF4"/>
    <w:rsid w:val="00F11D75"/>
    <w:rsid w:val="00F12273"/>
    <w:rsid w:val="00F135E5"/>
    <w:rsid w:val="00F13898"/>
    <w:rsid w:val="00F14066"/>
    <w:rsid w:val="00F144D2"/>
    <w:rsid w:val="00F149B6"/>
    <w:rsid w:val="00F14D70"/>
    <w:rsid w:val="00F154D3"/>
    <w:rsid w:val="00F15F06"/>
    <w:rsid w:val="00F17557"/>
    <w:rsid w:val="00F220E1"/>
    <w:rsid w:val="00F22E3F"/>
    <w:rsid w:val="00F230FB"/>
    <w:rsid w:val="00F27173"/>
    <w:rsid w:val="00F30951"/>
    <w:rsid w:val="00F30A72"/>
    <w:rsid w:val="00F30F8F"/>
    <w:rsid w:val="00F31771"/>
    <w:rsid w:val="00F317E6"/>
    <w:rsid w:val="00F31EA8"/>
    <w:rsid w:val="00F32037"/>
    <w:rsid w:val="00F33138"/>
    <w:rsid w:val="00F3320B"/>
    <w:rsid w:val="00F33A72"/>
    <w:rsid w:val="00F344FE"/>
    <w:rsid w:val="00F34BC9"/>
    <w:rsid w:val="00F34C77"/>
    <w:rsid w:val="00F35343"/>
    <w:rsid w:val="00F354A0"/>
    <w:rsid w:val="00F35CA3"/>
    <w:rsid w:val="00F40A72"/>
    <w:rsid w:val="00F40C4E"/>
    <w:rsid w:val="00F40CDC"/>
    <w:rsid w:val="00F4120C"/>
    <w:rsid w:val="00F41ABE"/>
    <w:rsid w:val="00F45D11"/>
    <w:rsid w:val="00F466E3"/>
    <w:rsid w:val="00F46F52"/>
    <w:rsid w:val="00F47178"/>
    <w:rsid w:val="00F50959"/>
    <w:rsid w:val="00F525D7"/>
    <w:rsid w:val="00F528F2"/>
    <w:rsid w:val="00F53829"/>
    <w:rsid w:val="00F53CCF"/>
    <w:rsid w:val="00F549FD"/>
    <w:rsid w:val="00F5626A"/>
    <w:rsid w:val="00F570AF"/>
    <w:rsid w:val="00F57C46"/>
    <w:rsid w:val="00F600AB"/>
    <w:rsid w:val="00F60137"/>
    <w:rsid w:val="00F6078C"/>
    <w:rsid w:val="00F608A4"/>
    <w:rsid w:val="00F60965"/>
    <w:rsid w:val="00F61CA0"/>
    <w:rsid w:val="00F62CDE"/>
    <w:rsid w:val="00F65BC7"/>
    <w:rsid w:val="00F65E26"/>
    <w:rsid w:val="00F65FA7"/>
    <w:rsid w:val="00F66162"/>
    <w:rsid w:val="00F67950"/>
    <w:rsid w:val="00F70547"/>
    <w:rsid w:val="00F72B99"/>
    <w:rsid w:val="00F738C1"/>
    <w:rsid w:val="00F73F09"/>
    <w:rsid w:val="00F74E12"/>
    <w:rsid w:val="00F752E6"/>
    <w:rsid w:val="00F75F8F"/>
    <w:rsid w:val="00F76DC8"/>
    <w:rsid w:val="00F7744A"/>
    <w:rsid w:val="00F80B9B"/>
    <w:rsid w:val="00F80BE0"/>
    <w:rsid w:val="00F80D77"/>
    <w:rsid w:val="00F810A7"/>
    <w:rsid w:val="00F81490"/>
    <w:rsid w:val="00F81CDD"/>
    <w:rsid w:val="00F82E4E"/>
    <w:rsid w:val="00F83390"/>
    <w:rsid w:val="00F850D7"/>
    <w:rsid w:val="00F8615D"/>
    <w:rsid w:val="00F8626C"/>
    <w:rsid w:val="00F86C4A"/>
    <w:rsid w:val="00F86F78"/>
    <w:rsid w:val="00F901A5"/>
    <w:rsid w:val="00F926DC"/>
    <w:rsid w:val="00F93298"/>
    <w:rsid w:val="00F938B9"/>
    <w:rsid w:val="00F941CE"/>
    <w:rsid w:val="00F9524F"/>
    <w:rsid w:val="00F954B7"/>
    <w:rsid w:val="00F95F3A"/>
    <w:rsid w:val="00F96639"/>
    <w:rsid w:val="00F967C9"/>
    <w:rsid w:val="00F9696B"/>
    <w:rsid w:val="00F96F36"/>
    <w:rsid w:val="00F97586"/>
    <w:rsid w:val="00F975A7"/>
    <w:rsid w:val="00F97938"/>
    <w:rsid w:val="00F979F0"/>
    <w:rsid w:val="00F97CD0"/>
    <w:rsid w:val="00F97D5E"/>
    <w:rsid w:val="00FA0E4B"/>
    <w:rsid w:val="00FA1E8F"/>
    <w:rsid w:val="00FA2A28"/>
    <w:rsid w:val="00FA2BE0"/>
    <w:rsid w:val="00FA39CA"/>
    <w:rsid w:val="00FA5341"/>
    <w:rsid w:val="00FA5737"/>
    <w:rsid w:val="00FA5905"/>
    <w:rsid w:val="00FA5ABB"/>
    <w:rsid w:val="00FA5F2D"/>
    <w:rsid w:val="00FA62CC"/>
    <w:rsid w:val="00FA6636"/>
    <w:rsid w:val="00FA6FC9"/>
    <w:rsid w:val="00FA75ED"/>
    <w:rsid w:val="00FB0B73"/>
    <w:rsid w:val="00FB1A38"/>
    <w:rsid w:val="00FB2682"/>
    <w:rsid w:val="00FB30BF"/>
    <w:rsid w:val="00FB3303"/>
    <w:rsid w:val="00FB4731"/>
    <w:rsid w:val="00FB478C"/>
    <w:rsid w:val="00FB5300"/>
    <w:rsid w:val="00FC10F2"/>
    <w:rsid w:val="00FC11F9"/>
    <w:rsid w:val="00FC1ADD"/>
    <w:rsid w:val="00FC20C2"/>
    <w:rsid w:val="00FC252B"/>
    <w:rsid w:val="00FC2CDE"/>
    <w:rsid w:val="00FC3141"/>
    <w:rsid w:val="00FC34B3"/>
    <w:rsid w:val="00FC3C7E"/>
    <w:rsid w:val="00FC3CD6"/>
    <w:rsid w:val="00FC4360"/>
    <w:rsid w:val="00FC4CF2"/>
    <w:rsid w:val="00FC5126"/>
    <w:rsid w:val="00FD0B73"/>
    <w:rsid w:val="00FD0E38"/>
    <w:rsid w:val="00FD1A34"/>
    <w:rsid w:val="00FD269B"/>
    <w:rsid w:val="00FD31B4"/>
    <w:rsid w:val="00FD483C"/>
    <w:rsid w:val="00FD57E4"/>
    <w:rsid w:val="00FD691D"/>
    <w:rsid w:val="00FD6A0E"/>
    <w:rsid w:val="00FD7CC4"/>
    <w:rsid w:val="00FE05CF"/>
    <w:rsid w:val="00FE159B"/>
    <w:rsid w:val="00FE31E5"/>
    <w:rsid w:val="00FE53B8"/>
    <w:rsid w:val="00FE623C"/>
    <w:rsid w:val="00FE64AC"/>
    <w:rsid w:val="00FE7575"/>
    <w:rsid w:val="00FE76C7"/>
    <w:rsid w:val="00FF1E5E"/>
    <w:rsid w:val="00FF2A45"/>
    <w:rsid w:val="00FF3CDD"/>
    <w:rsid w:val="00FF4F4A"/>
    <w:rsid w:val="00FF552E"/>
    <w:rsid w:val="00FF638E"/>
    <w:rsid w:val="00FF693B"/>
    <w:rsid w:val="00FF7043"/>
    <w:rsid w:val="00FF7561"/>
    <w:rsid w:val="00FF7D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04" type="connector" idref="#_x0000_s1214"/>
        <o:r id="V:Rule105" type="connector" idref="#_x0000_s1301"/>
        <o:r id="V:Rule106" type="connector" idref="#_x0000_s1114"/>
        <o:r id="V:Rule107" type="connector" idref="#_x0000_s1184"/>
        <o:r id="V:Rule108" type="connector" idref="#_x0000_s1286"/>
        <o:r id="V:Rule109" type="connector" idref="#_x0000_s1189"/>
        <o:r id="V:Rule110" type="connector" idref="#_x0000_s1285"/>
        <o:r id="V:Rule111" type="connector" idref="#_x0000_s1303"/>
        <o:r id="V:Rule112" type="connector" idref="#_x0000_s1211"/>
        <o:r id="V:Rule113" type="connector" idref="#_x0000_s1041"/>
        <o:r id="V:Rule114" type="connector" idref="#_x0000_s1108"/>
        <o:r id="V:Rule115" type="connector" idref="#_x0000_s1195"/>
        <o:r id="V:Rule116" type="connector" idref="#_x0000_s1283"/>
        <o:r id="V:Rule117" type="connector" idref="#_x0000_s1298"/>
        <o:r id="V:Rule118" type="connector" idref="#_x0000_s1224"/>
        <o:r id="V:Rule119" type="connector" idref="#_x0000_s1271"/>
        <o:r id="V:Rule120" type="connector" idref="#_x0000_s1100"/>
        <o:r id="V:Rule121" type="connector" idref="#_x0000_s1055"/>
        <o:r id="V:Rule122" type="connector" idref="#_x0000_s1233"/>
        <o:r id="V:Rule123" type="connector" idref="#_x0000_s1292"/>
        <o:r id="V:Rule124" type="connector" idref="#_x0000_s1269"/>
        <o:r id="V:Rule125" type="connector" idref="#_x0000_s1107"/>
        <o:r id="V:Rule126" type="connector" idref="#_x0000_s1053"/>
        <o:r id="V:Rule127" type="connector" idref="#_x0000_s1192"/>
        <o:r id="V:Rule128" type="connector" idref="#_x0000_s1284"/>
        <o:r id="V:Rule129" type="connector" idref="#_x0000_s1273"/>
        <o:r id="V:Rule130" type="connector" idref="#_x0000_s1098"/>
        <o:r id="V:Rule131" type="connector" idref="#_x0000_s1205"/>
        <o:r id="V:Rule132" type="connector" idref="#_x0000_s1115"/>
        <o:r id="V:Rule133" type="connector" idref="#_x0000_s1061"/>
        <o:r id="V:Rule134" type="connector" idref="#_x0000_s1240"/>
        <o:r id="V:Rule135" type="connector" idref="#_x0000_s1054"/>
        <o:r id="V:Rule136" type="connector" idref="#_x0000_s1118"/>
        <o:r id="V:Rule137" type="connector" idref="#_x0000_s1051"/>
        <o:r id="V:Rule138" type="connector" idref="#_x0000_s1242"/>
        <o:r id="V:Rule139" type="connector" idref="#_x0000_s1070"/>
        <o:r id="V:Rule140" type="connector" idref="#_x0000_s1274"/>
        <o:r id="V:Rule141" type="connector" idref="#_x0000_s1096"/>
        <o:r id="V:Rule142" type="connector" idref="#_x0000_s1200"/>
        <o:r id="V:Rule143" type="connector" idref="#_x0000_s1176"/>
        <o:r id="V:Rule144" type="connector" idref="#_x0000_s1049"/>
        <o:r id="V:Rule145" type="connector" idref="#_x0000_s1125"/>
        <o:r id="V:Rule146" type="connector" idref="#_x0000_s1237"/>
        <o:r id="V:Rule147" type="connector" idref="#_x0000_s1278"/>
        <o:r id="V:Rule148" type="connector" idref="#_x0000_s1254"/>
        <o:r id="V:Rule149" type="connector" idref="#_x0000_s1197"/>
        <o:r id="V:Rule150" type="connector" idref="#_x0000_s1276"/>
        <o:r id="V:Rule151" type="connector" idref="#_x0000_s1255"/>
        <o:r id="V:Rule152" type="connector" idref="#_x0000_s1199"/>
        <o:r id="V:Rule153" type="connector" idref="#_x0000_s1039"/>
        <o:r id="V:Rule154" type="connector" idref="#_x0000_s1174"/>
        <o:r id="V:Rule155" type="connector" idref="#_x0000_s1121"/>
        <o:r id="V:Rule156" type="connector" idref="#_x0000_s1234"/>
        <o:r id="V:Rule157" type="connector" idref="#_x0000_s1142"/>
        <o:r id="V:Rule158" type="connector" idref="#_x0000_s1036"/>
        <o:r id="V:Rule159" type="connector" idref="#_x0000_s1264"/>
        <o:r id="V:Rule160" type="connector" idref="#_x0000_s1249"/>
        <o:r id="V:Rule161" type="connector" idref="#_x0000_s1287"/>
        <o:r id="V:Rule162" type="connector" idref="#_x0000_s1072"/>
        <o:r id="V:Rule163" type="connector" idref="#_x0000_s1248"/>
        <o:r id="V:Rule164" type="connector" idref="#_x0000_s1288"/>
        <o:r id="V:Rule165" type="connector" idref="#_x0000_s1071"/>
        <o:r id="V:Rule166" type="connector" idref="#_x0000_s1144"/>
        <o:r id="V:Rule167" type="connector" idref="#_x0000_s1068"/>
        <o:r id="V:Rule168" type="connector" idref="#_x0000_s1262"/>
        <o:r id="V:Rule169" type="connector" idref="#_x0000_s1245"/>
        <o:r id="V:Rule170" type="connector" idref="#_x0000_s1077"/>
        <o:r id="V:Rule171" type="connector" idref="#_x0000_s1140"/>
        <o:r id="V:Rule172" type="connector" idref="#_x0000_s1066"/>
        <o:r id="V:Rule173" type="connector" idref="#_x0000_s1267"/>
        <o:r id="V:Rule174" type="connector" idref="#_x0000_s1136"/>
        <o:r id="V:Rule175" type="connector" idref="#_x0000_s1040"/>
        <o:r id="V:Rule176" type="connector" idref="#_x0000_s1268"/>
        <o:r id="V:Rule177" type="connector" idref="#_x0000_s1247"/>
        <o:r id="V:Rule178" type="connector" idref="#_x0000_s1078"/>
        <o:r id="V:Rule179" type="connector" idref="#_x0000_s1208"/>
        <o:r id="V:Rule180" type="connector" idref="#_x0000_s1085"/>
        <o:r id="V:Rule181" type="connector" idref="#_x0000_s1250"/>
        <o:r id="V:Rule182" type="connector" idref="#_x0000_s1260"/>
        <o:r id="V:Rule183" type="connector" idref="#_x0000_s1052"/>
        <o:r id="V:Rule184" type="connector" idref="#_x0000_s1244"/>
        <o:r id="V:Rule185" type="connector" idref="#_x0000_s1167"/>
        <o:r id="V:Rule186" type="connector" idref="#_x0000_s1059"/>
        <o:r id="V:Rule187" type="connector" idref="#_x0000_s1261"/>
        <o:r id="V:Rule188" type="connector" idref="#_x0000_s1038"/>
        <o:r id="V:Rule189" type="connector" idref="#_x0000_s1243"/>
        <o:r id="V:Rule190" type="connector" idref="#_x0000_s1037"/>
        <o:r id="V:Rule191" type="connector" idref="#_x0000_s1145"/>
        <o:r id="V:Rule192" type="connector" idref="#_x0000_s1209"/>
        <o:r id="V:Rule193" type="connector" idref="#_x0000_s1087"/>
        <o:r id="V:Rule194" type="connector" idref="#_x0000_s1251"/>
        <o:r id="V:Rule195" type="connector" idref="#_x0000_s1257"/>
        <o:r id="V:Rule196" type="connector" idref="#_x0000_s1057"/>
        <o:r id="V:Rule197" type="connector" idref="#_x0000_s1127"/>
        <o:r id="V:Rule198" type="connector" idref="#_x0000_s1169"/>
        <o:r id="V:Rule199" type="connector" idref="#_x0000_s1082"/>
        <o:r id="V:Rule200" type="connector" idref="#_x0000_s1253"/>
        <o:r id="V:Rule201" type="connector" idref="#_x0000_s1080"/>
        <o:r id="V:Rule202" type="connector" idref="#_x0000_s1252"/>
        <o:r id="V:Rule203" type="connector" idref="#_x0000_s1256"/>
        <o:r id="V:Rule204" type="connector" idref="#_x0000_s1050"/>
        <o:r id="V:Rule205" type="connector" idref="#_x0000_s1129"/>
        <o:r id="V:Rule206" type="connector" idref="#_x0000_s11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FD2"/>
    <w:pPr>
      <w:spacing w:before="100" w:beforeAutospacing="1" w:after="100" w:afterAutospacing="1" w:line="240" w:lineRule="auto"/>
      <w:jc w:val="both"/>
    </w:pPr>
    <w:rPr>
      <w:rFonts w:ascii="Calibri" w:eastAsia="Times New Roman" w:hAnsi="Calibri" w:cs="Times New Roman"/>
      <w:lang w:val="en-US" w:bidi="en-US"/>
    </w:rPr>
  </w:style>
  <w:style w:type="paragraph" w:styleId="1">
    <w:name w:val="heading 1"/>
    <w:basedOn w:val="a"/>
    <w:next w:val="a"/>
    <w:link w:val="10"/>
    <w:uiPriority w:val="9"/>
    <w:qFormat/>
    <w:rsid w:val="00704FD2"/>
    <w:pPr>
      <w:spacing w:before="480"/>
      <w:contextualSpacing/>
      <w:outlineLvl w:val="0"/>
    </w:pPr>
    <w:rPr>
      <w:rFonts w:ascii="Cambria" w:hAnsi="Cambria"/>
      <w:b/>
      <w:bCs/>
      <w:sz w:val="28"/>
      <w:szCs w:val="28"/>
    </w:rPr>
  </w:style>
  <w:style w:type="paragraph" w:styleId="2">
    <w:name w:val="heading 2"/>
    <w:basedOn w:val="a"/>
    <w:next w:val="a"/>
    <w:link w:val="20"/>
    <w:uiPriority w:val="99"/>
    <w:qFormat/>
    <w:rsid w:val="00704FD2"/>
    <w:pPr>
      <w:spacing w:before="200"/>
      <w:outlineLvl w:val="1"/>
    </w:pPr>
    <w:rPr>
      <w:rFonts w:ascii="Cambria" w:hAnsi="Cambria"/>
      <w:b/>
      <w:bCs/>
      <w:sz w:val="26"/>
      <w:szCs w:val="26"/>
    </w:rPr>
  </w:style>
  <w:style w:type="paragraph" w:styleId="3">
    <w:name w:val="heading 3"/>
    <w:basedOn w:val="a"/>
    <w:next w:val="a"/>
    <w:link w:val="30"/>
    <w:uiPriority w:val="9"/>
    <w:qFormat/>
    <w:rsid w:val="00704FD2"/>
    <w:pPr>
      <w:spacing w:before="200" w:line="271" w:lineRule="auto"/>
      <w:outlineLvl w:val="2"/>
    </w:pPr>
    <w:rPr>
      <w:rFonts w:ascii="Cambria" w:hAnsi="Cambria"/>
      <w:b/>
      <w:bCs/>
    </w:rPr>
  </w:style>
  <w:style w:type="paragraph" w:styleId="4">
    <w:name w:val="heading 4"/>
    <w:basedOn w:val="a"/>
    <w:next w:val="a"/>
    <w:link w:val="40"/>
    <w:uiPriority w:val="9"/>
    <w:qFormat/>
    <w:rsid w:val="00704FD2"/>
    <w:pPr>
      <w:spacing w:before="200"/>
      <w:outlineLvl w:val="3"/>
    </w:pPr>
    <w:rPr>
      <w:rFonts w:ascii="Cambria" w:hAnsi="Cambria"/>
      <w:b/>
      <w:bCs/>
      <w:i/>
      <w:iCs/>
    </w:rPr>
  </w:style>
  <w:style w:type="paragraph" w:styleId="5">
    <w:name w:val="heading 5"/>
    <w:basedOn w:val="a"/>
    <w:next w:val="a"/>
    <w:link w:val="50"/>
    <w:uiPriority w:val="9"/>
    <w:qFormat/>
    <w:rsid w:val="00704FD2"/>
    <w:pPr>
      <w:spacing w:before="200"/>
      <w:outlineLvl w:val="4"/>
    </w:pPr>
    <w:rPr>
      <w:rFonts w:ascii="Cambria" w:hAnsi="Cambria"/>
      <w:b/>
      <w:bCs/>
      <w:color w:val="7F7F7F"/>
    </w:rPr>
  </w:style>
  <w:style w:type="paragraph" w:styleId="6">
    <w:name w:val="heading 6"/>
    <w:basedOn w:val="a"/>
    <w:next w:val="a"/>
    <w:link w:val="60"/>
    <w:uiPriority w:val="9"/>
    <w:qFormat/>
    <w:rsid w:val="00704FD2"/>
    <w:pPr>
      <w:spacing w:line="271" w:lineRule="auto"/>
      <w:outlineLvl w:val="5"/>
    </w:pPr>
    <w:rPr>
      <w:rFonts w:ascii="Cambria" w:hAnsi="Cambria"/>
      <w:b/>
      <w:bCs/>
      <w:i/>
      <w:iCs/>
      <w:color w:val="7F7F7F"/>
    </w:rPr>
  </w:style>
  <w:style w:type="paragraph" w:styleId="7">
    <w:name w:val="heading 7"/>
    <w:basedOn w:val="a"/>
    <w:next w:val="a"/>
    <w:link w:val="70"/>
    <w:uiPriority w:val="9"/>
    <w:qFormat/>
    <w:rsid w:val="00704FD2"/>
    <w:pPr>
      <w:outlineLvl w:val="6"/>
    </w:pPr>
    <w:rPr>
      <w:rFonts w:ascii="Cambria" w:hAnsi="Cambria"/>
      <w:i/>
      <w:iCs/>
    </w:rPr>
  </w:style>
  <w:style w:type="paragraph" w:styleId="8">
    <w:name w:val="heading 8"/>
    <w:basedOn w:val="a"/>
    <w:next w:val="a"/>
    <w:link w:val="80"/>
    <w:uiPriority w:val="9"/>
    <w:qFormat/>
    <w:rsid w:val="00704FD2"/>
    <w:pPr>
      <w:outlineLvl w:val="7"/>
    </w:pPr>
    <w:rPr>
      <w:rFonts w:ascii="Cambria" w:hAnsi="Cambria"/>
      <w:sz w:val="20"/>
      <w:szCs w:val="20"/>
    </w:rPr>
  </w:style>
  <w:style w:type="paragraph" w:styleId="9">
    <w:name w:val="heading 9"/>
    <w:basedOn w:val="a"/>
    <w:next w:val="a"/>
    <w:link w:val="90"/>
    <w:uiPriority w:val="9"/>
    <w:qFormat/>
    <w:rsid w:val="00704FD2"/>
    <w:pPr>
      <w:outlineLvl w:val="8"/>
    </w:pPr>
    <w:rPr>
      <w:rFonts w:ascii="Cambria" w:hAnsi="Cambria"/>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4FD2"/>
    <w:rPr>
      <w:rFonts w:ascii="Cambria" w:eastAsia="Times New Roman" w:hAnsi="Cambria" w:cs="Times New Roman"/>
      <w:b/>
      <w:bCs/>
      <w:sz w:val="28"/>
      <w:szCs w:val="28"/>
      <w:lang w:val="en-US" w:bidi="en-US"/>
    </w:rPr>
  </w:style>
  <w:style w:type="character" w:customStyle="1" w:styleId="20">
    <w:name w:val="Заголовок 2 Знак"/>
    <w:basedOn w:val="a0"/>
    <w:link w:val="2"/>
    <w:uiPriority w:val="99"/>
    <w:rsid w:val="00704FD2"/>
    <w:rPr>
      <w:rFonts w:ascii="Cambria" w:eastAsia="Times New Roman" w:hAnsi="Cambria" w:cs="Times New Roman"/>
      <w:b/>
      <w:bCs/>
      <w:sz w:val="26"/>
      <w:szCs w:val="26"/>
      <w:lang w:val="en-US" w:bidi="en-US"/>
    </w:rPr>
  </w:style>
  <w:style w:type="character" w:customStyle="1" w:styleId="30">
    <w:name w:val="Заголовок 3 Знак"/>
    <w:basedOn w:val="a0"/>
    <w:link w:val="3"/>
    <w:uiPriority w:val="9"/>
    <w:rsid w:val="00704FD2"/>
    <w:rPr>
      <w:rFonts w:ascii="Cambria" w:eastAsia="Times New Roman" w:hAnsi="Cambria" w:cs="Times New Roman"/>
      <w:b/>
      <w:bCs/>
      <w:lang w:val="en-US" w:bidi="en-US"/>
    </w:rPr>
  </w:style>
  <w:style w:type="character" w:customStyle="1" w:styleId="40">
    <w:name w:val="Заголовок 4 Знак"/>
    <w:basedOn w:val="a0"/>
    <w:link w:val="4"/>
    <w:uiPriority w:val="9"/>
    <w:rsid w:val="00704FD2"/>
    <w:rPr>
      <w:rFonts w:ascii="Cambria" w:eastAsia="Times New Roman" w:hAnsi="Cambria" w:cs="Times New Roman"/>
      <w:b/>
      <w:bCs/>
      <w:i/>
      <w:iCs/>
      <w:lang w:val="en-US" w:bidi="en-US"/>
    </w:rPr>
  </w:style>
  <w:style w:type="character" w:customStyle="1" w:styleId="50">
    <w:name w:val="Заголовок 5 Знак"/>
    <w:basedOn w:val="a0"/>
    <w:link w:val="5"/>
    <w:uiPriority w:val="9"/>
    <w:rsid w:val="00704FD2"/>
    <w:rPr>
      <w:rFonts w:ascii="Cambria" w:eastAsia="Times New Roman" w:hAnsi="Cambria" w:cs="Times New Roman"/>
      <w:b/>
      <w:bCs/>
      <w:color w:val="7F7F7F"/>
      <w:lang w:val="en-US" w:bidi="en-US"/>
    </w:rPr>
  </w:style>
  <w:style w:type="character" w:customStyle="1" w:styleId="60">
    <w:name w:val="Заголовок 6 Знак"/>
    <w:basedOn w:val="a0"/>
    <w:link w:val="6"/>
    <w:uiPriority w:val="9"/>
    <w:rsid w:val="00704FD2"/>
    <w:rPr>
      <w:rFonts w:ascii="Cambria" w:eastAsia="Times New Roman" w:hAnsi="Cambria" w:cs="Times New Roman"/>
      <w:b/>
      <w:bCs/>
      <w:i/>
      <w:iCs/>
      <w:color w:val="7F7F7F"/>
      <w:lang w:val="en-US" w:bidi="en-US"/>
    </w:rPr>
  </w:style>
  <w:style w:type="character" w:customStyle="1" w:styleId="70">
    <w:name w:val="Заголовок 7 Знак"/>
    <w:basedOn w:val="a0"/>
    <w:link w:val="7"/>
    <w:uiPriority w:val="9"/>
    <w:rsid w:val="00704FD2"/>
    <w:rPr>
      <w:rFonts w:ascii="Cambria" w:eastAsia="Times New Roman" w:hAnsi="Cambria" w:cs="Times New Roman"/>
      <w:i/>
      <w:iCs/>
      <w:lang w:val="en-US" w:bidi="en-US"/>
    </w:rPr>
  </w:style>
  <w:style w:type="character" w:customStyle="1" w:styleId="80">
    <w:name w:val="Заголовок 8 Знак"/>
    <w:basedOn w:val="a0"/>
    <w:link w:val="8"/>
    <w:uiPriority w:val="9"/>
    <w:rsid w:val="00704FD2"/>
    <w:rPr>
      <w:rFonts w:ascii="Cambria" w:eastAsia="Times New Roman" w:hAnsi="Cambria" w:cs="Times New Roman"/>
      <w:sz w:val="20"/>
      <w:szCs w:val="20"/>
      <w:lang w:val="en-US" w:bidi="en-US"/>
    </w:rPr>
  </w:style>
  <w:style w:type="character" w:customStyle="1" w:styleId="90">
    <w:name w:val="Заголовок 9 Знак"/>
    <w:basedOn w:val="a0"/>
    <w:link w:val="9"/>
    <w:uiPriority w:val="9"/>
    <w:rsid w:val="00704FD2"/>
    <w:rPr>
      <w:rFonts w:ascii="Cambria" w:eastAsia="Times New Roman" w:hAnsi="Cambria" w:cs="Times New Roman"/>
      <w:i/>
      <w:iCs/>
      <w:spacing w:val="5"/>
      <w:sz w:val="20"/>
      <w:szCs w:val="20"/>
      <w:lang w:val="en-US" w:bidi="en-US"/>
    </w:rPr>
  </w:style>
  <w:style w:type="table" w:styleId="a3">
    <w:name w:val="Table Grid"/>
    <w:basedOn w:val="a1"/>
    <w:uiPriority w:val="59"/>
    <w:rsid w:val="00704FD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704FD2"/>
    <w:pPr>
      <w:ind w:left="720"/>
      <w:contextualSpacing/>
    </w:pPr>
  </w:style>
  <w:style w:type="character" w:styleId="a5">
    <w:name w:val="Hyperlink"/>
    <w:basedOn w:val="a0"/>
    <w:uiPriority w:val="99"/>
    <w:unhideWhenUsed/>
    <w:rsid w:val="00704FD2"/>
    <w:rPr>
      <w:color w:val="0000FF"/>
      <w:u w:val="single"/>
    </w:rPr>
  </w:style>
  <w:style w:type="paragraph" w:styleId="a6">
    <w:name w:val="Title"/>
    <w:basedOn w:val="a"/>
    <w:next w:val="a"/>
    <w:link w:val="a7"/>
    <w:uiPriority w:val="10"/>
    <w:qFormat/>
    <w:rsid w:val="00704FD2"/>
    <w:pPr>
      <w:pBdr>
        <w:bottom w:val="single" w:sz="4" w:space="1" w:color="auto"/>
      </w:pBdr>
      <w:contextualSpacing/>
    </w:pPr>
    <w:rPr>
      <w:rFonts w:ascii="Cambria" w:hAnsi="Cambria"/>
      <w:spacing w:val="5"/>
      <w:sz w:val="52"/>
      <w:szCs w:val="52"/>
    </w:rPr>
  </w:style>
  <w:style w:type="character" w:customStyle="1" w:styleId="a7">
    <w:name w:val="Название Знак"/>
    <w:basedOn w:val="a0"/>
    <w:link w:val="a6"/>
    <w:uiPriority w:val="10"/>
    <w:rsid w:val="00704FD2"/>
    <w:rPr>
      <w:rFonts w:ascii="Cambria" w:eastAsia="Times New Roman" w:hAnsi="Cambria" w:cs="Times New Roman"/>
      <w:spacing w:val="5"/>
      <w:sz w:val="52"/>
      <w:szCs w:val="52"/>
      <w:lang w:val="en-US" w:bidi="en-US"/>
    </w:rPr>
  </w:style>
  <w:style w:type="paragraph" w:styleId="a8">
    <w:name w:val="Subtitle"/>
    <w:basedOn w:val="a"/>
    <w:next w:val="a"/>
    <w:link w:val="a9"/>
    <w:uiPriority w:val="11"/>
    <w:qFormat/>
    <w:rsid w:val="00704FD2"/>
    <w:pPr>
      <w:spacing w:after="600"/>
    </w:pPr>
    <w:rPr>
      <w:rFonts w:ascii="Cambria" w:hAnsi="Cambria"/>
      <w:i/>
      <w:iCs/>
      <w:spacing w:val="13"/>
      <w:sz w:val="24"/>
      <w:szCs w:val="24"/>
    </w:rPr>
  </w:style>
  <w:style w:type="character" w:customStyle="1" w:styleId="a9">
    <w:name w:val="Подзаголовок Знак"/>
    <w:basedOn w:val="a0"/>
    <w:link w:val="a8"/>
    <w:uiPriority w:val="11"/>
    <w:rsid w:val="00704FD2"/>
    <w:rPr>
      <w:rFonts w:ascii="Cambria" w:eastAsia="Times New Roman" w:hAnsi="Cambria" w:cs="Times New Roman"/>
      <w:i/>
      <w:iCs/>
      <w:spacing w:val="13"/>
      <w:sz w:val="24"/>
      <w:szCs w:val="24"/>
      <w:lang w:val="en-US" w:bidi="en-US"/>
    </w:rPr>
  </w:style>
  <w:style w:type="character" w:styleId="aa">
    <w:name w:val="Strong"/>
    <w:uiPriority w:val="99"/>
    <w:qFormat/>
    <w:rsid w:val="00704FD2"/>
    <w:rPr>
      <w:b/>
      <w:bCs/>
    </w:rPr>
  </w:style>
  <w:style w:type="character" w:styleId="ab">
    <w:name w:val="Emphasis"/>
    <w:uiPriority w:val="20"/>
    <w:qFormat/>
    <w:rsid w:val="00704FD2"/>
    <w:rPr>
      <w:b/>
      <w:bCs/>
      <w:i/>
      <w:iCs/>
      <w:spacing w:val="10"/>
      <w:bdr w:val="none" w:sz="0" w:space="0" w:color="auto"/>
      <w:shd w:val="clear" w:color="auto" w:fill="auto"/>
    </w:rPr>
  </w:style>
  <w:style w:type="paragraph" w:styleId="ac">
    <w:name w:val="No Spacing"/>
    <w:basedOn w:val="a"/>
    <w:uiPriority w:val="1"/>
    <w:qFormat/>
    <w:rsid w:val="00704FD2"/>
  </w:style>
  <w:style w:type="paragraph" w:styleId="21">
    <w:name w:val="Quote"/>
    <w:basedOn w:val="a"/>
    <w:next w:val="a"/>
    <w:link w:val="22"/>
    <w:uiPriority w:val="29"/>
    <w:qFormat/>
    <w:rsid w:val="00704FD2"/>
    <w:pPr>
      <w:spacing w:before="200"/>
      <w:ind w:left="360" w:right="360"/>
    </w:pPr>
    <w:rPr>
      <w:i/>
      <w:iCs/>
    </w:rPr>
  </w:style>
  <w:style w:type="character" w:customStyle="1" w:styleId="22">
    <w:name w:val="Цитата 2 Знак"/>
    <w:basedOn w:val="a0"/>
    <w:link w:val="21"/>
    <w:uiPriority w:val="29"/>
    <w:rsid w:val="00704FD2"/>
    <w:rPr>
      <w:rFonts w:ascii="Calibri" w:eastAsia="Times New Roman" w:hAnsi="Calibri" w:cs="Times New Roman"/>
      <w:i/>
      <w:iCs/>
      <w:lang w:val="en-US" w:bidi="en-US"/>
    </w:rPr>
  </w:style>
  <w:style w:type="paragraph" w:styleId="ad">
    <w:name w:val="Intense Quote"/>
    <w:basedOn w:val="a"/>
    <w:next w:val="a"/>
    <w:link w:val="ae"/>
    <w:uiPriority w:val="30"/>
    <w:qFormat/>
    <w:rsid w:val="00704FD2"/>
    <w:pPr>
      <w:pBdr>
        <w:bottom w:val="single" w:sz="4" w:space="1" w:color="auto"/>
      </w:pBdr>
      <w:spacing w:before="200" w:after="280"/>
      <w:ind w:left="1008" w:right="1152"/>
    </w:pPr>
    <w:rPr>
      <w:b/>
      <w:bCs/>
      <w:i/>
      <w:iCs/>
    </w:rPr>
  </w:style>
  <w:style w:type="character" w:customStyle="1" w:styleId="ae">
    <w:name w:val="Выделенная цитата Знак"/>
    <w:basedOn w:val="a0"/>
    <w:link w:val="ad"/>
    <w:uiPriority w:val="30"/>
    <w:rsid w:val="00704FD2"/>
    <w:rPr>
      <w:rFonts w:ascii="Calibri" w:eastAsia="Times New Roman" w:hAnsi="Calibri" w:cs="Times New Roman"/>
      <w:b/>
      <w:bCs/>
      <w:i/>
      <w:iCs/>
      <w:lang w:val="en-US" w:bidi="en-US"/>
    </w:rPr>
  </w:style>
  <w:style w:type="character" w:styleId="af">
    <w:name w:val="Subtle Emphasis"/>
    <w:uiPriority w:val="19"/>
    <w:qFormat/>
    <w:rsid w:val="00704FD2"/>
    <w:rPr>
      <w:i/>
      <w:iCs/>
    </w:rPr>
  </w:style>
  <w:style w:type="character" w:styleId="af0">
    <w:name w:val="Intense Emphasis"/>
    <w:uiPriority w:val="21"/>
    <w:qFormat/>
    <w:rsid w:val="00704FD2"/>
    <w:rPr>
      <w:b/>
      <w:bCs/>
    </w:rPr>
  </w:style>
  <w:style w:type="character" w:styleId="af1">
    <w:name w:val="Subtle Reference"/>
    <w:uiPriority w:val="31"/>
    <w:qFormat/>
    <w:rsid w:val="00704FD2"/>
    <w:rPr>
      <w:smallCaps/>
    </w:rPr>
  </w:style>
  <w:style w:type="character" w:styleId="af2">
    <w:name w:val="Intense Reference"/>
    <w:uiPriority w:val="32"/>
    <w:qFormat/>
    <w:rsid w:val="00704FD2"/>
    <w:rPr>
      <w:smallCaps/>
      <w:spacing w:val="5"/>
      <w:u w:val="single"/>
    </w:rPr>
  </w:style>
  <w:style w:type="character" w:styleId="af3">
    <w:name w:val="Book Title"/>
    <w:uiPriority w:val="33"/>
    <w:qFormat/>
    <w:rsid w:val="00704FD2"/>
    <w:rPr>
      <w:i/>
      <w:iCs/>
      <w:smallCaps/>
      <w:spacing w:val="5"/>
    </w:rPr>
  </w:style>
  <w:style w:type="paragraph" w:styleId="af4">
    <w:name w:val="TOC Heading"/>
    <w:basedOn w:val="1"/>
    <w:next w:val="a"/>
    <w:uiPriority w:val="39"/>
    <w:qFormat/>
    <w:rsid w:val="00704FD2"/>
    <w:pPr>
      <w:outlineLvl w:val="9"/>
    </w:pPr>
  </w:style>
  <w:style w:type="paragraph" w:styleId="11">
    <w:name w:val="toc 1"/>
    <w:basedOn w:val="a"/>
    <w:next w:val="a"/>
    <w:autoRedefine/>
    <w:uiPriority w:val="39"/>
    <w:unhideWhenUsed/>
    <w:rsid w:val="00704FD2"/>
  </w:style>
  <w:style w:type="paragraph" w:styleId="23">
    <w:name w:val="toc 2"/>
    <w:basedOn w:val="a"/>
    <w:next w:val="a"/>
    <w:autoRedefine/>
    <w:uiPriority w:val="39"/>
    <w:unhideWhenUsed/>
    <w:rsid w:val="00704FD2"/>
    <w:pPr>
      <w:ind w:left="220"/>
    </w:pPr>
  </w:style>
  <w:style w:type="paragraph" w:styleId="af5">
    <w:name w:val="Balloon Text"/>
    <w:basedOn w:val="a"/>
    <w:link w:val="af6"/>
    <w:uiPriority w:val="99"/>
    <w:semiHidden/>
    <w:unhideWhenUsed/>
    <w:rsid w:val="00704FD2"/>
    <w:rPr>
      <w:rFonts w:ascii="Tahoma" w:hAnsi="Tahoma" w:cs="Tahoma"/>
      <w:sz w:val="16"/>
      <w:szCs w:val="16"/>
    </w:rPr>
  </w:style>
  <w:style w:type="character" w:customStyle="1" w:styleId="af6">
    <w:name w:val="Текст выноски Знак"/>
    <w:basedOn w:val="a0"/>
    <w:link w:val="af5"/>
    <w:uiPriority w:val="99"/>
    <w:semiHidden/>
    <w:rsid w:val="00704FD2"/>
    <w:rPr>
      <w:rFonts w:ascii="Tahoma" w:eastAsia="Times New Roman" w:hAnsi="Tahoma" w:cs="Tahoma"/>
      <w:sz w:val="16"/>
      <w:szCs w:val="16"/>
      <w:lang w:val="en-US" w:bidi="en-US"/>
    </w:rPr>
  </w:style>
  <w:style w:type="paragraph" w:styleId="af7">
    <w:name w:val="header"/>
    <w:basedOn w:val="a"/>
    <w:link w:val="af8"/>
    <w:uiPriority w:val="99"/>
    <w:semiHidden/>
    <w:unhideWhenUsed/>
    <w:rsid w:val="00704FD2"/>
    <w:pPr>
      <w:tabs>
        <w:tab w:val="center" w:pos="4677"/>
        <w:tab w:val="right" w:pos="9355"/>
      </w:tabs>
    </w:pPr>
  </w:style>
  <w:style w:type="character" w:customStyle="1" w:styleId="af8">
    <w:name w:val="Верхний колонтитул Знак"/>
    <w:basedOn w:val="a0"/>
    <w:link w:val="af7"/>
    <w:uiPriority w:val="99"/>
    <w:semiHidden/>
    <w:rsid w:val="00704FD2"/>
    <w:rPr>
      <w:rFonts w:ascii="Calibri" w:eastAsia="Times New Roman" w:hAnsi="Calibri" w:cs="Times New Roman"/>
      <w:lang w:val="en-US" w:bidi="en-US"/>
    </w:rPr>
  </w:style>
  <w:style w:type="paragraph" w:styleId="af9">
    <w:name w:val="footer"/>
    <w:basedOn w:val="a"/>
    <w:link w:val="afa"/>
    <w:uiPriority w:val="99"/>
    <w:unhideWhenUsed/>
    <w:rsid w:val="00704FD2"/>
    <w:pPr>
      <w:tabs>
        <w:tab w:val="center" w:pos="4677"/>
        <w:tab w:val="right" w:pos="9355"/>
      </w:tabs>
    </w:pPr>
  </w:style>
  <w:style w:type="character" w:customStyle="1" w:styleId="afa">
    <w:name w:val="Нижний колонтитул Знак"/>
    <w:basedOn w:val="a0"/>
    <w:link w:val="af9"/>
    <w:uiPriority w:val="99"/>
    <w:rsid w:val="00704FD2"/>
    <w:rPr>
      <w:rFonts w:ascii="Calibri" w:eastAsia="Times New Roman" w:hAnsi="Calibri" w:cs="Times New Roman"/>
      <w:lang w:val="en-US" w:bidi="en-US"/>
    </w:rPr>
  </w:style>
  <w:style w:type="paragraph" w:customStyle="1" w:styleId="ConsPlusTitle">
    <w:name w:val="ConsPlusTitle"/>
    <w:uiPriority w:val="99"/>
    <w:rsid w:val="00704FD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uiPriority w:val="99"/>
    <w:rsid w:val="00704F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b">
    <w:name w:val="Normal (Web)"/>
    <w:basedOn w:val="a"/>
    <w:uiPriority w:val="99"/>
    <w:rsid w:val="00704FD2"/>
    <w:pPr>
      <w:jc w:val="left"/>
    </w:pPr>
    <w:rPr>
      <w:rFonts w:ascii="Times New Roman" w:hAnsi="Times New Roman"/>
      <w:color w:val="000000"/>
      <w:sz w:val="24"/>
      <w:szCs w:val="24"/>
      <w:lang w:val="ru-RU" w:eastAsia="ru-RU" w:bidi="ar-SA"/>
    </w:rPr>
  </w:style>
  <w:style w:type="paragraph" w:customStyle="1" w:styleId="afc">
    <w:name w:val="Прижатый влево"/>
    <w:basedOn w:val="a"/>
    <w:next w:val="a"/>
    <w:uiPriority w:val="99"/>
    <w:rsid w:val="00704FD2"/>
    <w:pPr>
      <w:autoSpaceDE w:val="0"/>
      <w:autoSpaceDN w:val="0"/>
      <w:adjustRightInd w:val="0"/>
      <w:spacing w:before="0" w:beforeAutospacing="0" w:after="0" w:afterAutospacing="0"/>
      <w:jc w:val="left"/>
    </w:pPr>
    <w:rPr>
      <w:rFonts w:ascii="Arial" w:hAnsi="Arial" w:cs="Arial"/>
      <w:sz w:val="20"/>
      <w:szCs w:val="20"/>
      <w:lang w:val="ru-RU" w:eastAsia="ru-RU" w:bidi="ar-SA"/>
    </w:rPr>
  </w:style>
  <w:style w:type="paragraph" w:customStyle="1" w:styleId="12">
    <w:name w:val="Знак Знак1 Знак Знак Знак Знак Знак Знак Знак Знак Знак Знак Знак Знак Знак Знак Знак Знак"/>
    <w:basedOn w:val="a"/>
    <w:uiPriority w:val="99"/>
    <w:rsid w:val="00704FD2"/>
    <w:pPr>
      <w:widowControl w:val="0"/>
      <w:autoSpaceDE w:val="0"/>
      <w:autoSpaceDN w:val="0"/>
      <w:adjustRightInd w:val="0"/>
      <w:spacing w:before="5" w:beforeAutospacing="0" w:after="0" w:afterAutospacing="0"/>
      <w:ind w:left="72" w:right="-5"/>
      <w:jc w:val="left"/>
    </w:pPr>
    <w:rPr>
      <w:rFonts w:ascii="Verdana" w:hAnsi="Verdana" w:cs="Verdana"/>
      <w:sz w:val="20"/>
      <w:szCs w:val="20"/>
      <w:lang w:bidi="ar-SA"/>
    </w:rPr>
  </w:style>
  <w:style w:type="character" w:customStyle="1" w:styleId="210">
    <w:name w:val="Заголовок 2 Знак1"/>
    <w:basedOn w:val="a0"/>
    <w:uiPriority w:val="99"/>
    <w:locked/>
    <w:rsid w:val="00704FD2"/>
    <w:rPr>
      <w:rFonts w:ascii="Cambria" w:hAnsi="Cambria" w:cs="Cambria"/>
      <w:b/>
      <w:bCs/>
      <w:sz w:val="26"/>
      <w:szCs w:val="26"/>
      <w:lang w:val="en-US" w:eastAsia="en-US"/>
    </w:rPr>
  </w:style>
  <w:style w:type="paragraph" w:customStyle="1" w:styleId="13">
    <w:name w:val="заголовок 1"/>
    <w:basedOn w:val="a"/>
    <w:next w:val="a"/>
    <w:rsid w:val="00704FD2"/>
    <w:pPr>
      <w:keepNext/>
      <w:widowControl w:val="0"/>
      <w:autoSpaceDE w:val="0"/>
      <w:autoSpaceDN w:val="0"/>
      <w:spacing w:before="0" w:beforeAutospacing="0" w:after="0" w:afterAutospacing="0"/>
      <w:jc w:val="center"/>
    </w:pPr>
    <w:rPr>
      <w:rFonts w:ascii="Times New Roman" w:hAnsi="Times New Roman"/>
      <w:sz w:val="30"/>
      <w:szCs w:val="30"/>
      <w:lang w:val="ru-RU" w:eastAsia="ru-RU" w:bidi="ar-SA"/>
    </w:rPr>
  </w:style>
  <w:style w:type="paragraph" w:customStyle="1" w:styleId="ConsPlusNonformat">
    <w:name w:val="ConsPlusNonformat"/>
    <w:rsid w:val="00704F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lustenhab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55</Pages>
  <Words>12073</Words>
  <Characters>68821</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2012-12-27T05:39:00Z</dcterms:created>
  <dcterms:modified xsi:type="dcterms:W3CDTF">2013-01-15T07:07:00Z</dcterms:modified>
</cp:coreProperties>
</file>